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11" w:rsidRPr="00831C11" w:rsidRDefault="00831C11" w:rsidP="00831C11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</w:pPr>
      <w:r w:rsidRPr="00831C1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  <w:t>Ngày soạn : 27/ 1 /2024</w:t>
      </w:r>
    </w:p>
    <w:p w:rsidR="00831C11" w:rsidRPr="00831C11" w:rsidRDefault="00831C11" w:rsidP="00831C11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val="da-DK"/>
        </w:rPr>
      </w:pPr>
      <w:r w:rsidRPr="00831C1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  <w:t>Ngày dạy   : 31/ 1/2024</w:t>
      </w:r>
    </w:p>
    <w:p w:rsidR="00831C11" w:rsidRPr="00831C11" w:rsidRDefault="00831C11" w:rsidP="00831C11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831C11" w:rsidRPr="00831C11" w:rsidRDefault="00831C11" w:rsidP="00831C11">
      <w:pP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831C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  <w:t>MÔN TOÁN. TIẾT 108</w:t>
      </w:r>
    </w:p>
    <w:p w:rsidR="00831C11" w:rsidRPr="00831C11" w:rsidRDefault="00831C11" w:rsidP="00831C11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831C11">
        <w:rPr>
          <w:rFonts w:ascii="Times New Roman" w:eastAsia="Times New Roman" w:hAnsi="Times New Roman" w:cs="Times New Roman"/>
          <w:b/>
          <w:sz w:val="28"/>
          <w:szCs w:val="24"/>
          <w:lang w:val="da-DK"/>
        </w:rPr>
        <w:t>LÀM TRÒN SỐ ĐẾN HÀNG NGHÌN, HÀNG CHỤC NGHÌN</w:t>
      </w:r>
      <w:r w:rsidRPr="00831C11">
        <w:rPr>
          <w:rFonts w:ascii="Times New Roman" w:eastAsia="Times New Roman" w:hAnsi="Times New Roman" w:cs="Times New Roman"/>
          <w:b/>
          <w:bCs/>
          <w:sz w:val="32"/>
          <w:szCs w:val="28"/>
          <w:lang w:val="da-DK"/>
        </w:rPr>
        <w:t xml:space="preserve"> ( T2)</w:t>
      </w:r>
    </w:p>
    <w:p w:rsidR="00831C11" w:rsidRPr="00831C11" w:rsidRDefault="00831C11" w:rsidP="00831C11">
      <w:pPr>
        <w:spacing w:before="0" w:after="0" w:line="288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</w:pPr>
    </w:p>
    <w:p w:rsidR="00831C11" w:rsidRPr="00831C11" w:rsidRDefault="00831C11" w:rsidP="00831C11">
      <w:pPr>
        <w:spacing w:before="0" w:after="0" w:line="288" w:lineRule="auto"/>
        <w:ind w:firstLine="36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831C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  <w:t>I. YÊU CẦU CẦN ĐẠT: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1. Năng lực đặc thù: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- Biết làm tròn và làm tròn được các số hàng nghìn, hàng chục nghìn. 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>-  Phát triển năng lực ước lượng thông qua ước lượng số.</w:t>
      </w:r>
    </w:p>
    <w:p w:rsidR="00831C11" w:rsidRPr="00831C11" w:rsidRDefault="00831C11" w:rsidP="00831C11">
      <w:pPr>
        <w:spacing w:before="0" w:after="0" w:line="288" w:lineRule="auto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     -  Phát triển năng lực giải quyết vấn đề khi áp dụng yêu cầu làm tròn số trong các bài toán thực tế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>- Phát triển năng lực lập luận, tư duy toán học và năng lực giao tiếp toán học</w:t>
      </w:r>
    </w:p>
    <w:p w:rsidR="00831C11" w:rsidRPr="00831C11" w:rsidRDefault="00831C11" w:rsidP="00831C1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2. Năng lực chung.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>- Năng lực tự chủ, tự học: lắng nghe, trả lời câu hỏi, làm bài tập.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>- Năng lực giải quyết vấn đề và sáng tạo: tham gia trò chơi, vận dụng.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>- Năng lực giao tiếp và hợp tác: hoạt động nhóm.</w:t>
      </w:r>
    </w:p>
    <w:p w:rsidR="00831C11" w:rsidRPr="00831C11" w:rsidRDefault="00831C11" w:rsidP="00831C1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3. Phẩm chất.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>- Phẩm chất nhân ái: Có ý thức giúp đỡ lẫn nhau trong hoạt động nhóm để hoàn thành nhiệm vụ.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>- Phẩm chất chăm chỉ: Chăm chỉ suy nghĩ, trả lời câu hỏi; làm tốt các bài tập.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>- Phẩm chất trách nhiệm: Giữ trật tự, biết lắng nghe, học tập nghiêm túc.</w:t>
      </w:r>
    </w:p>
    <w:p w:rsidR="00831C11" w:rsidRPr="00831C11" w:rsidRDefault="00831C11" w:rsidP="00831C1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 xml:space="preserve">II. ĐỒ DÙNG DẠY HỌC 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>- Kế hoạch bài dạy, bài giảng Power point.</w:t>
      </w:r>
    </w:p>
    <w:p w:rsidR="00831C11" w:rsidRPr="00831C11" w:rsidRDefault="00831C11" w:rsidP="00831C11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da-DK"/>
        </w:rPr>
        <w:t>- SGK và các thiết bị, học liệu phụ vụ cho tiết dạy.</w:t>
      </w:r>
    </w:p>
    <w:p w:rsidR="00831C11" w:rsidRPr="00831C11" w:rsidRDefault="00831C11" w:rsidP="00831C11">
      <w:pPr>
        <w:spacing w:before="0" w:after="0" w:line="288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31C11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831C11" w:rsidRPr="00831C11" w:rsidTr="008039B5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1C11" w:rsidRPr="00831C11" w:rsidRDefault="00831C11" w:rsidP="00831C11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1C11" w:rsidRPr="00831C11" w:rsidRDefault="00831C11" w:rsidP="00831C11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1C11" w:rsidRPr="00831C11" w:rsidTr="008039B5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831C11" w:rsidRPr="00831C11" w:rsidTr="008039B5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1C11" w:rsidRPr="00831C11" w:rsidRDefault="00831C11" w:rsidP="00831C11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tổ chức trò chơi để khởi động bài học.</w:t>
            </w:r>
          </w:p>
          <w:p w:rsidR="00831C11" w:rsidRPr="00831C11" w:rsidRDefault="00831C11" w:rsidP="00831C11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+ Câu 1: Làm tròn đến hàng nghìn các số: 8555, 4298, 7801</w:t>
            </w:r>
          </w:p>
          <w:p w:rsidR="00831C11" w:rsidRPr="00831C11" w:rsidRDefault="00831C11" w:rsidP="00831C11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Câu 2: Làm tròn đến hàng chục nghìn các số: 65 055, 72 999, 19 011.</w:t>
            </w:r>
          </w:p>
          <w:p w:rsidR="00831C11" w:rsidRPr="00831C11" w:rsidRDefault="00831C11" w:rsidP="00831C11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Câu 3: Nhắc lại cách làm tròn các số đến hàng nghìn và chục nghìn</w:t>
            </w:r>
          </w:p>
          <w:p w:rsidR="00831C11" w:rsidRPr="00831C11" w:rsidRDefault="00831C11" w:rsidP="00831C11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Nhận xét, tuyên dương.</w:t>
            </w:r>
          </w:p>
          <w:p w:rsidR="00831C11" w:rsidRPr="00831C11" w:rsidRDefault="00831C11" w:rsidP="00831C11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tham gia trò chơi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 w:rsidRPr="00831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trả lời: ...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lại nội dung cần ghi nhớ.</w:t>
            </w:r>
          </w:p>
        </w:tc>
      </w:tr>
      <w:tr w:rsidR="00831C11" w:rsidRPr="00831C11" w:rsidTr="008039B5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2. Luyện tập</w:t>
            </w:r>
            <w:r w:rsidRPr="00831C1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831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Mục tiêu:</w:t>
            </w: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+ Ôn tập về cách làm tròn các số trong phạm vi 100 000. Biết vận dụng làm tròn số trong các bài toán thực tế.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+ Phát triển năng lực lập luận, tư duy toán học và năng lực giao tiếp toán học.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31C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31C11" w:rsidRPr="00831C11" w:rsidTr="008039B5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3. (Làm việc nhóm đôi)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đọc yêu cầu bài tập và thảo luận trong 2 phút.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71875" cy="1238250"/>
                  <wp:effectExtent l="0" t="0" r="9525" b="0"/>
                  <wp:docPr id="1057" name="Picture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nhắc lại cách làm tròn số đến các hàng.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tương tự làm tròn số: 24581, 54258 đến hàng chục, hàng trăm, hàng nghìn và chục nghìn.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và GV nhận xét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4: chọn chữ đặt trước câu trả lời đúng (Làm việc chung cả lớp).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nêu đề bài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tổ chức cho HS tham gia trò chơi: Rung </w:t>
            </w: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chuông vàng.</w:t>
            </w:r>
          </w:p>
          <w:p w:rsidR="00831C11" w:rsidRPr="00831C11" w:rsidRDefault="00831C11" w:rsidP="00831C11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Dự kiến câu hỏi thêm: </w:t>
            </w:r>
          </w:p>
          <w:p w:rsidR="00831C11" w:rsidRPr="00831C11" w:rsidRDefault="00831C11" w:rsidP="00831C11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c) Làm tròn số 45295 đến hàng chục nghìn ta được số:</w:t>
            </w:r>
          </w:p>
          <w:p w:rsidR="00831C11" w:rsidRPr="00831C11" w:rsidRDefault="00831C11" w:rsidP="00831C11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 45000   B. 50000    C. 40000   D. 46000</w:t>
            </w:r>
          </w:p>
          <w:p w:rsidR="00831C11" w:rsidRPr="00831C11" w:rsidRDefault="00831C11" w:rsidP="00831C11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d) Làm tròn số 1254 đến hàng chục ta được số:</w:t>
            </w:r>
          </w:p>
          <w:p w:rsidR="00831C11" w:rsidRPr="00831C11" w:rsidRDefault="00831C11" w:rsidP="00831C11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 1255   B. 1260   C. 1200  D. 1250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...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tổng kết trò chơi, tuyên dương.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chốt lại cách làm tròn số đến các hàng.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Bài 5. Quan sát bảng sau rồi nói theo mẫu (Làm việc nhóm 4) 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543300" cy="1828800"/>
                  <wp:effectExtent l="0" t="0" r="0" b="0"/>
                  <wp:docPr id="1056" name="Picture 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đọc đề bài.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Bài tập yêu cầu chúng ta làm tròn các số chỉ độ dài các quãng đường đến hàng nào?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chia lớp thành các nhóm 4, thảo luận và làm bài tập trên phiếu bài tập nhóm.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các nhóm trình bày, HS nhận xét lẫn nhau.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tuyên dương các nhóm.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Làm tròn độ dài quãng đường từ HN - Lào Cai  đến hàng trăm ta được số nào?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+ Làm tròn độ dài quãng đường từ Tp HCM – Kiên Giang  đến hàng trăm ta được số nào?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chốt lại cách làm tròn số đến các hàng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C11" w:rsidRPr="00831C11" w:rsidRDefault="00831C11" w:rsidP="00831C11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trao đổi đưa ra đáp án và giải thích cách làm.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Dự kiến KQ: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a) 1230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b) 1200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c) 1000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và nêu cách làm của mình.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+ 1 HS đọc đề bài.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+TBHT lên điều hành trò chơi,  </w:t>
            </w: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HS dưới lớp trình bày đáp án vào bảng con.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chơi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rút kinh nghiệm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 đề bài.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+ HS xác định bài tâp yêu cầu làm tròn các số đến hàng chục.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việc nhóm 4. Thảo luận và hoàn thành bài tập vào phiếu bài tập nhóm.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a) 150 km            c) 50 km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b) 60 km              d) 240 km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e) 250 km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nhận xét lẫn nhau.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Quãng đường HN- Lào Cai </w:t>
            </w: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dài khoảng 300km.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+ Quãng đường từ Tp HCM – Kiên Giang dài khoảng 200km.</w:t>
            </w:r>
          </w:p>
        </w:tc>
      </w:tr>
      <w:tr w:rsidR="00831C11" w:rsidRPr="00831C11" w:rsidTr="008039B5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Vận dụng.</w:t>
            </w:r>
          </w:p>
          <w:p w:rsidR="00831C11" w:rsidRPr="00831C11" w:rsidRDefault="00831C11" w:rsidP="00831C11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Mục tiêu: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831C11" w:rsidRPr="00831C11" w:rsidRDefault="00831C11" w:rsidP="00831C11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831C11" w:rsidRPr="00831C11" w:rsidTr="008039B5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62350" cy="13144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đọc nội dung bài tập.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Quãng đường từ Hà Nội đến Pari của nước Pháp dài bao nhiêu km?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Bài tập yêu cầu làm tròn đến hàng nào?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YCHS suy nghĩ và đưa ra đáp án, giải thích cách làm.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GV: Trong thực tế, </w:t>
            </w:r>
            <w:r w:rsidRPr="00831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có rất nhiều con số được làm tròn, khi người ta chỉ quan tâm đến số đó ở một mức độ chính xác nhất định trong tính toán hay đưa tin, thống kê. Ví dụ như </w:t>
            </w: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khi ước lượng về độ dài quãng đường, số lượng con người, con vật, đồ vật,...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Nhận xét tiết học.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31C11" w:rsidRPr="00831C11" w:rsidRDefault="00831C11" w:rsidP="00831C11">
            <w:pPr>
              <w:spacing w:before="0" w:after="24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bài tập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HS: Dài 9 190km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HS: Hàng nghìn.</w:t>
            </w:r>
          </w:p>
          <w:p w:rsidR="00831C11" w:rsidRPr="00831C11" w:rsidRDefault="00831C11" w:rsidP="00831C11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1C1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 trả lời: Quãng đường từ Hà Nội đến thủ đô Pari của nước Pháp dài khoảng 9000   km?</w:t>
            </w:r>
          </w:p>
        </w:tc>
      </w:tr>
      <w:tr w:rsidR="00831C11" w:rsidRPr="00831C11" w:rsidTr="008039B5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11" w:rsidRPr="00831C11" w:rsidRDefault="00831C11" w:rsidP="00831C11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31C11" w:rsidRPr="00831C11" w:rsidRDefault="00831C11" w:rsidP="00831C11">
      <w:pPr>
        <w:spacing w:before="0" w:after="0" w:line="288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C11"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dạy:</w:t>
      </w:r>
    </w:p>
    <w:p w:rsidR="00831C11" w:rsidRPr="00831C11" w:rsidRDefault="00831C11" w:rsidP="00831C11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831C11" w:rsidRPr="00831C11" w:rsidRDefault="00831C11" w:rsidP="00831C11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831C11" w:rsidRPr="00831C11" w:rsidRDefault="00831C11" w:rsidP="00831C11">
      <w:pPr>
        <w:spacing w:before="0" w:after="0" w:line="24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31C11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</w:t>
      </w:r>
    </w:p>
    <w:p w:rsidR="00831C11" w:rsidRPr="00831C11" w:rsidRDefault="00831C11" w:rsidP="00831C11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831C11" w:rsidRPr="00831C11" w:rsidRDefault="00831C11" w:rsidP="00831C11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</w:pPr>
    </w:p>
    <w:p w:rsidR="00831C11" w:rsidRPr="00831C11" w:rsidRDefault="00831C11" w:rsidP="00831C11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</w:pPr>
    </w:p>
    <w:p w:rsidR="00831C11" w:rsidRPr="00831C11" w:rsidRDefault="00831C11" w:rsidP="00831C11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</w:pPr>
    </w:p>
    <w:p w:rsidR="001C4326" w:rsidRPr="00831C11" w:rsidRDefault="001C4326" w:rsidP="00831C11">
      <w:bookmarkStart w:id="0" w:name="_GoBack"/>
      <w:bookmarkEnd w:id="0"/>
    </w:p>
    <w:sectPr w:rsidR="001C4326" w:rsidRPr="00831C11" w:rsidSect="008131E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B3" w:rsidRDefault="00680DB3">
      <w:pPr>
        <w:spacing w:before="0" w:after="0" w:line="240" w:lineRule="auto"/>
      </w:pPr>
      <w:r>
        <w:separator/>
      </w:r>
    </w:p>
  </w:endnote>
  <w:endnote w:type="continuationSeparator" w:id="0">
    <w:p w:rsidR="00680DB3" w:rsidRDefault="00680D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B3" w:rsidRDefault="00680DB3">
      <w:pPr>
        <w:spacing w:before="0" w:after="0" w:line="240" w:lineRule="auto"/>
      </w:pPr>
      <w:r>
        <w:separator/>
      </w:r>
    </w:p>
  </w:footnote>
  <w:footnote w:type="continuationSeparator" w:id="0">
    <w:p w:rsidR="00680DB3" w:rsidRDefault="00680D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86299E"/>
    <w:multiLevelType w:val="multilevel"/>
    <w:tmpl w:val="B3D4410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33D1232"/>
    <w:multiLevelType w:val="hybridMultilevel"/>
    <w:tmpl w:val="B0AEB136"/>
    <w:lvl w:ilvl="0" w:tplc="F238072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11076"/>
    <w:multiLevelType w:val="hybridMultilevel"/>
    <w:tmpl w:val="42CCE492"/>
    <w:lvl w:ilvl="0" w:tplc="BB1A4556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4A6D"/>
    <w:multiLevelType w:val="multilevel"/>
    <w:tmpl w:val="E8F498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31B4389"/>
    <w:multiLevelType w:val="hybridMultilevel"/>
    <w:tmpl w:val="8592AD40"/>
    <w:lvl w:ilvl="0" w:tplc="F39E7E8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A7D56"/>
    <w:multiLevelType w:val="hybridMultilevel"/>
    <w:tmpl w:val="2F508298"/>
    <w:lvl w:ilvl="0" w:tplc="FBA6AA7E">
      <w:start w:val="384"/>
      <w:numFmt w:val="decimal"/>
      <w:lvlText w:val="%1"/>
      <w:lvlJc w:val="left"/>
      <w:pPr>
        <w:ind w:left="810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B7D9B"/>
    <w:multiLevelType w:val="hybridMultilevel"/>
    <w:tmpl w:val="06403534"/>
    <w:lvl w:ilvl="0" w:tplc="C228F9E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6675B"/>
    <w:multiLevelType w:val="hybridMultilevel"/>
    <w:tmpl w:val="7144A86A"/>
    <w:lvl w:ilvl="0" w:tplc="F6E8E97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116F8"/>
    <w:multiLevelType w:val="hybridMultilevel"/>
    <w:tmpl w:val="BA6EA446"/>
    <w:lvl w:ilvl="0" w:tplc="BECE8F9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022F7"/>
    <w:multiLevelType w:val="multilevel"/>
    <w:tmpl w:val="30AA443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67B0180E"/>
    <w:multiLevelType w:val="multilevel"/>
    <w:tmpl w:val="128CD56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8"/>
    <w:lvlOverride w:ilvl="0">
      <w:startOverride w:val="3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B7145"/>
    <w:rsid w:val="000F5D02"/>
    <w:rsid w:val="000F6261"/>
    <w:rsid w:val="00114E50"/>
    <w:rsid w:val="001553ED"/>
    <w:rsid w:val="0016101E"/>
    <w:rsid w:val="001712EA"/>
    <w:rsid w:val="00184D3C"/>
    <w:rsid w:val="001C4326"/>
    <w:rsid w:val="001D0173"/>
    <w:rsid w:val="001F279E"/>
    <w:rsid w:val="001F5C58"/>
    <w:rsid w:val="00221F5F"/>
    <w:rsid w:val="00253B22"/>
    <w:rsid w:val="0026399F"/>
    <w:rsid w:val="002711BC"/>
    <w:rsid w:val="00273F34"/>
    <w:rsid w:val="002838E1"/>
    <w:rsid w:val="0029217F"/>
    <w:rsid w:val="002A40BB"/>
    <w:rsid w:val="002E1A5B"/>
    <w:rsid w:val="002E63C5"/>
    <w:rsid w:val="00322F21"/>
    <w:rsid w:val="003274A6"/>
    <w:rsid w:val="00340757"/>
    <w:rsid w:val="00366D79"/>
    <w:rsid w:val="0037054B"/>
    <w:rsid w:val="00380449"/>
    <w:rsid w:val="003A10B2"/>
    <w:rsid w:val="003C5ABE"/>
    <w:rsid w:val="003D296C"/>
    <w:rsid w:val="003F047A"/>
    <w:rsid w:val="004058EB"/>
    <w:rsid w:val="00410755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A147D"/>
    <w:rsid w:val="005C6CB8"/>
    <w:rsid w:val="005F37F5"/>
    <w:rsid w:val="00613201"/>
    <w:rsid w:val="00643C73"/>
    <w:rsid w:val="00663AB8"/>
    <w:rsid w:val="00666E7C"/>
    <w:rsid w:val="00674132"/>
    <w:rsid w:val="00680DB3"/>
    <w:rsid w:val="006B0FD4"/>
    <w:rsid w:val="006D3C2D"/>
    <w:rsid w:val="00716DDD"/>
    <w:rsid w:val="00720CA4"/>
    <w:rsid w:val="007248A2"/>
    <w:rsid w:val="00756258"/>
    <w:rsid w:val="007A4A50"/>
    <w:rsid w:val="007B4B48"/>
    <w:rsid w:val="007C4F6F"/>
    <w:rsid w:val="007D468B"/>
    <w:rsid w:val="007F1191"/>
    <w:rsid w:val="007F4472"/>
    <w:rsid w:val="00803B03"/>
    <w:rsid w:val="00812E2B"/>
    <w:rsid w:val="00831C11"/>
    <w:rsid w:val="0084172B"/>
    <w:rsid w:val="008421BA"/>
    <w:rsid w:val="00853372"/>
    <w:rsid w:val="008A1582"/>
    <w:rsid w:val="008D6F4F"/>
    <w:rsid w:val="008E4105"/>
    <w:rsid w:val="008F0115"/>
    <w:rsid w:val="00915A52"/>
    <w:rsid w:val="00920855"/>
    <w:rsid w:val="00932F96"/>
    <w:rsid w:val="00945988"/>
    <w:rsid w:val="00953D41"/>
    <w:rsid w:val="009566E3"/>
    <w:rsid w:val="00974E28"/>
    <w:rsid w:val="00980EE4"/>
    <w:rsid w:val="00984EBB"/>
    <w:rsid w:val="009A39EE"/>
    <w:rsid w:val="009D17A2"/>
    <w:rsid w:val="009D4676"/>
    <w:rsid w:val="009F7EF1"/>
    <w:rsid w:val="00A572B1"/>
    <w:rsid w:val="00A77778"/>
    <w:rsid w:val="00A829C9"/>
    <w:rsid w:val="00A96576"/>
    <w:rsid w:val="00AA5986"/>
    <w:rsid w:val="00AB2833"/>
    <w:rsid w:val="00AB4B5F"/>
    <w:rsid w:val="00AE55AF"/>
    <w:rsid w:val="00AF3EA8"/>
    <w:rsid w:val="00B05D2E"/>
    <w:rsid w:val="00B24233"/>
    <w:rsid w:val="00B44DFC"/>
    <w:rsid w:val="00B64C75"/>
    <w:rsid w:val="00B9157C"/>
    <w:rsid w:val="00B9673B"/>
    <w:rsid w:val="00BD7520"/>
    <w:rsid w:val="00BE7211"/>
    <w:rsid w:val="00C0254C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27BE9"/>
    <w:rsid w:val="00D3705E"/>
    <w:rsid w:val="00D37E93"/>
    <w:rsid w:val="00D41500"/>
    <w:rsid w:val="00D47827"/>
    <w:rsid w:val="00D54ECC"/>
    <w:rsid w:val="00D61770"/>
    <w:rsid w:val="00D65086"/>
    <w:rsid w:val="00D65DBB"/>
    <w:rsid w:val="00DC11A5"/>
    <w:rsid w:val="00DE4BA0"/>
    <w:rsid w:val="00E108E8"/>
    <w:rsid w:val="00E23181"/>
    <w:rsid w:val="00E3590C"/>
    <w:rsid w:val="00E93F2D"/>
    <w:rsid w:val="00E95777"/>
    <w:rsid w:val="00E967CA"/>
    <w:rsid w:val="00E97770"/>
    <w:rsid w:val="00EC2453"/>
    <w:rsid w:val="00EF146E"/>
    <w:rsid w:val="00EF2682"/>
    <w:rsid w:val="00EF5EF4"/>
    <w:rsid w:val="00F3014E"/>
    <w:rsid w:val="00F336C0"/>
    <w:rsid w:val="00F44DDC"/>
    <w:rsid w:val="00F537A6"/>
    <w:rsid w:val="00F73643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206</cp:revision>
  <dcterms:created xsi:type="dcterms:W3CDTF">2025-02-21T07:08:00Z</dcterms:created>
  <dcterms:modified xsi:type="dcterms:W3CDTF">2025-03-21T08:47:00Z</dcterms:modified>
</cp:coreProperties>
</file>