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80E5" w14:textId="77777777" w:rsidR="00E862A7" w:rsidRPr="0042387A" w:rsidRDefault="00E862A7" w:rsidP="00E862A7">
      <w:pPr>
        <w:jc w:val="center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KẾ HOẠCH BÀI DẠY</w:t>
      </w:r>
    </w:p>
    <w:p w14:paraId="5A2DD597" w14:textId="77777777" w:rsidR="00E862A7" w:rsidRPr="0042387A" w:rsidRDefault="00E862A7" w:rsidP="00E862A7">
      <w:pPr>
        <w:jc w:val="center"/>
        <w:rPr>
          <w:b/>
          <w:color w:val="000000"/>
          <w:sz w:val="28"/>
          <w:szCs w:val="28"/>
        </w:rPr>
      </w:pPr>
    </w:p>
    <w:p w14:paraId="2B67DA33" w14:textId="77777777" w:rsidR="00E862A7" w:rsidRPr="0042387A" w:rsidRDefault="00E862A7" w:rsidP="00E862A7">
      <w:pPr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Môn học/hoạt động giáo dục: TỰ NHIÊN VÀ XÃ HỘI                                     Lớp </w:t>
      </w:r>
      <w:r>
        <w:rPr>
          <w:color w:val="000000"/>
          <w:sz w:val="28"/>
          <w:szCs w:val="28"/>
        </w:rPr>
        <w:t>2A</w:t>
      </w:r>
    </w:p>
    <w:p w14:paraId="4A2A8FEC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Tên bài dạy: </w:t>
      </w:r>
      <w:r w:rsidRPr="0042387A">
        <w:rPr>
          <w:b/>
          <w:color w:val="000000"/>
          <w:sz w:val="28"/>
          <w:szCs w:val="28"/>
        </w:rPr>
        <w:t>ÔN TẬP VÀ ĐÁNH GIÁ CHỦ ĐỂ GIA ĐÌNH</w:t>
      </w:r>
      <w:r w:rsidRPr="0042387A">
        <w:rPr>
          <w:b/>
          <w:i/>
          <w:color w:val="000000"/>
          <w:sz w:val="28"/>
          <w:szCs w:val="28"/>
        </w:rPr>
        <w:t xml:space="preserve">( tiết 2) </w:t>
      </w:r>
      <w:r w:rsidRPr="0042387A">
        <w:rPr>
          <w:color w:val="000000"/>
          <w:sz w:val="28"/>
          <w:szCs w:val="28"/>
        </w:rPr>
        <w:t xml:space="preserve">           TIẾT 10</w:t>
      </w:r>
    </w:p>
    <w:p w14:paraId="5DE02FD1" w14:textId="77777777" w:rsidR="00E862A7" w:rsidRDefault="00E862A7" w:rsidP="00E862A7">
      <w:pPr>
        <w:pStyle w:val="NormalWeb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10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10 </w:t>
      </w:r>
      <w:proofErr w:type="spellStart"/>
      <w:r>
        <w:rPr>
          <w:rFonts w:eastAsia="Times New Roman"/>
          <w:color w:val="000000"/>
          <w:sz w:val="28"/>
          <w:szCs w:val="28"/>
        </w:rPr>
        <w:t>năm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2025</w:t>
      </w:r>
    </w:p>
    <w:p w14:paraId="7C975205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</w:p>
    <w:p w14:paraId="543275A3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I. YÊU CẦU CẦN ĐẠT</w:t>
      </w:r>
    </w:p>
    <w:p w14:paraId="2ED7D6BE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1. Mức độ</w:t>
      </w:r>
    </w:p>
    <w:p w14:paraId="2955F969" w14:textId="77777777" w:rsidR="00E862A7" w:rsidRPr="0042387A" w:rsidRDefault="00E862A7" w:rsidP="00E862A7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 Hệ thống được nội dung đã học về chủ đề Gia đình: các thế hệ trong gia đình; nghề nghiệp của người lớn trong gia đình; phòng tránh ngộ độc khi ở nhà và giữ vệ sinh nhà ở.</w:t>
      </w:r>
    </w:p>
    <w:p w14:paraId="624E086F" w14:textId="77777777" w:rsidR="00E862A7" w:rsidRPr="0042387A" w:rsidRDefault="00E862A7" w:rsidP="00E862A7">
      <w:pPr>
        <w:jc w:val="both"/>
        <w:rPr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2. Năng lực</w:t>
      </w:r>
    </w:p>
    <w:p w14:paraId="66A67B9D" w14:textId="77777777" w:rsidR="00E862A7" w:rsidRPr="0042387A" w:rsidRDefault="00E862A7" w:rsidP="00E862A7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 xml:space="preserve">Năng lực chung: </w:t>
      </w:r>
    </w:p>
    <w:p w14:paraId="1BE12874" w14:textId="77777777" w:rsidR="00E862A7" w:rsidRPr="0042387A" w:rsidRDefault="00E862A7" w:rsidP="00E862A7">
      <w:pPr>
        <w:widowControl/>
        <w:numPr>
          <w:ilvl w:val="0"/>
          <w:numId w:val="3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Năng lực giao tiếp, hợp tác: Trao đổi, thảo luận để thực hiện các nhiệm vụ học tập.</w:t>
      </w:r>
    </w:p>
    <w:p w14:paraId="27D9ABA1" w14:textId="77777777" w:rsidR="00E862A7" w:rsidRPr="0042387A" w:rsidRDefault="00E862A7" w:rsidP="00E862A7">
      <w:pPr>
        <w:widowControl/>
        <w:numPr>
          <w:ilvl w:val="0"/>
          <w:numId w:val="3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Năng lực giải quyết vấn đề và sáng tạo: Sử dụng các kiến thức đã học ứng dụng vào thực tế, tìm tòi, phát hiện giải quyết các nhiệm vụ trong cuộc sống.</w:t>
      </w:r>
    </w:p>
    <w:p w14:paraId="649A0FE2" w14:textId="77777777" w:rsidR="00E862A7" w:rsidRPr="0042387A" w:rsidRDefault="00E862A7" w:rsidP="00E862A7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Năng lực riêng:</w:t>
      </w:r>
      <w:r w:rsidRPr="0042387A">
        <w:rPr>
          <w:color w:val="000000"/>
          <w:sz w:val="28"/>
          <w:szCs w:val="28"/>
        </w:rPr>
        <w:t xml:space="preserve"> </w:t>
      </w:r>
    </w:p>
    <w:p w14:paraId="05604D7D" w14:textId="77777777" w:rsidR="00E862A7" w:rsidRPr="0042387A" w:rsidRDefault="00E862A7" w:rsidP="00E862A7">
      <w:pPr>
        <w:widowControl/>
        <w:numPr>
          <w:ilvl w:val="0"/>
          <w:numId w:val="4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Củng cố kĩ năng quan sát, đặt câu hỏi, thu thập thông tin, trình bày và bảo vệ ý kiến của mình</w:t>
      </w:r>
    </w:p>
    <w:p w14:paraId="5A89559A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3. Phẩm chất</w:t>
      </w:r>
    </w:p>
    <w:p w14:paraId="61A5E0B1" w14:textId="77777777" w:rsidR="00E862A7" w:rsidRPr="0042387A" w:rsidRDefault="00E862A7" w:rsidP="00E862A7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Xử lí tình huống để đảm bảo vệ sinh và an toàn cho bản thân và các thành viên trong gia đình. </w:t>
      </w:r>
    </w:p>
    <w:p w14:paraId="33A9C7C9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II. ĐỒ DÙNG DẠY HỌC</w:t>
      </w:r>
    </w:p>
    <w:p w14:paraId="13622990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a. Giáo viên</w:t>
      </w:r>
    </w:p>
    <w:p w14:paraId="37E12DFD" w14:textId="77777777" w:rsidR="00E862A7" w:rsidRPr="0042387A" w:rsidRDefault="00E862A7" w:rsidP="00E862A7">
      <w:pPr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Kế hoạch bài dạy</w:t>
      </w:r>
    </w:p>
    <w:p w14:paraId="54AE10FC" w14:textId="77777777" w:rsidR="00E862A7" w:rsidRPr="0042387A" w:rsidRDefault="00E862A7" w:rsidP="00E862A7">
      <w:pPr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Các hình trong SGK.</w:t>
      </w:r>
    </w:p>
    <w:p w14:paraId="34CE77BA" w14:textId="77777777" w:rsidR="00E862A7" w:rsidRPr="0042387A" w:rsidRDefault="00E862A7" w:rsidP="00E862A7">
      <w:pPr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Vở Bài tập Tự nhiện và Xã hội 2. </w:t>
      </w:r>
    </w:p>
    <w:p w14:paraId="6FD3EECA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b. Học sinh</w:t>
      </w:r>
    </w:p>
    <w:p w14:paraId="307C9B84" w14:textId="77777777" w:rsidR="00E862A7" w:rsidRPr="0042387A" w:rsidRDefault="00E862A7" w:rsidP="00E862A7">
      <w:pPr>
        <w:widowControl/>
        <w:numPr>
          <w:ilvl w:val="0"/>
          <w:numId w:val="6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 xml:space="preserve">SGK. </w:t>
      </w:r>
    </w:p>
    <w:p w14:paraId="3766F297" w14:textId="77777777" w:rsidR="00E862A7" w:rsidRPr="0042387A" w:rsidRDefault="00E862A7" w:rsidP="00E862A7">
      <w:pPr>
        <w:widowControl/>
        <w:numPr>
          <w:ilvl w:val="0"/>
          <w:numId w:val="6"/>
        </w:numPr>
        <w:autoSpaceDE/>
        <w:autoSpaceDN/>
        <w:jc w:val="both"/>
        <w:rPr>
          <w:color w:val="000000"/>
          <w:sz w:val="28"/>
          <w:szCs w:val="28"/>
        </w:rPr>
      </w:pPr>
      <w:r w:rsidRPr="0042387A">
        <w:rPr>
          <w:color w:val="000000"/>
          <w:sz w:val="28"/>
          <w:szCs w:val="28"/>
        </w:rPr>
        <w:t>Tranh ảnh, tư liệu sưu tầm liên quan đến bài học (nếu có) và dụng cụ học tập theo yêu cầu của GV.</w:t>
      </w:r>
    </w:p>
    <w:p w14:paraId="03756A51" w14:textId="77777777" w:rsidR="00E862A7" w:rsidRPr="0042387A" w:rsidRDefault="00E862A7" w:rsidP="00E862A7">
      <w:pPr>
        <w:jc w:val="both"/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3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5310"/>
        <w:gridCol w:w="4140"/>
      </w:tblGrid>
      <w:tr w:rsidR="00E862A7" w:rsidRPr="0042387A" w14:paraId="3F0E3AB1" w14:textId="77777777" w:rsidTr="0093053C">
        <w:trPr>
          <w:trHeight w:val="444"/>
        </w:trPr>
        <w:tc>
          <w:tcPr>
            <w:tcW w:w="923" w:type="dxa"/>
          </w:tcPr>
          <w:p w14:paraId="4A7C68A3" w14:textId="77777777" w:rsidR="00E862A7" w:rsidRPr="0042387A" w:rsidRDefault="00E862A7" w:rsidP="009305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310" w:type="dxa"/>
          </w:tcPr>
          <w:p w14:paraId="21C70C6F" w14:textId="77777777" w:rsidR="00E862A7" w:rsidRPr="0042387A" w:rsidRDefault="00E862A7" w:rsidP="009305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140" w:type="dxa"/>
          </w:tcPr>
          <w:p w14:paraId="6C34C248" w14:textId="77777777" w:rsidR="00E862A7" w:rsidRPr="0042387A" w:rsidRDefault="00E862A7" w:rsidP="009305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E862A7" w:rsidRPr="0042387A" w14:paraId="6E3FF2F8" w14:textId="77777777" w:rsidTr="0093053C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923" w:type="dxa"/>
          </w:tcPr>
          <w:p w14:paraId="1FEE7FEE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5’</w:t>
            </w:r>
          </w:p>
          <w:p w14:paraId="1BAE88F5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1C8DB06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1873B9C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C06C5FC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AE6271E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A778A2E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6FCF035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25’</w:t>
            </w:r>
          </w:p>
          <w:p w14:paraId="409817DE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5D867BB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A1040BB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C9030EE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B202FD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29664C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94648E7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86790DA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82CA0E3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324E5F4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996920A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06D5FA7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EFB5139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A67E375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E8DBAA0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E3D4BAA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08C93CC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C0EC72F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DFC3A41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053A3D4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3C10283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E8A373B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7758B88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376A39E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96FBB9E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E7D605D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AE67998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6D3A3B1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03BB7A9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E0199B2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E72308F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DBDB132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1439D70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9FB9618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3BA10B3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41F9824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B1C7353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D80ED40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61A8FA2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4051C75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3218FD7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998150D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A6C8DC8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1880774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5’</w:t>
            </w:r>
          </w:p>
        </w:tc>
        <w:tc>
          <w:tcPr>
            <w:tcW w:w="5310" w:type="dxa"/>
          </w:tcPr>
          <w:p w14:paraId="2A929FCB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5609007E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a. YÊU CẦU CẦN ĐẠT: </w:t>
            </w:r>
            <w:r w:rsidRPr="0042387A">
              <w:rPr>
                <w:color w:val="000000"/>
                <w:sz w:val="28"/>
                <w:szCs w:val="28"/>
              </w:rPr>
              <w:t>Tạo tâm thế hứng thú cho học sinh và từng bước làm quen bài học.</w:t>
            </w:r>
          </w:p>
          <w:p w14:paraId="3264C222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b. Cách thức tiến hành: </w:t>
            </w:r>
          </w:p>
          <w:p w14:paraId="5E785C74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lastRenderedPageBreak/>
              <w:t>- GV giới trực tiếp vào bài Ôn tập và đánh giá Chủ đề Gia đình (tiết 2).</w:t>
            </w:r>
          </w:p>
          <w:p w14:paraId="4A7FC0A1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2. HOẠT ĐỘNG LUYỆN TẬP, THỰC HÀNH</w:t>
            </w:r>
          </w:p>
          <w:p w14:paraId="220DCF4F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  <w:u w:val="single"/>
              </w:rPr>
              <w:t>Hoạt động 1</w:t>
            </w:r>
            <w:r w:rsidRPr="0042387A">
              <w:rPr>
                <w:b/>
                <w:color w:val="000000"/>
                <w:sz w:val="28"/>
                <w:szCs w:val="28"/>
              </w:rPr>
              <w:t>: Xử lí tình huống</w:t>
            </w:r>
          </w:p>
          <w:p w14:paraId="06D6D5FB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a. YÊU CẦU CẦN ĐẠT: </w:t>
            </w:r>
            <w:r w:rsidRPr="0042387A">
              <w:rPr>
                <w:color w:val="000000"/>
                <w:sz w:val="28"/>
                <w:szCs w:val="28"/>
              </w:rPr>
              <w:t xml:space="preserve">Xử lí tình huống để đảm bảo vệ sinh và an toàn cho bản thân và các thành viên trong gia đình. </w:t>
            </w:r>
          </w:p>
          <w:p w14:paraId="7ADBAE36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b.</w:t>
            </w:r>
            <w:r w:rsidRPr="0042387A">
              <w:rPr>
                <w:color w:val="000000"/>
                <w:sz w:val="28"/>
                <w:szCs w:val="28"/>
              </w:rPr>
              <w:t xml:space="preserve"> </w:t>
            </w:r>
            <w:r w:rsidRPr="0042387A">
              <w:rPr>
                <w:b/>
                <w:color w:val="000000"/>
                <w:sz w:val="28"/>
                <w:szCs w:val="28"/>
              </w:rPr>
              <w:t>Cách tiến hành:</w:t>
            </w:r>
            <w:r w:rsidRPr="0042387A">
              <w:rPr>
                <w:color w:val="000000"/>
                <w:sz w:val="28"/>
                <w:szCs w:val="28"/>
              </w:rPr>
              <w:t xml:space="preserve"> </w:t>
            </w:r>
            <w:r w:rsidRPr="0042387A">
              <w:rPr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DF5770" wp14:editId="6E2A28EB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13970</wp:posOffset>
                  </wp:positionV>
                  <wp:extent cx="1690370" cy="1675130"/>
                  <wp:effectExtent l="0" t="0" r="5080" b="1270"/>
                  <wp:wrapSquare wrapText="bothSides"/>
                  <wp:docPr id="26" name="Picture 26" descr="C:\Users\HP\OneDrive\Desktop\Screenshot_2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png" descr="C:\Users\HP\OneDrive\Desktop\Screenshot_28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B73804" w14:textId="77777777" w:rsidR="00E862A7" w:rsidRPr="0042387A" w:rsidRDefault="00E862A7" w:rsidP="0093053C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42387A">
              <w:rPr>
                <w:b/>
                <w:i/>
                <w:color w:val="000000"/>
                <w:sz w:val="28"/>
                <w:szCs w:val="28"/>
              </w:rPr>
              <w:t>Bước 1: Làm việc nhóm 4</w:t>
            </w:r>
          </w:p>
          <w:p w14:paraId="07ECC899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GV yêu cầu HS:</w:t>
            </w:r>
          </w:p>
          <w:p w14:paraId="21D85293" w14:textId="77777777" w:rsidR="00E862A7" w:rsidRPr="0042387A" w:rsidRDefault="00E862A7" w:rsidP="0093053C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>+ Nhóm lẻ: Từng cá nhân đọc tình huống 1 trong SGK trang 24, thảo luận và tìm cách xử lí tình huống và đóng vai thể hiện cách xử lí của nhóm.</w:t>
            </w:r>
            <w:r w:rsidRPr="0042387A">
              <w:rPr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270B947" wp14:editId="1980C70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1020445</wp:posOffset>
                  </wp:positionV>
                  <wp:extent cx="1741805" cy="1689100"/>
                  <wp:effectExtent l="0" t="0" r="0" b="6350"/>
                  <wp:wrapSquare wrapText="bothSides"/>
                  <wp:docPr id="25" name="Picture 25" descr="C:\Users\HP\OneDrive\Desktop\Screenshot_29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.png" descr="C:\Users\HP\OneDrive\Desktop\Screenshot_29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4A5B3" w14:textId="77777777" w:rsidR="00E862A7" w:rsidRPr="0042387A" w:rsidRDefault="00E862A7" w:rsidP="0093053C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>+ Nhóm chẵn: Từng cá nhân đọc tình huống 2 trong SGK trang 24, thảo luận và tìm cách xử lí tình huống và đóng vai thể hiện cách xử lí của nhóm.</w:t>
            </w:r>
          </w:p>
          <w:p w14:paraId="18B584C5" w14:textId="77777777" w:rsidR="00E862A7" w:rsidRPr="0042387A" w:rsidRDefault="00E862A7" w:rsidP="0093053C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42387A">
              <w:rPr>
                <w:b/>
                <w:i/>
                <w:color w:val="000000"/>
                <w:sz w:val="28"/>
                <w:szCs w:val="28"/>
              </w:rPr>
              <w:t>Bước 2: Làm việc cả lớp</w:t>
            </w:r>
          </w:p>
          <w:p w14:paraId="06B32AA7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GV mời đại diện nhóm lẻ, nhóm chẵn lên bảng đóng vai thể hiện cách xử lí tình huống.</w:t>
            </w:r>
          </w:p>
          <w:p w14:paraId="2277EBD0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GV yêu cầu các HS khác nhận xét cách xử lí tình huống của từng nhóm.</w:t>
            </w:r>
          </w:p>
          <w:p w14:paraId="6D9E454E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GV nhận xét, hoàn thiện cách xử lí tình huống của từng nhóm.</w:t>
            </w:r>
          </w:p>
          <w:p w14:paraId="6BD5AAC2" w14:textId="77777777" w:rsidR="00E862A7" w:rsidRPr="0042387A" w:rsidRDefault="00E862A7" w:rsidP="0093053C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42387A">
              <w:rPr>
                <w:b/>
                <w:i/>
                <w:color w:val="000000"/>
                <w:sz w:val="28"/>
                <w:szCs w:val="28"/>
              </w:rPr>
              <w:t>Bước 3: Làm việc cá nhân</w:t>
            </w:r>
          </w:p>
          <w:p w14:paraId="7F04C431" w14:textId="77777777" w:rsidR="00E862A7" w:rsidRPr="0042387A" w:rsidRDefault="00E862A7" w:rsidP="0093053C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- GV hướng dẫn HS: </w:t>
            </w:r>
            <w:r w:rsidRPr="0042387A">
              <w:rPr>
                <w:i/>
                <w:color w:val="000000"/>
                <w:sz w:val="28"/>
                <w:szCs w:val="28"/>
              </w:rPr>
              <w:t xml:space="preserve">Viết cam kết và cùng gia đình thực hiện để giữ nhà ở sạch sẽ và an toàn theo gợi ý sau: </w:t>
            </w:r>
          </w:p>
          <w:p w14:paraId="74E78568" w14:textId="77777777" w:rsidR="00E862A7" w:rsidRPr="0042387A" w:rsidRDefault="00E862A7" w:rsidP="0093053C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>Họ và tên:....................</w:t>
            </w:r>
          </w:p>
          <w:p w14:paraId="70F5DF7D" w14:textId="77777777" w:rsidR="00E862A7" w:rsidRPr="0042387A" w:rsidRDefault="00E862A7" w:rsidP="009305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CAM KẾT</w:t>
            </w:r>
          </w:p>
          <w:tbl>
            <w:tblPr>
              <w:tblW w:w="50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74"/>
              <w:gridCol w:w="2250"/>
            </w:tblGrid>
            <w:tr w:rsidR="00E862A7" w:rsidRPr="0042387A" w14:paraId="0B5E418F" w14:textId="77777777" w:rsidTr="0093053C">
              <w:tc>
                <w:tcPr>
                  <w:tcW w:w="2774" w:type="dxa"/>
                </w:tcPr>
                <w:p w14:paraId="238BB03A" w14:textId="77777777" w:rsidR="00E862A7" w:rsidRPr="0042387A" w:rsidRDefault="00E862A7" w:rsidP="0093053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2387A">
                    <w:rPr>
                      <w:b/>
                      <w:color w:val="000000"/>
                      <w:sz w:val="28"/>
                      <w:szCs w:val="28"/>
                    </w:rPr>
                    <w:t>Giữ nhà ở sạch sẽ</w:t>
                  </w:r>
                </w:p>
                <w:p w14:paraId="40F4779D" w14:textId="77777777" w:rsidR="00E862A7" w:rsidRPr="0042387A" w:rsidRDefault="00E862A7" w:rsidP="0093053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2387A">
                    <w:rPr>
                      <w:color w:val="000000"/>
                      <w:sz w:val="28"/>
                      <w:szCs w:val="28"/>
                    </w:rPr>
                    <w:t>1. Quét nhà</w:t>
                  </w:r>
                </w:p>
                <w:p w14:paraId="7D9D9401" w14:textId="77777777" w:rsidR="00E862A7" w:rsidRPr="0042387A" w:rsidRDefault="00E862A7" w:rsidP="0093053C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2387A">
                    <w:rPr>
                      <w:color w:val="000000"/>
                      <w:sz w:val="28"/>
                      <w:szCs w:val="28"/>
                    </w:rPr>
                    <w:lastRenderedPageBreak/>
                    <w:t>2..............................</w:t>
                  </w:r>
                </w:p>
              </w:tc>
              <w:tc>
                <w:tcPr>
                  <w:tcW w:w="2250" w:type="dxa"/>
                </w:tcPr>
                <w:p w14:paraId="2143DFA1" w14:textId="77777777" w:rsidR="00E862A7" w:rsidRPr="0042387A" w:rsidRDefault="00E862A7" w:rsidP="0093053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2387A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Giữ nhà ở an toàn</w:t>
                  </w:r>
                </w:p>
                <w:p w14:paraId="43E6E14E" w14:textId="77777777" w:rsidR="00E862A7" w:rsidRPr="0042387A" w:rsidRDefault="00E862A7" w:rsidP="0093053C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2387A">
                    <w:rPr>
                      <w:color w:val="000000"/>
                      <w:sz w:val="28"/>
                      <w:szCs w:val="28"/>
                    </w:rPr>
                    <w:lastRenderedPageBreak/>
                    <w:t>1...........................2.......................</w:t>
                  </w:r>
                </w:p>
              </w:tc>
            </w:tr>
            <w:tr w:rsidR="00E862A7" w:rsidRPr="0042387A" w14:paraId="055B4847" w14:textId="77777777" w:rsidTr="0093053C">
              <w:tc>
                <w:tcPr>
                  <w:tcW w:w="2774" w:type="dxa"/>
                </w:tcPr>
                <w:p w14:paraId="3A05C4B8" w14:textId="77777777" w:rsidR="00E862A7" w:rsidRPr="0042387A" w:rsidRDefault="00E862A7" w:rsidP="0093053C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</w:tcPr>
                <w:p w14:paraId="0A58A269" w14:textId="77777777" w:rsidR="00E862A7" w:rsidRPr="0042387A" w:rsidRDefault="00E862A7" w:rsidP="0093053C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9F06CC4" w14:textId="77777777" w:rsidR="00E862A7" w:rsidRPr="0042387A" w:rsidRDefault="00E862A7" w:rsidP="0093053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>3. Hoạt động củng cố, nối tiếp</w:t>
            </w:r>
          </w:p>
          <w:p w14:paraId="37894BAF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42387A">
              <w:rPr>
                <w:color w:val="000000"/>
                <w:sz w:val="28"/>
                <w:szCs w:val="28"/>
              </w:rPr>
              <w:t>Cho HS nhắc lại các nội dung đã học</w:t>
            </w:r>
          </w:p>
          <w:p w14:paraId="2929400F" w14:textId="77777777" w:rsidR="00E862A7" w:rsidRPr="0042387A" w:rsidRDefault="00E862A7" w:rsidP="0093053C">
            <w:pPr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Dặn dò HS về nhà tiếp tục ôn lại bài</w:t>
            </w:r>
          </w:p>
          <w:p w14:paraId="2E8B3DDE" w14:textId="77777777" w:rsidR="00E862A7" w:rsidRPr="0042387A" w:rsidRDefault="00E862A7" w:rsidP="0093053C">
            <w:pPr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Chuẩn bị bài sau</w:t>
            </w:r>
          </w:p>
          <w:p w14:paraId="2ED12CE4" w14:textId="77777777" w:rsidR="00E862A7" w:rsidRPr="0042387A" w:rsidRDefault="00E862A7" w:rsidP="0093053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9B3E5FF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758B1FD4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7551110E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42084ED5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53C507E3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48CC6662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64808C0D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3289AF62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671A0237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6BD3D9FC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395E88DD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7AB56AE9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1CD36AAD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75B03667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0423F92B" w14:textId="77777777" w:rsidR="00E862A7" w:rsidRPr="0042387A" w:rsidRDefault="00E862A7" w:rsidP="0093053C">
            <w:pPr>
              <w:tabs>
                <w:tab w:val="left" w:pos="3246"/>
              </w:tabs>
              <w:rPr>
                <w:b/>
                <w:color w:val="000000"/>
                <w:sz w:val="28"/>
                <w:szCs w:val="28"/>
              </w:rPr>
            </w:pPr>
          </w:p>
          <w:p w14:paraId="731AA1E3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HS lắng nghe, thực hiện.</w:t>
            </w:r>
          </w:p>
          <w:p w14:paraId="5FC1754D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1BBE0449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63B71AEA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02907E45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7C48C8D2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0F4D237E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1D576547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3CD519BA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5648D29B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42C45C93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02204C32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2C17D702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29A02E17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</w:p>
          <w:p w14:paraId="0114E1FB" w14:textId="77777777" w:rsidR="00E862A7" w:rsidRPr="0042387A" w:rsidRDefault="00E862A7" w:rsidP="0093053C">
            <w:pPr>
              <w:tabs>
                <w:tab w:val="left" w:pos="3246"/>
              </w:tabs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- HS trình bày:</w:t>
            </w:r>
          </w:p>
          <w:p w14:paraId="192E0173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>+ Nhóm lẻ: Em sẽ quét dọn nhà cửa cho sạch sẽ và sắp xếp đồ đạc ngắn nắp, gọn gàng.</w:t>
            </w:r>
          </w:p>
          <w:p w14:paraId="14FA5327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42387A">
              <w:rPr>
                <w:i/>
                <w:color w:val="000000"/>
                <w:sz w:val="28"/>
                <w:szCs w:val="28"/>
              </w:rPr>
              <w:t>+ Nhóm chẵn: Em sẽ gọi/gọi điện và báo với người lớn để theo dõi và đưa em bé đi bệnh viện để cấp cứu kịp thời.</w:t>
            </w:r>
          </w:p>
          <w:p w14:paraId="6254AAE3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 xml:space="preserve">- HS viết cam kết theo gợi ý của GV. </w:t>
            </w:r>
          </w:p>
          <w:p w14:paraId="652CB2FF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7EDBD1C6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520BA3C5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2396ACBC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66D7EE9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11AAAFF3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5C2CC80E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Lắng nghe</w:t>
            </w:r>
          </w:p>
          <w:p w14:paraId="3D03A591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FF37568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9EBE66E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79F3E705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1CF29B96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22478B35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2DB42F32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74835AD1" w14:textId="77777777" w:rsidR="00E862A7" w:rsidRPr="0042387A" w:rsidRDefault="00E862A7" w:rsidP="0093053C">
            <w:pPr>
              <w:tabs>
                <w:tab w:val="left" w:pos="3246"/>
              </w:tabs>
              <w:jc w:val="both"/>
              <w:rPr>
                <w:color w:val="000000"/>
                <w:sz w:val="28"/>
                <w:szCs w:val="28"/>
              </w:rPr>
            </w:pPr>
            <w:r w:rsidRPr="0042387A">
              <w:rPr>
                <w:color w:val="000000"/>
                <w:sz w:val="28"/>
                <w:szCs w:val="28"/>
              </w:rPr>
              <w:t>Lắng nghe</w:t>
            </w:r>
          </w:p>
        </w:tc>
      </w:tr>
    </w:tbl>
    <w:p w14:paraId="2658F56D" w14:textId="77777777" w:rsidR="00E862A7" w:rsidRPr="0042387A" w:rsidRDefault="00E862A7" w:rsidP="00E862A7">
      <w:pPr>
        <w:rPr>
          <w:b/>
          <w:color w:val="000000"/>
          <w:sz w:val="28"/>
          <w:szCs w:val="28"/>
        </w:rPr>
      </w:pPr>
      <w:r w:rsidRPr="0042387A">
        <w:rPr>
          <w:b/>
          <w:color w:val="000000"/>
          <w:sz w:val="28"/>
          <w:szCs w:val="28"/>
        </w:rPr>
        <w:lastRenderedPageBreak/>
        <w:t>IV. Điều chỉnh sau bài dạy (nếu có):</w:t>
      </w:r>
    </w:p>
    <w:p w14:paraId="3DCC2EA4" w14:textId="77777777" w:rsidR="00E862A7" w:rsidRPr="00E510CF" w:rsidRDefault="00E862A7" w:rsidP="00E862A7">
      <w:pPr>
        <w:pStyle w:val="TableParagraph"/>
        <w:spacing w:before="55"/>
        <w:ind w:left="62" w:right="108"/>
        <w:jc w:val="center"/>
        <w:rPr>
          <w:sz w:val="26"/>
          <w:lang w:val="en-US"/>
        </w:rPr>
      </w:pPr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p w14:paraId="618C0DB5" w14:textId="5D260D76" w:rsidR="00453CB6" w:rsidRDefault="00E862A7" w:rsidP="00E862A7"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sectPr w:rsidR="00453CB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88B902"/>
    <w:multiLevelType w:val="multilevel"/>
    <w:tmpl w:val="9288B90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B0F1ACD9"/>
    <w:multiLevelType w:val="multilevel"/>
    <w:tmpl w:val="B0F1ACD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BE923771"/>
    <w:multiLevelType w:val="multilevel"/>
    <w:tmpl w:val="BE923771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A08BB8"/>
    <w:multiLevelType w:val="multilevel"/>
    <w:tmpl w:val="46A08BB8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ECEA79"/>
    <w:multiLevelType w:val="multilevel"/>
    <w:tmpl w:val="77ECEA79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246926"/>
    <w:multiLevelType w:val="multilevel"/>
    <w:tmpl w:val="7C246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A7"/>
    <w:rsid w:val="00453CB6"/>
    <w:rsid w:val="00924060"/>
    <w:rsid w:val="00E8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93C3"/>
  <w15:chartTrackingRefBased/>
  <w15:docId w15:val="{18174DA6-4DB9-4A81-9410-3CC946D4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62A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862A7"/>
  </w:style>
  <w:style w:type="paragraph" w:styleId="NormalWeb">
    <w:name w:val="Normal (Web)"/>
    <w:basedOn w:val="Normal"/>
    <w:link w:val="NormalWebChar"/>
    <w:uiPriority w:val="99"/>
    <w:qFormat/>
    <w:rsid w:val="00E862A7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ormalWebChar">
    <w:name w:val="Normal (Web) Char"/>
    <w:link w:val="NormalWeb"/>
    <w:uiPriority w:val="99"/>
    <w:locked/>
    <w:rsid w:val="00E862A7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2025-10-07T03:01:00Z</dcterms:created>
  <dcterms:modified xsi:type="dcterms:W3CDTF">2025-10-07T03:01:00Z</dcterms:modified>
</cp:coreProperties>
</file>