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BF" w:rsidRPr="000E18E6" w:rsidRDefault="006D5EBF" w:rsidP="006D5EB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6D5EBF" w:rsidRPr="00265323" w:rsidRDefault="006D5EBF" w:rsidP="006D5EB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b/>
          <w:sz w:val="28"/>
          <w:szCs w:val="28"/>
          <w:lang w:val="nl-NL"/>
        </w:rPr>
        <w:t>GÓC SÁNG TẠO : CÓ CÔNG MÀI SẮ</w:t>
      </w:r>
      <w:r>
        <w:rPr>
          <w:rFonts w:ascii="Times New Roman" w:eastAsia="Calibri" w:hAnsi="Times New Roman"/>
          <w:b/>
          <w:sz w:val="28"/>
          <w:szCs w:val="28"/>
          <w:lang w:val="nl-NL"/>
        </w:rPr>
        <w:t>T CÓ NGÀY NÊN KI</w:t>
      </w:r>
      <w:r>
        <w:rPr>
          <w:rFonts w:ascii="Times New Roman" w:eastAsia="Calibri" w:hAnsi="Times New Roman"/>
          <w:b/>
          <w:sz w:val="28"/>
          <w:szCs w:val="28"/>
        </w:rPr>
        <w:t>M</w:t>
      </w:r>
    </w:p>
    <w:p w:rsidR="006D5EBF" w:rsidRPr="000E18E6" w:rsidRDefault="006D5EBF" w:rsidP="006D5EB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56</w:t>
      </w:r>
    </w:p>
    <w:p w:rsidR="006D5EBF" w:rsidRDefault="006D5EBF" w:rsidP="006D5EB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6D5EBF" w:rsidRPr="008E41D7" w:rsidRDefault="006D5EBF" w:rsidP="006D5E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E41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41D7">
        <w:rPr>
          <w:rFonts w:ascii="Times New Roman" w:hAnsi="Times New Roman"/>
          <w:b/>
          <w:sz w:val="28"/>
          <w:szCs w:val="28"/>
        </w:rPr>
        <w:t>. YÊU CẦU CẦN ĐẠT</w:t>
      </w:r>
      <w:r w:rsidRPr="008E41D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D5EBF" w:rsidRPr="008E41D7" w:rsidRDefault="006D5EBF" w:rsidP="006D5EBF">
      <w:pPr>
        <w:spacing w:after="0" w:line="360" w:lineRule="auto"/>
        <w:ind w:firstLine="720"/>
        <w:rPr>
          <w:rFonts w:ascii="Times New Roman" w:eastAsia="Times New Roman" w:hAnsi="Times New Roman"/>
          <w:b/>
          <w:i/>
          <w:sz w:val="28"/>
          <w:szCs w:val="28"/>
        </w:rPr>
      </w:pPr>
      <w:r w:rsidRPr="008E41D7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Viết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được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đoạn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văn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giới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thiệu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một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tác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phẩm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đã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đọc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(hoặc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nghe,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xem)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về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người</w:t>
      </w:r>
      <w:r w:rsidRPr="008E41D7">
        <w:rPr>
          <w:rFonts w:ascii="Times New Roman" w:eastAsia="Calibri" w:hAnsi="Times New Roman"/>
          <w:color w:val="231F20"/>
          <w:spacing w:val="-15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có ý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chí,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nghị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lực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(hoặc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đoạn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văn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nêu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cảm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nghĩ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về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một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câu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tục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ngữ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đã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học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trong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Bài</w:t>
      </w:r>
      <w:r w:rsidRPr="008E41D7">
        <w:rPr>
          <w:rFonts w:ascii="Times New Roman" w:eastAsia="Calibri" w:hAnsi="Times New Roman"/>
          <w:color w:val="231F20"/>
          <w:spacing w:val="-13"/>
          <w:sz w:val="28"/>
          <w:szCs w:val="28"/>
        </w:rPr>
        <w:t xml:space="preserve"> </w:t>
      </w:r>
      <w:r w:rsidRPr="008E41D7">
        <w:rPr>
          <w:rFonts w:ascii="Times New Roman" w:eastAsia="Calibri" w:hAnsi="Times New Roman"/>
          <w:color w:val="231F20"/>
          <w:sz w:val="28"/>
          <w:szCs w:val="28"/>
        </w:rPr>
        <w:t>4). Giới thiệu được bài viết với các bạn.</w:t>
      </w:r>
    </w:p>
    <w:p w:rsidR="006D5EBF" w:rsidRPr="008E41D7" w:rsidRDefault="006D5EBF" w:rsidP="006D5EBF">
      <w:pPr>
        <w:spacing w:after="0" w:line="360" w:lineRule="auto"/>
        <w:ind w:left="45" w:right="45" w:firstLine="67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41D7">
        <w:rPr>
          <w:rFonts w:ascii="Times New Roman" w:eastAsia="SimSun" w:hAnsi="Times New Roman"/>
          <w:color w:val="231F20"/>
          <w:sz w:val="28"/>
          <w:szCs w:val="28"/>
          <w:lang w:eastAsia="zh-CN"/>
        </w:rPr>
        <w:t>- Biết thể hiện cảm xúc khi đọc, nói, viết</w:t>
      </w:r>
      <w:r w:rsidRPr="008E41D7">
        <w:rPr>
          <w:rFonts w:ascii="Times New Roman" w:eastAsia="SimSun" w:hAnsi="Times New Roman"/>
          <w:color w:val="231F20"/>
          <w:spacing w:val="-2"/>
          <w:sz w:val="28"/>
          <w:szCs w:val="28"/>
          <w:lang w:eastAsia="zh-CN"/>
        </w:rPr>
        <w:t>.</w:t>
      </w:r>
    </w:p>
    <w:p w:rsidR="006D5EBF" w:rsidRPr="008E41D7" w:rsidRDefault="006D5EBF" w:rsidP="006D5E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E41D7">
        <w:rPr>
          <w:rFonts w:ascii="Times New Roman" w:hAnsi="Times New Roman"/>
          <w:sz w:val="28"/>
          <w:szCs w:val="28"/>
          <w:lang w:val="en-US"/>
        </w:rPr>
        <w:t>- Bước đầu biết sử dụng từ ngữ phù hợp để ghi lại một cách sinh động những điều thú vị mà mình quan sát được.</w:t>
      </w:r>
    </w:p>
    <w:p w:rsidR="006D5EBF" w:rsidRPr="008E41D7" w:rsidRDefault="006D5EBF" w:rsidP="006D5E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6D5EBF" w:rsidRPr="008E41D7" w:rsidRDefault="006D5EBF" w:rsidP="006D5E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sz w:val="28"/>
          <w:szCs w:val="28"/>
          <w:lang w:val="en-US"/>
        </w:rPr>
        <w:t>– GV chuẩn bị: máy tính, máy chiếu, bài trình chiếu.</w:t>
      </w:r>
    </w:p>
    <w:p w:rsidR="006D5EBF" w:rsidRPr="008E41D7" w:rsidRDefault="006D5EBF" w:rsidP="006D5E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sz w:val="28"/>
          <w:szCs w:val="28"/>
          <w:lang w:val="en-US"/>
        </w:rPr>
        <w:t>– HS chuẩn bị: SGK Tiếng Việt 5, tập một; vở ô li hoặc phiếu học tập.</w:t>
      </w:r>
    </w:p>
    <w:p w:rsidR="006D5EBF" w:rsidRPr="008E41D7" w:rsidRDefault="006D5EBF" w:rsidP="006D5EB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23" w:type="dxa"/>
        <w:jc w:val="center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3567"/>
        <w:gridCol w:w="1122"/>
      </w:tblGrid>
      <w:tr w:rsidR="006D5EBF" w:rsidRPr="008E41D7" w:rsidTr="00EE33A7">
        <w:trPr>
          <w:jc w:val="center"/>
        </w:trPr>
        <w:tc>
          <w:tcPr>
            <w:tcW w:w="4634" w:type="dxa"/>
            <w:tcBorders>
              <w:bottom w:val="dashed" w:sz="4" w:space="0" w:color="000000"/>
            </w:tcBorders>
          </w:tcPr>
          <w:p w:rsidR="006D5EBF" w:rsidRPr="00491689" w:rsidRDefault="006D5EBF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567" w:type="dxa"/>
            <w:tcBorders>
              <w:bottom w:val="dashed" w:sz="4" w:space="0" w:color="000000"/>
            </w:tcBorders>
          </w:tcPr>
          <w:p w:rsidR="006D5EBF" w:rsidRPr="00491689" w:rsidRDefault="006D5EBF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22" w:type="dxa"/>
            <w:tcBorders>
              <w:bottom w:val="dashed" w:sz="4" w:space="0" w:color="000000"/>
            </w:tcBorders>
          </w:tcPr>
          <w:p w:rsidR="006D5EBF" w:rsidRPr="00491689" w:rsidRDefault="006D5EBF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6D5EBF" w:rsidRPr="008E41D7" w:rsidTr="00EE33A7">
        <w:trPr>
          <w:jc w:val="center"/>
        </w:trPr>
        <w:tc>
          <w:tcPr>
            <w:tcW w:w="4634" w:type="dxa"/>
            <w:tcBorders>
              <w:bottom w:val="dashed" w:sz="4" w:space="0" w:color="000000"/>
            </w:tcBorders>
          </w:tcPr>
          <w:p w:rsidR="006D5EBF" w:rsidRPr="00491689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689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6D5EBF" w:rsidRPr="00491689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689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xem vi deo phim thiếu nhi ( you tube) </w:t>
            </w:r>
            <w:r w:rsidRPr="008E41D7">
              <w:rPr>
                <w:rFonts w:ascii="Times New Roman" w:eastAsia="Times New Roman" w:hAnsi="Times New Roman"/>
                <w:b/>
                <w:sz w:val="28"/>
                <w:szCs w:val="28"/>
              </w:rPr>
              <w:t>Có công mài sắt có ngày nên kim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D5EBF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>- Qua câu chuyện em rút ra bài học gì cho bản thân?</w:t>
            </w:r>
          </w:p>
          <w:p w:rsidR="006D5EBF" w:rsidRPr="00491689" w:rsidRDefault="006D5EBF" w:rsidP="00EE33A7">
            <w:pPr>
              <w:spacing w:after="0" w:line="360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4916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1.2. </w:t>
            </w:r>
            <w:r w:rsidRPr="0049168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Giới thiệu bài học</w:t>
            </w:r>
          </w:p>
          <w:p w:rsidR="006D5EBF" w:rsidRPr="00491689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Hai tuần nay, các em đã học nhiều câu chuyện, bài thơ, bài văn và đã thảo luận về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chủ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điểm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Có</w:t>
            </w:r>
            <w:r w:rsidRPr="008E41D7">
              <w:rPr>
                <w:rFonts w:ascii="Times New Roman" w:eastAsia="SimSun" w:hAnsi="Times New Roman"/>
                <w:i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chí</w:t>
            </w:r>
            <w:r w:rsidRPr="008E41D7">
              <w:rPr>
                <w:rFonts w:ascii="Times New Roman" w:eastAsia="SimSun" w:hAnsi="Times New Roman"/>
                <w:i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thì</w:t>
            </w:r>
            <w:r w:rsidRPr="008E41D7">
              <w:rPr>
                <w:rFonts w:ascii="Times New Roman" w:eastAsia="SimSun" w:hAnsi="Times New Roman"/>
                <w:i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nên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Hôm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nay,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trong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HĐ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Góc</w:t>
            </w:r>
            <w:r w:rsidRPr="008E41D7">
              <w:rPr>
                <w:rFonts w:ascii="Times New Roman" w:eastAsia="SimSun" w:hAnsi="Times New Roman"/>
                <w:i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sáng</w:t>
            </w:r>
            <w:r w:rsidRPr="008E41D7">
              <w:rPr>
                <w:rFonts w:ascii="Times New Roman" w:eastAsia="SimSun" w:hAnsi="Times New Roman"/>
                <w:i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tạo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chúng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ta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sẽ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viết</w:t>
            </w:r>
            <w:r w:rsidRPr="008E41D7">
              <w:rPr>
                <w:rFonts w:ascii="Times New Roman" w:eastAsia="SimSun" w:hAnsi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đoạn văn về chủ điểm này và giới thiệu bài viết của mình với các bạn và cô (thầy) </w:t>
            </w:r>
            <w:r w:rsidRPr="008E41D7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nhé!</w:t>
            </w: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</w:rPr>
              <w:t>- GV ghi tên bài học: </w:t>
            </w:r>
            <w:r w:rsidRPr="008E41D7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Góc sáng tạo “Có công mài sắt có ngày nên kim”.</w:t>
            </w:r>
          </w:p>
        </w:tc>
        <w:tc>
          <w:tcPr>
            <w:tcW w:w="3567" w:type="dxa"/>
            <w:tcBorders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 xml:space="preserve">- HS xem 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>- HS trả lời cá nhân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</w:rPr>
              <w:t>- HS ghi bài</w:t>
            </w: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2" w:type="dxa"/>
            <w:tcBorders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BF" w:rsidRPr="008E41D7" w:rsidTr="00EE33A7">
        <w:trPr>
          <w:trHeight w:val="1692"/>
          <w:jc w:val="center"/>
        </w:trPr>
        <w:tc>
          <w:tcPr>
            <w:tcW w:w="4634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HÌNH THÀNH KIẾN THỨC MỚI(20p)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1. Hoạt động 1: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r w:rsidRPr="008E41D7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đoạn</w:t>
            </w:r>
            <w:r w:rsidRPr="008E41D7">
              <w:rPr>
                <w:rFonts w:ascii="Times New Roman" w:eastAsia="Calibri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văn,</w:t>
            </w:r>
            <w:r w:rsidRPr="008E41D7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trang</w:t>
            </w:r>
            <w:r w:rsidRPr="008E41D7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trí</w:t>
            </w:r>
            <w:r w:rsidRPr="008E41D7">
              <w:rPr>
                <w:rFonts w:ascii="Times New Roman" w:eastAsia="Calibri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bài</w:t>
            </w:r>
            <w:r w:rsidRPr="008E41D7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r w:rsidRPr="008E41D7">
              <w:rPr>
                <w:rFonts w:ascii="Times New Roman" w:eastAsia="Calibri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z w:val="28"/>
                <w:szCs w:val="28"/>
              </w:rPr>
              <w:t>(BT</w:t>
            </w:r>
            <w:r w:rsidRPr="008E41D7"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b/>
                <w:spacing w:val="-5"/>
                <w:sz w:val="28"/>
                <w:szCs w:val="28"/>
              </w:rPr>
              <w:t>1)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sử dụng SGK, yêu cầu HS đọc và nắm yêu cầu của bài tập 1. GV yêu cầu HS dựa vào gợi ý trong SGK để viết đoạn văn cho đủ ý.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lưu ý HS chọn một trong 2 đề.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- GV theo dõi HS làm bài.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Calibri" w:hAnsi="Times New Roman"/>
                <w:sz w:val="28"/>
                <w:szCs w:val="28"/>
              </w:rPr>
            </w:pPr>
            <w:r w:rsidRPr="008E41D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Hoạt động 2: Giới thiệu và bình chọn </w:t>
            </w:r>
            <w:r w:rsidRPr="008E41D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bài viết ( BT 2,3)</w:t>
            </w:r>
            <w:r w:rsidRPr="008E41D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8E41D7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- GV cho HS đọc BT2,3, sau đó, tổ chức cho HS giới thiệu bài viết.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8E41D7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(GV chiếu bài làm của HS, nếu có điều kiện)</w:t>
            </w:r>
          </w:p>
          <w:p w:rsidR="006D5EBF" w:rsidRPr="008E41D7" w:rsidRDefault="006D5EBF" w:rsidP="00EE33A7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3567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360" w:lineRule="auto"/>
              <w:outlineLvl w:val="0"/>
              <w:rPr>
                <w:rFonts w:ascii="Times New Roman" w:eastAsia="Calibri" w:hAnsi="Times New Roman"/>
                <w:spacing w:val="-2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</w:rPr>
              <w:t>- 1 HS</w:t>
            </w:r>
            <w:r w:rsidRPr="008E41D7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sz w:val="28"/>
                <w:szCs w:val="28"/>
              </w:rPr>
              <w:t>đọc yêu cầu của</w:t>
            </w:r>
            <w:r w:rsidRPr="008E41D7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sz w:val="28"/>
                <w:szCs w:val="28"/>
              </w:rPr>
              <w:t>BT</w:t>
            </w:r>
            <w:r w:rsidRPr="008E41D7">
              <w:rPr>
                <w:rFonts w:ascii="Times New Roman" w:eastAsia="Calibri" w:hAnsi="Times New Roman"/>
                <w:spacing w:val="-5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Cả lớp đọc thầm </w:t>
            </w:r>
            <w:r w:rsidRPr="008E41D7">
              <w:rPr>
                <w:rFonts w:ascii="Times New Roman" w:eastAsia="Calibri" w:hAnsi="Times New Roman"/>
                <w:spacing w:val="-2"/>
                <w:sz w:val="28"/>
                <w:szCs w:val="28"/>
                <w:lang w:val="en-US"/>
              </w:rPr>
              <w:t>theo.</w:t>
            </w:r>
          </w:p>
          <w:p w:rsidR="006D5EBF" w:rsidRPr="008E41D7" w:rsidRDefault="006D5EBF" w:rsidP="00EE33A7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</w:rPr>
              <w:t>- Một số HS tự trình bày trước lớp về đề mình sẽ viết. (Thực hiện nhanh)</w:t>
            </w:r>
          </w:p>
          <w:p w:rsidR="006D5EBF" w:rsidRPr="008E41D7" w:rsidRDefault="006D5EBF" w:rsidP="00EE33A7">
            <w:pPr>
              <w:spacing w:after="0" w:line="36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</w:rPr>
              <w:t xml:space="preserve">- Dựa vào nội dung gợi ý trong SGK, </w:t>
            </w: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viết đoạn văn</w:t>
            </w:r>
            <w:r w:rsidRPr="008E41D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D5EBF" w:rsidRPr="008E41D7" w:rsidRDefault="006D5EBF" w:rsidP="00EE33A7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</w:rPr>
              <w:t>+ Dán hình đã chuẩn bị sẵn hoặc vẽ, trang trí bài viết.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 Một số HS báo cáo kết quả 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5" w:right="45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8E41D7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8E41D7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HS nhận xét, bình chọn những bài viết hay, trình bày đẹp.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- HS nhận xét về tiết học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/>
              </w:rPr>
              <w:t>- HS lắng nghe</w:t>
            </w: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</w:t>
            </w:r>
            <w:r w:rsidRPr="008E41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nhận xét, bình chọn những bài viết hay, trình bày đẹp.</w:t>
            </w:r>
          </w:p>
        </w:tc>
        <w:tc>
          <w:tcPr>
            <w:tcW w:w="1122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BF" w:rsidRPr="008E41D7" w:rsidTr="00EE33A7">
        <w:trPr>
          <w:jc w:val="center"/>
        </w:trPr>
        <w:tc>
          <w:tcPr>
            <w:tcW w:w="4634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Default="006D5EBF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VẬN DỤNG, TRẢI NGHIỆM(10p)</w:t>
            </w:r>
          </w:p>
          <w:p w:rsidR="006D5EBF" w:rsidRPr="008E41D7" w:rsidRDefault="006D5EBF" w:rsidP="00EE33A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- GV cho HS tự nhận xét về tiết học: Tiết học có gì vui? Hoạt động nào trong giờ học làm em thích nhất? Sau tiết học, em đã biết làm những việc gì? Em mong muốn điều gì ở những bài Góc sáng tạo tiếp theo?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lastRenderedPageBreak/>
              <w:t>- GV nhận xét, đánh giá về tinh thần, thái độ học tập và sản phẩm của HS; tuyên dương những em có bài nói, bài viết hay, sản phẩm trang trí đẹp, những HS tiến bộ hơn các buổi học trước.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- GV nhắc nhở HS:</w:t>
            </w:r>
          </w:p>
          <w:p w:rsidR="006D5EBF" w:rsidRPr="008E41D7" w:rsidRDefault="006D5EBF" w:rsidP="00EE33A7">
            <w:pPr>
              <w:shd w:val="clear" w:color="auto" w:fill="FFFFFF"/>
              <w:spacing w:after="0" w:line="360" w:lineRule="auto"/>
              <w:ind w:left="48" w:right="48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+ Chia sẻ sản phẩm với người thân trong gia đình.</w:t>
            </w: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+ Hoàn thành bài </w:t>
            </w:r>
            <w:r w:rsidRPr="008E4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vi-VN"/>
              </w:rPr>
              <w:t>Tự đánh giá 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SGK tr.65.</w:t>
            </w:r>
          </w:p>
        </w:tc>
        <w:tc>
          <w:tcPr>
            <w:tcW w:w="3567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- HS nhận xét về tiết học</w:t>
            </w:r>
          </w:p>
          <w:p w:rsidR="006D5EBF" w:rsidRPr="008E41D7" w:rsidRDefault="006D5EBF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/>
              </w:rPr>
              <w:t>- HS lắng nghe</w:t>
            </w:r>
          </w:p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2" w:type="dxa"/>
            <w:tcBorders>
              <w:top w:val="dashed" w:sz="4" w:space="0" w:color="000000"/>
              <w:bottom w:val="dashed" w:sz="4" w:space="0" w:color="000000"/>
            </w:tcBorders>
          </w:tcPr>
          <w:p w:rsidR="006D5EBF" w:rsidRPr="008E41D7" w:rsidRDefault="006D5EBF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D5EBF" w:rsidRDefault="006D5EBF" w:rsidP="006D5EBF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</w:p>
    <w:p w:rsidR="006D5EBF" w:rsidRPr="00B457DB" w:rsidRDefault="006D5EBF" w:rsidP="006D5EBF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D5EBF" w:rsidRDefault="006D5EBF" w:rsidP="006D5EBF">
      <w:pPr>
        <w:spacing w:after="0" w:line="240" w:lineRule="auto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6D5EBF" w:rsidRDefault="006C199E" w:rsidP="006D5EBF">
      <w:bookmarkStart w:id="0" w:name="_GoBack"/>
      <w:bookmarkEnd w:id="0"/>
    </w:p>
    <w:sectPr w:rsidR="006C199E" w:rsidRPr="006D5EBF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1"/>
    <w:rsid w:val="00123122"/>
    <w:rsid w:val="0020009B"/>
    <w:rsid w:val="003F3C41"/>
    <w:rsid w:val="0049365F"/>
    <w:rsid w:val="00621A8E"/>
    <w:rsid w:val="0068396B"/>
    <w:rsid w:val="006C199E"/>
    <w:rsid w:val="006D5EBF"/>
    <w:rsid w:val="0077597D"/>
    <w:rsid w:val="00781D20"/>
    <w:rsid w:val="007E622A"/>
    <w:rsid w:val="00977681"/>
    <w:rsid w:val="009F1169"/>
    <w:rsid w:val="00AB5599"/>
    <w:rsid w:val="00BF1D3D"/>
    <w:rsid w:val="00C305B9"/>
    <w:rsid w:val="00D71138"/>
    <w:rsid w:val="00E85B73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D71138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E622A"/>
    <w:pPr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7E622A"/>
    <w:pPr>
      <w:widowControl w:val="0"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en-GB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D71138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E622A"/>
    <w:pPr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7E622A"/>
    <w:pPr>
      <w:widowControl w:val="0"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en-GB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2025-03-07T06:33:00Z</dcterms:created>
  <dcterms:modified xsi:type="dcterms:W3CDTF">2025-03-07T06:33:00Z</dcterms:modified>
</cp:coreProperties>
</file>