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232" w:type="dxa"/>
        <w:jc w:val="center"/>
        <w:tblLook w:val="04A0" w:firstRow="1" w:lastRow="0" w:firstColumn="1" w:lastColumn="0" w:noHBand="0" w:noVBand="1"/>
      </w:tblPr>
      <w:tblGrid>
        <w:gridCol w:w="4563"/>
        <w:gridCol w:w="6669"/>
      </w:tblGrid>
      <w:tr w:rsidR="00F630D0" w14:paraId="26893C6A" w14:textId="77777777" w:rsidTr="00F630D0">
        <w:trPr>
          <w:trHeight w:val="1216"/>
          <w:jc w:val="center"/>
        </w:trPr>
        <w:tc>
          <w:tcPr>
            <w:tcW w:w="4563" w:type="dxa"/>
            <w:hideMark/>
          </w:tcPr>
          <w:p w14:paraId="32A7310B" w14:textId="77777777" w:rsidR="00F630D0" w:rsidRDefault="00F630D0">
            <w:pPr>
              <w:spacing w:line="240" w:lineRule="auto"/>
              <w:ind w:right="-421"/>
              <w:jc w:val="center"/>
              <w:rPr>
                <w:b/>
                <w:bCs/>
                <w:color w:val="000000" w:themeColor="text1"/>
                <w:sz w:val="24"/>
                <w:szCs w:val="24"/>
              </w:rPr>
            </w:pPr>
            <w:r>
              <w:rPr>
                <w:b/>
                <w:bCs/>
                <w:color w:val="000000" w:themeColor="text1"/>
                <w:sz w:val="24"/>
                <w:szCs w:val="24"/>
              </w:rPr>
              <w:t>ĐỀ THI THỬ CHUẨN CẤU TRÚC</w:t>
            </w:r>
          </w:p>
          <w:p w14:paraId="531153BA" w14:textId="77777777" w:rsidR="00F630D0" w:rsidRDefault="00F630D0">
            <w:pPr>
              <w:spacing w:line="240" w:lineRule="auto"/>
              <w:ind w:right="-421"/>
              <w:jc w:val="center"/>
              <w:rPr>
                <w:b/>
                <w:bCs/>
                <w:color w:val="000000" w:themeColor="text1"/>
                <w:sz w:val="24"/>
                <w:szCs w:val="24"/>
              </w:rPr>
            </w:pPr>
            <w:r>
              <w:rPr>
                <w:b/>
                <w:bCs/>
                <w:color w:val="000000" w:themeColor="text1"/>
                <w:sz w:val="24"/>
                <w:szCs w:val="24"/>
              </w:rPr>
              <w:t>ĐỀ MINH HỌA</w:t>
            </w:r>
          </w:p>
          <w:p w14:paraId="5AC5F384" w14:textId="4E66EAB7" w:rsidR="00F630D0" w:rsidRPr="00F630D0" w:rsidRDefault="00F630D0">
            <w:pPr>
              <w:spacing w:line="240" w:lineRule="auto"/>
              <w:ind w:right="-421"/>
              <w:jc w:val="center"/>
              <w:rPr>
                <w:b/>
                <w:bCs/>
                <w:color w:val="000000" w:themeColor="text1"/>
                <w:sz w:val="24"/>
                <w:szCs w:val="24"/>
                <w:lang w:val="en-US"/>
              </w:rPr>
            </w:pPr>
            <w:r>
              <w:rPr>
                <w:b/>
                <w:bCs/>
                <w:color w:val="000000" w:themeColor="text1"/>
                <w:sz w:val="24"/>
                <w:szCs w:val="24"/>
              </w:rPr>
              <w:t xml:space="preserve">ĐỀ </w:t>
            </w:r>
            <w:r>
              <w:rPr>
                <w:b/>
                <w:bCs/>
                <w:color w:val="000000" w:themeColor="text1"/>
                <w:sz w:val="24"/>
                <w:szCs w:val="24"/>
                <w:lang w:val="en-US"/>
              </w:rPr>
              <w:t>12</w:t>
            </w:r>
          </w:p>
          <w:p w14:paraId="771BECD6" w14:textId="77777777" w:rsidR="00F630D0" w:rsidRDefault="00F630D0">
            <w:pPr>
              <w:spacing w:line="240" w:lineRule="auto"/>
              <w:ind w:right="-421"/>
              <w:jc w:val="center"/>
              <w:rPr>
                <w:i/>
                <w:iCs/>
                <w:color w:val="000000" w:themeColor="text1"/>
                <w:sz w:val="24"/>
                <w:szCs w:val="24"/>
                <w:lang w:val="en-US"/>
              </w:rPr>
            </w:pPr>
            <w:r>
              <w:rPr>
                <w:i/>
                <w:iCs/>
                <w:color w:val="000000" w:themeColor="text1"/>
                <w:sz w:val="24"/>
                <w:szCs w:val="24"/>
              </w:rPr>
              <w:t>(Đề thi có 06 trang)</w:t>
            </w:r>
          </w:p>
        </w:tc>
        <w:tc>
          <w:tcPr>
            <w:tcW w:w="6669" w:type="dxa"/>
          </w:tcPr>
          <w:p w14:paraId="0559BE70" w14:textId="77777777" w:rsidR="00F630D0" w:rsidRDefault="00F630D0">
            <w:pPr>
              <w:spacing w:line="240" w:lineRule="auto"/>
              <w:ind w:right="-421"/>
              <w:jc w:val="center"/>
              <w:rPr>
                <w:b/>
                <w:bCs/>
                <w:color w:val="000000" w:themeColor="text1"/>
                <w:sz w:val="24"/>
                <w:szCs w:val="24"/>
              </w:rPr>
            </w:pPr>
            <w:r>
              <w:rPr>
                <w:b/>
                <w:bCs/>
                <w:color w:val="000000" w:themeColor="text1"/>
                <w:sz w:val="24"/>
                <w:szCs w:val="24"/>
              </w:rPr>
              <w:t>KỲ THI TỐT NGHIỆP TRUNG HỌC PHỔ THÔNG 2025</w:t>
            </w:r>
          </w:p>
          <w:p w14:paraId="5EEB895B" w14:textId="77777777" w:rsidR="00F630D0" w:rsidRDefault="00F630D0">
            <w:pPr>
              <w:spacing w:line="240" w:lineRule="auto"/>
              <w:ind w:right="-421"/>
              <w:jc w:val="center"/>
              <w:rPr>
                <w:b/>
                <w:bCs/>
                <w:color w:val="000000" w:themeColor="text1"/>
                <w:sz w:val="24"/>
                <w:szCs w:val="24"/>
              </w:rPr>
            </w:pPr>
            <w:r>
              <w:rPr>
                <w:b/>
                <w:bCs/>
                <w:color w:val="000000" w:themeColor="text1"/>
                <w:sz w:val="24"/>
                <w:szCs w:val="24"/>
              </w:rPr>
              <w:t>Bài thi: KHOA HỌC TỰ NHIÊN</w:t>
            </w:r>
          </w:p>
          <w:p w14:paraId="0D014A85" w14:textId="77777777" w:rsidR="00F630D0" w:rsidRDefault="00F630D0">
            <w:pPr>
              <w:spacing w:line="240" w:lineRule="auto"/>
              <w:ind w:right="-421"/>
              <w:jc w:val="center"/>
              <w:rPr>
                <w:color w:val="000000" w:themeColor="text1"/>
                <w:sz w:val="24"/>
                <w:szCs w:val="24"/>
                <w:lang w:val="en-US"/>
              </w:rPr>
            </w:pPr>
            <w:r>
              <w:rPr>
                <w:b/>
                <w:bCs/>
                <w:color w:val="000000" w:themeColor="text1"/>
                <w:sz w:val="24"/>
                <w:szCs w:val="24"/>
              </w:rPr>
              <w:t>Môn thi thành phần: SINH HỌC</w:t>
            </w:r>
          </w:p>
          <w:p w14:paraId="0594775C" w14:textId="77777777" w:rsidR="00F630D0" w:rsidRDefault="00F630D0">
            <w:pPr>
              <w:spacing w:line="240" w:lineRule="auto"/>
              <w:ind w:right="-421"/>
              <w:jc w:val="center"/>
              <w:rPr>
                <w:i/>
                <w:iCs/>
                <w:color w:val="000000" w:themeColor="text1"/>
                <w:sz w:val="24"/>
                <w:szCs w:val="24"/>
              </w:rPr>
            </w:pPr>
            <w:r>
              <w:rPr>
                <w:i/>
                <w:iCs/>
                <w:color w:val="000000" w:themeColor="text1"/>
                <w:sz w:val="24"/>
                <w:szCs w:val="24"/>
              </w:rPr>
              <w:t>Thời gian làm bài: 50 phút, không kể thời gian phát đề</w:t>
            </w:r>
          </w:p>
          <w:p w14:paraId="2BB3A9E3" w14:textId="77777777" w:rsidR="00F630D0" w:rsidRDefault="00F630D0">
            <w:pPr>
              <w:spacing w:line="240" w:lineRule="auto"/>
              <w:ind w:right="-421"/>
              <w:jc w:val="center"/>
              <w:rPr>
                <w:color w:val="000000" w:themeColor="text1"/>
                <w:sz w:val="24"/>
                <w:szCs w:val="24"/>
              </w:rPr>
            </w:pPr>
          </w:p>
        </w:tc>
      </w:tr>
    </w:tbl>
    <w:p w14:paraId="7C610163" w14:textId="77777777" w:rsidR="00C37D06" w:rsidRPr="00A33FF3" w:rsidRDefault="00C37D06" w:rsidP="00C37D06">
      <w:pPr>
        <w:pStyle w:val="NoSpacing"/>
        <w:tabs>
          <w:tab w:val="left" w:pos="284"/>
          <w:tab w:val="left" w:pos="2835"/>
          <w:tab w:val="left" w:pos="5387"/>
          <w:tab w:val="left" w:pos="7938"/>
        </w:tabs>
        <w:spacing w:line="276" w:lineRule="auto"/>
        <w:jc w:val="both"/>
        <w:rPr>
          <w:rFonts w:asciiTheme="majorHAnsi" w:hAnsiTheme="majorHAnsi" w:cstheme="majorHAnsi"/>
          <w:b/>
          <w:bCs/>
          <w:sz w:val="24"/>
          <w:szCs w:val="24"/>
        </w:rPr>
      </w:pPr>
      <w:r w:rsidRPr="00A33FF3">
        <w:rPr>
          <w:rFonts w:asciiTheme="majorHAnsi" w:hAnsiTheme="majorHAnsi" w:cstheme="majorHAnsi"/>
          <w:b/>
          <w:bCs/>
          <w:sz w:val="24"/>
          <w:szCs w:val="24"/>
        </w:rPr>
        <w:tab/>
      </w:r>
    </w:p>
    <w:p w14:paraId="307F27EE" w14:textId="77777777" w:rsidR="00C37D06" w:rsidRPr="00A33FF3" w:rsidRDefault="00C37D06" w:rsidP="00C37D06">
      <w:pPr>
        <w:pStyle w:val="NoSpacing"/>
        <w:tabs>
          <w:tab w:val="left" w:pos="284"/>
          <w:tab w:val="left" w:pos="2835"/>
          <w:tab w:val="left" w:pos="5387"/>
          <w:tab w:val="left" w:pos="7938"/>
        </w:tabs>
        <w:spacing w:line="276" w:lineRule="auto"/>
        <w:jc w:val="both"/>
        <w:rPr>
          <w:rFonts w:asciiTheme="majorHAnsi" w:hAnsiTheme="majorHAnsi" w:cstheme="majorHAnsi"/>
          <w:b/>
          <w:bCs/>
          <w:sz w:val="24"/>
          <w:szCs w:val="24"/>
        </w:rPr>
      </w:pPr>
      <w:r w:rsidRPr="00A33FF3">
        <w:rPr>
          <w:rFonts w:asciiTheme="majorHAnsi" w:hAnsiTheme="majorHAnsi" w:cstheme="majorHAnsi"/>
          <w:b/>
          <w:bCs/>
          <w:sz w:val="24"/>
          <w:szCs w:val="24"/>
        </w:rPr>
        <w:tab/>
        <w:t>Họ, tên thí sinh: ……………………………………………</w:t>
      </w:r>
    </w:p>
    <w:p w14:paraId="192B9DC5" w14:textId="1E0BB25B" w:rsidR="00C37D06" w:rsidRPr="00A33FF3" w:rsidRDefault="00C37D06" w:rsidP="00E66229">
      <w:pPr>
        <w:pStyle w:val="NoSpacing"/>
        <w:tabs>
          <w:tab w:val="left" w:pos="284"/>
          <w:tab w:val="left" w:pos="2835"/>
          <w:tab w:val="left" w:pos="5387"/>
          <w:tab w:val="left" w:pos="6962"/>
        </w:tabs>
        <w:spacing w:line="276" w:lineRule="auto"/>
        <w:jc w:val="both"/>
        <w:rPr>
          <w:rFonts w:asciiTheme="majorHAnsi" w:hAnsiTheme="majorHAnsi" w:cstheme="majorHAnsi"/>
          <w:b/>
          <w:bCs/>
          <w:sz w:val="24"/>
          <w:szCs w:val="24"/>
        </w:rPr>
      </w:pPr>
      <w:r w:rsidRPr="00A33FF3">
        <w:rPr>
          <w:rFonts w:asciiTheme="majorHAnsi" w:hAnsiTheme="majorHAnsi" w:cstheme="majorHAnsi"/>
          <w:b/>
          <w:bCs/>
          <w:sz w:val="24"/>
          <w:szCs w:val="24"/>
        </w:rPr>
        <w:tab/>
        <w:t>Số báo danh: ……………………………………………….</w:t>
      </w:r>
      <w:r w:rsidR="00E66229" w:rsidRPr="00A33FF3">
        <w:rPr>
          <w:rFonts w:asciiTheme="majorHAnsi" w:hAnsiTheme="majorHAnsi" w:cstheme="majorHAnsi"/>
          <w:b/>
          <w:bCs/>
          <w:sz w:val="24"/>
          <w:szCs w:val="24"/>
        </w:rPr>
        <w:tab/>
      </w:r>
    </w:p>
    <w:p w14:paraId="2CE7A255" w14:textId="77777777" w:rsidR="00A84C74" w:rsidRPr="00A33FF3" w:rsidRDefault="00A84C74" w:rsidP="00A84C74">
      <w:pPr>
        <w:rPr>
          <w:rFonts w:asciiTheme="majorHAnsi" w:hAnsiTheme="majorHAnsi" w:cstheme="majorHAnsi"/>
          <w:b/>
          <w:sz w:val="24"/>
          <w:szCs w:val="24"/>
          <w:lang w:val="en-US"/>
        </w:rPr>
      </w:pPr>
    </w:p>
    <w:p w14:paraId="725FE298" w14:textId="554E0376" w:rsidR="00A617D3" w:rsidRPr="00A33FF3" w:rsidRDefault="00A617D3" w:rsidP="00A84C74">
      <w:pPr>
        <w:rPr>
          <w:rFonts w:asciiTheme="majorHAnsi" w:hAnsiTheme="majorHAnsi" w:cstheme="majorHAnsi"/>
          <w:b/>
          <w:sz w:val="24"/>
          <w:szCs w:val="24"/>
        </w:rPr>
      </w:pPr>
      <w:r w:rsidRPr="00A33FF3">
        <w:rPr>
          <w:rFonts w:asciiTheme="majorHAnsi" w:hAnsiTheme="majorHAnsi" w:cstheme="majorHAnsi"/>
          <w:b/>
          <w:sz w:val="24"/>
          <w:szCs w:val="24"/>
        </w:rPr>
        <w:t xml:space="preserve">PHẦN I. Thí sinh trả lời từ câu 1 đến câu 18. Mỗi câu hỏi thí sinh chỉ chọn một phương án. </w:t>
      </w:r>
    </w:p>
    <w:p w14:paraId="42B0A405" w14:textId="25C34A2A" w:rsidR="00BB4B3F" w:rsidRPr="00A21AEB" w:rsidRDefault="00BB4B3F" w:rsidP="00BB4B3F">
      <w:pPr>
        <w:spacing w:line="240" w:lineRule="auto"/>
        <w:jc w:val="both"/>
        <w:rPr>
          <w:rFonts w:asciiTheme="majorHAnsi" w:hAnsiTheme="majorHAnsi" w:cstheme="majorHAnsi"/>
          <w:sz w:val="24"/>
          <w:szCs w:val="24"/>
        </w:rPr>
      </w:pPr>
      <w:r w:rsidRPr="00A21AEB">
        <w:rPr>
          <w:rFonts w:asciiTheme="majorHAnsi" w:hAnsiTheme="majorHAnsi" w:cstheme="majorHAnsi"/>
          <w:b/>
          <w:sz w:val="24"/>
          <w:szCs w:val="24"/>
        </w:rPr>
        <w:t xml:space="preserve">Câu </w:t>
      </w:r>
      <w:r w:rsidRPr="00A21AEB">
        <w:rPr>
          <w:rFonts w:asciiTheme="majorHAnsi" w:hAnsiTheme="majorHAnsi" w:cstheme="majorHAnsi"/>
          <w:b/>
          <w:sz w:val="24"/>
          <w:szCs w:val="24"/>
          <w:lang w:val="en-US"/>
        </w:rPr>
        <w:t>1</w:t>
      </w:r>
      <w:r w:rsidRPr="00A21AEB">
        <w:rPr>
          <w:rFonts w:asciiTheme="majorHAnsi" w:hAnsiTheme="majorHAnsi" w:cstheme="majorHAnsi"/>
          <w:b/>
          <w:sz w:val="24"/>
          <w:szCs w:val="24"/>
        </w:rPr>
        <w:t>.</w:t>
      </w:r>
      <w:r w:rsidRPr="00A21AEB">
        <w:rPr>
          <w:rFonts w:asciiTheme="majorHAnsi" w:hAnsiTheme="majorHAnsi" w:cstheme="majorHAnsi"/>
          <w:sz w:val="24"/>
          <w:szCs w:val="24"/>
        </w:rPr>
        <w:t xml:space="preserve"> </w:t>
      </w:r>
      <w:r w:rsidRPr="00A21AEB">
        <w:rPr>
          <w:rFonts w:asciiTheme="majorHAnsi" w:hAnsiTheme="majorHAnsi" w:cstheme="majorHAnsi"/>
          <w:b/>
          <w:sz w:val="24"/>
          <w:szCs w:val="24"/>
        </w:rPr>
        <w:t>Hình</w:t>
      </w:r>
      <w:r w:rsidR="00C11362" w:rsidRPr="00A21AEB">
        <w:rPr>
          <w:rFonts w:asciiTheme="majorHAnsi" w:hAnsiTheme="majorHAnsi" w:cstheme="majorHAnsi"/>
          <w:b/>
          <w:sz w:val="24"/>
          <w:szCs w:val="24"/>
          <w:lang w:val="en-US"/>
        </w:rPr>
        <w:t xml:space="preserve"> 1 </w:t>
      </w:r>
      <w:r w:rsidRPr="00A21AEB">
        <w:rPr>
          <w:rFonts w:asciiTheme="majorHAnsi" w:hAnsiTheme="majorHAnsi" w:cstheme="majorHAnsi"/>
          <w:sz w:val="24"/>
          <w:szCs w:val="24"/>
        </w:rPr>
        <w:t>mô tả hiện tượng một đột biến điểm xảy ra trên gene B-globin và gây bệnh hồng cầu hình liềm ở người. Quan sát hình và cho biết dạng đột biến gene gây bệnh này thuộc loại nào sau đây?</w:t>
      </w:r>
    </w:p>
    <w:p w14:paraId="0D9135D3" w14:textId="77777777" w:rsidR="00BB4B3F" w:rsidRPr="00A21AEB" w:rsidRDefault="00BB4B3F" w:rsidP="00BB4B3F">
      <w:pPr>
        <w:spacing w:line="240" w:lineRule="auto"/>
        <w:jc w:val="center"/>
        <w:rPr>
          <w:rFonts w:asciiTheme="majorHAnsi" w:hAnsiTheme="majorHAnsi" w:cstheme="majorHAnsi"/>
          <w:sz w:val="24"/>
          <w:szCs w:val="24"/>
        </w:rPr>
      </w:pPr>
      <w:r w:rsidRPr="00A21AEB">
        <w:rPr>
          <w:rFonts w:asciiTheme="majorHAnsi" w:hAnsiTheme="majorHAnsi" w:cstheme="majorHAnsi"/>
          <w:noProof/>
          <w:sz w:val="24"/>
          <w:szCs w:val="24"/>
          <w:lang w:eastAsia="vi-VN"/>
        </w:rPr>
        <w:drawing>
          <wp:inline distT="0" distB="0" distL="0" distR="0" wp14:anchorId="38B4E026" wp14:editId="39035A59">
            <wp:extent cx="4888800" cy="149760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89398" cy="1497783"/>
                    </a:xfrm>
                    <a:prstGeom prst="rect">
                      <a:avLst/>
                    </a:prstGeom>
                    <a:noFill/>
                    <a:ln>
                      <a:noFill/>
                    </a:ln>
                  </pic:spPr>
                </pic:pic>
              </a:graphicData>
            </a:graphic>
          </wp:inline>
        </w:drawing>
      </w:r>
    </w:p>
    <w:p w14:paraId="16CAA99C" w14:textId="496B867F" w:rsidR="00BB4B3F" w:rsidRPr="00A21AEB" w:rsidRDefault="00BB4B3F" w:rsidP="00BB4B3F">
      <w:pPr>
        <w:spacing w:line="240" w:lineRule="auto"/>
        <w:jc w:val="center"/>
        <w:rPr>
          <w:rFonts w:asciiTheme="majorHAnsi" w:hAnsiTheme="majorHAnsi" w:cstheme="majorHAnsi"/>
          <w:sz w:val="24"/>
          <w:szCs w:val="24"/>
          <w:lang w:val="en-US"/>
        </w:rPr>
      </w:pPr>
      <w:r w:rsidRPr="00A21AEB">
        <w:rPr>
          <w:rFonts w:asciiTheme="majorHAnsi" w:hAnsiTheme="majorHAnsi" w:cstheme="majorHAnsi"/>
          <w:b/>
          <w:sz w:val="24"/>
          <w:szCs w:val="24"/>
        </w:rPr>
        <w:t>Hình</w:t>
      </w:r>
      <w:r w:rsidR="00C11362" w:rsidRPr="00A21AEB">
        <w:rPr>
          <w:rFonts w:asciiTheme="majorHAnsi" w:hAnsiTheme="majorHAnsi" w:cstheme="majorHAnsi"/>
          <w:b/>
          <w:sz w:val="24"/>
          <w:szCs w:val="24"/>
          <w:lang w:val="en-US"/>
        </w:rPr>
        <w:t xml:space="preserve"> 1.</w:t>
      </w:r>
    </w:p>
    <w:p w14:paraId="77D983DC" w14:textId="35E00B3F" w:rsidR="00BB4B3F" w:rsidRPr="00A21AEB" w:rsidRDefault="00BB4B3F" w:rsidP="00BB4B3F">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A.</w:t>
      </w:r>
      <w:r w:rsidRPr="00A21AEB">
        <w:rPr>
          <w:rFonts w:asciiTheme="majorHAnsi" w:hAnsiTheme="majorHAnsi" w:cstheme="majorHAnsi"/>
          <w:sz w:val="24"/>
          <w:szCs w:val="24"/>
        </w:rPr>
        <w:t xml:space="preserve"> Mất 1 cặp nucleotide.</w:t>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sz w:val="24"/>
          <w:szCs w:val="24"/>
        </w:rPr>
        <w:tab/>
      </w:r>
      <w:r w:rsidR="00EB082D" w:rsidRPr="00A21AEB">
        <w:rPr>
          <w:rFonts w:asciiTheme="majorHAnsi" w:hAnsiTheme="majorHAnsi" w:cstheme="majorHAnsi"/>
          <w:sz w:val="24"/>
          <w:szCs w:val="24"/>
        </w:rPr>
        <w:tab/>
      </w:r>
      <w:r w:rsidRPr="00A21AEB">
        <w:rPr>
          <w:rFonts w:asciiTheme="majorHAnsi" w:hAnsiTheme="majorHAnsi" w:cstheme="majorHAnsi"/>
          <w:b/>
          <w:sz w:val="24"/>
          <w:szCs w:val="24"/>
        </w:rPr>
        <w:t>B.</w:t>
      </w:r>
      <w:r w:rsidRPr="00A21AEB">
        <w:rPr>
          <w:rFonts w:asciiTheme="majorHAnsi" w:hAnsiTheme="majorHAnsi" w:cstheme="majorHAnsi"/>
          <w:sz w:val="24"/>
          <w:szCs w:val="24"/>
        </w:rPr>
        <w:t xml:space="preserve"> Thêm 1 cặp nucleotide.</w:t>
      </w:r>
    </w:p>
    <w:p w14:paraId="6EA485FB" w14:textId="77777777" w:rsidR="00BB4B3F" w:rsidRPr="00A21AEB" w:rsidRDefault="00BB4B3F" w:rsidP="00BB4B3F">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C.</w:t>
      </w:r>
      <w:r w:rsidRPr="00A21AEB">
        <w:rPr>
          <w:rFonts w:asciiTheme="majorHAnsi" w:hAnsiTheme="majorHAnsi" w:cstheme="majorHAnsi"/>
          <w:sz w:val="24"/>
          <w:szCs w:val="24"/>
        </w:rPr>
        <w:t xml:space="preserve"> Thay thế 1 cặp nucleotide.</w:t>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b/>
          <w:sz w:val="24"/>
          <w:szCs w:val="24"/>
        </w:rPr>
        <w:t>D.</w:t>
      </w:r>
      <w:r w:rsidRPr="00A21AEB">
        <w:rPr>
          <w:rFonts w:asciiTheme="majorHAnsi" w:hAnsiTheme="majorHAnsi" w:cstheme="majorHAnsi"/>
          <w:sz w:val="24"/>
          <w:szCs w:val="24"/>
        </w:rPr>
        <w:t xml:space="preserve"> Mất 2 cặp nucleotide.</w:t>
      </w:r>
    </w:p>
    <w:p w14:paraId="793D48A0" w14:textId="177344BD" w:rsidR="00BB4B3F" w:rsidRPr="00A21AEB" w:rsidRDefault="00BB4B3F" w:rsidP="00BB4B3F">
      <w:pPr>
        <w:spacing w:line="240" w:lineRule="auto"/>
        <w:jc w:val="both"/>
        <w:rPr>
          <w:rFonts w:asciiTheme="majorHAnsi" w:hAnsiTheme="majorHAnsi" w:cstheme="majorHAnsi"/>
          <w:sz w:val="24"/>
          <w:szCs w:val="24"/>
        </w:rPr>
      </w:pPr>
      <w:r w:rsidRPr="00A21AEB">
        <w:rPr>
          <w:rFonts w:asciiTheme="majorHAnsi" w:hAnsiTheme="majorHAnsi" w:cstheme="majorHAnsi"/>
          <w:b/>
          <w:sz w:val="24"/>
          <w:szCs w:val="24"/>
        </w:rPr>
        <w:t xml:space="preserve">Câu </w:t>
      </w:r>
      <w:r w:rsidRPr="00A21AEB">
        <w:rPr>
          <w:rFonts w:asciiTheme="majorHAnsi" w:hAnsiTheme="majorHAnsi" w:cstheme="majorHAnsi"/>
          <w:b/>
          <w:sz w:val="24"/>
          <w:szCs w:val="24"/>
          <w:lang w:val="en-US"/>
        </w:rPr>
        <w:t>2</w:t>
      </w:r>
      <w:r w:rsidRPr="00A21AEB">
        <w:rPr>
          <w:rFonts w:asciiTheme="majorHAnsi" w:hAnsiTheme="majorHAnsi" w:cstheme="majorHAnsi"/>
          <w:b/>
          <w:sz w:val="24"/>
          <w:szCs w:val="24"/>
        </w:rPr>
        <w:t>.</w:t>
      </w:r>
      <w:r w:rsidRPr="00A21AEB">
        <w:rPr>
          <w:rFonts w:asciiTheme="majorHAnsi" w:hAnsiTheme="majorHAnsi" w:cstheme="majorHAnsi"/>
          <w:sz w:val="24"/>
          <w:szCs w:val="24"/>
        </w:rPr>
        <w:t xml:space="preserve"> Bản đồ di truyền là sơ đồ thể hiện vị trí của gene (locus) trên nhiễm sắc thể, được xây dựng dựa vào tần số trao đổi chéo (hoán vị gene) giữa hai gene. Thomas Hunt Morgan và cộng sự đã lập bản đồ của 2 gene màu sắc thân (B, b) và chiều dài cánh (V, v) ở ruồi giấm như sau:</w:t>
      </w:r>
    </w:p>
    <w:p w14:paraId="3F180914" w14:textId="77777777" w:rsidR="00BB4B3F" w:rsidRPr="00A21AEB" w:rsidRDefault="00BB4B3F" w:rsidP="00BB4B3F">
      <w:pPr>
        <w:spacing w:line="240" w:lineRule="auto"/>
        <w:jc w:val="center"/>
        <w:rPr>
          <w:rFonts w:asciiTheme="majorHAnsi" w:hAnsiTheme="majorHAnsi" w:cstheme="majorHAnsi"/>
          <w:sz w:val="24"/>
          <w:szCs w:val="24"/>
        </w:rPr>
      </w:pPr>
      <w:r w:rsidRPr="00A21AEB">
        <w:rPr>
          <w:rFonts w:asciiTheme="majorHAnsi" w:hAnsiTheme="majorHAnsi" w:cstheme="majorHAnsi"/>
          <w:noProof/>
          <w:sz w:val="24"/>
          <w:szCs w:val="24"/>
          <w:lang w:eastAsia="vi-VN"/>
        </w:rPr>
        <w:drawing>
          <wp:inline distT="0" distB="0" distL="0" distR="0" wp14:anchorId="050D5DEB" wp14:editId="50ADDA01">
            <wp:extent cx="2660859" cy="3312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36164" t="7594" r="33837" b="89112"/>
                    <a:stretch/>
                  </pic:blipFill>
                  <pic:spPr bwMode="auto">
                    <a:xfrm>
                      <a:off x="0" y="0"/>
                      <a:ext cx="2751201" cy="342445"/>
                    </a:xfrm>
                    <a:prstGeom prst="rect">
                      <a:avLst/>
                    </a:prstGeom>
                    <a:noFill/>
                    <a:ln>
                      <a:noFill/>
                    </a:ln>
                    <a:extLst>
                      <a:ext uri="{53640926-AAD7-44D8-BBD7-CCE9431645EC}">
                        <a14:shadowObscured xmlns:a14="http://schemas.microsoft.com/office/drawing/2010/main"/>
                      </a:ext>
                    </a:extLst>
                  </pic:spPr>
                </pic:pic>
              </a:graphicData>
            </a:graphic>
          </wp:inline>
        </w:drawing>
      </w:r>
    </w:p>
    <w:p w14:paraId="18211C29" w14:textId="55246F5C" w:rsidR="00BB4B3F" w:rsidRPr="00A21AEB" w:rsidRDefault="00BB4B3F" w:rsidP="00BB4B3F">
      <w:pPr>
        <w:spacing w:line="240" w:lineRule="auto"/>
        <w:jc w:val="both"/>
        <w:rPr>
          <w:rFonts w:asciiTheme="majorHAnsi" w:hAnsiTheme="majorHAnsi" w:cstheme="majorHAnsi"/>
          <w:sz w:val="24"/>
          <w:szCs w:val="24"/>
        </w:rPr>
      </w:pPr>
      <w:r w:rsidRPr="00A21AEB">
        <w:rPr>
          <w:rFonts w:asciiTheme="majorHAnsi" w:hAnsiTheme="majorHAnsi" w:cstheme="majorHAnsi"/>
          <w:sz w:val="24"/>
          <w:szCs w:val="24"/>
        </w:rPr>
        <w:t xml:space="preserve">Theo lí thuyết, phép lai P: </w:t>
      </w:r>
      <w:r w:rsidRPr="00A21AEB">
        <w:rPr>
          <w:rFonts w:asciiTheme="majorHAnsi" w:eastAsia="Yu Gothic" w:hAnsiTheme="majorHAnsi" w:cstheme="majorHAnsi"/>
          <w:sz w:val="24"/>
          <w:szCs w:val="24"/>
        </w:rPr>
        <w:t>♀</w:t>
      </w:r>
      <w:r w:rsidRPr="00A21AEB">
        <w:rPr>
          <w:rFonts w:asciiTheme="majorHAnsi" w:hAnsiTheme="majorHAnsi" w:cstheme="majorHAnsi"/>
          <w:position w:val="-24"/>
          <w:sz w:val="24"/>
          <w:szCs w:val="24"/>
        </w:rPr>
        <w:object w:dxaOrig="440" w:dyaOrig="620" w14:anchorId="0B6A18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65pt;height:31.65pt" o:ole="">
            <v:imagedata r:id="rId12" o:title=""/>
          </v:shape>
          <o:OLEObject Type="Embed" ProgID="Equation.DSMT4" ShapeID="_x0000_i1025" DrawAspect="Content" ObjectID="_1797992517" r:id="rId13"/>
        </w:object>
      </w:r>
      <w:r w:rsidRPr="00A21AEB">
        <w:rPr>
          <w:rFonts w:asciiTheme="majorHAnsi" w:hAnsiTheme="majorHAnsi" w:cstheme="majorHAnsi"/>
          <w:sz w:val="24"/>
          <w:szCs w:val="24"/>
        </w:rPr>
        <w:t xml:space="preserve"> × </w:t>
      </w:r>
      <w:r w:rsidR="009D2F4A" w:rsidRPr="00A21AEB">
        <w:rPr>
          <w:rFonts w:asciiTheme="majorHAnsi" w:eastAsia="Yu Gothic" w:hAnsiTheme="majorHAnsi" w:cstheme="majorHAnsi"/>
          <w:sz w:val="24"/>
          <w:szCs w:val="24"/>
        </w:rPr>
        <w:t>♂</w:t>
      </w:r>
      <w:r w:rsidRPr="00A21AEB">
        <w:rPr>
          <w:rFonts w:asciiTheme="majorHAnsi" w:hAnsiTheme="majorHAnsi" w:cstheme="majorHAnsi"/>
          <w:position w:val="-24"/>
          <w:sz w:val="24"/>
          <w:szCs w:val="24"/>
        </w:rPr>
        <w:object w:dxaOrig="340" w:dyaOrig="620" w14:anchorId="002DD47C">
          <v:shape id="_x0000_i1026" type="#_x0000_t75" alt="" style="width:16.65pt;height:31.65pt" o:ole="">
            <v:imagedata r:id="rId14" o:title=""/>
          </v:shape>
          <o:OLEObject Type="Embed" ProgID="Equation.DSMT4" ShapeID="_x0000_i1026" DrawAspect="Content" ObjectID="_1797992518" r:id="rId15"/>
        </w:object>
      </w:r>
      <w:r w:rsidRPr="00A21AEB">
        <w:rPr>
          <w:rFonts w:asciiTheme="majorHAnsi" w:hAnsiTheme="majorHAnsi" w:cstheme="majorHAnsi"/>
          <w:sz w:val="24"/>
          <w:szCs w:val="24"/>
        </w:rPr>
        <w:t xml:space="preserve"> tạo ra F</w:t>
      </w:r>
      <w:r w:rsidRPr="00A21AEB">
        <w:rPr>
          <w:rFonts w:asciiTheme="majorHAnsi" w:hAnsiTheme="majorHAnsi" w:cstheme="majorHAnsi"/>
          <w:sz w:val="24"/>
          <w:szCs w:val="24"/>
          <w:vertAlign w:val="subscript"/>
        </w:rPr>
        <w:t>1</w:t>
      </w:r>
      <w:r w:rsidRPr="00A21AEB">
        <w:rPr>
          <w:rFonts w:asciiTheme="majorHAnsi" w:hAnsiTheme="majorHAnsi" w:cstheme="majorHAnsi"/>
          <w:sz w:val="24"/>
          <w:szCs w:val="24"/>
        </w:rPr>
        <w:t xml:space="preserve"> có biến dị tổ hợp chiếm tỉ lệ bao nhiêu?</w:t>
      </w:r>
    </w:p>
    <w:p w14:paraId="494206D8" w14:textId="77777777" w:rsidR="00BB4B3F" w:rsidRPr="00A21AEB" w:rsidRDefault="00BB4B3F" w:rsidP="00BB4B3F">
      <w:pPr>
        <w:spacing w:line="240" w:lineRule="auto"/>
        <w:ind w:firstLine="450"/>
        <w:jc w:val="both"/>
        <w:rPr>
          <w:rFonts w:asciiTheme="majorHAnsi" w:hAnsiTheme="majorHAnsi" w:cstheme="majorHAnsi"/>
          <w:sz w:val="24"/>
          <w:szCs w:val="24"/>
          <w:lang w:val="en-US"/>
        </w:rPr>
      </w:pPr>
      <w:r w:rsidRPr="00A21AEB">
        <w:rPr>
          <w:rFonts w:asciiTheme="majorHAnsi" w:hAnsiTheme="majorHAnsi" w:cstheme="majorHAnsi"/>
          <w:b/>
          <w:sz w:val="24"/>
          <w:szCs w:val="24"/>
        </w:rPr>
        <w:t>A.</w:t>
      </w:r>
      <w:r w:rsidRPr="00A21AEB">
        <w:rPr>
          <w:rFonts w:asciiTheme="majorHAnsi" w:hAnsiTheme="majorHAnsi" w:cstheme="majorHAnsi"/>
          <w:sz w:val="24"/>
          <w:szCs w:val="24"/>
        </w:rPr>
        <w:t xml:space="preserve"> 17%.</w:t>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b/>
          <w:sz w:val="24"/>
          <w:szCs w:val="24"/>
        </w:rPr>
        <w:t>B.</w:t>
      </w:r>
      <w:r w:rsidRPr="00A21AEB">
        <w:rPr>
          <w:rFonts w:asciiTheme="majorHAnsi" w:hAnsiTheme="majorHAnsi" w:cstheme="majorHAnsi"/>
          <w:sz w:val="24"/>
          <w:szCs w:val="24"/>
        </w:rPr>
        <w:t xml:space="preserve"> 8,5%.</w:t>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b/>
          <w:sz w:val="24"/>
          <w:szCs w:val="24"/>
        </w:rPr>
        <w:t>C.</w:t>
      </w:r>
      <w:r w:rsidRPr="00A21AEB">
        <w:rPr>
          <w:rFonts w:asciiTheme="majorHAnsi" w:hAnsiTheme="majorHAnsi" w:cstheme="majorHAnsi"/>
          <w:sz w:val="24"/>
          <w:szCs w:val="24"/>
        </w:rPr>
        <w:t xml:space="preserve"> 41,5%.</w:t>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b/>
          <w:sz w:val="24"/>
          <w:szCs w:val="24"/>
        </w:rPr>
        <w:t>D.</w:t>
      </w:r>
      <w:r w:rsidRPr="00A21AEB">
        <w:rPr>
          <w:rFonts w:asciiTheme="majorHAnsi" w:hAnsiTheme="majorHAnsi" w:cstheme="majorHAnsi"/>
          <w:sz w:val="24"/>
          <w:szCs w:val="24"/>
        </w:rPr>
        <w:t xml:space="preserve"> 34%.</w:t>
      </w:r>
    </w:p>
    <w:p w14:paraId="039040F7" w14:textId="6AE16621" w:rsidR="00102BC5" w:rsidRPr="00A21AEB" w:rsidRDefault="00102BC5" w:rsidP="00BB4B3F">
      <w:pPr>
        <w:spacing w:line="240" w:lineRule="auto"/>
        <w:ind w:firstLine="450"/>
        <w:jc w:val="both"/>
        <w:rPr>
          <w:rFonts w:asciiTheme="majorHAnsi" w:hAnsiTheme="majorHAnsi" w:cstheme="majorHAnsi"/>
          <w:sz w:val="24"/>
          <w:szCs w:val="24"/>
          <w:lang w:val="en-US"/>
        </w:rPr>
      </w:pPr>
      <w:r w:rsidRPr="00A21AEB">
        <w:rPr>
          <w:rFonts w:asciiTheme="majorHAnsi" w:hAnsiTheme="majorHAnsi" w:cstheme="majorHAnsi"/>
          <w:sz w:val="24"/>
          <w:szCs w:val="24"/>
          <w:lang w:val="en-US"/>
        </w:rPr>
        <w:t>Thiếu kí hiệu đực</w:t>
      </w:r>
    </w:p>
    <w:p w14:paraId="45B77E84" w14:textId="4FE1A610" w:rsidR="00BB4B3F" w:rsidRPr="00A21AEB" w:rsidRDefault="00BB4B3F" w:rsidP="00BB4B3F">
      <w:pPr>
        <w:spacing w:line="240" w:lineRule="auto"/>
        <w:jc w:val="both"/>
        <w:rPr>
          <w:rFonts w:asciiTheme="majorHAnsi" w:hAnsiTheme="majorHAnsi" w:cstheme="majorHAnsi"/>
          <w:sz w:val="24"/>
          <w:szCs w:val="24"/>
        </w:rPr>
      </w:pPr>
      <w:r w:rsidRPr="00A21AEB">
        <w:rPr>
          <w:rFonts w:asciiTheme="majorHAnsi" w:hAnsiTheme="majorHAnsi" w:cstheme="majorHAnsi"/>
          <w:b/>
          <w:sz w:val="24"/>
          <w:szCs w:val="24"/>
        </w:rPr>
        <w:t xml:space="preserve">Câu </w:t>
      </w:r>
      <w:r w:rsidRPr="00A21AEB">
        <w:rPr>
          <w:rFonts w:asciiTheme="majorHAnsi" w:hAnsiTheme="majorHAnsi" w:cstheme="majorHAnsi"/>
          <w:b/>
          <w:sz w:val="24"/>
          <w:szCs w:val="24"/>
          <w:lang w:val="en-US"/>
        </w:rPr>
        <w:t>3</w:t>
      </w:r>
      <w:r w:rsidRPr="00A21AEB">
        <w:rPr>
          <w:rFonts w:asciiTheme="majorHAnsi" w:hAnsiTheme="majorHAnsi" w:cstheme="majorHAnsi"/>
          <w:b/>
          <w:sz w:val="24"/>
          <w:szCs w:val="24"/>
        </w:rPr>
        <w:t>.</w:t>
      </w:r>
      <w:r w:rsidRPr="00A21AEB">
        <w:rPr>
          <w:rFonts w:asciiTheme="majorHAnsi" w:hAnsiTheme="majorHAnsi" w:cstheme="majorHAnsi"/>
          <w:sz w:val="24"/>
          <w:szCs w:val="24"/>
        </w:rPr>
        <w:t xml:space="preserve"> Trong các thí nghiệm sau đây ở </w:t>
      </w:r>
      <w:r w:rsidRPr="00A21AEB">
        <w:rPr>
          <w:rFonts w:asciiTheme="majorHAnsi" w:hAnsiTheme="majorHAnsi" w:cstheme="majorHAnsi"/>
          <w:b/>
          <w:sz w:val="24"/>
          <w:szCs w:val="24"/>
        </w:rPr>
        <w:t xml:space="preserve">Hình </w:t>
      </w:r>
      <w:r w:rsidR="00C11362" w:rsidRPr="00A21AEB">
        <w:rPr>
          <w:rFonts w:asciiTheme="majorHAnsi" w:hAnsiTheme="majorHAnsi" w:cstheme="majorHAnsi"/>
          <w:b/>
          <w:sz w:val="24"/>
          <w:szCs w:val="24"/>
          <w:lang w:val="en-US"/>
        </w:rPr>
        <w:t>2</w:t>
      </w:r>
      <w:r w:rsidRPr="00A21AEB">
        <w:rPr>
          <w:rFonts w:asciiTheme="majorHAnsi" w:hAnsiTheme="majorHAnsi" w:cstheme="majorHAnsi"/>
          <w:sz w:val="24"/>
          <w:szCs w:val="24"/>
        </w:rPr>
        <w:t>, thí nghiệm nào chứng minh sự khác nhau về tốc độ thoát hơi nước giữa mặt trên và mặt dưới của lá?</w:t>
      </w:r>
    </w:p>
    <w:p w14:paraId="2B7D5A88" w14:textId="77777777" w:rsidR="00BB4B3F" w:rsidRPr="00A21AEB" w:rsidRDefault="00BB4B3F" w:rsidP="00B02ACC">
      <w:pPr>
        <w:spacing w:line="240" w:lineRule="auto"/>
        <w:jc w:val="center"/>
        <w:rPr>
          <w:rFonts w:asciiTheme="majorHAnsi" w:hAnsiTheme="majorHAnsi" w:cstheme="majorHAnsi"/>
          <w:sz w:val="24"/>
          <w:szCs w:val="24"/>
        </w:rPr>
      </w:pPr>
      <w:r w:rsidRPr="00A21AEB">
        <w:rPr>
          <w:rFonts w:asciiTheme="majorHAnsi" w:hAnsiTheme="majorHAnsi" w:cstheme="majorHAnsi"/>
          <w:noProof/>
          <w:sz w:val="24"/>
          <w:szCs w:val="24"/>
          <w:lang w:eastAsia="vi-VN"/>
        </w:rPr>
        <w:drawing>
          <wp:inline distT="0" distB="0" distL="0" distR="0" wp14:anchorId="714466AD" wp14:editId="389131C1">
            <wp:extent cx="6537600" cy="216720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2640"/>
                    <a:stretch/>
                  </pic:blipFill>
                  <pic:spPr bwMode="auto">
                    <a:xfrm>
                      <a:off x="0" y="0"/>
                      <a:ext cx="6552342" cy="2172087"/>
                    </a:xfrm>
                    <a:prstGeom prst="rect">
                      <a:avLst/>
                    </a:prstGeom>
                    <a:noFill/>
                    <a:ln>
                      <a:noFill/>
                    </a:ln>
                    <a:extLst>
                      <a:ext uri="{53640926-AAD7-44D8-BBD7-CCE9431645EC}">
                        <a14:shadowObscured xmlns:a14="http://schemas.microsoft.com/office/drawing/2010/main"/>
                      </a:ext>
                    </a:extLst>
                  </pic:spPr>
                </pic:pic>
              </a:graphicData>
            </a:graphic>
          </wp:inline>
        </w:drawing>
      </w:r>
    </w:p>
    <w:p w14:paraId="0306DF50" w14:textId="55C032D9" w:rsidR="00BB4B3F" w:rsidRPr="00A21AEB" w:rsidRDefault="00BB4B3F" w:rsidP="00BB4B3F">
      <w:pPr>
        <w:spacing w:line="240" w:lineRule="auto"/>
        <w:jc w:val="center"/>
        <w:rPr>
          <w:rFonts w:asciiTheme="majorHAnsi" w:hAnsiTheme="majorHAnsi" w:cstheme="majorHAnsi"/>
          <w:sz w:val="24"/>
          <w:szCs w:val="24"/>
          <w:lang w:val="en-US"/>
        </w:rPr>
      </w:pPr>
      <w:r w:rsidRPr="00A21AEB">
        <w:rPr>
          <w:rFonts w:asciiTheme="majorHAnsi" w:hAnsiTheme="majorHAnsi" w:cstheme="majorHAnsi"/>
          <w:b/>
          <w:sz w:val="24"/>
          <w:szCs w:val="24"/>
        </w:rPr>
        <w:t>Hình</w:t>
      </w:r>
      <w:r w:rsidR="00C11362" w:rsidRPr="00A21AEB">
        <w:rPr>
          <w:rFonts w:asciiTheme="majorHAnsi" w:hAnsiTheme="majorHAnsi" w:cstheme="majorHAnsi"/>
          <w:b/>
          <w:sz w:val="24"/>
          <w:szCs w:val="24"/>
          <w:lang w:val="en-US"/>
        </w:rPr>
        <w:t xml:space="preserve"> 2.</w:t>
      </w:r>
    </w:p>
    <w:p w14:paraId="39B1B39D" w14:textId="6003075C" w:rsidR="00BB4B3F" w:rsidRPr="00A21AEB" w:rsidRDefault="00BB4B3F" w:rsidP="00BB4B3F">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A.</w:t>
      </w:r>
      <w:r w:rsidRPr="00A21AEB">
        <w:rPr>
          <w:rFonts w:asciiTheme="majorHAnsi" w:hAnsiTheme="majorHAnsi" w:cstheme="majorHAnsi"/>
          <w:sz w:val="24"/>
          <w:szCs w:val="24"/>
        </w:rPr>
        <w:t xml:space="preserve"> Thí nghiệm 1.</w:t>
      </w:r>
      <w:r w:rsidRPr="00A21AEB">
        <w:rPr>
          <w:rFonts w:asciiTheme="majorHAnsi" w:hAnsiTheme="majorHAnsi" w:cstheme="majorHAnsi"/>
          <w:sz w:val="24"/>
          <w:szCs w:val="24"/>
        </w:rPr>
        <w:tab/>
      </w:r>
      <w:r w:rsidRPr="00A21AEB">
        <w:rPr>
          <w:rFonts w:asciiTheme="majorHAnsi" w:hAnsiTheme="majorHAnsi" w:cstheme="majorHAnsi"/>
          <w:sz w:val="24"/>
          <w:szCs w:val="24"/>
          <w:lang w:val="en-US"/>
        </w:rPr>
        <w:tab/>
      </w:r>
      <w:r w:rsidRPr="00A21AEB">
        <w:rPr>
          <w:rFonts w:asciiTheme="majorHAnsi" w:hAnsiTheme="majorHAnsi" w:cstheme="majorHAnsi"/>
          <w:b/>
          <w:sz w:val="24"/>
          <w:szCs w:val="24"/>
        </w:rPr>
        <w:t>B.</w:t>
      </w:r>
      <w:r w:rsidRPr="00A21AEB">
        <w:rPr>
          <w:rFonts w:asciiTheme="majorHAnsi" w:hAnsiTheme="majorHAnsi" w:cstheme="majorHAnsi"/>
          <w:sz w:val="24"/>
          <w:szCs w:val="24"/>
        </w:rPr>
        <w:t xml:space="preserve"> Thí nghiệm 3.</w:t>
      </w:r>
      <w:r w:rsidRPr="00A21AEB">
        <w:rPr>
          <w:rFonts w:asciiTheme="majorHAnsi" w:hAnsiTheme="majorHAnsi" w:cstheme="majorHAnsi"/>
          <w:sz w:val="24"/>
          <w:szCs w:val="24"/>
        </w:rPr>
        <w:tab/>
      </w:r>
      <w:r w:rsidRPr="00A21AEB">
        <w:rPr>
          <w:rFonts w:asciiTheme="majorHAnsi" w:hAnsiTheme="majorHAnsi" w:cstheme="majorHAnsi"/>
          <w:b/>
          <w:sz w:val="24"/>
          <w:szCs w:val="24"/>
        </w:rPr>
        <w:t>C.</w:t>
      </w:r>
      <w:r w:rsidRPr="00A21AEB">
        <w:rPr>
          <w:rFonts w:asciiTheme="majorHAnsi" w:hAnsiTheme="majorHAnsi" w:cstheme="majorHAnsi"/>
          <w:sz w:val="24"/>
          <w:szCs w:val="24"/>
        </w:rPr>
        <w:t xml:space="preserve"> Thí nghiệm 4.</w:t>
      </w:r>
      <w:r w:rsidRPr="00A21AEB">
        <w:rPr>
          <w:rFonts w:asciiTheme="majorHAnsi" w:hAnsiTheme="majorHAnsi" w:cstheme="majorHAnsi"/>
          <w:sz w:val="24"/>
          <w:szCs w:val="24"/>
        </w:rPr>
        <w:tab/>
      </w:r>
      <w:r w:rsidRPr="00A21AEB">
        <w:rPr>
          <w:rFonts w:asciiTheme="majorHAnsi" w:hAnsiTheme="majorHAnsi" w:cstheme="majorHAnsi"/>
          <w:b/>
          <w:sz w:val="24"/>
          <w:szCs w:val="24"/>
        </w:rPr>
        <w:t>D.</w:t>
      </w:r>
      <w:r w:rsidRPr="00A21AEB">
        <w:rPr>
          <w:rFonts w:asciiTheme="majorHAnsi" w:hAnsiTheme="majorHAnsi" w:cstheme="majorHAnsi"/>
          <w:sz w:val="24"/>
          <w:szCs w:val="24"/>
        </w:rPr>
        <w:t xml:space="preserve"> Thí nghiệm 2.</w:t>
      </w:r>
    </w:p>
    <w:p w14:paraId="6BEF87B1" w14:textId="6762B6CE" w:rsidR="00B02ACC" w:rsidRPr="00A21AEB" w:rsidRDefault="00B02ACC" w:rsidP="00B02ACC">
      <w:pPr>
        <w:pStyle w:val="BodyText"/>
        <w:spacing w:line="240" w:lineRule="auto"/>
        <w:ind w:left="0"/>
        <w:jc w:val="both"/>
        <w:rPr>
          <w:rFonts w:asciiTheme="majorHAnsi" w:hAnsiTheme="majorHAnsi" w:cstheme="majorHAnsi"/>
          <w:sz w:val="24"/>
          <w:szCs w:val="24"/>
        </w:rPr>
      </w:pPr>
      <w:r w:rsidRPr="00A21AEB">
        <w:rPr>
          <w:rFonts w:asciiTheme="majorHAnsi" w:hAnsiTheme="majorHAnsi" w:cstheme="majorHAnsi"/>
          <w:b/>
          <w:sz w:val="24"/>
          <w:szCs w:val="24"/>
        </w:rPr>
        <w:t>Câu</w:t>
      </w:r>
      <w:r w:rsidRPr="00A21AEB">
        <w:rPr>
          <w:rFonts w:asciiTheme="majorHAnsi" w:hAnsiTheme="majorHAnsi" w:cstheme="majorHAnsi"/>
          <w:b/>
          <w:spacing w:val="-2"/>
          <w:sz w:val="24"/>
          <w:szCs w:val="24"/>
        </w:rPr>
        <w:t xml:space="preserve"> </w:t>
      </w:r>
      <w:r w:rsidRPr="00A21AEB">
        <w:rPr>
          <w:rFonts w:asciiTheme="majorHAnsi" w:hAnsiTheme="majorHAnsi" w:cstheme="majorHAnsi"/>
          <w:b/>
          <w:sz w:val="24"/>
          <w:szCs w:val="24"/>
        </w:rPr>
        <w:t>4</w:t>
      </w:r>
      <w:r w:rsidR="009D2F4A" w:rsidRPr="00A21AEB">
        <w:rPr>
          <w:rFonts w:asciiTheme="majorHAnsi" w:hAnsiTheme="majorHAnsi" w:cstheme="majorHAnsi"/>
          <w:b/>
          <w:sz w:val="24"/>
          <w:szCs w:val="24"/>
        </w:rPr>
        <w:t>.</w:t>
      </w:r>
      <w:r w:rsidRPr="00A21AEB">
        <w:rPr>
          <w:rFonts w:asciiTheme="majorHAnsi" w:hAnsiTheme="majorHAnsi" w:cstheme="majorHAnsi"/>
          <w:b/>
          <w:spacing w:val="-1"/>
          <w:sz w:val="24"/>
          <w:szCs w:val="24"/>
        </w:rPr>
        <w:t xml:space="preserve"> </w:t>
      </w:r>
      <w:r w:rsidRPr="00A21AEB">
        <w:rPr>
          <w:rFonts w:asciiTheme="majorHAnsi" w:hAnsiTheme="majorHAnsi" w:cstheme="majorHAnsi"/>
          <w:sz w:val="24"/>
          <w:szCs w:val="24"/>
        </w:rPr>
        <w:t>Công</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nghệ</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gene</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là</w:t>
      </w:r>
      <w:r w:rsidRPr="00A21AEB">
        <w:rPr>
          <w:rFonts w:asciiTheme="majorHAnsi" w:hAnsiTheme="majorHAnsi" w:cstheme="majorHAnsi"/>
          <w:spacing w:val="-4"/>
          <w:sz w:val="24"/>
          <w:szCs w:val="24"/>
        </w:rPr>
        <w:t xml:space="preserve"> </w:t>
      </w:r>
      <w:r w:rsidRPr="00A21AEB">
        <w:rPr>
          <w:rFonts w:asciiTheme="majorHAnsi" w:hAnsiTheme="majorHAnsi" w:cstheme="majorHAnsi"/>
          <w:sz w:val="24"/>
          <w:szCs w:val="24"/>
        </w:rPr>
        <w:t>quy</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trình</w:t>
      </w:r>
      <w:r w:rsidRPr="00A21AEB">
        <w:rPr>
          <w:rFonts w:asciiTheme="majorHAnsi" w:hAnsiTheme="majorHAnsi" w:cstheme="majorHAnsi"/>
          <w:spacing w:val="-4"/>
          <w:sz w:val="24"/>
          <w:szCs w:val="24"/>
        </w:rPr>
        <w:t xml:space="preserve"> </w:t>
      </w:r>
      <w:r w:rsidRPr="00A21AEB">
        <w:rPr>
          <w:rFonts w:asciiTheme="majorHAnsi" w:hAnsiTheme="majorHAnsi" w:cstheme="majorHAnsi"/>
          <w:sz w:val="24"/>
          <w:szCs w:val="24"/>
        </w:rPr>
        <w:t>tạo</w:t>
      </w:r>
      <w:r w:rsidRPr="00A21AEB">
        <w:rPr>
          <w:rFonts w:asciiTheme="majorHAnsi" w:hAnsiTheme="majorHAnsi" w:cstheme="majorHAnsi"/>
          <w:spacing w:val="-1"/>
          <w:sz w:val="24"/>
          <w:szCs w:val="24"/>
        </w:rPr>
        <w:t xml:space="preserve"> </w:t>
      </w:r>
      <w:r w:rsidRPr="00A21AEB">
        <w:rPr>
          <w:rFonts w:asciiTheme="majorHAnsi" w:hAnsiTheme="majorHAnsi" w:cstheme="majorHAnsi"/>
          <w:spacing w:val="-5"/>
          <w:sz w:val="24"/>
          <w:szCs w:val="24"/>
        </w:rPr>
        <w:t>ra</w:t>
      </w:r>
    </w:p>
    <w:p w14:paraId="5F3575EE" w14:textId="438A0670" w:rsidR="00B02ACC" w:rsidRPr="00A21AEB" w:rsidRDefault="00B02ACC" w:rsidP="00B02ACC">
      <w:pPr>
        <w:pStyle w:val="BodyText"/>
        <w:spacing w:line="240" w:lineRule="auto"/>
        <w:ind w:left="0" w:firstLine="450"/>
        <w:jc w:val="both"/>
        <w:rPr>
          <w:rFonts w:asciiTheme="majorHAnsi" w:hAnsiTheme="majorHAnsi" w:cstheme="majorHAnsi"/>
          <w:sz w:val="24"/>
          <w:szCs w:val="24"/>
        </w:rPr>
      </w:pPr>
      <w:r w:rsidRPr="00A21AEB">
        <w:rPr>
          <w:rFonts w:asciiTheme="majorHAnsi" w:hAnsiTheme="majorHAnsi" w:cstheme="majorHAnsi"/>
          <w:b/>
          <w:sz w:val="24"/>
          <w:szCs w:val="24"/>
        </w:rPr>
        <w:t>A</w:t>
      </w:r>
      <w:r w:rsidRPr="00A21AEB">
        <w:rPr>
          <w:rFonts w:asciiTheme="majorHAnsi" w:hAnsiTheme="majorHAnsi" w:cstheme="majorHAnsi"/>
          <w:sz w:val="24"/>
          <w:szCs w:val="24"/>
        </w:rPr>
        <w:t>.</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những</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cơ</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thể</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sinh</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vật</w:t>
      </w:r>
      <w:r w:rsidRPr="00A21AEB">
        <w:rPr>
          <w:rFonts w:asciiTheme="majorHAnsi" w:hAnsiTheme="majorHAnsi" w:cstheme="majorHAnsi"/>
          <w:spacing w:val="-4"/>
          <w:sz w:val="24"/>
          <w:szCs w:val="24"/>
        </w:rPr>
        <w:t xml:space="preserve"> </w:t>
      </w:r>
      <w:r w:rsidR="009D2F4A" w:rsidRPr="00A21AEB">
        <w:rPr>
          <w:rFonts w:asciiTheme="majorHAnsi" w:hAnsiTheme="majorHAnsi" w:cstheme="majorHAnsi"/>
          <w:sz w:val="24"/>
          <w:szCs w:val="24"/>
        </w:rPr>
        <w:t xml:space="preserve">có mang các tế bào chứa </w:t>
      </w:r>
      <w:r w:rsidRPr="00A21AEB">
        <w:rPr>
          <w:rFonts w:asciiTheme="majorHAnsi" w:hAnsiTheme="majorHAnsi" w:cstheme="majorHAnsi"/>
          <w:sz w:val="24"/>
          <w:szCs w:val="24"/>
        </w:rPr>
        <w:t>gene</w:t>
      </w:r>
      <w:r w:rsidRPr="00A21AEB">
        <w:rPr>
          <w:rFonts w:asciiTheme="majorHAnsi" w:hAnsiTheme="majorHAnsi" w:cstheme="majorHAnsi"/>
          <w:spacing w:val="-3"/>
          <w:sz w:val="24"/>
          <w:szCs w:val="24"/>
        </w:rPr>
        <w:t xml:space="preserve"> </w:t>
      </w:r>
      <w:r w:rsidR="009D2F4A" w:rsidRPr="00A21AEB">
        <w:rPr>
          <w:rFonts w:asciiTheme="majorHAnsi" w:hAnsiTheme="majorHAnsi" w:cstheme="majorHAnsi"/>
          <w:spacing w:val="-4"/>
          <w:sz w:val="24"/>
          <w:szCs w:val="24"/>
        </w:rPr>
        <w:t xml:space="preserve">đột biến </w:t>
      </w:r>
      <w:r w:rsidR="008C57A8" w:rsidRPr="00A21AEB">
        <w:rPr>
          <w:rFonts w:asciiTheme="majorHAnsi" w:hAnsiTheme="majorHAnsi" w:cstheme="majorHAnsi"/>
          <w:spacing w:val="-4"/>
          <w:sz w:val="24"/>
          <w:szCs w:val="24"/>
        </w:rPr>
        <w:t>hoặc có thêm gene mới</w:t>
      </w:r>
      <w:r w:rsidR="009D2F4A" w:rsidRPr="00A21AEB">
        <w:rPr>
          <w:rFonts w:asciiTheme="majorHAnsi" w:hAnsiTheme="majorHAnsi" w:cstheme="majorHAnsi"/>
          <w:spacing w:val="-4"/>
          <w:sz w:val="24"/>
          <w:szCs w:val="24"/>
        </w:rPr>
        <w:t xml:space="preserve"> </w:t>
      </w:r>
      <w:r w:rsidRPr="00A21AEB">
        <w:rPr>
          <w:rFonts w:asciiTheme="majorHAnsi" w:hAnsiTheme="majorHAnsi" w:cstheme="majorHAnsi"/>
          <w:spacing w:val="-4"/>
          <w:sz w:val="24"/>
          <w:szCs w:val="24"/>
        </w:rPr>
        <w:t>.</w:t>
      </w:r>
    </w:p>
    <w:p w14:paraId="20FA0334" w14:textId="77777777" w:rsidR="00B02ACC" w:rsidRPr="00A21AEB" w:rsidRDefault="00B02ACC" w:rsidP="00B02ACC">
      <w:pPr>
        <w:pStyle w:val="BodyText"/>
        <w:spacing w:line="240" w:lineRule="auto"/>
        <w:ind w:left="0" w:firstLine="450"/>
        <w:jc w:val="both"/>
        <w:rPr>
          <w:rFonts w:asciiTheme="majorHAnsi" w:hAnsiTheme="majorHAnsi" w:cstheme="majorHAnsi"/>
          <w:sz w:val="24"/>
          <w:szCs w:val="24"/>
        </w:rPr>
      </w:pPr>
      <w:r w:rsidRPr="00A21AEB">
        <w:rPr>
          <w:rFonts w:asciiTheme="majorHAnsi" w:hAnsiTheme="majorHAnsi" w:cstheme="majorHAnsi"/>
          <w:b/>
          <w:sz w:val="24"/>
          <w:szCs w:val="24"/>
        </w:rPr>
        <w:t>B</w:t>
      </w:r>
      <w:r w:rsidRPr="00A21AEB">
        <w:rPr>
          <w:rFonts w:asciiTheme="majorHAnsi" w:hAnsiTheme="majorHAnsi" w:cstheme="majorHAnsi"/>
          <w:sz w:val="24"/>
          <w:szCs w:val="24"/>
        </w:rPr>
        <w:t>.</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những</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tế</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bào</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hoặc</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sinh</w:t>
      </w:r>
      <w:r w:rsidRPr="00A21AEB">
        <w:rPr>
          <w:rFonts w:asciiTheme="majorHAnsi" w:hAnsiTheme="majorHAnsi" w:cstheme="majorHAnsi"/>
          <w:spacing w:val="-4"/>
          <w:sz w:val="24"/>
          <w:szCs w:val="24"/>
        </w:rPr>
        <w:t xml:space="preserve"> </w:t>
      </w:r>
      <w:r w:rsidRPr="00A21AEB">
        <w:rPr>
          <w:rFonts w:asciiTheme="majorHAnsi" w:hAnsiTheme="majorHAnsi" w:cstheme="majorHAnsi"/>
          <w:sz w:val="24"/>
          <w:szCs w:val="24"/>
        </w:rPr>
        <w:t>vật</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có</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gene</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bị</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biến</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đổi hoặc</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có</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thêm</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gene</w:t>
      </w:r>
      <w:r w:rsidRPr="00A21AEB">
        <w:rPr>
          <w:rFonts w:asciiTheme="majorHAnsi" w:hAnsiTheme="majorHAnsi" w:cstheme="majorHAnsi"/>
          <w:spacing w:val="-1"/>
          <w:sz w:val="24"/>
          <w:szCs w:val="24"/>
        </w:rPr>
        <w:t xml:space="preserve"> </w:t>
      </w:r>
      <w:r w:rsidRPr="00A21AEB">
        <w:rPr>
          <w:rFonts w:asciiTheme="majorHAnsi" w:hAnsiTheme="majorHAnsi" w:cstheme="majorHAnsi"/>
          <w:spacing w:val="-4"/>
          <w:sz w:val="24"/>
          <w:szCs w:val="24"/>
        </w:rPr>
        <w:t>mới.</w:t>
      </w:r>
    </w:p>
    <w:p w14:paraId="3259B044" w14:textId="77777777" w:rsidR="00B02ACC" w:rsidRPr="00A21AEB" w:rsidRDefault="00B02ACC" w:rsidP="00B02ACC">
      <w:pPr>
        <w:pStyle w:val="BodyText"/>
        <w:spacing w:line="240" w:lineRule="auto"/>
        <w:ind w:left="0" w:firstLine="450"/>
        <w:jc w:val="both"/>
        <w:rPr>
          <w:rFonts w:asciiTheme="majorHAnsi" w:hAnsiTheme="majorHAnsi" w:cstheme="majorHAnsi"/>
          <w:sz w:val="24"/>
          <w:szCs w:val="24"/>
        </w:rPr>
      </w:pPr>
      <w:r w:rsidRPr="00A21AEB">
        <w:rPr>
          <w:rFonts w:asciiTheme="majorHAnsi" w:hAnsiTheme="majorHAnsi" w:cstheme="majorHAnsi"/>
          <w:b/>
          <w:sz w:val="24"/>
          <w:szCs w:val="24"/>
        </w:rPr>
        <w:t>C</w:t>
      </w:r>
      <w:r w:rsidRPr="00A21AEB">
        <w:rPr>
          <w:rFonts w:asciiTheme="majorHAnsi" w:hAnsiTheme="majorHAnsi" w:cstheme="majorHAnsi"/>
          <w:sz w:val="24"/>
          <w:szCs w:val="24"/>
        </w:rPr>
        <w:t>.</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những</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tế</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bào</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trên</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cơ</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thể</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sinh</w:t>
      </w:r>
      <w:r w:rsidRPr="00A21AEB">
        <w:rPr>
          <w:rFonts w:asciiTheme="majorHAnsi" w:hAnsiTheme="majorHAnsi" w:cstheme="majorHAnsi"/>
          <w:spacing w:val="-4"/>
          <w:sz w:val="24"/>
          <w:szCs w:val="24"/>
        </w:rPr>
        <w:t xml:space="preserve"> </w:t>
      </w:r>
      <w:r w:rsidRPr="00A21AEB">
        <w:rPr>
          <w:rFonts w:asciiTheme="majorHAnsi" w:hAnsiTheme="majorHAnsi" w:cstheme="majorHAnsi"/>
          <w:sz w:val="24"/>
          <w:szCs w:val="24"/>
        </w:rPr>
        <w:t>vật</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có</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gene</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bị biến</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đổi hoặc</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có</w:t>
      </w:r>
      <w:r w:rsidRPr="00A21AEB">
        <w:rPr>
          <w:rFonts w:asciiTheme="majorHAnsi" w:hAnsiTheme="majorHAnsi" w:cstheme="majorHAnsi"/>
          <w:spacing w:val="-4"/>
          <w:sz w:val="24"/>
          <w:szCs w:val="24"/>
        </w:rPr>
        <w:t xml:space="preserve"> </w:t>
      </w:r>
      <w:r w:rsidRPr="00A21AEB">
        <w:rPr>
          <w:rFonts w:asciiTheme="majorHAnsi" w:hAnsiTheme="majorHAnsi" w:cstheme="majorHAnsi"/>
          <w:sz w:val="24"/>
          <w:szCs w:val="24"/>
        </w:rPr>
        <w:t>thêm gene</w:t>
      </w:r>
      <w:r w:rsidRPr="00A21AEB">
        <w:rPr>
          <w:rFonts w:asciiTheme="majorHAnsi" w:hAnsiTheme="majorHAnsi" w:cstheme="majorHAnsi"/>
          <w:spacing w:val="-3"/>
          <w:sz w:val="24"/>
          <w:szCs w:val="24"/>
        </w:rPr>
        <w:t xml:space="preserve"> </w:t>
      </w:r>
      <w:r w:rsidRPr="00A21AEB">
        <w:rPr>
          <w:rFonts w:asciiTheme="majorHAnsi" w:hAnsiTheme="majorHAnsi" w:cstheme="majorHAnsi"/>
          <w:spacing w:val="-4"/>
          <w:sz w:val="24"/>
          <w:szCs w:val="24"/>
        </w:rPr>
        <w:t>mới.</w:t>
      </w:r>
    </w:p>
    <w:p w14:paraId="03541D06" w14:textId="2125BF85" w:rsidR="00102BC5" w:rsidRPr="00A21AEB" w:rsidRDefault="00B02ACC" w:rsidP="008C57A8">
      <w:pPr>
        <w:spacing w:line="240" w:lineRule="auto"/>
        <w:ind w:firstLine="450"/>
        <w:jc w:val="both"/>
        <w:rPr>
          <w:rFonts w:asciiTheme="majorHAnsi" w:hAnsiTheme="majorHAnsi" w:cstheme="majorHAnsi"/>
          <w:sz w:val="24"/>
          <w:szCs w:val="24"/>
          <w:lang w:val="en-US"/>
        </w:rPr>
      </w:pPr>
      <w:r w:rsidRPr="00A21AEB">
        <w:rPr>
          <w:rFonts w:asciiTheme="majorHAnsi" w:hAnsiTheme="majorHAnsi" w:cstheme="majorHAnsi"/>
          <w:b/>
          <w:sz w:val="24"/>
          <w:szCs w:val="24"/>
        </w:rPr>
        <w:t>D</w:t>
      </w:r>
      <w:r w:rsidRPr="00A21AEB">
        <w:rPr>
          <w:rFonts w:asciiTheme="majorHAnsi" w:hAnsiTheme="majorHAnsi" w:cstheme="majorHAnsi"/>
          <w:sz w:val="24"/>
          <w:szCs w:val="24"/>
        </w:rPr>
        <w:t>.</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những</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tế</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bào</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hoặc</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sinh</w:t>
      </w:r>
      <w:r w:rsidRPr="00A21AEB">
        <w:rPr>
          <w:rFonts w:asciiTheme="majorHAnsi" w:hAnsiTheme="majorHAnsi" w:cstheme="majorHAnsi"/>
          <w:spacing w:val="-4"/>
          <w:sz w:val="24"/>
          <w:szCs w:val="24"/>
        </w:rPr>
        <w:t xml:space="preserve"> </w:t>
      </w:r>
      <w:r w:rsidRPr="00A21AEB">
        <w:rPr>
          <w:rFonts w:asciiTheme="majorHAnsi" w:hAnsiTheme="majorHAnsi" w:cstheme="majorHAnsi"/>
          <w:sz w:val="24"/>
          <w:szCs w:val="24"/>
        </w:rPr>
        <w:t>vật</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có</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gene</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bị</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đột</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biến</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dạng</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mất</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một</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cặp</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nucleotide</w:t>
      </w:r>
      <w:r w:rsidRPr="00A21AEB">
        <w:rPr>
          <w:rFonts w:asciiTheme="majorHAnsi" w:hAnsiTheme="majorHAnsi" w:cstheme="majorHAnsi"/>
          <w:sz w:val="24"/>
          <w:szCs w:val="24"/>
          <w:lang w:val="en-US"/>
        </w:rPr>
        <w:t>.</w:t>
      </w:r>
    </w:p>
    <w:p w14:paraId="6FD0153C" w14:textId="720A3FA8" w:rsidR="009C048C" w:rsidRDefault="009C048C" w:rsidP="009C048C">
      <w:pPr>
        <w:spacing w:line="240" w:lineRule="auto"/>
        <w:jc w:val="both"/>
        <w:rPr>
          <w:rFonts w:asciiTheme="majorHAnsi" w:hAnsiTheme="majorHAnsi" w:cstheme="majorHAnsi"/>
          <w:b/>
          <w:sz w:val="24"/>
          <w:szCs w:val="24"/>
          <w:lang w:val="en-US"/>
        </w:rPr>
      </w:pPr>
      <w:r w:rsidRPr="00A21AEB">
        <w:rPr>
          <w:rFonts w:asciiTheme="majorHAnsi" w:hAnsiTheme="majorHAnsi" w:cstheme="majorHAnsi"/>
          <w:b/>
          <w:sz w:val="24"/>
          <w:szCs w:val="24"/>
        </w:rPr>
        <w:t>Câu 5.</w:t>
      </w:r>
      <w:r w:rsidRPr="00A21AEB">
        <w:rPr>
          <w:rFonts w:asciiTheme="majorHAnsi" w:hAnsiTheme="majorHAnsi" w:cstheme="majorHAnsi"/>
          <w:sz w:val="24"/>
          <w:szCs w:val="24"/>
        </w:rPr>
        <w:t xml:space="preserve"> Khi phân tích sơ đồ phát sinh chủng loại về một số tính trạng của các nhóm động vật có xương sống ở </w:t>
      </w:r>
      <w:r w:rsidRPr="00A21AEB">
        <w:rPr>
          <w:rFonts w:asciiTheme="majorHAnsi" w:hAnsiTheme="majorHAnsi" w:cstheme="majorHAnsi"/>
          <w:b/>
          <w:sz w:val="24"/>
          <w:szCs w:val="24"/>
        </w:rPr>
        <w:t>Hình 3</w:t>
      </w:r>
      <w:r w:rsidRPr="00A21AEB">
        <w:rPr>
          <w:rFonts w:asciiTheme="majorHAnsi" w:hAnsiTheme="majorHAnsi" w:cstheme="majorHAnsi"/>
          <w:sz w:val="24"/>
          <w:szCs w:val="24"/>
        </w:rPr>
        <w:t>, nhận xét nào sau đây đúng?</w:t>
      </w:r>
    </w:p>
    <w:p w14:paraId="4918A656" w14:textId="77777777" w:rsidR="009C048C" w:rsidRDefault="009C048C" w:rsidP="00BB4B3F">
      <w:pPr>
        <w:spacing w:line="240" w:lineRule="auto"/>
        <w:ind w:firstLine="450"/>
        <w:jc w:val="both"/>
        <w:rPr>
          <w:rFonts w:asciiTheme="majorHAnsi" w:hAnsiTheme="majorHAnsi" w:cstheme="majorHAnsi"/>
          <w:b/>
          <w:sz w:val="24"/>
          <w:szCs w:val="24"/>
          <w:lang w:val="en-US"/>
        </w:rPr>
      </w:pPr>
    </w:p>
    <w:p w14:paraId="351B24EA" w14:textId="34A92001" w:rsidR="009C048C" w:rsidRDefault="00AB5575" w:rsidP="00AB5575">
      <w:pPr>
        <w:spacing w:line="240" w:lineRule="auto"/>
        <w:ind w:firstLine="450"/>
        <w:jc w:val="center"/>
        <w:rPr>
          <w:rFonts w:asciiTheme="majorHAnsi" w:hAnsiTheme="majorHAnsi" w:cstheme="majorHAnsi"/>
          <w:b/>
          <w:sz w:val="24"/>
          <w:szCs w:val="24"/>
          <w:lang w:val="en-US"/>
        </w:rPr>
      </w:pPr>
      <w:r w:rsidRPr="00A21AEB">
        <w:rPr>
          <w:rFonts w:asciiTheme="majorHAnsi" w:hAnsiTheme="majorHAnsi" w:cstheme="majorHAnsi"/>
          <w:noProof/>
          <w:sz w:val="24"/>
          <w:szCs w:val="24"/>
          <w:lang w:eastAsia="vi-VN"/>
        </w:rPr>
        <w:drawing>
          <wp:inline distT="0" distB="0" distL="0" distR="0" wp14:anchorId="573D83E1" wp14:editId="74E6C7AA">
            <wp:extent cx="4122139" cy="1648800"/>
            <wp:effectExtent l="0" t="0" r="0" b="8890"/>
            <wp:docPr id="612963583" name="Picture 61296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2741" cy="1681040"/>
                    </a:xfrm>
                    <a:prstGeom prst="rect">
                      <a:avLst/>
                    </a:prstGeom>
                    <a:noFill/>
                    <a:ln>
                      <a:noFill/>
                    </a:ln>
                  </pic:spPr>
                </pic:pic>
              </a:graphicData>
            </a:graphic>
          </wp:inline>
        </w:drawing>
      </w:r>
    </w:p>
    <w:p w14:paraId="30EF7419" w14:textId="77777777" w:rsidR="009C048C" w:rsidRDefault="009C048C" w:rsidP="00BB4B3F">
      <w:pPr>
        <w:spacing w:line="240" w:lineRule="auto"/>
        <w:ind w:firstLine="450"/>
        <w:jc w:val="both"/>
        <w:rPr>
          <w:rFonts w:asciiTheme="majorHAnsi" w:hAnsiTheme="majorHAnsi" w:cstheme="majorHAnsi"/>
          <w:b/>
          <w:sz w:val="24"/>
          <w:szCs w:val="24"/>
          <w:lang w:val="en-US"/>
        </w:rPr>
      </w:pPr>
    </w:p>
    <w:p w14:paraId="2778FAE4" w14:textId="27818F84" w:rsidR="009C048C" w:rsidRPr="00AB5575" w:rsidRDefault="00AB5575" w:rsidP="00BB4B3F">
      <w:pPr>
        <w:spacing w:line="240" w:lineRule="auto"/>
        <w:ind w:firstLine="450"/>
        <w:jc w:val="both"/>
        <w:rPr>
          <w:rFonts w:asciiTheme="majorHAnsi" w:hAnsiTheme="majorHAnsi" w:cstheme="majorHAnsi"/>
          <w:b/>
          <w:sz w:val="24"/>
          <w:szCs w:val="24"/>
          <w:lang w:val="en-US"/>
        </w:rPr>
      </w:pPr>
      <w:r w:rsidRPr="00A21AEB">
        <w:rPr>
          <w:rFonts w:asciiTheme="majorHAnsi" w:hAnsiTheme="majorHAnsi" w:cstheme="majorHAnsi"/>
          <w:b/>
          <w:sz w:val="24"/>
          <w:szCs w:val="24"/>
        </w:rPr>
        <w:t>A.</w:t>
      </w:r>
      <w:r w:rsidRPr="00A21AEB">
        <w:rPr>
          <w:rFonts w:asciiTheme="majorHAnsi" w:hAnsiTheme="majorHAnsi" w:cstheme="majorHAnsi"/>
          <w:sz w:val="24"/>
          <w:szCs w:val="24"/>
        </w:rPr>
        <w:t xml:space="preserve"> Cá và ếch có quan hệ họ hàng gần gũi hơn so với quan hệ họ hàng giữa ếch và thằn lằn.</w:t>
      </w:r>
      <w:r>
        <w:rPr>
          <w:rFonts w:asciiTheme="majorHAnsi" w:hAnsiTheme="majorHAnsi" w:cstheme="majorHAnsi"/>
          <w:sz w:val="24"/>
          <w:szCs w:val="24"/>
          <w:lang w:val="en-US"/>
        </w:rPr>
        <w:t xml:space="preserve"> </w:t>
      </w:r>
    </w:p>
    <w:p w14:paraId="3A42D785" w14:textId="5D772163" w:rsidR="009C048C" w:rsidRDefault="00AB5575" w:rsidP="00AB5575">
      <w:pPr>
        <w:spacing w:line="240" w:lineRule="auto"/>
        <w:ind w:firstLine="450"/>
        <w:jc w:val="both"/>
        <w:rPr>
          <w:rFonts w:asciiTheme="majorHAnsi" w:hAnsiTheme="majorHAnsi" w:cstheme="majorHAnsi"/>
          <w:b/>
          <w:sz w:val="24"/>
          <w:szCs w:val="24"/>
          <w:lang w:val="en-US"/>
        </w:rPr>
      </w:pPr>
      <w:r w:rsidRPr="00A21AEB">
        <w:rPr>
          <w:rFonts w:asciiTheme="majorHAnsi" w:hAnsiTheme="majorHAnsi" w:cstheme="majorHAnsi"/>
          <w:b/>
          <w:sz w:val="24"/>
          <w:szCs w:val="24"/>
        </w:rPr>
        <w:t>B.</w:t>
      </w:r>
      <w:r w:rsidRPr="00A21AEB">
        <w:rPr>
          <w:rFonts w:asciiTheme="majorHAnsi" w:hAnsiTheme="majorHAnsi" w:cstheme="majorHAnsi"/>
          <w:sz w:val="24"/>
          <w:szCs w:val="24"/>
        </w:rPr>
        <w:t xml:space="preserve"> Cả ba loài thằn lằn, ếch và thỏ đều sở hữu đặc điểm trứng có màng ối.</w:t>
      </w:r>
    </w:p>
    <w:p w14:paraId="5EAAB46E" w14:textId="0FD6B0A1" w:rsidR="00BB4B3F" w:rsidRPr="00A21AEB" w:rsidRDefault="00BB4B3F" w:rsidP="00AB5575">
      <w:pPr>
        <w:spacing w:line="240" w:lineRule="auto"/>
        <w:ind w:left="450"/>
        <w:jc w:val="both"/>
        <w:rPr>
          <w:rFonts w:asciiTheme="majorHAnsi" w:hAnsiTheme="majorHAnsi" w:cstheme="majorHAnsi"/>
          <w:sz w:val="24"/>
          <w:szCs w:val="24"/>
          <w:lang w:val="en-US"/>
        </w:rPr>
      </w:pPr>
      <w:r w:rsidRPr="00A21AEB">
        <w:rPr>
          <w:rFonts w:asciiTheme="majorHAnsi" w:hAnsiTheme="majorHAnsi" w:cstheme="majorHAnsi"/>
          <w:b/>
          <w:sz w:val="24"/>
          <w:szCs w:val="24"/>
        </w:rPr>
        <w:t>C.</w:t>
      </w:r>
      <w:r w:rsidRPr="00A21AEB">
        <w:rPr>
          <w:rFonts w:asciiTheme="majorHAnsi" w:hAnsiTheme="majorHAnsi" w:cstheme="majorHAnsi"/>
          <w:sz w:val="24"/>
          <w:szCs w:val="24"/>
        </w:rPr>
        <w:t xml:space="preserve"> Cá và ếch đều sở hữu đặc điể</w:t>
      </w:r>
      <w:r w:rsidR="0014602F" w:rsidRPr="00A21AEB">
        <w:rPr>
          <w:rFonts w:asciiTheme="majorHAnsi" w:hAnsiTheme="majorHAnsi" w:cstheme="majorHAnsi"/>
          <w:sz w:val="24"/>
          <w:szCs w:val="24"/>
        </w:rPr>
        <w:t>m có các chi</w:t>
      </w:r>
      <w:r w:rsidR="0014602F" w:rsidRPr="00A21AEB">
        <w:rPr>
          <w:rFonts w:asciiTheme="majorHAnsi" w:hAnsiTheme="majorHAnsi" w:cstheme="majorHAnsi"/>
          <w:sz w:val="24"/>
          <w:szCs w:val="24"/>
          <w:lang w:val="en-US"/>
        </w:rPr>
        <w:t xml:space="preserve">, </w:t>
      </w:r>
      <w:r w:rsidR="00210528" w:rsidRPr="00A21AEB">
        <w:rPr>
          <w:rFonts w:asciiTheme="majorHAnsi" w:hAnsiTheme="majorHAnsi" w:cstheme="majorHAnsi"/>
          <w:sz w:val="24"/>
          <w:szCs w:val="24"/>
          <w:lang w:val="en-US"/>
        </w:rPr>
        <w:t xml:space="preserve">còn </w:t>
      </w:r>
      <w:r w:rsidR="0014602F" w:rsidRPr="00A21AEB">
        <w:rPr>
          <w:rFonts w:asciiTheme="majorHAnsi" w:hAnsiTheme="majorHAnsi" w:cstheme="majorHAnsi"/>
          <w:sz w:val="24"/>
          <w:szCs w:val="24"/>
          <w:lang w:val="en-US"/>
        </w:rPr>
        <w:t>cá mút đá và cá đều sở hữu đặc điểm hàm có khớp nối.</w:t>
      </w:r>
    </w:p>
    <w:p w14:paraId="55D8B634" w14:textId="39B734BC" w:rsidR="00BB4B3F" w:rsidRPr="00A21AEB" w:rsidRDefault="00BB4B3F" w:rsidP="00BB4B3F">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D.</w:t>
      </w:r>
      <w:r w:rsidRPr="00A21AEB">
        <w:rPr>
          <w:rFonts w:asciiTheme="majorHAnsi" w:hAnsiTheme="majorHAnsi" w:cstheme="majorHAnsi"/>
          <w:sz w:val="24"/>
          <w:szCs w:val="24"/>
        </w:rPr>
        <w:t xml:space="preserve"> Thỏ và thằn lằn có quan hệ họ hàng gần gũi hơn so với quan hệ họ hàng giữa ếch và thằn lằn.</w:t>
      </w:r>
    </w:p>
    <w:p w14:paraId="089063CC" w14:textId="37D4E4EE" w:rsidR="00B02ACC" w:rsidRPr="00A21AEB" w:rsidRDefault="00B02ACC" w:rsidP="00B42FCB">
      <w:pPr>
        <w:pStyle w:val="BodyText"/>
        <w:spacing w:line="240" w:lineRule="auto"/>
        <w:ind w:left="0"/>
        <w:jc w:val="both"/>
        <w:rPr>
          <w:rFonts w:asciiTheme="majorHAnsi" w:hAnsiTheme="majorHAnsi" w:cstheme="majorHAnsi"/>
          <w:sz w:val="24"/>
          <w:szCs w:val="24"/>
        </w:rPr>
      </w:pPr>
      <w:r w:rsidRPr="00A21AEB">
        <w:rPr>
          <w:rFonts w:asciiTheme="majorHAnsi" w:hAnsiTheme="majorHAnsi" w:cstheme="majorHAnsi"/>
          <w:b/>
          <w:sz w:val="24"/>
          <w:szCs w:val="24"/>
        </w:rPr>
        <w:t>Câu</w:t>
      </w:r>
      <w:r w:rsidRPr="00A21AEB">
        <w:rPr>
          <w:rFonts w:asciiTheme="majorHAnsi" w:hAnsiTheme="majorHAnsi" w:cstheme="majorHAnsi"/>
          <w:b/>
          <w:spacing w:val="-2"/>
          <w:sz w:val="24"/>
          <w:szCs w:val="24"/>
        </w:rPr>
        <w:t xml:space="preserve"> </w:t>
      </w:r>
      <w:r w:rsidR="008C57A8" w:rsidRPr="00A21AEB">
        <w:rPr>
          <w:rFonts w:asciiTheme="majorHAnsi" w:hAnsiTheme="majorHAnsi" w:cstheme="majorHAnsi"/>
          <w:b/>
          <w:sz w:val="24"/>
          <w:szCs w:val="24"/>
        </w:rPr>
        <w:t>6.</w:t>
      </w:r>
      <w:r w:rsidRPr="00A21AEB">
        <w:rPr>
          <w:rFonts w:asciiTheme="majorHAnsi" w:hAnsiTheme="majorHAnsi" w:cstheme="majorHAnsi"/>
          <w:b/>
          <w:spacing w:val="-2"/>
          <w:sz w:val="24"/>
          <w:szCs w:val="24"/>
        </w:rPr>
        <w:t xml:space="preserve"> </w:t>
      </w:r>
      <w:r w:rsidR="008C57A8" w:rsidRPr="00A21AEB">
        <w:rPr>
          <w:rFonts w:asciiTheme="majorHAnsi" w:hAnsiTheme="majorHAnsi" w:cstheme="majorHAnsi"/>
          <w:sz w:val="24"/>
          <w:szCs w:val="24"/>
        </w:rPr>
        <w:t>L</w:t>
      </w:r>
      <w:r w:rsidRPr="00A21AEB">
        <w:rPr>
          <w:rFonts w:asciiTheme="majorHAnsi" w:hAnsiTheme="majorHAnsi" w:cstheme="majorHAnsi"/>
          <w:sz w:val="24"/>
          <w:szCs w:val="24"/>
        </w:rPr>
        <w:t>oại</w:t>
      </w:r>
      <w:r w:rsidRPr="00A21AEB">
        <w:rPr>
          <w:rFonts w:asciiTheme="majorHAnsi" w:hAnsiTheme="majorHAnsi" w:cstheme="majorHAnsi"/>
          <w:spacing w:val="-1"/>
          <w:sz w:val="24"/>
          <w:szCs w:val="24"/>
        </w:rPr>
        <w:t xml:space="preserve"> </w:t>
      </w:r>
      <w:r w:rsidR="008C57A8" w:rsidRPr="00A21AEB">
        <w:rPr>
          <w:rFonts w:asciiTheme="majorHAnsi" w:hAnsiTheme="majorHAnsi" w:cstheme="majorHAnsi"/>
          <w:spacing w:val="-1"/>
          <w:sz w:val="24"/>
          <w:szCs w:val="24"/>
        </w:rPr>
        <w:t xml:space="preserve">acid </w:t>
      </w:r>
      <w:r w:rsidR="008C57A8" w:rsidRPr="00A21AEB">
        <w:rPr>
          <w:rFonts w:asciiTheme="majorHAnsi" w:hAnsiTheme="majorHAnsi" w:cstheme="majorHAnsi"/>
          <w:sz w:val="24"/>
          <w:szCs w:val="24"/>
        </w:rPr>
        <w:t xml:space="preserve">nucleic </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nào</w:t>
      </w:r>
      <w:r w:rsidRPr="00A21AEB">
        <w:rPr>
          <w:rFonts w:asciiTheme="majorHAnsi" w:hAnsiTheme="majorHAnsi" w:cstheme="majorHAnsi"/>
          <w:spacing w:val="-2"/>
          <w:sz w:val="24"/>
          <w:szCs w:val="24"/>
        </w:rPr>
        <w:t xml:space="preserve"> </w:t>
      </w:r>
      <w:r w:rsidR="008C57A8" w:rsidRPr="00A21AEB">
        <w:rPr>
          <w:rFonts w:asciiTheme="majorHAnsi" w:hAnsiTheme="majorHAnsi" w:cstheme="majorHAnsi"/>
          <w:spacing w:val="-2"/>
          <w:sz w:val="24"/>
          <w:szCs w:val="24"/>
        </w:rPr>
        <w:t xml:space="preserve">sau đây không </w:t>
      </w:r>
      <w:r w:rsidRPr="00A21AEB">
        <w:rPr>
          <w:rFonts w:asciiTheme="majorHAnsi" w:hAnsiTheme="majorHAnsi" w:cstheme="majorHAnsi"/>
          <w:sz w:val="24"/>
          <w:szCs w:val="24"/>
        </w:rPr>
        <w:t>có</w:t>
      </w:r>
      <w:r w:rsidRPr="00A21AEB">
        <w:rPr>
          <w:rFonts w:asciiTheme="majorHAnsi" w:hAnsiTheme="majorHAnsi" w:cstheme="majorHAnsi"/>
          <w:spacing w:val="-5"/>
          <w:sz w:val="24"/>
          <w:szCs w:val="24"/>
        </w:rPr>
        <w:t xml:space="preserve"> </w:t>
      </w:r>
      <w:r w:rsidR="00B42FCB" w:rsidRPr="00A21AEB">
        <w:rPr>
          <w:rFonts w:asciiTheme="majorHAnsi" w:hAnsiTheme="majorHAnsi" w:cstheme="majorHAnsi"/>
          <w:spacing w:val="-5"/>
          <w:sz w:val="24"/>
          <w:szCs w:val="24"/>
        </w:rPr>
        <w:t>liên kết</w:t>
      </w:r>
      <w:r w:rsidRPr="00A21AEB">
        <w:rPr>
          <w:rFonts w:asciiTheme="majorHAnsi" w:hAnsiTheme="majorHAnsi" w:cstheme="majorHAnsi"/>
          <w:sz w:val="24"/>
          <w:szCs w:val="24"/>
        </w:rPr>
        <w:t xml:space="preserve"> </w:t>
      </w:r>
      <w:r w:rsidRPr="00A21AEB">
        <w:rPr>
          <w:rFonts w:asciiTheme="majorHAnsi" w:hAnsiTheme="majorHAnsi" w:cstheme="majorHAnsi"/>
          <w:spacing w:val="-2"/>
          <w:sz w:val="24"/>
          <w:szCs w:val="24"/>
        </w:rPr>
        <w:t>hydrogen</w:t>
      </w:r>
      <w:r w:rsidR="008C57A8" w:rsidRPr="00A21AEB">
        <w:rPr>
          <w:rFonts w:asciiTheme="majorHAnsi" w:hAnsiTheme="majorHAnsi" w:cstheme="majorHAnsi"/>
          <w:spacing w:val="-2"/>
          <w:sz w:val="24"/>
          <w:szCs w:val="24"/>
        </w:rPr>
        <w:t xml:space="preserve"> trong phân tử</w:t>
      </w:r>
    </w:p>
    <w:p w14:paraId="26514A39" w14:textId="459F816F" w:rsidR="00B02ACC" w:rsidRPr="00A21AEB" w:rsidRDefault="00B02ACC" w:rsidP="00B02ACC">
      <w:pPr>
        <w:pStyle w:val="BodyText"/>
        <w:ind w:left="0" w:firstLine="450"/>
        <w:jc w:val="both"/>
        <w:rPr>
          <w:rFonts w:asciiTheme="majorHAnsi" w:hAnsiTheme="majorHAnsi" w:cstheme="majorHAnsi"/>
          <w:sz w:val="24"/>
          <w:szCs w:val="24"/>
        </w:rPr>
      </w:pPr>
      <w:r w:rsidRPr="00A21AEB">
        <w:rPr>
          <w:rFonts w:asciiTheme="majorHAnsi" w:hAnsiTheme="majorHAnsi" w:cstheme="majorHAnsi"/>
          <w:b/>
          <w:sz w:val="24"/>
          <w:szCs w:val="24"/>
        </w:rPr>
        <w:t>A</w:t>
      </w:r>
      <w:r w:rsidRPr="00A21AEB">
        <w:rPr>
          <w:rFonts w:asciiTheme="majorHAnsi" w:hAnsiTheme="majorHAnsi" w:cstheme="majorHAnsi"/>
          <w:sz w:val="24"/>
          <w:szCs w:val="24"/>
        </w:rPr>
        <w:t>.</w:t>
      </w:r>
      <w:r w:rsidRPr="00A21AEB">
        <w:rPr>
          <w:rFonts w:asciiTheme="majorHAnsi" w:hAnsiTheme="majorHAnsi" w:cstheme="majorHAnsi"/>
          <w:spacing w:val="-4"/>
          <w:sz w:val="24"/>
          <w:szCs w:val="24"/>
        </w:rPr>
        <w:t xml:space="preserve"> rRNA</w:t>
      </w:r>
      <w:r w:rsidRPr="00A21AEB">
        <w:rPr>
          <w:rFonts w:asciiTheme="majorHAnsi" w:hAnsiTheme="majorHAnsi" w:cstheme="majorHAnsi"/>
          <w:sz w:val="24"/>
          <w:szCs w:val="24"/>
        </w:rPr>
        <w:t>.</w:t>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b/>
          <w:sz w:val="24"/>
          <w:szCs w:val="24"/>
        </w:rPr>
        <w:t>B</w:t>
      </w:r>
      <w:r w:rsidRPr="00A21AEB">
        <w:rPr>
          <w:rFonts w:asciiTheme="majorHAnsi" w:hAnsiTheme="majorHAnsi" w:cstheme="majorHAnsi"/>
          <w:sz w:val="24"/>
          <w:szCs w:val="24"/>
        </w:rPr>
        <w:t>.</w:t>
      </w:r>
      <w:r w:rsidR="008C57A8" w:rsidRPr="00A21AEB">
        <w:rPr>
          <w:rFonts w:asciiTheme="majorHAnsi" w:hAnsiTheme="majorHAnsi" w:cstheme="majorHAnsi"/>
          <w:spacing w:val="-2"/>
          <w:sz w:val="24"/>
          <w:szCs w:val="24"/>
        </w:rPr>
        <w:t xml:space="preserve"> </w:t>
      </w:r>
      <w:r w:rsidRPr="00A21AEB">
        <w:rPr>
          <w:rFonts w:asciiTheme="majorHAnsi" w:hAnsiTheme="majorHAnsi" w:cstheme="majorHAnsi"/>
          <w:spacing w:val="-4"/>
          <w:sz w:val="24"/>
          <w:szCs w:val="24"/>
        </w:rPr>
        <w:t>tRNA</w:t>
      </w:r>
      <w:r w:rsidRPr="00A21AEB">
        <w:rPr>
          <w:rFonts w:asciiTheme="majorHAnsi" w:hAnsiTheme="majorHAnsi" w:cstheme="majorHAnsi"/>
          <w:sz w:val="24"/>
          <w:szCs w:val="24"/>
        </w:rPr>
        <w:t>.</w:t>
      </w:r>
      <w:r w:rsidRPr="00A21AEB">
        <w:rPr>
          <w:rFonts w:asciiTheme="majorHAnsi" w:hAnsiTheme="majorHAnsi" w:cstheme="majorHAnsi"/>
          <w:sz w:val="24"/>
          <w:szCs w:val="24"/>
        </w:rPr>
        <w:tab/>
      </w:r>
      <w:r w:rsidRPr="00A21AEB">
        <w:rPr>
          <w:rFonts w:asciiTheme="majorHAnsi" w:hAnsiTheme="majorHAnsi" w:cstheme="majorHAnsi"/>
          <w:sz w:val="24"/>
          <w:szCs w:val="24"/>
        </w:rPr>
        <w:tab/>
      </w:r>
      <w:r w:rsidR="006C0EFB" w:rsidRPr="00A21AEB">
        <w:rPr>
          <w:rFonts w:asciiTheme="majorHAnsi" w:hAnsiTheme="majorHAnsi" w:cstheme="majorHAnsi"/>
          <w:sz w:val="24"/>
          <w:szCs w:val="24"/>
        </w:rPr>
        <w:t xml:space="preserve">         </w:t>
      </w:r>
      <w:r w:rsidRPr="00A21AEB">
        <w:rPr>
          <w:rFonts w:asciiTheme="majorHAnsi" w:hAnsiTheme="majorHAnsi" w:cstheme="majorHAnsi"/>
          <w:b/>
          <w:sz w:val="24"/>
          <w:szCs w:val="24"/>
        </w:rPr>
        <w:t>C</w:t>
      </w:r>
      <w:r w:rsidRPr="00A21AEB">
        <w:rPr>
          <w:rFonts w:asciiTheme="majorHAnsi" w:hAnsiTheme="majorHAnsi" w:cstheme="majorHAnsi"/>
          <w:sz w:val="24"/>
          <w:szCs w:val="24"/>
        </w:rPr>
        <w:t>.</w:t>
      </w:r>
      <w:r w:rsidRPr="00A21AEB">
        <w:rPr>
          <w:rFonts w:asciiTheme="majorHAnsi" w:hAnsiTheme="majorHAnsi" w:cstheme="majorHAnsi"/>
          <w:spacing w:val="-2"/>
          <w:sz w:val="24"/>
          <w:szCs w:val="24"/>
        </w:rPr>
        <w:t xml:space="preserve"> </w:t>
      </w:r>
      <w:r w:rsidR="008C57A8" w:rsidRPr="00A21AEB">
        <w:rPr>
          <w:rFonts w:asciiTheme="majorHAnsi" w:hAnsiTheme="majorHAnsi" w:cstheme="majorHAnsi"/>
          <w:spacing w:val="-4"/>
          <w:sz w:val="24"/>
          <w:szCs w:val="24"/>
        </w:rPr>
        <w:t>m</w:t>
      </w:r>
      <w:r w:rsidRPr="00A21AEB">
        <w:rPr>
          <w:rFonts w:asciiTheme="majorHAnsi" w:hAnsiTheme="majorHAnsi" w:cstheme="majorHAnsi"/>
          <w:spacing w:val="-4"/>
          <w:sz w:val="24"/>
          <w:szCs w:val="24"/>
        </w:rPr>
        <w:t>RNA</w:t>
      </w:r>
      <w:r w:rsidRPr="00A21AEB">
        <w:rPr>
          <w:rFonts w:asciiTheme="majorHAnsi" w:hAnsiTheme="majorHAnsi" w:cstheme="majorHAnsi"/>
          <w:sz w:val="24"/>
          <w:szCs w:val="24"/>
        </w:rPr>
        <w:t>.</w:t>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b/>
          <w:sz w:val="24"/>
          <w:szCs w:val="24"/>
        </w:rPr>
        <w:t>D</w:t>
      </w:r>
      <w:r w:rsidRPr="00A21AEB">
        <w:rPr>
          <w:rFonts w:asciiTheme="majorHAnsi" w:hAnsiTheme="majorHAnsi" w:cstheme="majorHAnsi"/>
          <w:sz w:val="24"/>
          <w:szCs w:val="24"/>
        </w:rPr>
        <w:t>.</w:t>
      </w:r>
      <w:r w:rsidRPr="00A21AEB">
        <w:rPr>
          <w:rFonts w:asciiTheme="majorHAnsi" w:hAnsiTheme="majorHAnsi" w:cstheme="majorHAnsi"/>
          <w:spacing w:val="-2"/>
          <w:sz w:val="24"/>
          <w:szCs w:val="24"/>
        </w:rPr>
        <w:t xml:space="preserve"> </w:t>
      </w:r>
      <w:r w:rsidR="008C57A8" w:rsidRPr="00A21AEB">
        <w:rPr>
          <w:rFonts w:asciiTheme="majorHAnsi" w:hAnsiTheme="majorHAnsi" w:cstheme="majorHAnsi"/>
          <w:spacing w:val="-4"/>
          <w:sz w:val="24"/>
          <w:szCs w:val="24"/>
        </w:rPr>
        <w:t>D</w:t>
      </w:r>
      <w:r w:rsidRPr="00A21AEB">
        <w:rPr>
          <w:rFonts w:asciiTheme="majorHAnsi" w:hAnsiTheme="majorHAnsi" w:cstheme="majorHAnsi"/>
          <w:spacing w:val="-4"/>
          <w:sz w:val="24"/>
          <w:szCs w:val="24"/>
        </w:rPr>
        <w:t>NA</w:t>
      </w:r>
    </w:p>
    <w:p w14:paraId="4BFD010D" w14:textId="69E076CA" w:rsidR="00A957D1" w:rsidRPr="00A21AEB" w:rsidRDefault="00A957D1" w:rsidP="00A957D1">
      <w:pPr>
        <w:pStyle w:val="BodyText"/>
        <w:spacing w:line="240" w:lineRule="auto"/>
        <w:ind w:left="0"/>
        <w:jc w:val="both"/>
        <w:rPr>
          <w:rFonts w:asciiTheme="majorHAnsi" w:hAnsiTheme="majorHAnsi" w:cstheme="majorHAnsi"/>
          <w:sz w:val="24"/>
          <w:szCs w:val="24"/>
        </w:rPr>
      </w:pPr>
      <w:r w:rsidRPr="00A21AEB">
        <w:rPr>
          <w:rFonts w:asciiTheme="majorHAnsi" w:hAnsiTheme="majorHAnsi" w:cstheme="majorHAnsi"/>
          <w:b/>
          <w:sz w:val="24"/>
          <w:szCs w:val="24"/>
        </w:rPr>
        <w:t>Câu 7.</w:t>
      </w:r>
      <w:r w:rsidRPr="00A21AEB">
        <w:rPr>
          <w:rFonts w:asciiTheme="majorHAnsi" w:hAnsiTheme="majorHAnsi" w:cstheme="majorHAnsi"/>
          <w:sz w:val="24"/>
          <w:szCs w:val="24"/>
        </w:rPr>
        <w:t xml:space="preserve"> Loại môi trường sống của tôm thẻ chân trắng là</w:t>
      </w:r>
    </w:p>
    <w:p w14:paraId="441E30FB" w14:textId="77777777" w:rsidR="00A957D1" w:rsidRPr="00A21AEB" w:rsidRDefault="00A957D1" w:rsidP="00A957D1">
      <w:pPr>
        <w:spacing w:line="240" w:lineRule="auto"/>
        <w:ind w:firstLine="450"/>
        <w:jc w:val="both"/>
        <w:rPr>
          <w:rFonts w:asciiTheme="majorHAnsi" w:hAnsiTheme="majorHAnsi" w:cstheme="majorHAnsi"/>
          <w:sz w:val="24"/>
          <w:szCs w:val="24"/>
          <w:lang w:val="en-US"/>
        </w:rPr>
      </w:pPr>
      <w:r w:rsidRPr="00A21AEB">
        <w:rPr>
          <w:rFonts w:asciiTheme="majorHAnsi" w:hAnsiTheme="majorHAnsi" w:cstheme="majorHAnsi"/>
          <w:b/>
          <w:sz w:val="24"/>
          <w:szCs w:val="24"/>
        </w:rPr>
        <w:t>A.</w:t>
      </w:r>
      <w:r w:rsidRPr="00A21AEB">
        <w:rPr>
          <w:rFonts w:asciiTheme="majorHAnsi" w:hAnsiTheme="majorHAnsi" w:cstheme="majorHAnsi"/>
          <w:sz w:val="24"/>
          <w:szCs w:val="24"/>
        </w:rPr>
        <w:t xml:space="preserve"> nước.</w:t>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b/>
          <w:sz w:val="24"/>
          <w:szCs w:val="24"/>
        </w:rPr>
        <w:t>B.</w:t>
      </w:r>
      <w:r w:rsidRPr="00A21AEB">
        <w:rPr>
          <w:rFonts w:asciiTheme="majorHAnsi" w:hAnsiTheme="majorHAnsi" w:cstheme="majorHAnsi"/>
          <w:sz w:val="24"/>
          <w:szCs w:val="24"/>
        </w:rPr>
        <w:t xml:space="preserve"> sinh vật.</w:t>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b/>
          <w:sz w:val="24"/>
          <w:szCs w:val="24"/>
        </w:rPr>
        <w:t>C.</w:t>
      </w:r>
      <w:r w:rsidRPr="00A21AEB">
        <w:rPr>
          <w:rFonts w:asciiTheme="majorHAnsi" w:hAnsiTheme="majorHAnsi" w:cstheme="majorHAnsi"/>
          <w:sz w:val="24"/>
          <w:szCs w:val="24"/>
        </w:rPr>
        <w:t xml:space="preserve"> trên cạn.</w:t>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b/>
          <w:sz w:val="24"/>
          <w:szCs w:val="24"/>
        </w:rPr>
        <w:t>D.</w:t>
      </w:r>
      <w:r w:rsidRPr="00A21AEB">
        <w:rPr>
          <w:rFonts w:asciiTheme="majorHAnsi" w:hAnsiTheme="majorHAnsi" w:cstheme="majorHAnsi"/>
          <w:sz w:val="24"/>
          <w:szCs w:val="24"/>
        </w:rPr>
        <w:t xml:space="preserve"> đất.</w:t>
      </w:r>
    </w:p>
    <w:p w14:paraId="18331529" w14:textId="475E743A" w:rsidR="00BB4B3F" w:rsidRPr="00A21AEB" w:rsidRDefault="00BB4B3F" w:rsidP="00AB5575">
      <w:pPr>
        <w:spacing w:line="240" w:lineRule="auto"/>
        <w:jc w:val="both"/>
        <w:rPr>
          <w:rFonts w:asciiTheme="majorHAnsi" w:hAnsiTheme="majorHAnsi" w:cstheme="majorHAnsi"/>
          <w:sz w:val="24"/>
          <w:szCs w:val="24"/>
        </w:rPr>
      </w:pPr>
      <w:r w:rsidRPr="00A21AEB">
        <w:rPr>
          <w:rFonts w:asciiTheme="majorHAnsi" w:hAnsiTheme="majorHAnsi" w:cstheme="majorHAnsi"/>
          <w:b/>
          <w:sz w:val="24"/>
          <w:szCs w:val="24"/>
        </w:rPr>
        <w:t xml:space="preserve">Câu </w:t>
      </w:r>
      <w:r w:rsidR="00A957D1" w:rsidRPr="00A21AEB">
        <w:rPr>
          <w:rFonts w:asciiTheme="majorHAnsi" w:hAnsiTheme="majorHAnsi" w:cstheme="majorHAnsi"/>
          <w:b/>
          <w:sz w:val="24"/>
          <w:szCs w:val="24"/>
          <w:lang w:val="en-US"/>
        </w:rPr>
        <w:t>8</w:t>
      </w:r>
      <w:r w:rsidRPr="00A21AEB">
        <w:rPr>
          <w:rFonts w:asciiTheme="majorHAnsi" w:hAnsiTheme="majorHAnsi" w:cstheme="majorHAnsi"/>
          <w:b/>
          <w:sz w:val="24"/>
          <w:szCs w:val="24"/>
        </w:rPr>
        <w:t>.</w:t>
      </w:r>
      <w:r w:rsidRPr="00A21AEB">
        <w:rPr>
          <w:rFonts w:asciiTheme="majorHAnsi" w:hAnsiTheme="majorHAnsi" w:cstheme="majorHAnsi"/>
          <w:sz w:val="24"/>
          <w:szCs w:val="24"/>
        </w:rPr>
        <w:t xml:space="preserve"> Trong quá trình sinh trưởng ở các loài thực vật như lúa, ngô, tre,... đường kính thân của chúng hầu </w:t>
      </w:r>
      <w:r w:rsidR="00AB5575">
        <w:rPr>
          <w:rFonts w:asciiTheme="majorHAnsi" w:hAnsiTheme="majorHAnsi" w:cstheme="majorHAnsi"/>
          <w:sz w:val="24"/>
          <w:szCs w:val="24"/>
          <w:lang w:val="en-US"/>
        </w:rPr>
        <w:t xml:space="preserve">   </w:t>
      </w:r>
      <w:r w:rsidRPr="00A21AEB">
        <w:rPr>
          <w:rFonts w:asciiTheme="majorHAnsi" w:hAnsiTheme="majorHAnsi" w:cstheme="majorHAnsi"/>
          <w:sz w:val="24"/>
          <w:szCs w:val="24"/>
        </w:rPr>
        <w:t>như không có sự gia tăng kích thước bề ngang. Hiện tượng trên là do nguyên nhân nào sau đây?</w:t>
      </w:r>
    </w:p>
    <w:p w14:paraId="7ABF7399" w14:textId="77777777" w:rsidR="00BB4B3F" w:rsidRPr="00A21AEB" w:rsidRDefault="00BB4B3F" w:rsidP="00BB4B3F">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A.</w:t>
      </w:r>
      <w:r w:rsidRPr="00A21AEB">
        <w:rPr>
          <w:rFonts w:asciiTheme="majorHAnsi" w:hAnsiTheme="majorHAnsi" w:cstheme="majorHAnsi"/>
          <w:sz w:val="24"/>
          <w:szCs w:val="24"/>
        </w:rPr>
        <w:t xml:space="preserve"> Các loài thực vật trên không có quá trình sinh trưởng sơ cấp.</w:t>
      </w:r>
    </w:p>
    <w:p w14:paraId="1DC2AD25" w14:textId="77777777" w:rsidR="00BB4B3F" w:rsidRPr="00A21AEB" w:rsidRDefault="00BB4B3F" w:rsidP="00BB4B3F">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B.</w:t>
      </w:r>
      <w:r w:rsidRPr="00A21AEB">
        <w:rPr>
          <w:rFonts w:asciiTheme="majorHAnsi" w:hAnsiTheme="majorHAnsi" w:cstheme="majorHAnsi"/>
          <w:sz w:val="24"/>
          <w:szCs w:val="24"/>
        </w:rPr>
        <w:t xml:space="preserve"> Các loài thực vật trên chỉ có mô phân sinh lóng, không có mô phân sinh đỉnh.</w:t>
      </w:r>
    </w:p>
    <w:p w14:paraId="507921F5" w14:textId="77777777" w:rsidR="00BB4B3F" w:rsidRPr="00A21AEB" w:rsidRDefault="00BB4B3F" w:rsidP="00BB4B3F">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C.</w:t>
      </w:r>
      <w:r w:rsidRPr="00A21AEB">
        <w:rPr>
          <w:rFonts w:asciiTheme="majorHAnsi" w:hAnsiTheme="majorHAnsi" w:cstheme="majorHAnsi"/>
          <w:sz w:val="24"/>
          <w:szCs w:val="24"/>
        </w:rPr>
        <w:t xml:space="preserve"> Các loài thực vật trên không có mô phân sinh bên.</w:t>
      </w:r>
    </w:p>
    <w:p w14:paraId="521892B6" w14:textId="77777777" w:rsidR="00BB4B3F" w:rsidRPr="00A21AEB" w:rsidRDefault="00BB4B3F" w:rsidP="00BB4B3F">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D.</w:t>
      </w:r>
      <w:r w:rsidRPr="00A21AEB">
        <w:rPr>
          <w:rFonts w:asciiTheme="majorHAnsi" w:hAnsiTheme="majorHAnsi" w:cstheme="majorHAnsi"/>
          <w:sz w:val="24"/>
          <w:szCs w:val="24"/>
        </w:rPr>
        <w:t xml:space="preserve"> Các loài thực vật trên có mô phân sinh bên hoạt động mạnh hơn mô phân sinh lóng.</w:t>
      </w:r>
    </w:p>
    <w:p w14:paraId="7549F45D" w14:textId="071145FA" w:rsidR="00BB4B3F" w:rsidRPr="00A21AEB" w:rsidRDefault="00BB4B3F" w:rsidP="00BB4B3F">
      <w:pPr>
        <w:spacing w:line="240" w:lineRule="auto"/>
        <w:jc w:val="both"/>
        <w:rPr>
          <w:rFonts w:asciiTheme="majorHAnsi" w:hAnsiTheme="majorHAnsi" w:cstheme="majorHAnsi"/>
          <w:sz w:val="24"/>
          <w:szCs w:val="24"/>
        </w:rPr>
      </w:pPr>
      <w:r w:rsidRPr="00A21AEB">
        <w:rPr>
          <w:rFonts w:asciiTheme="majorHAnsi" w:hAnsiTheme="majorHAnsi" w:cstheme="majorHAnsi"/>
          <w:b/>
          <w:sz w:val="24"/>
          <w:szCs w:val="24"/>
        </w:rPr>
        <w:t xml:space="preserve">Câu </w:t>
      </w:r>
      <w:r w:rsidR="00A957D1" w:rsidRPr="00A21AEB">
        <w:rPr>
          <w:rFonts w:asciiTheme="majorHAnsi" w:hAnsiTheme="majorHAnsi" w:cstheme="majorHAnsi"/>
          <w:b/>
          <w:sz w:val="24"/>
          <w:szCs w:val="24"/>
          <w:lang w:val="en-US"/>
        </w:rPr>
        <w:t>9</w:t>
      </w:r>
      <w:r w:rsidRPr="00A21AEB">
        <w:rPr>
          <w:rFonts w:asciiTheme="majorHAnsi" w:hAnsiTheme="majorHAnsi" w:cstheme="majorHAnsi"/>
          <w:b/>
          <w:sz w:val="24"/>
          <w:szCs w:val="24"/>
        </w:rPr>
        <w:t>.</w:t>
      </w:r>
      <w:r w:rsidRPr="00A21AEB">
        <w:rPr>
          <w:rFonts w:asciiTheme="majorHAnsi" w:hAnsiTheme="majorHAnsi" w:cstheme="majorHAnsi"/>
          <w:sz w:val="24"/>
          <w:szCs w:val="24"/>
        </w:rPr>
        <w:t xml:space="preserve"> Theo Darwin, hình thành loài mới diễn ra theo con đường nào?</w:t>
      </w:r>
    </w:p>
    <w:p w14:paraId="3130829B" w14:textId="58F76E27" w:rsidR="00BB4B3F" w:rsidRPr="00A21AEB" w:rsidRDefault="00BB4B3F" w:rsidP="00BB4B3F">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A.</w:t>
      </w:r>
      <w:r w:rsidRPr="00A21AEB">
        <w:rPr>
          <w:rFonts w:asciiTheme="majorHAnsi" w:hAnsiTheme="majorHAnsi" w:cstheme="majorHAnsi"/>
          <w:sz w:val="24"/>
          <w:szCs w:val="24"/>
        </w:rPr>
        <w:t xml:space="preserve"> Cách li địa lí.</w:t>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sz w:val="24"/>
          <w:szCs w:val="24"/>
          <w:lang w:val="en-US"/>
        </w:rPr>
        <w:tab/>
      </w:r>
      <w:r w:rsidRPr="00A21AEB">
        <w:rPr>
          <w:rFonts w:asciiTheme="majorHAnsi" w:hAnsiTheme="majorHAnsi" w:cstheme="majorHAnsi"/>
          <w:b/>
          <w:sz w:val="24"/>
          <w:szCs w:val="24"/>
        </w:rPr>
        <w:t>B.</w:t>
      </w:r>
      <w:r w:rsidRPr="00A21AEB">
        <w:rPr>
          <w:rFonts w:asciiTheme="majorHAnsi" w:hAnsiTheme="majorHAnsi" w:cstheme="majorHAnsi"/>
          <w:sz w:val="24"/>
          <w:szCs w:val="24"/>
        </w:rPr>
        <w:t xml:space="preserve"> Cách li sinh thái.</w:t>
      </w:r>
    </w:p>
    <w:p w14:paraId="2D0F40A9" w14:textId="2DEB7DC4" w:rsidR="00BB4B3F" w:rsidRPr="00A21AEB" w:rsidRDefault="00BB4B3F" w:rsidP="00BB4B3F">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C.</w:t>
      </w:r>
      <w:r w:rsidRPr="00A21AEB">
        <w:rPr>
          <w:rFonts w:asciiTheme="majorHAnsi" w:hAnsiTheme="majorHAnsi" w:cstheme="majorHAnsi"/>
          <w:sz w:val="24"/>
          <w:szCs w:val="24"/>
        </w:rPr>
        <w:t xml:space="preserve"> Chọn lọc tự nhiên.</w:t>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b/>
          <w:sz w:val="24"/>
          <w:szCs w:val="24"/>
        </w:rPr>
        <w:t>D.</w:t>
      </w:r>
      <w:r w:rsidR="007D3613" w:rsidRPr="00A21AEB">
        <w:rPr>
          <w:rFonts w:asciiTheme="majorHAnsi" w:hAnsiTheme="majorHAnsi" w:cstheme="majorHAnsi"/>
          <w:sz w:val="24"/>
          <w:szCs w:val="24"/>
        </w:rPr>
        <w:t xml:space="preserve"> Phân l</w:t>
      </w:r>
      <w:r w:rsidR="007D3613" w:rsidRPr="00A21AEB">
        <w:rPr>
          <w:rFonts w:asciiTheme="majorHAnsi" w:hAnsiTheme="majorHAnsi" w:cstheme="majorHAnsi"/>
          <w:sz w:val="24"/>
          <w:szCs w:val="24"/>
          <w:lang w:val="en-US"/>
        </w:rPr>
        <w:t>i</w:t>
      </w:r>
      <w:r w:rsidRPr="00A21AEB">
        <w:rPr>
          <w:rFonts w:asciiTheme="majorHAnsi" w:hAnsiTheme="majorHAnsi" w:cstheme="majorHAnsi"/>
          <w:sz w:val="24"/>
          <w:szCs w:val="24"/>
        </w:rPr>
        <w:t xml:space="preserve"> tính trạng.</w:t>
      </w:r>
    </w:p>
    <w:p w14:paraId="3359F459" w14:textId="34D17282" w:rsidR="00A156C3" w:rsidRPr="00A21AEB" w:rsidRDefault="00BB4B3F" w:rsidP="00A156C3">
      <w:pPr>
        <w:shd w:val="clear" w:color="auto" w:fill="FFFFFF"/>
        <w:tabs>
          <w:tab w:val="left" w:pos="567"/>
        </w:tabs>
        <w:spacing w:line="240" w:lineRule="auto"/>
        <w:jc w:val="both"/>
        <w:rPr>
          <w:rFonts w:asciiTheme="majorHAnsi" w:hAnsiTheme="majorHAnsi" w:cstheme="majorHAnsi"/>
          <w:bCs/>
          <w:sz w:val="24"/>
          <w:szCs w:val="24"/>
        </w:rPr>
      </w:pPr>
      <w:r w:rsidRPr="00A21AEB">
        <w:rPr>
          <w:rFonts w:asciiTheme="majorHAnsi" w:hAnsiTheme="majorHAnsi" w:cstheme="majorHAnsi"/>
          <w:b/>
          <w:sz w:val="24"/>
          <w:szCs w:val="24"/>
        </w:rPr>
        <w:t xml:space="preserve">Câu </w:t>
      </w:r>
      <w:r w:rsidR="00A957D1" w:rsidRPr="00A21AEB">
        <w:rPr>
          <w:rFonts w:asciiTheme="majorHAnsi" w:hAnsiTheme="majorHAnsi" w:cstheme="majorHAnsi"/>
          <w:b/>
          <w:sz w:val="24"/>
          <w:szCs w:val="24"/>
          <w:lang w:val="en-US"/>
        </w:rPr>
        <w:t>10</w:t>
      </w:r>
      <w:r w:rsidRPr="00A21AEB">
        <w:rPr>
          <w:rFonts w:asciiTheme="majorHAnsi" w:hAnsiTheme="majorHAnsi" w:cstheme="majorHAnsi"/>
          <w:b/>
          <w:sz w:val="24"/>
          <w:szCs w:val="24"/>
        </w:rPr>
        <w:t>.</w:t>
      </w:r>
      <w:r w:rsidRPr="00A21AEB">
        <w:rPr>
          <w:rFonts w:asciiTheme="majorHAnsi" w:hAnsiTheme="majorHAnsi" w:cstheme="majorHAnsi"/>
          <w:sz w:val="24"/>
          <w:szCs w:val="24"/>
        </w:rPr>
        <w:t xml:space="preserve"> </w:t>
      </w:r>
      <w:r w:rsidR="00A156C3" w:rsidRPr="00A21AEB">
        <w:rPr>
          <w:rFonts w:asciiTheme="majorHAnsi" w:hAnsiTheme="majorHAnsi" w:cstheme="majorHAnsi"/>
          <w:bCs/>
          <w:sz w:val="24"/>
          <w:szCs w:val="24"/>
        </w:rPr>
        <w:t>Trên</w:t>
      </w:r>
      <w:r w:rsidR="00A156C3" w:rsidRPr="00A21AEB">
        <w:rPr>
          <w:rFonts w:asciiTheme="majorHAnsi" w:hAnsiTheme="majorHAnsi" w:cstheme="majorHAnsi"/>
          <w:sz w:val="24"/>
          <w:szCs w:val="24"/>
        </w:rPr>
        <w:t xml:space="preserve"> quần đảo Galapagos có 3 loài sẻ cùng ăn hạt: </w:t>
      </w:r>
    </w:p>
    <w:p w14:paraId="1CFFC03E" w14:textId="77777777" w:rsidR="00A156C3" w:rsidRPr="00A21AEB" w:rsidRDefault="00A156C3" w:rsidP="00A156C3">
      <w:pPr>
        <w:pStyle w:val="Default0"/>
        <w:jc w:val="both"/>
        <w:rPr>
          <w:rFonts w:asciiTheme="majorHAnsi" w:hAnsiTheme="majorHAnsi" w:cstheme="majorHAnsi"/>
          <w:color w:val="auto"/>
          <w:lang w:val="vi-VN"/>
        </w:rPr>
      </w:pPr>
      <w:r w:rsidRPr="00A21AEB">
        <w:rPr>
          <w:rFonts w:asciiTheme="majorHAnsi" w:hAnsiTheme="majorHAnsi" w:cstheme="majorHAnsi"/>
          <w:color w:val="auto"/>
          <w:lang w:val="vi-VN"/>
        </w:rPr>
        <w:t xml:space="preserve">- Ở một hòn đảo (đảo chung) có cả 3 loài sẻ cùng sinh sống, kích thước mỏ của 3 loài này rất khác nhau nên chúng sử dụng các loại hạt có kích thước khác nhau, phù hợp với kích thước mỏ của mỗi loài. </w:t>
      </w:r>
    </w:p>
    <w:p w14:paraId="1A7ED00F" w14:textId="77777777" w:rsidR="00A156C3" w:rsidRPr="00A21AEB" w:rsidRDefault="00A156C3" w:rsidP="00A156C3">
      <w:pPr>
        <w:pStyle w:val="Default0"/>
        <w:jc w:val="both"/>
        <w:rPr>
          <w:rFonts w:asciiTheme="majorHAnsi" w:hAnsiTheme="majorHAnsi" w:cstheme="majorHAnsi"/>
          <w:color w:val="auto"/>
          <w:lang w:val="vi-VN"/>
        </w:rPr>
      </w:pPr>
      <w:r w:rsidRPr="00A21AEB">
        <w:rPr>
          <w:rFonts w:asciiTheme="majorHAnsi" w:hAnsiTheme="majorHAnsi" w:cstheme="majorHAnsi"/>
          <w:color w:val="auto"/>
          <w:lang w:val="vi-VN"/>
        </w:rPr>
        <w:t xml:space="preserve">- Ở các hòn đảo khác (các đảo riêng), mỗi hòn đảo chỉ có một trong ba loài sẻ này sinh sống, kích thước mỏ của các cá thể thuộc mỗi loài lại khác với kích thước mỏ của các cá thể cùng loài đang sinh sống ở hòn đảo chung. Nhận định nào sau đây về hiện tượng trên </w:t>
      </w:r>
      <w:r w:rsidRPr="00A21AEB">
        <w:rPr>
          <w:rFonts w:asciiTheme="majorHAnsi" w:hAnsiTheme="majorHAnsi" w:cstheme="majorHAnsi"/>
          <w:b/>
          <w:color w:val="auto"/>
          <w:lang w:val="vi-VN"/>
        </w:rPr>
        <w:t>sai</w:t>
      </w:r>
      <w:r w:rsidRPr="00A21AEB">
        <w:rPr>
          <w:rFonts w:asciiTheme="majorHAnsi" w:hAnsiTheme="majorHAnsi" w:cstheme="majorHAnsi"/>
          <w:color w:val="auto"/>
          <w:lang w:val="vi-VN"/>
        </w:rPr>
        <w:t xml:space="preserve">? </w:t>
      </w:r>
    </w:p>
    <w:p w14:paraId="40500351" w14:textId="77777777" w:rsidR="00A156C3" w:rsidRPr="00A21AEB" w:rsidRDefault="00A156C3" w:rsidP="00A156C3">
      <w:pPr>
        <w:pStyle w:val="Default0"/>
        <w:ind w:firstLine="450"/>
        <w:jc w:val="both"/>
        <w:rPr>
          <w:rFonts w:asciiTheme="majorHAnsi" w:hAnsiTheme="majorHAnsi" w:cstheme="majorHAnsi"/>
          <w:color w:val="auto"/>
        </w:rPr>
      </w:pPr>
      <w:r w:rsidRPr="00A21AEB">
        <w:rPr>
          <w:rFonts w:asciiTheme="majorHAnsi" w:hAnsiTheme="majorHAnsi" w:cstheme="majorHAnsi"/>
          <w:b/>
          <w:color w:val="auto"/>
          <w:lang w:val="vi-VN"/>
        </w:rPr>
        <w:t>A.</w:t>
      </w:r>
      <w:r w:rsidRPr="00A21AEB">
        <w:rPr>
          <w:rFonts w:asciiTheme="majorHAnsi" w:hAnsiTheme="majorHAnsi" w:cstheme="majorHAnsi"/>
          <w:color w:val="auto"/>
          <w:lang w:val="vi-VN"/>
        </w:rPr>
        <w:t xml:space="preserve"> Kích thước mỏ có sự thay đổi bởi áp lực chọn lọc tự nhiên dẫn đến giảm bớt sự cạnh tranh giữa 3 loài sẻ cùng sống ở hòn đảo chung. </w:t>
      </w:r>
    </w:p>
    <w:p w14:paraId="2FC7B0A2" w14:textId="77777777" w:rsidR="00A156C3" w:rsidRPr="00A21AEB" w:rsidRDefault="00A156C3" w:rsidP="00A156C3">
      <w:pPr>
        <w:pStyle w:val="Default0"/>
        <w:ind w:firstLine="450"/>
        <w:jc w:val="both"/>
        <w:rPr>
          <w:rFonts w:asciiTheme="majorHAnsi" w:hAnsiTheme="majorHAnsi" w:cstheme="majorHAnsi"/>
          <w:color w:val="auto"/>
        </w:rPr>
      </w:pPr>
      <w:r w:rsidRPr="00A21AEB">
        <w:rPr>
          <w:rFonts w:asciiTheme="majorHAnsi" w:hAnsiTheme="majorHAnsi" w:cstheme="majorHAnsi"/>
          <w:b/>
          <w:color w:val="auto"/>
          <w:lang w:val="vi-VN"/>
        </w:rPr>
        <w:t>B.</w:t>
      </w:r>
      <w:r w:rsidRPr="00A21AEB">
        <w:rPr>
          <w:rFonts w:asciiTheme="majorHAnsi" w:hAnsiTheme="majorHAnsi" w:cstheme="majorHAnsi"/>
          <w:color w:val="auto"/>
          <w:lang w:val="vi-VN"/>
        </w:rPr>
        <w:t xml:space="preserve"> Sự phân li ổ sinh thái dinh dưỡng của 3 loài sẻ trên hòn đảo chung giúp chúng có thể chung sống với nhau. </w:t>
      </w:r>
    </w:p>
    <w:p w14:paraId="4DB4A1BD" w14:textId="77777777" w:rsidR="00A156C3" w:rsidRPr="00A21AEB" w:rsidRDefault="00A156C3" w:rsidP="00A156C3">
      <w:pPr>
        <w:pStyle w:val="Default0"/>
        <w:ind w:firstLine="450"/>
        <w:jc w:val="both"/>
        <w:rPr>
          <w:rFonts w:asciiTheme="majorHAnsi" w:hAnsiTheme="majorHAnsi" w:cstheme="majorHAnsi"/>
          <w:color w:val="auto"/>
        </w:rPr>
      </w:pPr>
      <w:r w:rsidRPr="00A21AEB">
        <w:rPr>
          <w:rFonts w:asciiTheme="majorHAnsi" w:hAnsiTheme="majorHAnsi" w:cstheme="majorHAnsi"/>
          <w:b/>
          <w:color w:val="auto"/>
          <w:lang w:val="vi-VN"/>
        </w:rPr>
        <w:t>C.</w:t>
      </w:r>
      <w:r w:rsidRPr="00A21AEB">
        <w:rPr>
          <w:rFonts w:asciiTheme="majorHAnsi" w:hAnsiTheme="majorHAnsi" w:cstheme="majorHAnsi"/>
          <w:color w:val="auto"/>
          <w:lang w:val="vi-VN"/>
        </w:rPr>
        <w:t xml:space="preserve"> Kích thước khác nhau của các loại hạt mà 3 loài sẻ này sử dụng làm thức ăn ở hòn đảo chung là nguyên nhân trực tiếp gây ra những biến đổi về kích thước mỏ của cả 3 loài sẻ. </w:t>
      </w:r>
    </w:p>
    <w:p w14:paraId="3DAA2CA0" w14:textId="25ADAB39" w:rsidR="00A156C3" w:rsidRPr="00A21AEB" w:rsidRDefault="00A156C3" w:rsidP="00A156C3">
      <w:pPr>
        <w:pStyle w:val="Default0"/>
        <w:ind w:firstLine="450"/>
        <w:jc w:val="both"/>
        <w:rPr>
          <w:rFonts w:asciiTheme="majorHAnsi" w:hAnsiTheme="majorHAnsi" w:cstheme="majorHAnsi"/>
          <w:color w:val="auto"/>
          <w:lang w:val="vi-VN"/>
        </w:rPr>
      </w:pPr>
      <w:r w:rsidRPr="00A21AEB">
        <w:rPr>
          <w:rFonts w:asciiTheme="majorHAnsi" w:hAnsiTheme="majorHAnsi" w:cstheme="majorHAnsi"/>
          <w:b/>
          <w:color w:val="auto"/>
          <w:lang w:val="vi-VN"/>
        </w:rPr>
        <w:t>D.</w:t>
      </w:r>
      <w:r w:rsidRPr="00A21AEB">
        <w:rPr>
          <w:rFonts w:asciiTheme="majorHAnsi" w:hAnsiTheme="majorHAnsi" w:cstheme="majorHAnsi"/>
          <w:color w:val="auto"/>
          <w:lang w:val="vi-VN"/>
        </w:rPr>
        <w:t xml:space="preserve"> Sự khác biệt về kích thước mỏ giữa các cá thể đang sinh sống ở hòn đảo chung so với các cá thể cùng loài đang sinh sống ở hòn đảo riêng là kết quả của quá trình chọn lọc tự nhiên theo các hướng khác nhau. </w:t>
      </w:r>
    </w:p>
    <w:p w14:paraId="38A556B4" w14:textId="1D82850A" w:rsidR="00C11362" w:rsidRPr="00A21AEB" w:rsidRDefault="00C11362" w:rsidP="00A156C3">
      <w:pPr>
        <w:spacing w:line="240" w:lineRule="auto"/>
        <w:jc w:val="both"/>
        <w:rPr>
          <w:rFonts w:asciiTheme="majorHAnsi" w:hAnsiTheme="majorHAnsi" w:cstheme="majorHAnsi"/>
          <w:sz w:val="24"/>
          <w:szCs w:val="24"/>
          <w:lang w:val="en-US"/>
        </w:rPr>
      </w:pPr>
      <w:r w:rsidRPr="00A21AEB">
        <w:rPr>
          <w:rFonts w:asciiTheme="majorHAnsi" w:hAnsiTheme="majorHAnsi" w:cstheme="majorHAnsi"/>
          <w:b/>
          <w:sz w:val="24"/>
          <w:szCs w:val="24"/>
        </w:rPr>
        <w:t xml:space="preserve">Câu </w:t>
      </w:r>
      <w:r w:rsidR="00A957D1" w:rsidRPr="00A21AEB">
        <w:rPr>
          <w:rFonts w:asciiTheme="majorHAnsi" w:hAnsiTheme="majorHAnsi" w:cstheme="majorHAnsi"/>
          <w:b/>
          <w:sz w:val="24"/>
          <w:szCs w:val="24"/>
          <w:lang w:val="en-US"/>
        </w:rPr>
        <w:t>11</w:t>
      </w:r>
      <w:r w:rsidRPr="00A21AEB">
        <w:rPr>
          <w:rFonts w:asciiTheme="majorHAnsi" w:hAnsiTheme="majorHAnsi" w:cstheme="majorHAnsi"/>
          <w:b/>
          <w:sz w:val="24"/>
          <w:szCs w:val="24"/>
        </w:rPr>
        <w:t>.</w:t>
      </w:r>
      <w:r w:rsidRPr="00A21AEB">
        <w:rPr>
          <w:rFonts w:asciiTheme="majorHAnsi" w:hAnsiTheme="majorHAnsi" w:cstheme="majorHAnsi"/>
          <w:sz w:val="24"/>
          <w:szCs w:val="24"/>
        </w:rPr>
        <w:t xml:space="preserve"> Ở ruồi giấm, allele A quy định mắt đỏ trội hoàn toàn so với allele a quy định mắt trắng. Theo lí thuyết , phép lai X</w:t>
      </w:r>
      <w:r w:rsidRPr="00A21AEB">
        <w:rPr>
          <w:rFonts w:asciiTheme="majorHAnsi" w:hAnsiTheme="majorHAnsi" w:cstheme="majorHAnsi"/>
          <w:sz w:val="24"/>
          <w:szCs w:val="24"/>
          <w:vertAlign w:val="superscript"/>
        </w:rPr>
        <w:t>A</w:t>
      </w:r>
      <w:r w:rsidRPr="00A21AEB">
        <w:rPr>
          <w:rFonts w:asciiTheme="majorHAnsi" w:hAnsiTheme="majorHAnsi" w:cstheme="majorHAnsi"/>
          <w:sz w:val="24"/>
          <w:szCs w:val="24"/>
        </w:rPr>
        <w:t>X</w:t>
      </w:r>
      <w:r w:rsidRPr="00A21AEB">
        <w:rPr>
          <w:rFonts w:asciiTheme="majorHAnsi" w:hAnsiTheme="majorHAnsi" w:cstheme="majorHAnsi"/>
          <w:sz w:val="24"/>
          <w:szCs w:val="24"/>
          <w:vertAlign w:val="superscript"/>
        </w:rPr>
        <w:t>a</w:t>
      </w:r>
      <w:r w:rsidRPr="00A21AEB">
        <w:rPr>
          <w:rFonts w:asciiTheme="majorHAnsi" w:hAnsiTheme="majorHAnsi" w:cstheme="majorHAnsi"/>
          <w:sz w:val="24"/>
          <w:szCs w:val="24"/>
        </w:rPr>
        <w:t xml:space="preserve"> × X</w:t>
      </w:r>
      <w:r w:rsidRPr="00A21AEB">
        <w:rPr>
          <w:rFonts w:asciiTheme="majorHAnsi" w:hAnsiTheme="majorHAnsi" w:cstheme="majorHAnsi"/>
          <w:sz w:val="24"/>
          <w:szCs w:val="24"/>
          <w:vertAlign w:val="superscript"/>
        </w:rPr>
        <w:t>A</w:t>
      </w:r>
      <w:r w:rsidRPr="00A21AEB">
        <w:rPr>
          <w:rFonts w:asciiTheme="majorHAnsi" w:hAnsiTheme="majorHAnsi" w:cstheme="majorHAnsi"/>
          <w:sz w:val="24"/>
          <w:szCs w:val="24"/>
        </w:rPr>
        <w:t>Y tạo ra đời con có kiểu hình mắt trắng chiếm tỉ lệ bao nhiêu?</w:t>
      </w:r>
      <w:r w:rsidR="00AB318C" w:rsidRPr="00A21AEB">
        <w:rPr>
          <w:rFonts w:asciiTheme="majorHAnsi" w:hAnsiTheme="majorHAnsi" w:cstheme="majorHAnsi"/>
          <w:sz w:val="24"/>
          <w:szCs w:val="24"/>
          <w:lang w:val="en-US"/>
        </w:rPr>
        <w:t xml:space="preserve">  </w:t>
      </w:r>
    </w:p>
    <w:p w14:paraId="39FC0EC2" w14:textId="77777777" w:rsidR="00C11362" w:rsidRPr="00A21AEB" w:rsidRDefault="00C11362" w:rsidP="00C11362">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A.</w:t>
      </w:r>
      <w:r w:rsidRPr="00A21AEB">
        <w:rPr>
          <w:rFonts w:asciiTheme="majorHAnsi" w:hAnsiTheme="majorHAnsi" w:cstheme="majorHAnsi"/>
          <w:sz w:val="24"/>
          <w:szCs w:val="24"/>
        </w:rPr>
        <w:t xml:space="preserve"> 75%.</w:t>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b/>
          <w:sz w:val="24"/>
          <w:szCs w:val="24"/>
        </w:rPr>
        <w:t>B.</w:t>
      </w:r>
      <w:r w:rsidRPr="00A21AEB">
        <w:rPr>
          <w:rFonts w:asciiTheme="majorHAnsi" w:hAnsiTheme="majorHAnsi" w:cstheme="majorHAnsi"/>
          <w:sz w:val="24"/>
          <w:szCs w:val="24"/>
        </w:rPr>
        <w:t xml:space="preserve"> 25%.</w:t>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b/>
          <w:sz w:val="24"/>
          <w:szCs w:val="24"/>
        </w:rPr>
        <w:t>C.</w:t>
      </w:r>
      <w:r w:rsidRPr="00A21AEB">
        <w:rPr>
          <w:rFonts w:asciiTheme="majorHAnsi" w:hAnsiTheme="majorHAnsi" w:cstheme="majorHAnsi"/>
          <w:sz w:val="24"/>
          <w:szCs w:val="24"/>
        </w:rPr>
        <w:t xml:space="preserve"> 100%. </w:t>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b/>
          <w:sz w:val="24"/>
          <w:szCs w:val="24"/>
        </w:rPr>
        <w:t>D.</w:t>
      </w:r>
      <w:r w:rsidRPr="00A21AEB">
        <w:rPr>
          <w:rFonts w:asciiTheme="majorHAnsi" w:hAnsiTheme="majorHAnsi" w:cstheme="majorHAnsi"/>
          <w:sz w:val="24"/>
          <w:szCs w:val="24"/>
        </w:rPr>
        <w:t xml:space="preserve"> 50%.</w:t>
      </w:r>
    </w:p>
    <w:p w14:paraId="74AB0485" w14:textId="255E01AE" w:rsidR="006E61CF" w:rsidRPr="00A21AEB" w:rsidRDefault="006A7EFE" w:rsidP="006E61CF">
      <w:pPr>
        <w:spacing w:line="240" w:lineRule="auto"/>
        <w:jc w:val="both"/>
        <w:rPr>
          <w:rFonts w:asciiTheme="majorHAnsi" w:hAnsiTheme="majorHAnsi" w:cstheme="majorHAnsi"/>
          <w:b/>
          <w:sz w:val="24"/>
          <w:szCs w:val="24"/>
          <w:lang w:val="en-US"/>
        </w:rPr>
      </w:pPr>
      <w:r w:rsidRPr="00A21AEB">
        <w:rPr>
          <w:rFonts w:asciiTheme="majorHAnsi" w:hAnsiTheme="majorHAnsi" w:cstheme="majorHAnsi"/>
          <w:b/>
          <w:sz w:val="24"/>
          <w:szCs w:val="24"/>
        </w:rPr>
        <w:t>Câu 1</w:t>
      </w:r>
      <w:r w:rsidR="00A957D1" w:rsidRPr="00A21AEB">
        <w:rPr>
          <w:rFonts w:asciiTheme="majorHAnsi" w:hAnsiTheme="majorHAnsi" w:cstheme="majorHAnsi"/>
          <w:b/>
          <w:sz w:val="24"/>
          <w:szCs w:val="24"/>
          <w:lang w:val="en-US"/>
        </w:rPr>
        <w:t>2</w:t>
      </w:r>
      <w:r w:rsidR="006E61CF" w:rsidRPr="00A21AEB">
        <w:rPr>
          <w:rFonts w:asciiTheme="majorHAnsi" w:hAnsiTheme="majorHAnsi" w:cstheme="majorHAnsi"/>
          <w:b/>
          <w:sz w:val="24"/>
          <w:szCs w:val="24"/>
        </w:rPr>
        <w:t>.</w:t>
      </w:r>
      <w:r w:rsidR="006E61CF" w:rsidRPr="00A21AEB">
        <w:rPr>
          <w:rFonts w:asciiTheme="majorHAnsi" w:hAnsiTheme="majorHAnsi" w:cstheme="majorHAnsi"/>
          <w:sz w:val="24"/>
          <w:szCs w:val="24"/>
        </w:rPr>
        <w:t xml:space="preserve"> Trong một nghiên cứu về đa dạng sinh học các loài ve sầu ở một vườn quốc gia thuộc vùng Tây Bắc Việt Nam, người ta thu được 431 cá thể thuộc 39 loài. Trong đó, có 7 cá thể thuộc loài </w:t>
      </w:r>
      <w:r w:rsidR="006E61CF" w:rsidRPr="00A21AEB">
        <w:rPr>
          <w:rFonts w:asciiTheme="majorHAnsi" w:hAnsiTheme="majorHAnsi" w:cstheme="majorHAnsi"/>
          <w:i/>
          <w:sz w:val="24"/>
          <w:szCs w:val="24"/>
        </w:rPr>
        <w:t>Pomponia backanensis</w:t>
      </w:r>
      <w:r w:rsidR="006E61CF" w:rsidRPr="00A21AEB">
        <w:rPr>
          <w:rFonts w:asciiTheme="majorHAnsi" w:hAnsiTheme="majorHAnsi" w:cstheme="majorHAnsi"/>
          <w:sz w:val="24"/>
          <w:szCs w:val="24"/>
        </w:rPr>
        <w:t xml:space="preserve"> (một loài ve sầu mới được đặt tên vào năm 2009 bởi 2 nhà côn trùng học người Việt Nam và người Campuchia). Mức độ phong phú của một loài trong khu vực nghiên cứu được xác định </w:t>
      </w:r>
      <w:r w:rsidR="008976F0" w:rsidRPr="00A21AEB">
        <w:rPr>
          <w:rFonts w:asciiTheme="majorHAnsi" w:hAnsiTheme="majorHAnsi" w:cstheme="majorHAnsi"/>
          <w:sz w:val="24"/>
          <w:szCs w:val="24"/>
          <w:lang w:val="en-US"/>
        </w:rPr>
        <w:t xml:space="preserve">ở </w:t>
      </w:r>
      <w:r w:rsidR="008976F0" w:rsidRPr="00A21AEB">
        <w:rPr>
          <w:rFonts w:asciiTheme="majorHAnsi" w:hAnsiTheme="majorHAnsi" w:cstheme="majorHAnsi"/>
          <w:b/>
          <w:sz w:val="24"/>
          <w:szCs w:val="24"/>
          <w:lang w:val="en-US"/>
        </w:rPr>
        <w:t>Bảng 1</w:t>
      </w:r>
    </w:p>
    <w:p w14:paraId="535A621F" w14:textId="77777777" w:rsidR="00C1724B" w:rsidRDefault="00C1724B" w:rsidP="008976F0">
      <w:pPr>
        <w:spacing w:line="240" w:lineRule="auto"/>
        <w:jc w:val="center"/>
        <w:rPr>
          <w:rFonts w:asciiTheme="majorHAnsi" w:hAnsiTheme="majorHAnsi" w:cstheme="majorHAnsi"/>
          <w:b/>
          <w:sz w:val="24"/>
          <w:szCs w:val="24"/>
          <w:lang w:val="en-US"/>
        </w:rPr>
      </w:pPr>
    </w:p>
    <w:p w14:paraId="550F5B2D" w14:textId="77777777" w:rsidR="00C1724B" w:rsidRDefault="00C1724B" w:rsidP="008976F0">
      <w:pPr>
        <w:spacing w:line="240" w:lineRule="auto"/>
        <w:jc w:val="center"/>
        <w:rPr>
          <w:rFonts w:asciiTheme="majorHAnsi" w:hAnsiTheme="majorHAnsi" w:cstheme="majorHAnsi"/>
          <w:b/>
          <w:sz w:val="24"/>
          <w:szCs w:val="24"/>
          <w:lang w:val="en-US"/>
        </w:rPr>
      </w:pPr>
    </w:p>
    <w:p w14:paraId="5D8413AB" w14:textId="77777777" w:rsidR="00C1724B" w:rsidRDefault="00C1724B" w:rsidP="008976F0">
      <w:pPr>
        <w:spacing w:line="240" w:lineRule="auto"/>
        <w:jc w:val="center"/>
        <w:rPr>
          <w:rFonts w:asciiTheme="majorHAnsi" w:hAnsiTheme="majorHAnsi" w:cstheme="majorHAnsi"/>
          <w:b/>
          <w:sz w:val="24"/>
          <w:szCs w:val="24"/>
          <w:lang w:val="en-US"/>
        </w:rPr>
      </w:pPr>
    </w:p>
    <w:p w14:paraId="4D5986D1" w14:textId="77777777" w:rsidR="00C1724B" w:rsidRDefault="00C1724B" w:rsidP="008976F0">
      <w:pPr>
        <w:spacing w:line="240" w:lineRule="auto"/>
        <w:jc w:val="center"/>
        <w:rPr>
          <w:rFonts w:asciiTheme="majorHAnsi" w:hAnsiTheme="majorHAnsi" w:cstheme="majorHAnsi"/>
          <w:b/>
          <w:sz w:val="24"/>
          <w:szCs w:val="24"/>
          <w:lang w:val="en-US"/>
        </w:rPr>
      </w:pPr>
    </w:p>
    <w:p w14:paraId="5925BF77" w14:textId="77777777" w:rsidR="00C1724B" w:rsidRDefault="00C1724B" w:rsidP="008976F0">
      <w:pPr>
        <w:spacing w:line="240" w:lineRule="auto"/>
        <w:jc w:val="center"/>
        <w:rPr>
          <w:rFonts w:asciiTheme="majorHAnsi" w:hAnsiTheme="majorHAnsi" w:cstheme="majorHAnsi"/>
          <w:b/>
          <w:sz w:val="24"/>
          <w:szCs w:val="24"/>
          <w:lang w:val="en-US"/>
        </w:rPr>
      </w:pPr>
    </w:p>
    <w:p w14:paraId="6CF837DF" w14:textId="7E95F004" w:rsidR="008976F0" w:rsidRPr="00A21AEB" w:rsidRDefault="008976F0" w:rsidP="008976F0">
      <w:pPr>
        <w:spacing w:line="240" w:lineRule="auto"/>
        <w:jc w:val="center"/>
        <w:rPr>
          <w:rFonts w:asciiTheme="majorHAnsi" w:hAnsiTheme="majorHAnsi" w:cstheme="majorHAnsi"/>
          <w:sz w:val="24"/>
          <w:szCs w:val="24"/>
          <w:lang w:val="en-US"/>
        </w:rPr>
      </w:pPr>
      <w:r w:rsidRPr="00A21AEB">
        <w:rPr>
          <w:rFonts w:asciiTheme="majorHAnsi" w:hAnsiTheme="majorHAnsi" w:cstheme="majorHAnsi"/>
          <w:b/>
          <w:sz w:val="24"/>
          <w:szCs w:val="24"/>
          <w:lang w:val="en-US"/>
        </w:rPr>
        <w:lastRenderedPageBreak/>
        <w:t>Bảng 1.</w:t>
      </w:r>
    </w:p>
    <w:tbl>
      <w:tblPr>
        <w:tblStyle w:val="TableGrid"/>
        <w:tblW w:w="0" w:type="auto"/>
        <w:tblInd w:w="1638" w:type="dxa"/>
        <w:tblLook w:val="04A0" w:firstRow="1" w:lastRow="0" w:firstColumn="1" w:lastColumn="0" w:noHBand="0" w:noVBand="1"/>
      </w:tblPr>
      <w:tblGrid>
        <w:gridCol w:w="2880"/>
        <w:gridCol w:w="4500"/>
      </w:tblGrid>
      <w:tr w:rsidR="006E61CF" w:rsidRPr="00A21AEB" w14:paraId="2DB25158" w14:textId="77777777" w:rsidTr="00366697">
        <w:tc>
          <w:tcPr>
            <w:tcW w:w="2880" w:type="dxa"/>
          </w:tcPr>
          <w:p w14:paraId="5FD95AF3" w14:textId="77777777" w:rsidR="006E61CF" w:rsidRPr="00A21AEB" w:rsidRDefault="006E61CF" w:rsidP="00366697">
            <w:pPr>
              <w:jc w:val="center"/>
              <w:rPr>
                <w:rFonts w:asciiTheme="majorHAnsi" w:hAnsiTheme="majorHAnsi" w:cstheme="majorHAnsi"/>
                <w:b/>
                <w:sz w:val="24"/>
                <w:szCs w:val="24"/>
              </w:rPr>
            </w:pPr>
            <w:r w:rsidRPr="00A21AEB">
              <w:rPr>
                <w:rFonts w:asciiTheme="majorHAnsi" w:hAnsiTheme="majorHAnsi" w:cstheme="majorHAnsi"/>
                <w:b/>
                <w:sz w:val="24"/>
                <w:szCs w:val="24"/>
              </w:rPr>
              <w:t>Độ phong phú của loài</w:t>
            </w:r>
          </w:p>
        </w:tc>
        <w:tc>
          <w:tcPr>
            <w:tcW w:w="4500" w:type="dxa"/>
          </w:tcPr>
          <w:p w14:paraId="3083070D" w14:textId="77777777" w:rsidR="006E61CF" w:rsidRPr="00A21AEB" w:rsidRDefault="006E61CF" w:rsidP="00366697">
            <w:pPr>
              <w:jc w:val="center"/>
              <w:rPr>
                <w:rFonts w:asciiTheme="majorHAnsi" w:hAnsiTheme="majorHAnsi" w:cstheme="majorHAnsi"/>
                <w:b/>
                <w:sz w:val="24"/>
                <w:szCs w:val="24"/>
              </w:rPr>
            </w:pPr>
            <w:r w:rsidRPr="00A21AEB">
              <w:rPr>
                <w:rFonts w:asciiTheme="majorHAnsi" w:hAnsiTheme="majorHAnsi" w:cstheme="majorHAnsi"/>
                <w:b/>
                <w:sz w:val="24"/>
                <w:szCs w:val="24"/>
              </w:rPr>
              <w:t>Mức độ ưu thế của loài trong quần xã</w:t>
            </w:r>
          </w:p>
        </w:tc>
      </w:tr>
      <w:tr w:rsidR="006E61CF" w:rsidRPr="00A21AEB" w14:paraId="69037095" w14:textId="77777777" w:rsidTr="00366697">
        <w:trPr>
          <w:trHeight w:val="242"/>
        </w:trPr>
        <w:tc>
          <w:tcPr>
            <w:tcW w:w="2880" w:type="dxa"/>
          </w:tcPr>
          <w:p w14:paraId="2CE76BB8" w14:textId="77777777" w:rsidR="006E61CF" w:rsidRPr="00A21AEB" w:rsidRDefault="006E61CF" w:rsidP="00366697">
            <w:pPr>
              <w:jc w:val="center"/>
              <w:rPr>
                <w:rFonts w:asciiTheme="majorHAnsi" w:hAnsiTheme="majorHAnsi" w:cstheme="majorHAnsi"/>
                <w:sz w:val="24"/>
                <w:szCs w:val="24"/>
              </w:rPr>
            </w:pPr>
            <w:r w:rsidRPr="00A21AEB">
              <w:rPr>
                <w:rFonts w:asciiTheme="majorHAnsi" w:hAnsiTheme="majorHAnsi" w:cstheme="majorHAnsi"/>
                <w:sz w:val="24"/>
                <w:szCs w:val="24"/>
              </w:rPr>
              <w:t>&gt; 10%</w:t>
            </w:r>
          </w:p>
        </w:tc>
        <w:tc>
          <w:tcPr>
            <w:tcW w:w="4500" w:type="dxa"/>
          </w:tcPr>
          <w:p w14:paraId="451C4803" w14:textId="77777777" w:rsidR="006E61CF" w:rsidRPr="00A21AEB" w:rsidRDefault="006E61CF" w:rsidP="00366697">
            <w:pPr>
              <w:jc w:val="center"/>
              <w:rPr>
                <w:rFonts w:asciiTheme="majorHAnsi" w:hAnsiTheme="majorHAnsi" w:cstheme="majorHAnsi"/>
                <w:sz w:val="24"/>
                <w:szCs w:val="24"/>
              </w:rPr>
            </w:pPr>
            <w:r w:rsidRPr="00A21AEB">
              <w:rPr>
                <w:rFonts w:asciiTheme="majorHAnsi" w:hAnsiTheme="majorHAnsi" w:cstheme="majorHAnsi"/>
                <w:sz w:val="24"/>
                <w:szCs w:val="24"/>
              </w:rPr>
              <w:t>Loài rất ưu thế</w:t>
            </w:r>
          </w:p>
        </w:tc>
      </w:tr>
      <w:tr w:rsidR="006E61CF" w:rsidRPr="00A21AEB" w14:paraId="5F78487D" w14:textId="77777777" w:rsidTr="00366697">
        <w:tc>
          <w:tcPr>
            <w:tcW w:w="2880" w:type="dxa"/>
          </w:tcPr>
          <w:p w14:paraId="4402E7A2" w14:textId="77777777" w:rsidR="006E61CF" w:rsidRPr="00A21AEB" w:rsidRDefault="006E61CF" w:rsidP="00366697">
            <w:pPr>
              <w:jc w:val="center"/>
              <w:rPr>
                <w:rFonts w:asciiTheme="majorHAnsi" w:hAnsiTheme="majorHAnsi" w:cstheme="majorHAnsi"/>
                <w:sz w:val="24"/>
                <w:szCs w:val="24"/>
              </w:rPr>
            </w:pPr>
            <w:r w:rsidRPr="00A21AEB">
              <w:rPr>
                <w:rFonts w:asciiTheme="majorHAnsi" w:hAnsiTheme="majorHAnsi" w:cstheme="majorHAnsi"/>
                <w:sz w:val="24"/>
                <w:szCs w:val="24"/>
              </w:rPr>
              <w:t>5,1 đến 10%</w:t>
            </w:r>
          </w:p>
        </w:tc>
        <w:tc>
          <w:tcPr>
            <w:tcW w:w="4500" w:type="dxa"/>
          </w:tcPr>
          <w:p w14:paraId="3E7D1415" w14:textId="77777777" w:rsidR="006E61CF" w:rsidRPr="00A21AEB" w:rsidRDefault="006E61CF" w:rsidP="00366697">
            <w:pPr>
              <w:jc w:val="center"/>
              <w:rPr>
                <w:rFonts w:asciiTheme="majorHAnsi" w:hAnsiTheme="majorHAnsi" w:cstheme="majorHAnsi"/>
                <w:sz w:val="24"/>
                <w:szCs w:val="24"/>
              </w:rPr>
            </w:pPr>
            <w:r w:rsidRPr="00A21AEB">
              <w:rPr>
                <w:rFonts w:asciiTheme="majorHAnsi" w:hAnsiTheme="majorHAnsi" w:cstheme="majorHAnsi"/>
                <w:sz w:val="24"/>
                <w:szCs w:val="24"/>
              </w:rPr>
              <w:t>Loài ưu thế</w:t>
            </w:r>
          </w:p>
        </w:tc>
      </w:tr>
      <w:tr w:rsidR="006E61CF" w:rsidRPr="00A21AEB" w14:paraId="411D4A88" w14:textId="77777777" w:rsidTr="00366697">
        <w:tc>
          <w:tcPr>
            <w:tcW w:w="2880" w:type="dxa"/>
          </w:tcPr>
          <w:p w14:paraId="2481BB9A" w14:textId="77777777" w:rsidR="006E61CF" w:rsidRPr="00A21AEB" w:rsidRDefault="006E61CF" w:rsidP="00366697">
            <w:pPr>
              <w:jc w:val="center"/>
              <w:rPr>
                <w:rFonts w:asciiTheme="majorHAnsi" w:hAnsiTheme="majorHAnsi" w:cstheme="majorHAnsi"/>
                <w:sz w:val="24"/>
                <w:szCs w:val="24"/>
              </w:rPr>
            </w:pPr>
            <w:r w:rsidRPr="00A21AEB">
              <w:rPr>
                <w:rFonts w:asciiTheme="majorHAnsi" w:hAnsiTheme="majorHAnsi" w:cstheme="majorHAnsi"/>
                <w:sz w:val="24"/>
                <w:szCs w:val="24"/>
              </w:rPr>
              <w:t>2,0 đến 5,0%</w:t>
            </w:r>
          </w:p>
        </w:tc>
        <w:tc>
          <w:tcPr>
            <w:tcW w:w="4500" w:type="dxa"/>
          </w:tcPr>
          <w:p w14:paraId="2006D4C5" w14:textId="77777777" w:rsidR="006E61CF" w:rsidRPr="00A21AEB" w:rsidRDefault="006E61CF" w:rsidP="00366697">
            <w:pPr>
              <w:jc w:val="center"/>
              <w:rPr>
                <w:rFonts w:asciiTheme="majorHAnsi" w:hAnsiTheme="majorHAnsi" w:cstheme="majorHAnsi"/>
                <w:sz w:val="24"/>
                <w:szCs w:val="24"/>
              </w:rPr>
            </w:pPr>
            <w:r w:rsidRPr="00A21AEB">
              <w:rPr>
                <w:rFonts w:asciiTheme="majorHAnsi" w:hAnsiTheme="majorHAnsi" w:cstheme="majorHAnsi"/>
                <w:sz w:val="24"/>
                <w:szCs w:val="24"/>
              </w:rPr>
              <w:t>Loài ưu thế tiềm tàng</w:t>
            </w:r>
          </w:p>
        </w:tc>
      </w:tr>
      <w:tr w:rsidR="006E61CF" w:rsidRPr="00A21AEB" w14:paraId="19296951" w14:textId="77777777" w:rsidTr="00366697">
        <w:tc>
          <w:tcPr>
            <w:tcW w:w="2880" w:type="dxa"/>
          </w:tcPr>
          <w:p w14:paraId="1BC10964" w14:textId="77777777" w:rsidR="006E61CF" w:rsidRPr="00A21AEB" w:rsidRDefault="006E61CF" w:rsidP="00366697">
            <w:pPr>
              <w:jc w:val="center"/>
              <w:rPr>
                <w:rFonts w:asciiTheme="majorHAnsi" w:hAnsiTheme="majorHAnsi" w:cstheme="majorHAnsi"/>
                <w:sz w:val="24"/>
                <w:szCs w:val="24"/>
              </w:rPr>
            </w:pPr>
            <w:r w:rsidRPr="00A21AEB">
              <w:rPr>
                <w:rFonts w:asciiTheme="majorHAnsi" w:hAnsiTheme="majorHAnsi" w:cstheme="majorHAnsi"/>
                <w:sz w:val="24"/>
                <w:szCs w:val="24"/>
              </w:rPr>
              <w:t>&lt;2%</w:t>
            </w:r>
          </w:p>
        </w:tc>
        <w:tc>
          <w:tcPr>
            <w:tcW w:w="4500" w:type="dxa"/>
          </w:tcPr>
          <w:p w14:paraId="57920DD4" w14:textId="77777777" w:rsidR="006E61CF" w:rsidRPr="00A21AEB" w:rsidRDefault="006E61CF" w:rsidP="00366697">
            <w:pPr>
              <w:jc w:val="center"/>
              <w:rPr>
                <w:rFonts w:asciiTheme="majorHAnsi" w:hAnsiTheme="majorHAnsi" w:cstheme="majorHAnsi"/>
                <w:sz w:val="24"/>
                <w:szCs w:val="24"/>
              </w:rPr>
            </w:pPr>
            <w:r w:rsidRPr="00A21AEB">
              <w:rPr>
                <w:rFonts w:asciiTheme="majorHAnsi" w:hAnsiTheme="majorHAnsi" w:cstheme="majorHAnsi"/>
                <w:sz w:val="24"/>
                <w:szCs w:val="24"/>
              </w:rPr>
              <w:t>Loài không ưu thế</w:t>
            </w:r>
          </w:p>
        </w:tc>
      </w:tr>
    </w:tbl>
    <w:p w14:paraId="64BA0018" w14:textId="77777777" w:rsidR="006E61CF" w:rsidRPr="00A21AEB" w:rsidRDefault="006E61CF" w:rsidP="006E61CF">
      <w:pPr>
        <w:spacing w:line="240" w:lineRule="auto"/>
        <w:jc w:val="both"/>
        <w:rPr>
          <w:rFonts w:asciiTheme="majorHAnsi" w:hAnsiTheme="majorHAnsi" w:cstheme="majorHAnsi"/>
          <w:sz w:val="24"/>
          <w:szCs w:val="24"/>
        </w:rPr>
      </w:pPr>
      <w:r w:rsidRPr="00A21AEB">
        <w:rPr>
          <w:rFonts w:asciiTheme="majorHAnsi" w:hAnsiTheme="majorHAnsi" w:cstheme="majorHAnsi"/>
          <w:sz w:val="24"/>
          <w:szCs w:val="24"/>
        </w:rPr>
        <w:t xml:space="preserve">Loài </w:t>
      </w:r>
      <w:r w:rsidRPr="00A21AEB">
        <w:rPr>
          <w:rFonts w:asciiTheme="majorHAnsi" w:hAnsiTheme="majorHAnsi" w:cstheme="majorHAnsi"/>
          <w:i/>
          <w:sz w:val="24"/>
          <w:szCs w:val="24"/>
        </w:rPr>
        <w:t>Pomponia backanensis</w:t>
      </w:r>
      <w:r w:rsidRPr="00A21AEB">
        <w:rPr>
          <w:rFonts w:asciiTheme="majorHAnsi" w:hAnsiTheme="majorHAnsi" w:cstheme="majorHAnsi"/>
          <w:sz w:val="24"/>
          <w:szCs w:val="24"/>
        </w:rPr>
        <w:t xml:space="preserve"> có mức độ ưu thế như thế nào trong quần xã vườn quốc gia trên?</w:t>
      </w:r>
    </w:p>
    <w:p w14:paraId="4EA29759" w14:textId="77777777" w:rsidR="006E61CF" w:rsidRPr="00A21AEB" w:rsidRDefault="006E61CF" w:rsidP="006E61CF">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A.</w:t>
      </w:r>
      <w:r w:rsidRPr="00A21AEB">
        <w:rPr>
          <w:rFonts w:asciiTheme="majorHAnsi" w:hAnsiTheme="majorHAnsi" w:cstheme="majorHAnsi"/>
          <w:sz w:val="24"/>
          <w:szCs w:val="24"/>
        </w:rPr>
        <w:t xml:space="preserve"> Loài rất ưu thế.</w:t>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b/>
          <w:sz w:val="24"/>
          <w:szCs w:val="24"/>
        </w:rPr>
        <w:t>B.</w:t>
      </w:r>
      <w:r w:rsidRPr="00A21AEB">
        <w:rPr>
          <w:rFonts w:asciiTheme="majorHAnsi" w:hAnsiTheme="majorHAnsi" w:cstheme="majorHAnsi"/>
          <w:sz w:val="24"/>
          <w:szCs w:val="24"/>
        </w:rPr>
        <w:t xml:space="preserve"> Loài ưu thế.</w:t>
      </w:r>
    </w:p>
    <w:p w14:paraId="4E950A1F" w14:textId="50B5B278" w:rsidR="006E61CF" w:rsidRPr="00A21AEB" w:rsidRDefault="006E61CF" w:rsidP="008976F0">
      <w:pPr>
        <w:spacing w:line="240" w:lineRule="auto"/>
        <w:ind w:firstLine="450"/>
        <w:jc w:val="both"/>
        <w:rPr>
          <w:rFonts w:asciiTheme="majorHAnsi" w:hAnsiTheme="majorHAnsi" w:cstheme="majorHAnsi"/>
          <w:sz w:val="24"/>
          <w:szCs w:val="24"/>
          <w:lang w:val="en-US"/>
        </w:rPr>
      </w:pPr>
      <w:r w:rsidRPr="00A21AEB">
        <w:rPr>
          <w:rFonts w:asciiTheme="majorHAnsi" w:hAnsiTheme="majorHAnsi" w:cstheme="majorHAnsi"/>
          <w:b/>
          <w:sz w:val="24"/>
          <w:szCs w:val="24"/>
        </w:rPr>
        <w:t>C.</w:t>
      </w:r>
      <w:r w:rsidRPr="00A21AEB">
        <w:rPr>
          <w:rFonts w:asciiTheme="majorHAnsi" w:hAnsiTheme="majorHAnsi" w:cstheme="majorHAnsi"/>
          <w:sz w:val="24"/>
          <w:szCs w:val="24"/>
        </w:rPr>
        <w:t xml:space="preserve"> Loài ưu th</w:t>
      </w:r>
      <w:r w:rsidR="00107A5C" w:rsidRPr="00A21AEB">
        <w:rPr>
          <w:rFonts w:asciiTheme="majorHAnsi" w:hAnsiTheme="majorHAnsi" w:cstheme="majorHAnsi"/>
          <w:sz w:val="24"/>
          <w:szCs w:val="24"/>
          <w:lang w:val="en-US"/>
        </w:rPr>
        <w:t>ế</w:t>
      </w:r>
      <w:r w:rsidRPr="00A21AEB">
        <w:rPr>
          <w:rFonts w:asciiTheme="majorHAnsi" w:hAnsiTheme="majorHAnsi" w:cstheme="majorHAnsi"/>
          <w:sz w:val="24"/>
          <w:szCs w:val="24"/>
        </w:rPr>
        <w:t xml:space="preserve"> tiềm tàng.</w:t>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b/>
          <w:sz w:val="24"/>
          <w:szCs w:val="24"/>
        </w:rPr>
        <w:t>D.</w:t>
      </w:r>
      <w:r w:rsidRPr="00A21AEB">
        <w:rPr>
          <w:rFonts w:asciiTheme="majorHAnsi" w:hAnsiTheme="majorHAnsi" w:cstheme="majorHAnsi"/>
          <w:sz w:val="24"/>
          <w:szCs w:val="24"/>
        </w:rPr>
        <w:t xml:space="preserve"> Loài không ưu thế.</w:t>
      </w:r>
    </w:p>
    <w:p w14:paraId="0829D87F" w14:textId="0F208C7E" w:rsidR="00A957D1" w:rsidRPr="00A21AEB" w:rsidRDefault="00A957D1" w:rsidP="00A957D1">
      <w:pPr>
        <w:pStyle w:val="BodyText"/>
        <w:spacing w:line="240" w:lineRule="auto"/>
        <w:ind w:left="0"/>
        <w:jc w:val="both"/>
        <w:rPr>
          <w:rFonts w:asciiTheme="majorHAnsi" w:hAnsiTheme="majorHAnsi" w:cstheme="majorHAnsi"/>
          <w:sz w:val="24"/>
          <w:szCs w:val="24"/>
        </w:rPr>
      </w:pPr>
      <w:r w:rsidRPr="00A21AEB">
        <w:rPr>
          <w:rFonts w:asciiTheme="majorHAnsi" w:hAnsiTheme="majorHAnsi" w:cstheme="majorHAnsi"/>
          <w:b/>
          <w:sz w:val="24"/>
          <w:szCs w:val="24"/>
        </w:rPr>
        <w:t>Câu 13</w:t>
      </w:r>
      <w:r w:rsidR="00A156C3" w:rsidRPr="00A21AEB">
        <w:rPr>
          <w:rFonts w:asciiTheme="majorHAnsi" w:hAnsiTheme="majorHAnsi" w:cstheme="majorHAnsi"/>
          <w:b/>
          <w:sz w:val="24"/>
          <w:szCs w:val="24"/>
        </w:rPr>
        <w:t>.</w:t>
      </w:r>
      <w:r w:rsidR="008976F0" w:rsidRPr="00A21AEB">
        <w:rPr>
          <w:rFonts w:asciiTheme="majorHAnsi" w:hAnsiTheme="majorHAnsi" w:cstheme="majorHAnsi"/>
          <w:b/>
          <w:sz w:val="24"/>
          <w:szCs w:val="24"/>
        </w:rPr>
        <w:t xml:space="preserve"> </w:t>
      </w:r>
      <w:r w:rsidRPr="00A21AEB">
        <w:rPr>
          <w:rFonts w:asciiTheme="majorHAnsi" w:hAnsiTheme="majorHAnsi" w:cstheme="majorHAnsi"/>
          <w:sz w:val="24"/>
          <w:szCs w:val="24"/>
        </w:rPr>
        <w:t>Đồ thị sau mô tả sự biến động số lượng cá thể của quần thể trùng đế giày được nuôi trong phòng thí nghiệm. Có bao nhiêu phát biểu sau đây đúng về thí nghiệm này?</w:t>
      </w:r>
    </w:p>
    <w:p w14:paraId="48634479" w14:textId="77777777" w:rsidR="00A957D1" w:rsidRPr="00A21AEB" w:rsidRDefault="00A957D1" w:rsidP="00A957D1">
      <w:pPr>
        <w:tabs>
          <w:tab w:val="left" w:pos="663"/>
        </w:tabs>
        <w:spacing w:line="240" w:lineRule="auto"/>
        <w:jc w:val="both"/>
        <w:rPr>
          <w:rFonts w:asciiTheme="majorHAnsi" w:hAnsiTheme="majorHAnsi" w:cstheme="majorHAnsi"/>
          <w:sz w:val="24"/>
          <w:szCs w:val="24"/>
        </w:rPr>
      </w:pPr>
      <w:r w:rsidRPr="00A21AEB">
        <w:rPr>
          <w:rFonts w:asciiTheme="majorHAnsi" w:hAnsiTheme="majorHAnsi" w:cstheme="majorHAnsi"/>
          <w:noProof/>
          <w:sz w:val="24"/>
          <w:szCs w:val="24"/>
          <w:lang w:eastAsia="vi-VN"/>
        </w:rPr>
        <w:drawing>
          <wp:anchor distT="0" distB="0" distL="0" distR="0" simplePos="0" relativeHeight="251653632" behindDoc="0" locked="0" layoutInCell="1" allowOverlap="1" wp14:anchorId="1EB462B4" wp14:editId="550AE05B">
            <wp:simplePos x="0" y="0"/>
            <wp:positionH relativeFrom="page">
              <wp:posOffset>2370125</wp:posOffset>
            </wp:positionH>
            <wp:positionV relativeFrom="paragraph">
              <wp:posOffset>51638</wp:posOffset>
            </wp:positionV>
            <wp:extent cx="2757830" cy="2311603"/>
            <wp:effectExtent l="0" t="0" r="4445"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9" cstate="print">
                      <a:extLst>
                        <a:ext uri="{BEBA8EAE-BF5A-486C-A8C5-ECC9F3942E4B}">
                          <a14:imgProps xmlns:a14="http://schemas.microsoft.com/office/drawing/2010/main">
                            <a14:imgLayer r:embed="rId20">
                              <a14:imgEffect>
                                <a14:brightnessContrast contrast="40000"/>
                              </a14:imgEffect>
                            </a14:imgLayer>
                          </a14:imgProps>
                        </a:ext>
                      </a:extLst>
                    </a:blip>
                    <a:stretch>
                      <a:fillRect/>
                    </a:stretch>
                  </pic:blipFill>
                  <pic:spPr>
                    <a:xfrm>
                      <a:off x="0" y="0"/>
                      <a:ext cx="2757830" cy="2311603"/>
                    </a:xfrm>
                    <a:prstGeom prst="rect">
                      <a:avLst/>
                    </a:prstGeom>
                  </pic:spPr>
                </pic:pic>
              </a:graphicData>
            </a:graphic>
            <wp14:sizeRelH relativeFrom="margin">
              <wp14:pctWidth>0</wp14:pctWidth>
            </wp14:sizeRelH>
            <wp14:sizeRelV relativeFrom="margin">
              <wp14:pctHeight>0</wp14:pctHeight>
            </wp14:sizeRelV>
          </wp:anchor>
        </w:drawing>
      </w:r>
    </w:p>
    <w:p w14:paraId="2346A29C" w14:textId="77777777" w:rsidR="00A957D1" w:rsidRPr="00A21AEB" w:rsidRDefault="00A957D1" w:rsidP="00A957D1">
      <w:pPr>
        <w:tabs>
          <w:tab w:val="left" w:pos="663"/>
        </w:tabs>
        <w:spacing w:line="240" w:lineRule="auto"/>
        <w:jc w:val="both"/>
        <w:rPr>
          <w:rFonts w:asciiTheme="majorHAnsi" w:hAnsiTheme="majorHAnsi" w:cstheme="majorHAnsi"/>
          <w:sz w:val="24"/>
          <w:szCs w:val="24"/>
        </w:rPr>
      </w:pPr>
    </w:p>
    <w:p w14:paraId="67D90D8A" w14:textId="77777777" w:rsidR="00A957D1" w:rsidRPr="00A21AEB" w:rsidRDefault="00A957D1" w:rsidP="00A957D1">
      <w:pPr>
        <w:tabs>
          <w:tab w:val="left" w:pos="663"/>
        </w:tabs>
        <w:spacing w:line="240" w:lineRule="auto"/>
        <w:jc w:val="both"/>
        <w:rPr>
          <w:rFonts w:asciiTheme="majorHAnsi" w:hAnsiTheme="majorHAnsi" w:cstheme="majorHAnsi"/>
          <w:sz w:val="24"/>
          <w:szCs w:val="24"/>
        </w:rPr>
      </w:pPr>
    </w:p>
    <w:p w14:paraId="0CE9634B" w14:textId="77777777" w:rsidR="00A957D1" w:rsidRPr="00A21AEB" w:rsidRDefault="00A957D1" w:rsidP="00A957D1">
      <w:pPr>
        <w:tabs>
          <w:tab w:val="left" w:pos="663"/>
        </w:tabs>
        <w:spacing w:line="240" w:lineRule="auto"/>
        <w:jc w:val="both"/>
        <w:rPr>
          <w:rFonts w:asciiTheme="majorHAnsi" w:hAnsiTheme="majorHAnsi" w:cstheme="majorHAnsi"/>
          <w:sz w:val="24"/>
          <w:szCs w:val="24"/>
        </w:rPr>
      </w:pPr>
    </w:p>
    <w:p w14:paraId="7092E6E5" w14:textId="77777777" w:rsidR="00A957D1" w:rsidRPr="00A21AEB" w:rsidRDefault="00A957D1" w:rsidP="00A957D1">
      <w:pPr>
        <w:tabs>
          <w:tab w:val="left" w:pos="663"/>
        </w:tabs>
        <w:spacing w:line="240" w:lineRule="auto"/>
        <w:jc w:val="both"/>
        <w:rPr>
          <w:rFonts w:asciiTheme="majorHAnsi" w:hAnsiTheme="majorHAnsi" w:cstheme="majorHAnsi"/>
          <w:sz w:val="24"/>
          <w:szCs w:val="24"/>
        </w:rPr>
      </w:pPr>
    </w:p>
    <w:p w14:paraId="4EB0D74D" w14:textId="77777777" w:rsidR="00A957D1" w:rsidRPr="00A21AEB" w:rsidRDefault="00A957D1" w:rsidP="00A957D1">
      <w:pPr>
        <w:tabs>
          <w:tab w:val="left" w:pos="663"/>
        </w:tabs>
        <w:spacing w:line="240" w:lineRule="auto"/>
        <w:jc w:val="both"/>
        <w:rPr>
          <w:rFonts w:asciiTheme="majorHAnsi" w:hAnsiTheme="majorHAnsi" w:cstheme="majorHAnsi"/>
          <w:sz w:val="24"/>
          <w:szCs w:val="24"/>
        </w:rPr>
      </w:pPr>
    </w:p>
    <w:p w14:paraId="71408567" w14:textId="77777777" w:rsidR="00A957D1" w:rsidRPr="00A21AEB" w:rsidRDefault="00A957D1" w:rsidP="00A957D1">
      <w:pPr>
        <w:tabs>
          <w:tab w:val="left" w:pos="663"/>
        </w:tabs>
        <w:spacing w:line="240" w:lineRule="auto"/>
        <w:jc w:val="both"/>
        <w:rPr>
          <w:rFonts w:asciiTheme="majorHAnsi" w:hAnsiTheme="majorHAnsi" w:cstheme="majorHAnsi"/>
          <w:sz w:val="24"/>
          <w:szCs w:val="24"/>
        </w:rPr>
      </w:pPr>
    </w:p>
    <w:p w14:paraId="534AB7DA" w14:textId="77777777" w:rsidR="00A957D1" w:rsidRPr="00A21AEB" w:rsidRDefault="00A957D1" w:rsidP="00A957D1">
      <w:pPr>
        <w:tabs>
          <w:tab w:val="left" w:pos="663"/>
        </w:tabs>
        <w:spacing w:line="240" w:lineRule="auto"/>
        <w:jc w:val="both"/>
        <w:rPr>
          <w:rFonts w:asciiTheme="majorHAnsi" w:hAnsiTheme="majorHAnsi" w:cstheme="majorHAnsi"/>
          <w:sz w:val="24"/>
          <w:szCs w:val="24"/>
        </w:rPr>
      </w:pPr>
    </w:p>
    <w:p w14:paraId="747C1490" w14:textId="77777777" w:rsidR="00A957D1" w:rsidRPr="00A21AEB" w:rsidRDefault="00A957D1" w:rsidP="00A957D1">
      <w:pPr>
        <w:tabs>
          <w:tab w:val="left" w:pos="663"/>
        </w:tabs>
        <w:spacing w:line="240" w:lineRule="auto"/>
        <w:jc w:val="both"/>
        <w:rPr>
          <w:rFonts w:asciiTheme="majorHAnsi" w:hAnsiTheme="majorHAnsi" w:cstheme="majorHAnsi"/>
          <w:sz w:val="24"/>
          <w:szCs w:val="24"/>
        </w:rPr>
      </w:pPr>
    </w:p>
    <w:p w14:paraId="572DC781" w14:textId="77777777" w:rsidR="00A957D1" w:rsidRPr="00A21AEB" w:rsidRDefault="00A957D1" w:rsidP="00A957D1">
      <w:pPr>
        <w:tabs>
          <w:tab w:val="left" w:pos="663"/>
        </w:tabs>
        <w:spacing w:line="240" w:lineRule="auto"/>
        <w:jc w:val="both"/>
        <w:rPr>
          <w:rFonts w:asciiTheme="majorHAnsi" w:hAnsiTheme="majorHAnsi" w:cstheme="majorHAnsi"/>
          <w:sz w:val="24"/>
          <w:szCs w:val="24"/>
        </w:rPr>
      </w:pPr>
    </w:p>
    <w:p w14:paraId="124B8EFC" w14:textId="77777777" w:rsidR="00A957D1" w:rsidRPr="00A21AEB" w:rsidRDefault="00A957D1" w:rsidP="00A957D1">
      <w:pPr>
        <w:tabs>
          <w:tab w:val="left" w:pos="663"/>
        </w:tabs>
        <w:spacing w:line="240" w:lineRule="auto"/>
        <w:jc w:val="both"/>
        <w:rPr>
          <w:rFonts w:asciiTheme="majorHAnsi" w:hAnsiTheme="majorHAnsi" w:cstheme="majorHAnsi"/>
          <w:sz w:val="24"/>
          <w:szCs w:val="24"/>
        </w:rPr>
      </w:pPr>
    </w:p>
    <w:p w14:paraId="77B91B55" w14:textId="77777777" w:rsidR="00A957D1" w:rsidRPr="00A21AEB" w:rsidRDefault="00A957D1" w:rsidP="00A957D1">
      <w:pPr>
        <w:tabs>
          <w:tab w:val="left" w:pos="663"/>
        </w:tabs>
        <w:spacing w:line="240" w:lineRule="auto"/>
        <w:jc w:val="both"/>
        <w:rPr>
          <w:rFonts w:asciiTheme="majorHAnsi" w:hAnsiTheme="majorHAnsi" w:cstheme="majorHAnsi"/>
          <w:sz w:val="24"/>
          <w:szCs w:val="24"/>
        </w:rPr>
      </w:pPr>
    </w:p>
    <w:p w14:paraId="68680985" w14:textId="77777777" w:rsidR="00922291" w:rsidRPr="00A21AEB" w:rsidRDefault="00922291" w:rsidP="00A957D1">
      <w:pPr>
        <w:tabs>
          <w:tab w:val="left" w:pos="663"/>
        </w:tabs>
        <w:spacing w:line="240" w:lineRule="auto"/>
        <w:jc w:val="both"/>
        <w:rPr>
          <w:rFonts w:asciiTheme="majorHAnsi" w:hAnsiTheme="majorHAnsi" w:cstheme="majorHAnsi"/>
          <w:sz w:val="24"/>
          <w:szCs w:val="24"/>
          <w:lang w:val="en-US"/>
        </w:rPr>
      </w:pPr>
    </w:p>
    <w:p w14:paraId="22F53780" w14:textId="77777777" w:rsidR="0006687F" w:rsidRDefault="0006687F" w:rsidP="00A957D1">
      <w:pPr>
        <w:tabs>
          <w:tab w:val="left" w:pos="663"/>
        </w:tabs>
        <w:spacing w:line="240" w:lineRule="auto"/>
        <w:jc w:val="both"/>
        <w:rPr>
          <w:rFonts w:asciiTheme="majorHAnsi" w:hAnsiTheme="majorHAnsi" w:cstheme="majorHAnsi"/>
          <w:sz w:val="24"/>
          <w:szCs w:val="24"/>
          <w:lang w:val="en-US"/>
        </w:rPr>
      </w:pPr>
    </w:p>
    <w:p w14:paraId="135A7827" w14:textId="13118A59" w:rsidR="00A957D1" w:rsidRPr="00A21AEB" w:rsidRDefault="00A957D1" w:rsidP="00A957D1">
      <w:pPr>
        <w:tabs>
          <w:tab w:val="left" w:pos="663"/>
        </w:tabs>
        <w:spacing w:line="240" w:lineRule="auto"/>
        <w:jc w:val="both"/>
        <w:rPr>
          <w:rFonts w:asciiTheme="majorHAnsi" w:hAnsiTheme="majorHAnsi" w:cstheme="majorHAnsi"/>
          <w:sz w:val="24"/>
          <w:szCs w:val="24"/>
          <w:lang w:val="en-US"/>
        </w:rPr>
      </w:pPr>
      <w:r w:rsidRPr="00A21AEB">
        <w:rPr>
          <w:rFonts w:asciiTheme="majorHAnsi" w:hAnsiTheme="majorHAnsi" w:cstheme="majorHAnsi"/>
          <w:sz w:val="24"/>
          <w:szCs w:val="24"/>
        </w:rPr>
        <w:t>I. Đồ thị này mô tả sự tăng trưởng của quần thể trùng đế giày theo tiềm năng sinh học.</w:t>
      </w:r>
    </w:p>
    <w:p w14:paraId="10C035C8" w14:textId="7E14267C" w:rsidR="00A957D1" w:rsidRPr="00A21AEB" w:rsidRDefault="00A957D1" w:rsidP="00A957D1">
      <w:pPr>
        <w:tabs>
          <w:tab w:val="left" w:pos="663"/>
        </w:tabs>
        <w:spacing w:line="240" w:lineRule="auto"/>
        <w:jc w:val="both"/>
        <w:rPr>
          <w:rFonts w:asciiTheme="majorHAnsi" w:hAnsiTheme="majorHAnsi" w:cstheme="majorHAnsi"/>
          <w:sz w:val="24"/>
          <w:szCs w:val="24"/>
          <w:lang w:val="en-US"/>
        </w:rPr>
      </w:pPr>
      <w:r w:rsidRPr="00A21AEB">
        <w:rPr>
          <w:rFonts w:asciiTheme="majorHAnsi" w:hAnsiTheme="majorHAnsi" w:cstheme="majorHAnsi"/>
          <w:sz w:val="24"/>
          <w:szCs w:val="24"/>
        </w:rPr>
        <w:t>II. Vào</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ngày</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thứ</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5</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6</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quần</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thể</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có</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tốc</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độ</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tăng</w:t>
      </w:r>
      <w:r w:rsidRPr="00A21AEB">
        <w:rPr>
          <w:rFonts w:asciiTheme="majorHAnsi" w:hAnsiTheme="majorHAnsi" w:cstheme="majorHAnsi"/>
          <w:spacing w:val="-4"/>
          <w:sz w:val="24"/>
          <w:szCs w:val="24"/>
        </w:rPr>
        <w:t xml:space="preserve"> </w:t>
      </w:r>
      <w:r w:rsidRPr="00A21AEB">
        <w:rPr>
          <w:rFonts w:asciiTheme="majorHAnsi" w:hAnsiTheme="majorHAnsi" w:cstheme="majorHAnsi"/>
          <w:sz w:val="24"/>
          <w:szCs w:val="24"/>
        </w:rPr>
        <w:t>trưởng nhanh nhất.</w:t>
      </w:r>
    </w:p>
    <w:p w14:paraId="38DBE351" w14:textId="73CC60EF" w:rsidR="00A957D1" w:rsidRPr="00A21AEB" w:rsidRDefault="00A957D1" w:rsidP="00A957D1">
      <w:pPr>
        <w:tabs>
          <w:tab w:val="left" w:pos="663"/>
        </w:tabs>
        <w:spacing w:line="240" w:lineRule="auto"/>
        <w:jc w:val="both"/>
        <w:rPr>
          <w:rFonts w:asciiTheme="majorHAnsi" w:hAnsiTheme="majorHAnsi" w:cstheme="majorHAnsi"/>
          <w:sz w:val="24"/>
          <w:szCs w:val="24"/>
          <w:lang w:val="en-US"/>
        </w:rPr>
      </w:pPr>
      <w:r w:rsidRPr="00A21AEB">
        <w:rPr>
          <w:rFonts w:asciiTheme="majorHAnsi" w:hAnsiTheme="majorHAnsi" w:cstheme="majorHAnsi"/>
          <w:sz w:val="24"/>
          <w:szCs w:val="24"/>
        </w:rPr>
        <w:t>III. Từ</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ngày</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thứ</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7</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trở</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đi</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mức</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cạnh</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tranh</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gay</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gắt,</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tốc</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độ</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sinh</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sản</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giảm, môi</w:t>
      </w:r>
      <w:r w:rsidRPr="00A21AEB">
        <w:rPr>
          <w:rFonts w:asciiTheme="majorHAnsi" w:hAnsiTheme="majorHAnsi" w:cstheme="majorHAnsi"/>
          <w:spacing w:val="-4"/>
          <w:sz w:val="24"/>
          <w:szCs w:val="24"/>
        </w:rPr>
        <w:t xml:space="preserve"> </w:t>
      </w:r>
      <w:r w:rsidRPr="00A21AEB">
        <w:rPr>
          <w:rFonts w:asciiTheme="majorHAnsi" w:hAnsiTheme="majorHAnsi" w:cstheme="majorHAnsi"/>
          <w:sz w:val="24"/>
          <w:szCs w:val="24"/>
        </w:rPr>
        <w:t>trường</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nuôi</w:t>
      </w:r>
      <w:r w:rsidRPr="00A21AEB">
        <w:rPr>
          <w:rFonts w:asciiTheme="majorHAnsi" w:hAnsiTheme="majorHAnsi" w:cstheme="majorHAnsi"/>
          <w:spacing w:val="-4"/>
          <w:sz w:val="24"/>
          <w:szCs w:val="24"/>
        </w:rPr>
        <w:t xml:space="preserve"> </w:t>
      </w:r>
      <w:r w:rsidRPr="00A21AEB">
        <w:rPr>
          <w:rFonts w:asciiTheme="majorHAnsi" w:hAnsiTheme="majorHAnsi" w:cstheme="majorHAnsi"/>
          <w:sz w:val="24"/>
          <w:szCs w:val="24"/>
        </w:rPr>
        <w:t>cấy</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có</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 xml:space="preserve">sự biến đổi theo chiều hướng ô nhiễm hơn, </w:t>
      </w:r>
      <w:r w:rsidR="00107A5C" w:rsidRPr="00A21AEB">
        <w:rPr>
          <w:rFonts w:asciiTheme="majorHAnsi" w:hAnsiTheme="majorHAnsi" w:cstheme="majorHAnsi"/>
          <w:sz w:val="24"/>
          <w:szCs w:val="24"/>
          <w:lang w:val="en-US"/>
        </w:rPr>
        <w:t>lượng chất</w:t>
      </w:r>
      <w:r w:rsidRPr="00A21AEB">
        <w:rPr>
          <w:rFonts w:asciiTheme="majorHAnsi" w:hAnsiTheme="majorHAnsi" w:cstheme="majorHAnsi"/>
          <w:sz w:val="24"/>
          <w:szCs w:val="24"/>
        </w:rPr>
        <w:t xml:space="preserve"> dinh dưỡng giảm dầ</w:t>
      </w:r>
      <w:r w:rsidR="00107A5C" w:rsidRPr="00A21AEB">
        <w:rPr>
          <w:rFonts w:asciiTheme="majorHAnsi" w:hAnsiTheme="majorHAnsi" w:cstheme="majorHAnsi"/>
          <w:sz w:val="24"/>
          <w:szCs w:val="24"/>
        </w:rPr>
        <w:t>n</w:t>
      </w:r>
      <w:r w:rsidR="00107A5C" w:rsidRPr="00A21AEB">
        <w:rPr>
          <w:rFonts w:asciiTheme="majorHAnsi" w:hAnsiTheme="majorHAnsi" w:cstheme="majorHAnsi"/>
          <w:sz w:val="24"/>
          <w:szCs w:val="24"/>
          <w:lang w:val="en-US"/>
        </w:rPr>
        <w:t>.</w:t>
      </w:r>
    </w:p>
    <w:p w14:paraId="66AC73F7" w14:textId="0B567444" w:rsidR="00A957D1" w:rsidRPr="00A21AEB" w:rsidRDefault="00A957D1" w:rsidP="00A957D1">
      <w:pPr>
        <w:pStyle w:val="NormalWeb"/>
        <w:spacing w:before="0" w:beforeAutospacing="0" w:after="0" w:afterAutospacing="0" w:line="240" w:lineRule="auto"/>
        <w:jc w:val="both"/>
        <w:rPr>
          <w:rFonts w:asciiTheme="majorHAnsi" w:hAnsiTheme="majorHAnsi" w:cstheme="majorHAnsi"/>
          <w:b/>
          <w:bCs/>
          <w:spacing w:val="-2"/>
          <w:sz w:val="24"/>
        </w:rPr>
      </w:pPr>
      <w:r w:rsidRPr="00A21AEB">
        <w:rPr>
          <w:rFonts w:asciiTheme="majorHAnsi" w:hAnsiTheme="majorHAnsi" w:cstheme="majorHAnsi"/>
          <w:sz w:val="24"/>
        </w:rPr>
        <w:t>IV.  Để</w:t>
      </w:r>
      <w:r w:rsidRPr="00A21AEB">
        <w:rPr>
          <w:rFonts w:asciiTheme="majorHAnsi" w:hAnsiTheme="majorHAnsi" w:cstheme="majorHAnsi"/>
          <w:spacing w:val="-2"/>
          <w:sz w:val="24"/>
        </w:rPr>
        <w:t xml:space="preserve"> </w:t>
      </w:r>
      <w:r w:rsidRPr="00A21AEB">
        <w:rPr>
          <w:rFonts w:asciiTheme="majorHAnsi" w:hAnsiTheme="majorHAnsi" w:cstheme="majorHAnsi"/>
          <w:sz w:val="24"/>
        </w:rPr>
        <w:t>quan</w:t>
      </w:r>
      <w:r w:rsidRPr="00A21AEB">
        <w:rPr>
          <w:rFonts w:asciiTheme="majorHAnsi" w:hAnsiTheme="majorHAnsi" w:cstheme="majorHAnsi"/>
          <w:spacing w:val="-2"/>
          <w:sz w:val="24"/>
        </w:rPr>
        <w:t xml:space="preserve"> </w:t>
      </w:r>
      <w:r w:rsidRPr="00A21AEB">
        <w:rPr>
          <w:rFonts w:asciiTheme="majorHAnsi" w:hAnsiTheme="majorHAnsi" w:cstheme="majorHAnsi"/>
          <w:sz w:val="24"/>
        </w:rPr>
        <w:t>sát</w:t>
      </w:r>
      <w:r w:rsidRPr="00A21AEB">
        <w:rPr>
          <w:rFonts w:asciiTheme="majorHAnsi" w:hAnsiTheme="majorHAnsi" w:cstheme="majorHAnsi"/>
          <w:spacing w:val="-1"/>
          <w:sz w:val="24"/>
        </w:rPr>
        <w:t xml:space="preserve"> </w:t>
      </w:r>
      <w:r w:rsidRPr="00A21AEB">
        <w:rPr>
          <w:rFonts w:asciiTheme="majorHAnsi" w:hAnsiTheme="majorHAnsi" w:cstheme="majorHAnsi"/>
          <w:sz w:val="24"/>
        </w:rPr>
        <w:t>tốc</w:t>
      </w:r>
      <w:r w:rsidRPr="00A21AEB">
        <w:rPr>
          <w:rFonts w:asciiTheme="majorHAnsi" w:hAnsiTheme="majorHAnsi" w:cstheme="majorHAnsi"/>
          <w:spacing w:val="-2"/>
          <w:sz w:val="24"/>
        </w:rPr>
        <w:t xml:space="preserve"> </w:t>
      </w:r>
      <w:r w:rsidRPr="00A21AEB">
        <w:rPr>
          <w:rFonts w:asciiTheme="majorHAnsi" w:hAnsiTheme="majorHAnsi" w:cstheme="majorHAnsi"/>
          <w:sz w:val="24"/>
        </w:rPr>
        <w:t>độ</w:t>
      </w:r>
      <w:r w:rsidRPr="00A21AEB">
        <w:rPr>
          <w:rFonts w:asciiTheme="majorHAnsi" w:hAnsiTheme="majorHAnsi" w:cstheme="majorHAnsi"/>
          <w:spacing w:val="-1"/>
          <w:sz w:val="24"/>
        </w:rPr>
        <w:t xml:space="preserve"> </w:t>
      </w:r>
      <w:r w:rsidRPr="00A21AEB">
        <w:rPr>
          <w:rFonts w:asciiTheme="majorHAnsi" w:hAnsiTheme="majorHAnsi" w:cstheme="majorHAnsi"/>
          <w:sz w:val="24"/>
        </w:rPr>
        <w:t>tăng</w:t>
      </w:r>
      <w:r w:rsidRPr="00A21AEB">
        <w:rPr>
          <w:rFonts w:asciiTheme="majorHAnsi" w:hAnsiTheme="majorHAnsi" w:cstheme="majorHAnsi"/>
          <w:spacing w:val="-2"/>
          <w:sz w:val="24"/>
        </w:rPr>
        <w:t xml:space="preserve"> </w:t>
      </w:r>
      <w:r w:rsidRPr="00A21AEB">
        <w:rPr>
          <w:rFonts w:asciiTheme="majorHAnsi" w:hAnsiTheme="majorHAnsi" w:cstheme="majorHAnsi"/>
          <w:sz w:val="24"/>
        </w:rPr>
        <w:t>trưởng</w:t>
      </w:r>
      <w:r w:rsidRPr="00A21AEB">
        <w:rPr>
          <w:rFonts w:asciiTheme="majorHAnsi" w:hAnsiTheme="majorHAnsi" w:cstheme="majorHAnsi"/>
          <w:spacing w:val="-1"/>
          <w:sz w:val="24"/>
        </w:rPr>
        <w:t xml:space="preserve"> của quần thể theo tiềm năng sinh học</w:t>
      </w:r>
      <w:r w:rsidRPr="00A21AEB">
        <w:rPr>
          <w:rFonts w:asciiTheme="majorHAnsi" w:hAnsiTheme="majorHAnsi" w:cstheme="majorHAnsi"/>
          <w:sz w:val="24"/>
        </w:rPr>
        <w:t>,</w:t>
      </w:r>
      <w:r w:rsidRPr="00A21AEB">
        <w:rPr>
          <w:rFonts w:asciiTheme="majorHAnsi" w:hAnsiTheme="majorHAnsi" w:cstheme="majorHAnsi"/>
          <w:spacing w:val="-1"/>
          <w:sz w:val="24"/>
        </w:rPr>
        <w:t xml:space="preserve"> </w:t>
      </w:r>
      <w:r w:rsidRPr="00A21AEB">
        <w:rPr>
          <w:rFonts w:asciiTheme="majorHAnsi" w:hAnsiTheme="majorHAnsi" w:cstheme="majorHAnsi"/>
          <w:sz w:val="24"/>
        </w:rPr>
        <w:t>cần</w:t>
      </w:r>
      <w:r w:rsidRPr="00A21AEB">
        <w:rPr>
          <w:rFonts w:asciiTheme="majorHAnsi" w:hAnsiTheme="majorHAnsi" w:cstheme="majorHAnsi"/>
          <w:spacing w:val="-1"/>
          <w:sz w:val="24"/>
        </w:rPr>
        <w:t xml:space="preserve"> </w:t>
      </w:r>
      <w:r w:rsidRPr="00A21AEB">
        <w:rPr>
          <w:rFonts w:asciiTheme="majorHAnsi" w:hAnsiTheme="majorHAnsi" w:cstheme="majorHAnsi"/>
          <w:spacing w:val="-5"/>
          <w:sz w:val="24"/>
        </w:rPr>
        <w:t xml:space="preserve">đưa </w:t>
      </w:r>
      <w:r w:rsidRPr="00A21AEB">
        <w:rPr>
          <w:rFonts w:asciiTheme="majorHAnsi" w:hAnsiTheme="majorHAnsi" w:cstheme="majorHAnsi"/>
          <w:sz w:val="24"/>
        </w:rPr>
        <w:t>thêm</w:t>
      </w:r>
      <w:r w:rsidRPr="00A21AEB">
        <w:rPr>
          <w:rFonts w:asciiTheme="majorHAnsi" w:hAnsiTheme="majorHAnsi" w:cstheme="majorHAnsi"/>
          <w:spacing w:val="-2"/>
          <w:sz w:val="24"/>
        </w:rPr>
        <w:t xml:space="preserve"> </w:t>
      </w:r>
      <w:r w:rsidRPr="00A21AEB">
        <w:rPr>
          <w:rFonts w:asciiTheme="majorHAnsi" w:hAnsiTheme="majorHAnsi" w:cstheme="majorHAnsi"/>
          <w:sz w:val="24"/>
        </w:rPr>
        <w:t>vào</w:t>
      </w:r>
      <w:r w:rsidRPr="00A21AEB">
        <w:rPr>
          <w:rFonts w:asciiTheme="majorHAnsi" w:hAnsiTheme="majorHAnsi" w:cstheme="majorHAnsi"/>
          <w:spacing w:val="1"/>
          <w:sz w:val="24"/>
        </w:rPr>
        <w:t xml:space="preserve"> </w:t>
      </w:r>
      <w:r w:rsidRPr="00A21AEB">
        <w:rPr>
          <w:rFonts w:asciiTheme="majorHAnsi" w:hAnsiTheme="majorHAnsi" w:cstheme="majorHAnsi"/>
          <w:sz w:val="24"/>
        </w:rPr>
        <w:t>quần</w:t>
      </w:r>
      <w:r w:rsidRPr="00A21AEB">
        <w:rPr>
          <w:rFonts w:asciiTheme="majorHAnsi" w:hAnsiTheme="majorHAnsi" w:cstheme="majorHAnsi"/>
          <w:spacing w:val="-1"/>
          <w:sz w:val="24"/>
        </w:rPr>
        <w:t xml:space="preserve"> </w:t>
      </w:r>
      <w:r w:rsidRPr="00A21AEB">
        <w:rPr>
          <w:rFonts w:asciiTheme="majorHAnsi" w:hAnsiTheme="majorHAnsi" w:cstheme="majorHAnsi"/>
          <w:sz w:val="24"/>
        </w:rPr>
        <w:t>thể nuôi</w:t>
      </w:r>
      <w:r w:rsidRPr="00A21AEB">
        <w:rPr>
          <w:rFonts w:asciiTheme="majorHAnsi" w:hAnsiTheme="majorHAnsi" w:cstheme="majorHAnsi"/>
          <w:spacing w:val="-4"/>
          <w:sz w:val="24"/>
        </w:rPr>
        <w:t xml:space="preserve"> </w:t>
      </w:r>
      <w:r w:rsidRPr="00A21AEB">
        <w:rPr>
          <w:rFonts w:asciiTheme="majorHAnsi" w:hAnsiTheme="majorHAnsi" w:cstheme="majorHAnsi"/>
          <w:sz w:val="24"/>
        </w:rPr>
        <w:t>cấy 1</w:t>
      </w:r>
      <w:r w:rsidRPr="00A21AEB">
        <w:rPr>
          <w:rFonts w:asciiTheme="majorHAnsi" w:hAnsiTheme="majorHAnsi" w:cstheme="majorHAnsi"/>
          <w:spacing w:val="-1"/>
          <w:sz w:val="24"/>
        </w:rPr>
        <w:t xml:space="preserve"> </w:t>
      </w:r>
      <w:r w:rsidRPr="00A21AEB">
        <w:rPr>
          <w:rFonts w:asciiTheme="majorHAnsi" w:hAnsiTheme="majorHAnsi" w:cstheme="majorHAnsi"/>
          <w:sz w:val="24"/>
        </w:rPr>
        <w:t>số loài</w:t>
      </w:r>
      <w:r w:rsidRPr="00A21AEB">
        <w:rPr>
          <w:rFonts w:asciiTheme="majorHAnsi" w:hAnsiTheme="majorHAnsi" w:cstheme="majorHAnsi"/>
          <w:spacing w:val="-3"/>
          <w:sz w:val="24"/>
        </w:rPr>
        <w:t xml:space="preserve"> </w:t>
      </w:r>
      <w:r w:rsidRPr="00A21AEB">
        <w:rPr>
          <w:rFonts w:asciiTheme="majorHAnsi" w:hAnsiTheme="majorHAnsi" w:cstheme="majorHAnsi"/>
          <w:spacing w:val="-2"/>
          <w:sz w:val="24"/>
        </w:rPr>
        <w:t>khác.</w:t>
      </w:r>
    </w:p>
    <w:p w14:paraId="45E3443D" w14:textId="77777777" w:rsidR="00A957D1" w:rsidRPr="00A21AEB" w:rsidRDefault="00A957D1" w:rsidP="00A957D1">
      <w:pPr>
        <w:pStyle w:val="BodyText"/>
        <w:spacing w:line="240" w:lineRule="auto"/>
        <w:ind w:left="0" w:firstLine="450"/>
        <w:jc w:val="both"/>
        <w:rPr>
          <w:rFonts w:asciiTheme="majorHAnsi" w:hAnsiTheme="majorHAnsi" w:cstheme="majorHAnsi"/>
          <w:sz w:val="24"/>
          <w:szCs w:val="24"/>
        </w:rPr>
      </w:pPr>
      <w:r w:rsidRPr="00A21AEB">
        <w:rPr>
          <w:rFonts w:asciiTheme="majorHAnsi" w:hAnsiTheme="majorHAnsi" w:cstheme="majorHAnsi"/>
          <w:b/>
          <w:sz w:val="24"/>
          <w:szCs w:val="24"/>
        </w:rPr>
        <w:t xml:space="preserve">A. </w:t>
      </w:r>
      <w:r w:rsidRPr="00A21AEB">
        <w:rPr>
          <w:rFonts w:asciiTheme="majorHAnsi" w:hAnsiTheme="majorHAnsi" w:cstheme="majorHAnsi"/>
          <w:sz w:val="24"/>
          <w:szCs w:val="24"/>
        </w:rPr>
        <w:t xml:space="preserve"> 1. </w:t>
      </w:r>
      <w:r w:rsidRPr="00A21AEB">
        <w:rPr>
          <w:rFonts w:asciiTheme="majorHAnsi" w:hAnsiTheme="majorHAnsi" w:cstheme="majorHAnsi"/>
          <w:b/>
          <w:sz w:val="24"/>
          <w:szCs w:val="24"/>
        </w:rPr>
        <w:t xml:space="preserve"> </w:t>
      </w:r>
      <w:r w:rsidRPr="00A21AEB">
        <w:rPr>
          <w:rFonts w:asciiTheme="majorHAnsi" w:hAnsiTheme="majorHAnsi" w:cstheme="majorHAnsi"/>
          <w:b/>
          <w:sz w:val="24"/>
          <w:szCs w:val="24"/>
        </w:rPr>
        <w:tab/>
      </w:r>
      <w:r w:rsidRPr="00A21AEB">
        <w:rPr>
          <w:rFonts w:asciiTheme="majorHAnsi" w:hAnsiTheme="majorHAnsi" w:cstheme="majorHAnsi"/>
          <w:b/>
          <w:sz w:val="24"/>
          <w:szCs w:val="24"/>
        </w:rPr>
        <w:tab/>
        <w:t>B.</w:t>
      </w:r>
      <w:r w:rsidRPr="00A21AEB">
        <w:rPr>
          <w:rFonts w:asciiTheme="majorHAnsi" w:hAnsiTheme="majorHAnsi" w:cstheme="majorHAnsi"/>
          <w:sz w:val="24"/>
          <w:szCs w:val="24"/>
        </w:rPr>
        <w:t xml:space="preserve">  2. </w:t>
      </w:r>
      <w:r w:rsidRPr="00A21AEB">
        <w:rPr>
          <w:rFonts w:asciiTheme="majorHAnsi" w:hAnsiTheme="majorHAnsi" w:cstheme="majorHAnsi"/>
          <w:b/>
          <w:sz w:val="24"/>
          <w:szCs w:val="24"/>
        </w:rPr>
        <w:t xml:space="preserve"> </w:t>
      </w:r>
      <w:r w:rsidRPr="00A21AEB">
        <w:rPr>
          <w:rFonts w:asciiTheme="majorHAnsi" w:hAnsiTheme="majorHAnsi" w:cstheme="majorHAnsi"/>
          <w:b/>
          <w:sz w:val="24"/>
          <w:szCs w:val="24"/>
        </w:rPr>
        <w:tab/>
      </w:r>
      <w:r w:rsidRPr="00A21AEB">
        <w:rPr>
          <w:rFonts w:asciiTheme="majorHAnsi" w:hAnsiTheme="majorHAnsi" w:cstheme="majorHAnsi"/>
          <w:b/>
          <w:sz w:val="24"/>
          <w:szCs w:val="24"/>
        </w:rPr>
        <w:tab/>
        <w:t xml:space="preserve">    </w:t>
      </w:r>
      <w:r w:rsidRPr="00A21AEB">
        <w:rPr>
          <w:rFonts w:asciiTheme="majorHAnsi" w:hAnsiTheme="majorHAnsi" w:cstheme="majorHAnsi"/>
          <w:b/>
          <w:sz w:val="24"/>
          <w:szCs w:val="24"/>
        </w:rPr>
        <w:tab/>
        <w:t xml:space="preserve">C. </w:t>
      </w:r>
      <w:r w:rsidRPr="00A21AEB">
        <w:rPr>
          <w:rFonts w:asciiTheme="majorHAnsi" w:hAnsiTheme="majorHAnsi" w:cstheme="majorHAnsi"/>
          <w:sz w:val="24"/>
          <w:szCs w:val="24"/>
        </w:rPr>
        <w:t xml:space="preserve"> 3. </w:t>
      </w:r>
      <w:r w:rsidRPr="00A21AEB">
        <w:rPr>
          <w:rFonts w:asciiTheme="majorHAnsi" w:hAnsiTheme="majorHAnsi" w:cstheme="majorHAnsi"/>
          <w:b/>
          <w:sz w:val="24"/>
          <w:szCs w:val="24"/>
        </w:rPr>
        <w:t xml:space="preserve"> </w:t>
      </w:r>
      <w:r w:rsidRPr="00A21AEB">
        <w:rPr>
          <w:rFonts w:asciiTheme="majorHAnsi" w:hAnsiTheme="majorHAnsi" w:cstheme="majorHAnsi"/>
          <w:b/>
          <w:sz w:val="24"/>
          <w:szCs w:val="24"/>
        </w:rPr>
        <w:tab/>
      </w:r>
      <w:r w:rsidRPr="00A21AEB">
        <w:rPr>
          <w:rFonts w:asciiTheme="majorHAnsi" w:hAnsiTheme="majorHAnsi" w:cstheme="majorHAnsi"/>
          <w:b/>
          <w:sz w:val="24"/>
          <w:szCs w:val="24"/>
        </w:rPr>
        <w:tab/>
      </w:r>
      <w:r w:rsidRPr="00A21AEB">
        <w:rPr>
          <w:rFonts w:asciiTheme="majorHAnsi" w:hAnsiTheme="majorHAnsi" w:cstheme="majorHAnsi"/>
          <w:b/>
          <w:sz w:val="24"/>
          <w:szCs w:val="24"/>
        </w:rPr>
        <w:tab/>
        <w:t xml:space="preserve">D. </w:t>
      </w:r>
      <w:r w:rsidRPr="00A21AEB">
        <w:rPr>
          <w:rFonts w:asciiTheme="majorHAnsi" w:hAnsiTheme="majorHAnsi" w:cstheme="majorHAnsi"/>
          <w:sz w:val="24"/>
          <w:szCs w:val="24"/>
        </w:rPr>
        <w:t xml:space="preserve"> 4</w:t>
      </w:r>
    </w:p>
    <w:p w14:paraId="6DA32514" w14:textId="4E0EAF8D" w:rsidR="006E61CF" w:rsidRPr="00A21AEB" w:rsidRDefault="006E61CF" w:rsidP="006E61CF">
      <w:pPr>
        <w:spacing w:line="240" w:lineRule="auto"/>
        <w:jc w:val="both"/>
        <w:rPr>
          <w:rFonts w:asciiTheme="majorHAnsi" w:hAnsiTheme="majorHAnsi" w:cstheme="majorHAnsi"/>
          <w:sz w:val="24"/>
          <w:szCs w:val="24"/>
        </w:rPr>
      </w:pPr>
      <w:r w:rsidRPr="00A21AEB">
        <w:rPr>
          <w:rFonts w:asciiTheme="majorHAnsi" w:hAnsiTheme="majorHAnsi" w:cstheme="majorHAnsi"/>
          <w:b/>
          <w:sz w:val="24"/>
          <w:szCs w:val="24"/>
        </w:rPr>
        <w:t>Câu 1</w:t>
      </w:r>
      <w:r w:rsidR="006A7EFE" w:rsidRPr="00A21AEB">
        <w:rPr>
          <w:rFonts w:asciiTheme="majorHAnsi" w:hAnsiTheme="majorHAnsi" w:cstheme="majorHAnsi"/>
          <w:b/>
          <w:sz w:val="24"/>
          <w:szCs w:val="24"/>
          <w:lang w:val="en-US"/>
        </w:rPr>
        <w:t>4</w:t>
      </w:r>
      <w:r w:rsidRPr="00A21AEB">
        <w:rPr>
          <w:rFonts w:asciiTheme="majorHAnsi" w:hAnsiTheme="majorHAnsi" w:cstheme="majorHAnsi"/>
          <w:b/>
          <w:sz w:val="24"/>
          <w:szCs w:val="24"/>
        </w:rPr>
        <w:t>.</w:t>
      </w:r>
      <w:r w:rsidRPr="00A21AEB">
        <w:rPr>
          <w:rFonts w:asciiTheme="majorHAnsi" w:hAnsiTheme="majorHAnsi" w:cstheme="majorHAnsi"/>
          <w:sz w:val="24"/>
          <w:szCs w:val="24"/>
        </w:rPr>
        <w:t xml:space="preserve"> Ở một loài côn trùng, đột biến gene A thành a. Thể đột biến có mắt lồi hơn bình thường, giúp chúng kiếm ăn tốt hơn và tăng khả năng chống chịu với điều kiện bất lợi của môi trường nhưng thể đột biến lại mất đi khả năng sinh sản. Theo quan điểm của tiến hoá hiện đại, ý nghĩa của đột biến trên là</w:t>
      </w:r>
    </w:p>
    <w:p w14:paraId="26D25100" w14:textId="77777777" w:rsidR="006E61CF" w:rsidRPr="00A21AEB" w:rsidRDefault="006E61CF" w:rsidP="006E61CF">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A.</w:t>
      </w:r>
      <w:r w:rsidRPr="00A21AEB">
        <w:rPr>
          <w:rFonts w:asciiTheme="majorHAnsi" w:hAnsiTheme="majorHAnsi" w:cstheme="majorHAnsi"/>
          <w:sz w:val="24"/>
          <w:szCs w:val="24"/>
        </w:rPr>
        <w:t xml:space="preserve"> có lợi cho sinh vật và tiến hoá.</w:t>
      </w:r>
    </w:p>
    <w:p w14:paraId="6D7A33A8" w14:textId="77777777" w:rsidR="006E61CF" w:rsidRPr="00A21AEB" w:rsidRDefault="006E61CF" w:rsidP="006E61CF">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B.</w:t>
      </w:r>
      <w:r w:rsidRPr="00A21AEB">
        <w:rPr>
          <w:rFonts w:asciiTheme="majorHAnsi" w:hAnsiTheme="majorHAnsi" w:cstheme="majorHAnsi"/>
          <w:sz w:val="24"/>
          <w:szCs w:val="24"/>
        </w:rPr>
        <w:t xml:space="preserve"> có hại cho sinh vật và tiến hoá.</w:t>
      </w:r>
    </w:p>
    <w:p w14:paraId="041C98E4" w14:textId="04B92A14" w:rsidR="006E61CF" w:rsidRPr="00A21AEB" w:rsidRDefault="006E61CF" w:rsidP="006E61CF">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C.</w:t>
      </w:r>
      <w:r w:rsidRPr="00A21AEB">
        <w:rPr>
          <w:rFonts w:asciiTheme="majorHAnsi" w:hAnsiTheme="majorHAnsi" w:cstheme="majorHAnsi"/>
          <w:sz w:val="24"/>
          <w:szCs w:val="24"/>
        </w:rPr>
        <w:t xml:space="preserve"> có hại cho sinh vật và vô nghĩa với tiế</w:t>
      </w:r>
      <w:r w:rsidR="00B42FCB" w:rsidRPr="00A21AEB">
        <w:rPr>
          <w:rFonts w:asciiTheme="majorHAnsi" w:hAnsiTheme="majorHAnsi" w:cstheme="majorHAnsi"/>
          <w:sz w:val="24"/>
          <w:szCs w:val="24"/>
        </w:rPr>
        <w:t>n ho</w:t>
      </w:r>
      <w:r w:rsidR="00B42FCB" w:rsidRPr="00A21AEB">
        <w:rPr>
          <w:rFonts w:asciiTheme="majorHAnsi" w:hAnsiTheme="majorHAnsi" w:cstheme="majorHAnsi"/>
          <w:sz w:val="24"/>
          <w:szCs w:val="24"/>
          <w:lang w:val="en-US"/>
        </w:rPr>
        <w:t>á</w:t>
      </w:r>
      <w:r w:rsidRPr="00A21AEB">
        <w:rPr>
          <w:rFonts w:asciiTheme="majorHAnsi" w:hAnsiTheme="majorHAnsi" w:cstheme="majorHAnsi"/>
          <w:sz w:val="24"/>
          <w:szCs w:val="24"/>
        </w:rPr>
        <w:t>.</w:t>
      </w:r>
    </w:p>
    <w:p w14:paraId="2F80BB45" w14:textId="605BAE41" w:rsidR="006319BD" w:rsidRPr="00E62DDE" w:rsidRDefault="006E61CF" w:rsidP="00E62DDE">
      <w:pPr>
        <w:spacing w:line="240" w:lineRule="auto"/>
        <w:ind w:firstLine="450"/>
        <w:jc w:val="both"/>
        <w:rPr>
          <w:rFonts w:asciiTheme="majorHAnsi" w:hAnsiTheme="majorHAnsi" w:cstheme="majorHAnsi"/>
          <w:sz w:val="24"/>
          <w:szCs w:val="24"/>
          <w:lang w:val="en-US"/>
        </w:rPr>
      </w:pPr>
      <w:r w:rsidRPr="00A21AEB">
        <w:rPr>
          <w:rFonts w:asciiTheme="majorHAnsi" w:hAnsiTheme="majorHAnsi" w:cstheme="majorHAnsi"/>
          <w:b/>
          <w:sz w:val="24"/>
          <w:szCs w:val="24"/>
        </w:rPr>
        <w:t>D.</w:t>
      </w:r>
      <w:r w:rsidRPr="00A21AEB">
        <w:rPr>
          <w:rFonts w:asciiTheme="majorHAnsi" w:hAnsiTheme="majorHAnsi" w:cstheme="majorHAnsi"/>
          <w:sz w:val="24"/>
          <w:szCs w:val="24"/>
        </w:rPr>
        <w:t xml:space="preserve"> có lợi cho sinh vật và vô nghĩa với tiến hoá.</w:t>
      </w:r>
    </w:p>
    <w:p w14:paraId="3DC70580" w14:textId="5B98DBF2" w:rsidR="006319BD" w:rsidRPr="006319BD" w:rsidRDefault="006319BD" w:rsidP="006E61CF">
      <w:pPr>
        <w:spacing w:line="240" w:lineRule="auto"/>
        <w:jc w:val="both"/>
        <w:rPr>
          <w:rFonts w:asciiTheme="majorHAnsi" w:hAnsiTheme="majorHAnsi" w:cstheme="majorHAnsi"/>
          <w:b/>
          <w:sz w:val="24"/>
          <w:szCs w:val="24"/>
          <w:lang w:val="en-US"/>
        </w:rPr>
      </w:pPr>
      <w:r w:rsidRPr="00A21AEB">
        <w:rPr>
          <w:rFonts w:asciiTheme="majorHAnsi" w:hAnsiTheme="majorHAnsi" w:cstheme="majorHAnsi"/>
          <w:b/>
          <w:sz w:val="24"/>
          <w:szCs w:val="24"/>
        </w:rPr>
        <w:t>Câu</w:t>
      </w:r>
      <w:r w:rsidRPr="00A21AEB">
        <w:rPr>
          <w:rFonts w:asciiTheme="majorHAnsi" w:hAnsiTheme="majorHAnsi" w:cstheme="majorHAnsi"/>
          <w:b/>
          <w:spacing w:val="-4"/>
          <w:sz w:val="24"/>
          <w:szCs w:val="24"/>
        </w:rPr>
        <w:t xml:space="preserve"> </w:t>
      </w:r>
      <w:r w:rsidRPr="00A21AEB">
        <w:rPr>
          <w:rFonts w:asciiTheme="majorHAnsi" w:hAnsiTheme="majorHAnsi" w:cstheme="majorHAnsi"/>
          <w:b/>
          <w:sz w:val="24"/>
          <w:szCs w:val="24"/>
        </w:rPr>
        <w:t>15:</w:t>
      </w:r>
      <w:r w:rsidRPr="00A21AEB">
        <w:rPr>
          <w:rFonts w:asciiTheme="majorHAnsi" w:hAnsiTheme="majorHAnsi" w:cstheme="majorHAnsi"/>
          <w:b/>
          <w:spacing w:val="-3"/>
          <w:sz w:val="24"/>
          <w:szCs w:val="24"/>
        </w:rPr>
        <w:t xml:space="preserve"> </w:t>
      </w:r>
      <w:r w:rsidRPr="00A21AEB">
        <w:rPr>
          <w:rFonts w:asciiTheme="majorHAnsi" w:hAnsiTheme="majorHAnsi" w:cstheme="majorHAnsi"/>
          <w:sz w:val="24"/>
          <w:szCs w:val="24"/>
        </w:rPr>
        <w:t>Khi</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nghiên</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cứu</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một</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loài</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thực</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vật</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có</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bộ</w:t>
      </w:r>
      <w:r w:rsidRPr="00A21AEB">
        <w:rPr>
          <w:rFonts w:asciiTheme="majorHAnsi" w:hAnsiTheme="majorHAnsi" w:cstheme="majorHAnsi"/>
          <w:spacing w:val="-4"/>
          <w:sz w:val="24"/>
          <w:szCs w:val="24"/>
        </w:rPr>
        <w:t xml:space="preserve"> </w:t>
      </w:r>
      <w:r w:rsidRPr="00A21AEB">
        <w:rPr>
          <w:rFonts w:asciiTheme="majorHAnsi" w:hAnsiTheme="majorHAnsi" w:cstheme="majorHAnsi"/>
          <w:sz w:val="24"/>
          <w:szCs w:val="24"/>
        </w:rPr>
        <w:t>nhiễm</w:t>
      </w:r>
      <w:r w:rsidRPr="00A21AEB">
        <w:rPr>
          <w:rFonts w:asciiTheme="majorHAnsi" w:hAnsiTheme="majorHAnsi" w:cstheme="majorHAnsi"/>
          <w:spacing w:val="-5"/>
          <w:sz w:val="24"/>
          <w:szCs w:val="24"/>
        </w:rPr>
        <w:t xml:space="preserve"> </w:t>
      </w:r>
      <w:r w:rsidRPr="00A21AEB">
        <w:rPr>
          <w:rFonts w:asciiTheme="majorHAnsi" w:hAnsiTheme="majorHAnsi" w:cstheme="majorHAnsi"/>
          <w:sz w:val="24"/>
          <w:szCs w:val="24"/>
        </w:rPr>
        <w:t>sắc</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thể</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(NST)</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2n</w:t>
      </w:r>
      <w:r w:rsidRPr="00A21AEB">
        <w:rPr>
          <w:rFonts w:asciiTheme="majorHAnsi" w:hAnsiTheme="majorHAnsi" w:cstheme="majorHAnsi"/>
          <w:spacing w:val="-4"/>
          <w:sz w:val="24"/>
          <w:szCs w:val="24"/>
        </w:rPr>
        <w:t xml:space="preserve"> </w:t>
      </w:r>
      <w:r w:rsidRPr="00A21AEB">
        <w:rPr>
          <w:rFonts w:asciiTheme="majorHAnsi" w:hAnsiTheme="majorHAnsi" w:cstheme="majorHAnsi"/>
          <w:sz w:val="24"/>
          <w:szCs w:val="24"/>
        </w:rPr>
        <w:t>=</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6,</w:t>
      </w:r>
      <w:r w:rsidRPr="00A21AEB">
        <w:rPr>
          <w:rFonts w:asciiTheme="majorHAnsi" w:hAnsiTheme="majorHAnsi" w:cstheme="majorHAnsi"/>
          <w:spacing w:val="-6"/>
          <w:sz w:val="24"/>
          <w:szCs w:val="24"/>
        </w:rPr>
        <w:t xml:space="preserve"> </w:t>
      </w:r>
      <w:r w:rsidRPr="00A21AEB">
        <w:rPr>
          <w:rFonts w:asciiTheme="majorHAnsi" w:hAnsiTheme="majorHAnsi" w:cstheme="majorHAnsi"/>
          <w:sz w:val="24"/>
          <w:szCs w:val="24"/>
        </w:rPr>
        <w:t>các</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nhà khoa</w:t>
      </w:r>
      <w:r w:rsidRPr="00A21AEB">
        <w:rPr>
          <w:rFonts w:asciiTheme="majorHAnsi" w:hAnsiTheme="majorHAnsi" w:cstheme="majorHAnsi"/>
          <w:spacing w:val="-6"/>
          <w:sz w:val="24"/>
          <w:szCs w:val="24"/>
        </w:rPr>
        <w:t xml:space="preserve"> </w:t>
      </w:r>
      <w:r w:rsidRPr="00A21AEB">
        <w:rPr>
          <w:rFonts w:asciiTheme="majorHAnsi" w:hAnsiTheme="majorHAnsi" w:cstheme="majorHAnsi"/>
          <w:sz w:val="24"/>
          <w:szCs w:val="24"/>
        </w:rPr>
        <w:t>học</w:t>
      </w:r>
      <w:r w:rsidRPr="00A21AEB">
        <w:rPr>
          <w:rFonts w:asciiTheme="majorHAnsi" w:hAnsiTheme="majorHAnsi" w:cstheme="majorHAnsi"/>
          <w:spacing w:val="-6"/>
          <w:sz w:val="24"/>
          <w:szCs w:val="24"/>
        </w:rPr>
        <w:t xml:space="preserve"> </w:t>
      </w:r>
      <w:r w:rsidRPr="00A21AEB">
        <w:rPr>
          <w:rFonts w:asciiTheme="majorHAnsi" w:hAnsiTheme="majorHAnsi" w:cstheme="majorHAnsi"/>
          <w:sz w:val="24"/>
          <w:szCs w:val="24"/>
        </w:rPr>
        <w:t>đã</w:t>
      </w:r>
      <w:r w:rsidRPr="00A21AEB">
        <w:rPr>
          <w:rFonts w:asciiTheme="majorHAnsi" w:hAnsiTheme="majorHAnsi" w:cstheme="majorHAnsi"/>
          <w:spacing w:val="-6"/>
          <w:sz w:val="24"/>
          <w:szCs w:val="24"/>
        </w:rPr>
        <w:t xml:space="preserve"> </w:t>
      </w:r>
      <w:r w:rsidRPr="00A21AEB">
        <w:rPr>
          <w:rFonts w:asciiTheme="majorHAnsi" w:hAnsiTheme="majorHAnsi" w:cstheme="majorHAnsi"/>
          <w:sz w:val="24"/>
          <w:szCs w:val="24"/>
        </w:rPr>
        <w:t>phát</w:t>
      </w:r>
      <w:r w:rsidRPr="00A21AEB">
        <w:rPr>
          <w:rFonts w:asciiTheme="majorHAnsi" w:hAnsiTheme="majorHAnsi" w:cstheme="majorHAnsi"/>
          <w:spacing w:val="-7"/>
          <w:sz w:val="24"/>
          <w:szCs w:val="24"/>
        </w:rPr>
        <w:t xml:space="preserve"> </w:t>
      </w:r>
      <w:r w:rsidRPr="00A21AEB">
        <w:rPr>
          <w:rFonts w:asciiTheme="majorHAnsi" w:hAnsiTheme="majorHAnsi" w:cstheme="majorHAnsi"/>
          <w:sz w:val="24"/>
          <w:szCs w:val="24"/>
        </w:rPr>
        <w:t>hiện</w:t>
      </w:r>
      <w:r w:rsidRPr="00A21AEB">
        <w:rPr>
          <w:rFonts w:asciiTheme="majorHAnsi" w:hAnsiTheme="majorHAnsi" w:cstheme="majorHAnsi"/>
          <w:spacing w:val="-8"/>
          <w:sz w:val="24"/>
          <w:szCs w:val="24"/>
        </w:rPr>
        <w:t xml:space="preserve"> </w:t>
      </w:r>
      <w:r w:rsidRPr="00A21AEB">
        <w:rPr>
          <w:rFonts w:asciiTheme="majorHAnsi" w:hAnsiTheme="majorHAnsi" w:cstheme="majorHAnsi"/>
          <w:sz w:val="24"/>
          <w:szCs w:val="24"/>
        </w:rPr>
        <w:t>ra</w:t>
      </w:r>
      <w:r w:rsidRPr="00A21AEB">
        <w:rPr>
          <w:rFonts w:asciiTheme="majorHAnsi" w:hAnsiTheme="majorHAnsi" w:cstheme="majorHAnsi"/>
          <w:spacing w:val="-8"/>
          <w:sz w:val="24"/>
          <w:szCs w:val="24"/>
        </w:rPr>
        <w:t xml:space="preserve"> </w:t>
      </w:r>
      <w:r w:rsidRPr="00A21AEB">
        <w:rPr>
          <w:rFonts w:asciiTheme="majorHAnsi" w:hAnsiTheme="majorHAnsi" w:cstheme="majorHAnsi"/>
          <w:sz w:val="24"/>
          <w:szCs w:val="24"/>
        </w:rPr>
        <w:t>một</w:t>
      </w:r>
      <w:r w:rsidRPr="00A21AEB">
        <w:rPr>
          <w:rFonts w:asciiTheme="majorHAnsi" w:hAnsiTheme="majorHAnsi" w:cstheme="majorHAnsi"/>
          <w:spacing w:val="-8"/>
          <w:sz w:val="24"/>
          <w:szCs w:val="24"/>
        </w:rPr>
        <w:t xml:space="preserve"> </w:t>
      </w:r>
      <w:r w:rsidRPr="00A21AEB">
        <w:rPr>
          <w:rFonts w:asciiTheme="majorHAnsi" w:hAnsiTheme="majorHAnsi" w:cstheme="majorHAnsi"/>
          <w:sz w:val="24"/>
          <w:szCs w:val="24"/>
        </w:rPr>
        <w:t>thể</w:t>
      </w:r>
      <w:r w:rsidRPr="00A21AEB">
        <w:rPr>
          <w:rFonts w:asciiTheme="majorHAnsi" w:hAnsiTheme="majorHAnsi" w:cstheme="majorHAnsi"/>
          <w:spacing w:val="-8"/>
          <w:sz w:val="24"/>
          <w:szCs w:val="24"/>
        </w:rPr>
        <w:t xml:space="preserve"> </w:t>
      </w:r>
      <w:r w:rsidRPr="00A21AEB">
        <w:rPr>
          <w:rFonts w:asciiTheme="majorHAnsi" w:hAnsiTheme="majorHAnsi" w:cstheme="majorHAnsi"/>
          <w:sz w:val="24"/>
          <w:szCs w:val="24"/>
        </w:rPr>
        <w:t>đột</w:t>
      </w:r>
      <w:r w:rsidRPr="00A21AEB">
        <w:rPr>
          <w:rFonts w:asciiTheme="majorHAnsi" w:hAnsiTheme="majorHAnsi" w:cstheme="majorHAnsi"/>
          <w:spacing w:val="-7"/>
          <w:sz w:val="24"/>
          <w:szCs w:val="24"/>
        </w:rPr>
        <w:t xml:space="preserve"> </w:t>
      </w:r>
      <w:r w:rsidRPr="00A21AEB">
        <w:rPr>
          <w:rFonts w:asciiTheme="majorHAnsi" w:hAnsiTheme="majorHAnsi" w:cstheme="majorHAnsi"/>
          <w:sz w:val="24"/>
          <w:szCs w:val="24"/>
        </w:rPr>
        <w:t>biến</w:t>
      </w:r>
      <w:r w:rsidRPr="00A21AEB">
        <w:rPr>
          <w:rFonts w:asciiTheme="majorHAnsi" w:hAnsiTheme="majorHAnsi" w:cstheme="majorHAnsi"/>
          <w:spacing w:val="-6"/>
          <w:sz w:val="24"/>
          <w:szCs w:val="24"/>
        </w:rPr>
        <w:t xml:space="preserve"> </w:t>
      </w:r>
      <w:r w:rsidRPr="00A21AEB">
        <w:rPr>
          <w:rFonts w:asciiTheme="majorHAnsi" w:hAnsiTheme="majorHAnsi" w:cstheme="majorHAnsi"/>
          <w:sz w:val="24"/>
          <w:szCs w:val="24"/>
        </w:rPr>
        <w:t>xảy</w:t>
      </w:r>
      <w:r w:rsidRPr="00A21AEB">
        <w:rPr>
          <w:rFonts w:asciiTheme="majorHAnsi" w:hAnsiTheme="majorHAnsi" w:cstheme="majorHAnsi"/>
          <w:spacing w:val="-8"/>
          <w:sz w:val="24"/>
          <w:szCs w:val="24"/>
        </w:rPr>
        <w:t xml:space="preserve"> </w:t>
      </w:r>
      <w:r w:rsidRPr="00A21AEB">
        <w:rPr>
          <w:rFonts w:asciiTheme="majorHAnsi" w:hAnsiTheme="majorHAnsi" w:cstheme="majorHAnsi"/>
          <w:sz w:val="24"/>
          <w:szCs w:val="24"/>
        </w:rPr>
        <w:t>ra</w:t>
      </w:r>
      <w:r w:rsidRPr="00A21AEB">
        <w:rPr>
          <w:rFonts w:asciiTheme="majorHAnsi" w:hAnsiTheme="majorHAnsi" w:cstheme="majorHAnsi"/>
          <w:spacing w:val="-8"/>
          <w:sz w:val="24"/>
          <w:szCs w:val="24"/>
        </w:rPr>
        <w:t xml:space="preserve"> </w:t>
      </w:r>
      <w:r w:rsidRPr="00A21AEB">
        <w:rPr>
          <w:rFonts w:asciiTheme="majorHAnsi" w:hAnsiTheme="majorHAnsi" w:cstheme="majorHAnsi"/>
          <w:sz w:val="24"/>
          <w:szCs w:val="24"/>
        </w:rPr>
        <w:t>đột</w:t>
      </w:r>
      <w:r w:rsidRPr="00A21AEB">
        <w:rPr>
          <w:rFonts w:asciiTheme="majorHAnsi" w:hAnsiTheme="majorHAnsi" w:cstheme="majorHAnsi"/>
          <w:spacing w:val="-7"/>
          <w:sz w:val="24"/>
          <w:szCs w:val="24"/>
        </w:rPr>
        <w:t xml:space="preserve"> </w:t>
      </w:r>
      <w:r w:rsidRPr="00A21AEB">
        <w:rPr>
          <w:rFonts w:asciiTheme="majorHAnsi" w:hAnsiTheme="majorHAnsi" w:cstheme="majorHAnsi"/>
          <w:sz w:val="24"/>
          <w:szCs w:val="24"/>
        </w:rPr>
        <w:t>biến</w:t>
      </w:r>
      <w:r w:rsidRPr="00A21AEB">
        <w:rPr>
          <w:rFonts w:asciiTheme="majorHAnsi" w:hAnsiTheme="majorHAnsi" w:cstheme="majorHAnsi"/>
          <w:spacing w:val="-6"/>
          <w:sz w:val="24"/>
          <w:szCs w:val="24"/>
        </w:rPr>
        <w:t xml:space="preserve"> </w:t>
      </w:r>
      <w:r w:rsidRPr="00A21AEB">
        <w:rPr>
          <w:rFonts w:asciiTheme="majorHAnsi" w:hAnsiTheme="majorHAnsi" w:cstheme="majorHAnsi"/>
          <w:sz w:val="24"/>
          <w:szCs w:val="24"/>
        </w:rPr>
        <w:t>ở</w:t>
      </w:r>
      <w:r w:rsidRPr="00A21AEB">
        <w:rPr>
          <w:rFonts w:asciiTheme="majorHAnsi" w:hAnsiTheme="majorHAnsi" w:cstheme="majorHAnsi"/>
          <w:spacing w:val="-8"/>
          <w:sz w:val="24"/>
          <w:szCs w:val="24"/>
        </w:rPr>
        <w:t xml:space="preserve"> </w:t>
      </w:r>
      <w:r w:rsidRPr="00A21AEB">
        <w:rPr>
          <w:rFonts w:asciiTheme="majorHAnsi" w:hAnsiTheme="majorHAnsi" w:cstheme="majorHAnsi"/>
          <w:sz w:val="24"/>
          <w:szCs w:val="24"/>
        </w:rPr>
        <w:t>cặp</w:t>
      </w:r>
      <w:r w:rsidRPr="00A21AEB">
        <w:rPr>
          <w:rFonts w:asciiTheme="majorHAnsi" w:hAnsiTheme="majorHAnsi" w:cstheme="majorHAnsi"/>
          <w:spacing w:val="-6"/>
          <w:sz w:val="24"/>
          <w:szCs w:val="24"/>
        </w:rPr>
        <w:t xml:space="preserve"> </w:t>
      </w:r>
      <w:r w:rsidRPr="00A21AEB">
        <w:rPr>
          <w:rFonts w:asciiTheme="majorHAnsi" w:hAnsiTheme="majorHAnsi" w:cstheme="majorHAnsi"/>
          <w:sz w:val="24"/>
          <w:szCs w:val="24"/>
        </w:rPr>
        <w:t>NST</w:t>
      </w:r>
      <w:r w:rsidRPr="00A21AEB">
        <w:rPr>
          <w:rFonts w:asciiTheme="majorHAnsi" w:hAnsiTheme="majorHAnsi" w:cstheme="majorHAnsi"/>
          <w:spacing w:val="-7"/>
          <w:sz w:val="24"/>
          <w:szCs w:val="24"/>
        </w:rPr>
        <w:t xml:space="preserve"> </w:t>
      </w:r>
      <w:r w:rsidRPr="00A21AEB">
        <w:rPr>
          <w:rFonts w:asciiTheme="majorHAnsi" w:hAnsiTheme="majorHAnsi" w:cstheme="majorHAnsi"/>
          <w:sz w:val="24"/>
          <w:szCs w:val="24"/>
        </w:rPr>
        <w:t>số</w:t>
      </w:r>
      <w:r w:rsidRPr="00A21AEB">
        <w:rPr>
          <w:rFonts w:asciiTheme="majorHAnsi" w:hAnsiTheme="majorHAnsi" w:cstheme="majorHAnsi"/>
          <w:spacing w:val="-6"/>
          <w:sz w:val="24"/>
          <w:szCs w:val="24"/>
        </w:rPr>
        <w:t xml:space="preserve"> </w:t>
      </w:r>
      <w:r w:rsidRPr="00A21AEB">
        <w:rPr>
          <w:rFonts w:asciiTheme="majorHAnsi" w:hAnsiTheme="majorHAnsi" w:cstheme="majorHAnsi"/>
          <w:sz w:val="24"/>
          <w:szCs w:val="24"/>
        </w:rPr>
        <w:t>2</w:t>
      </w:r>
      <w:r w:rsidRPr="00A21AEB">
        <w:rPr>
          <w:rFonts w:asciiTheme="majorHAnsi" w:hAnsiTheme="majorHAnsi" w:cstheme="majorHAnsi"/>
          <w:spacing w:val="-9"/>
          <w:sz w:val="24"/>
          <w:szCs w:val="24"/>
        </w:rPr>
        <w:t xml:space="preserve"> </w:t>
      </w:r>
      <w:r w:rsidRPr="00A21AEB">
        <w:rPr>
          <w:rFonts w:asciiTheme="majorHAnsi" w:hAnsiTheme="majorHAnsi" w:cstheme="majorHAnsi"/>
          <w:sz w:val="24"/>
          <w:szCs w:val="24"/>
        </w:rPr>
        <w:t>của</w:t>
      </w:r>
      <w:r w:rsidRPr="00A21AEB">
        <w:rPr>
          <w:rFonts w:asciiTheme="majorHAnsi" w:hAnsiTheme="majorHAnsi" w:cstheme="majorHAnsi"/>
          <w:spacing w:val="-8"/>
          <w:sz w:val="24"/>
          <w:szCs w:val="24"/>
        </w:rPr>
        <w:t xml:space="preserve"> </w:t>
      </w:r>
      <w:r w:rsidRPr="00A21AEB">
        <w:rPr>
          <w:rFonts w:asciiTheme="majorHAnsi" w:hAnsiTheme="majorHAnsi" w:cstheme="majorHAnsi"/>
          <w:sz w:val="24"/>
          <w:szCs w:val="24"/>
        </w:rPr>
        <w:t>loài</w:t>
      </w:r>
      <w:r w:rsidRPr="00A21AEB">
        <w:rPr>
          <w:rFonts w:asciiTheme="majorHAnsi" w:hAnsiTheme="majorHAnsi" w:cstheme="majorHAnsi"/>
          <w:spacing w:val="-10"/>
          <w:sz w:val="24"/>
          <w:szCs w:val="24"/>
        </w:rPr>
        <w:t xml:space="preserve"> </w:t>
      </w:r>
      <w:r w:rsidRPr="00A21AEB">
        <w:rPr>
          <w:rFonts w:asciiTheme="majorHAnsi" w:hAnsiTheme="majorHAnsi" w:cstheme="majorHAnsi"/>
          <w:sz w:val="24"/>
          <w:szCs w:val="24"/>
        </w:rPr>
        <w:t xml:space="preserve">này. </w:t>
      </w:r>
      <w:r w:rsidRPr="00A21AEB">
        <w:rPr>
          <w:rFonts w:asciiTheme="majorHAnsi" w:hAnsiTheme="majorHAnsi" w:cstheme="majorHAnsi"/>
          <w:b/>
          <w:sz w:val="24"/>
          <w:szCs w:val="24"/>
        </w:rPr>
        <w:t>Hình 4</w:t>
      </w:r>
      <w:r w:rsidRPr="00A21AEB">
        <w:rPr>
          <w:rFonts w:asciiTheme="majorHAnsi" w:hAnsiTheme="majorHAnsi" w:cstheme="majorHAnsi"/>
          <w:sz w:val="24"/>
          <w:szCs w:val="24"/>
        </w:rPr>
        <w:t xml:space="preserve"> mô tả bộ NST trong</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một tế bào sinh dưỡng của thể đột biến này. Đây</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là dạng đột b</w:t>
      </w:r>
      <w:r>
        <w:rPr>
          <w:rFonts w:asciiTheme="majorHAnsi" w:hAnsiTheme="majorHAnsi" w:cstheme="majorHAnsi"/>
          <w:sz w:val="24"/>
          <w:szCs w:val="24"/>
          <w:lang w:val="en-US"/>
        </w:rPr>
        <w:t xml:space="preserve">iến </w:t>
      </w:r>
    </w:p>
    <w:p w14:paraId="5E7C9755" w14:textId="3EC74C36" w:rsidR="006319BD" w:rsidRDefault="006319BD" w:rsidP="006E61CF">
      <w:pPr>
        <w:spacing w:line="240" w:lineRule="auto"/>
        <w:jc w:val="both"/>
        <w:rPr>
          <w:rFonts w:asciiTheme="majorHAnsi" w:hAnsiTheme="majorHAnsi" w:cstheme="majorHAnsi"/>
          <w:b/>
          <w:sz w:val="24"/>
          <w:szCs w:val="24"/>
          <w:lang w:val="en-US"/>
        </w:rPr>
      </w:pPr>
    </w:p>
    <w:p w14:paraId="167DD511" w14:textId="6694BD04" w:rsidR="006319BD" w:rsidRDefault="00E62DDE" w:rsidP="00E62DDE">
      <w:pPr>
        <w:spacing w:line="240" w:lineRule="auto"/>
        <w:jc w:val="center"/>
        <w:rPr>
          <w:rFonts w:asciiTheme="majorHAnsi" w:hAnsiTheme="majorHAnsi" w:cstheme="majorHAnsi"/>
          <w:b/>
          <w:sz w:val="24"/>
          <w:szCs w:val="24"/>
          <w:lang w:val="en-US"/>
        </w:rPr>
      </w:pPr>
      <w:r w:rsidRPr="00E62DDE">
        <w:rPr>
          <w:rFonts w:asciiTheme="majorHAnsi" w:hAnsiTheme="majorHAnsi" w:cstheme="majorHAnsi"/>
          <w:b/>
          <w:noProof/>
          <w:sz w:val="24"/>
          <w:szCs w:val="24"/>
          <w:lang w:eastAsia="vi-VN"/>
        </w:rPr>
        <w:drawing>
          <wp:inline distT="0" distB="0" distL="0" distR="0" wp14:anchorId="73242E6C" wp14:editId="007642ED">
            <wp:extent cx="3030785" cy="1929600"/>
            <wp:effectExtent l="0" t="0" r="0" b="0"/>
            <wp:docPr id="1391857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57771" name=""/>
                    <pic:cNvPicPr/>
                  </pic:nvPicPr>
                  <pic:blipFill>
                    <a:blip r:embed="rId21"/>
                    <a:stretch>
                      <a:fillRect/>
                    </a:stretch>
                  </pic:blipFill>
                  <pic:spPr>
                    <a:xfrm>
                      <a:off x="0" y="0"/>
                      <a:ext cx="3063070" cy="1950155"/>
                    </a:xfrm>
                    <a:prstGeom prst="rect">
                      <a:avLst/>
                    </a:prstGeom>
                  </pic:spPr>
                </pic:pic>
              </a:graphicData>
            </a:graphic>
          </wp:inline>
        </w:drawing>
      </w:r>
    </w:p>
    <w:p w14:paraId="071D747C" w14:textId="77777777" w:rsidR="00E62DDE" w:rsidRDefault="00E62DDE" w:rsidP="00E62DDE">
      <w:pPr>
        <w:pStyle w:val="BodyText"/>
        <w:tabs>
          <w:tab w:val="left" w:pos="3547"/>
        </w:tabs>
        <w:spacing w:line="240" w:lineRule="auto"/>
        <w:ind w:left="0"/>
        <w:jc w:val="both"/>
        <w:rPr>
          <w:rFonts w:asciiTheme="majorHAnsi" w:hAnsiTheme="majorHAnsi" w:cstheme="majorHAnsi"/>
          <w:b/>
          <w:sz w:val="24"/>
          <w:szCs w:val="24"/>
        </w:rPr>
      </w:pPr>
    </w:p>
    <w:p w14:paraId="75D5DB0D" w14:textId="27CD3957" w:rsidR="006319BD" w:rsidRPr="00A21AEB" w:rsidRDefault="006319BD" w:rsidP="006319BD">
      <w:pPr>
        <w:pStyle w:val="BodyText"/>
        <w:tabs>
          <w:tab w:val="left" w:pos="3547"/>
        </w:tabs>
        <w:spacing w:line="240" w:lineRule="auto"/>
        <w:ind w:left="0" w:firstLine="450"/>
        <w:jc w:val="both"/>
        <w:rPr>
          <w:rFonts w:asciiTheme="majorHAnsi" w:hAnsiTheme="majorHAnsi" w:cstheme="majorHAnsi"/>
          <w:sz w:val="24"/>
          <w:szCs w:val="24"/>
        </w:rPr>
      </w:pPr>
      <w:r w:rsidRPr="00A21AEB">
        <w:rPr>
          <w:rFonts w:asciiTheme="majorHAnsi" w:hAnsiTheme="majorHAnsi" w:cstheme="majorHAnsi"/>
          <w:b/>
          <w:sz w:val="24"/>
          <w:szCs w:val="24"/>
        </w:rPr>
        <w:t>A</w:t>
      </w:r>
      <w:r w:rsidRPr="00A21AEB">
        <w:rPr>
          <w:rFonts w:asciiTheme="majorHAnsi" w:hAnsiTheme="majorHAnsi" w:cstheme="majorHAnsi"/>
          <w:sz w:val="24"/>
          <w:szCs w:val="24"/>
        </w:rPr>
        <w:t>.</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thể</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một</w:t>
      </w:r>
      <w:r w:rsidRPr="00A21AEB">
        <w:rPr>
          <w:rFonts w:asciiTheme="majorHAnsi" w:hAnsiTheme="majorHAnsi" w:cstheme="majorHAnsi"/>
          <w:spacing w:val="-2"/>
          <w:sz w:val="24"/>
          <w:szCs w:val="24"/>
        </w:rPr>
        <w:t xml:space="preserve"> nhiễm.</w:t>
      </w:r>
      <w:r w:rsidRPr="00A21AEB">
        <w:rPr>
          <w:rFonts w:asciiTheme="majorHAnsi" w:hAnsiTheme="majorHAnsi" w:cstheme="majorHAnsi"/>
          <w:sz w:val="24"/>
          <w:szCs w:val="24"/>
        </w:rPr>
        <w:tab/>
      </w:r>
      <w:r>
        <w:rPr>
          <w:rFonts w:asciiTheme="majorHAnsi" w:hAnsiTheme="majorHAnsi" w:cstheme="majorHAnsi"/>
          <w:sz w:val="24"/>
          <w:szCs w:val="24"/>
        </w:rPr>
        <w:tab/>
      </w:r>
      <w:r w:rsidRPr="00A21AEB">
        <w:rPr>
          <w:rFonts w:asciiTheme="majorHAnsi" w:hAnsiTheme="majorHAnsi" w:cstheme="majorHAnsi"/>
          <w:b/>
          <w:sz w:val="24"/>
          <w:szCs w:val="24"/>
        </w:rPr>
        <w:t>B</w:t>
      </w:r>
      <w:r w:rsidRPr="00A21AEB">
        <w:rPr>
          <w:rFonts w:asciiTheme="majorHAnsi" w:hAnsiTheme="majorHAnsi" w:cstheme="majorHAnsi"/>
          <w:sz w:val="24"/>
          <w:szCs w:val="24"/>
        </w:rPr>
        <w:t>.</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thể</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ba</w:t>
      </w:r>
      <w:r w:rsidRPr="00A21AEB">
        <w:rPr>
          <w:rFonts w:asciiTheme="majorHAnsi" w:hAnsiTheme="majorHAnsi" w:cstheme="majorHAnsi"/>
          <w:spacing w:val="-1"/>
          <w:sz w:val="24"/>
          <w:szCs w:val="24"/>
        </w:rPr>
        <w:t xml:space="preserve"> </w:t>
      </w:r>
      <w:r w:rsidRPr="00A21AEB">
        <w:rPr>
          <w:rFonts w:asciiTheme="majorHAnsi" w:hAnsiTheme="majorHAnsi" w:cstheme="majorHAnsi"/>
          <w:spacing w:val="-2"/>
          <w:sz w:val="24"/>
          <w:szCs w:val="24"/>
        </w:rPr>
        <w:t>nhiễm.</w:t>
      </w:r>
    </w:p>
    <w:p w14:paraId="3B40B3D8" w14:textId="2AE3C6BE" w:rsidR="006319BD" w:rsidRDefault="006319BD" w:rsidP="00E62DDE">
      <w:pPr>
        <w:spacing w:line="240" w:lineRule="auto"/>
        <w:ind w:firstLine="450"/>
        <w:jc w:val="both"/>
        <w:rPr>
          <w:rFonts w:asciiTheme="majorHAnsi" w:hAnsiTheme="majorHAnsi" w:cstheme="majorHAnsi"/>
          <w:b/>
          <w:sz w:val="24"/>
          <w:szCs w:val="24"/>
          <w:lang w:val="en-US"/>
        </w:rPr>
      </w:pPr>
      <w:r w:rsidRPr="00A21AEB">
        <w:rPr>
          <w:rFonts w:asciiTheme="majorHAnsi" w:hAnsiTheme="majorHAnsi" w:cstheme="majorHAnsi"/>
          <w:b/>
          <w:sz w:val="24"/>
          <w:szCs w:val="24"/>
        </w:rPr>
        <w:lastRenderedPageBreak/>
        <w:t>C</w:t>
      </w:r>
      <w:r w:rsidRPr="00A21AEB">
        <w:rPr>
          <w:rFonts w:asciiTheme="majorHAnsi" w:hAnsiTheme="majorHAnsi" w:cstheme="majorHAnsi"/>
          <w:sz w:val="24"/>
          <w:szCs w:val="24"/>
        </w:rPr>
        <w:t>.</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thể</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không</w:t>
      </w:r>
      <w:r w:rsidRPr="00A21AEB">
        <w:rPr>
          <w:rFonts w:asciiTheme="majorHAnsi" w:hAnsiTheme="majorHAnsi" w:cstheme="majorHAnsi"/>
          <w:spacing w:val="-1"/>
          <w:sz w:val="24"/>
          <w:szCs w:val="24"/>
        </w:rPr>
        <w:t xml:space="preserve"> </w:t>
      </w:r>
      <w:r w:rsidRPr="00A21AEB">
        <w:rPr>
          <w:rFonts w:asciiTheme="majorHAnsi" w:hAnsiTheme="majorHAnsi" w:cstheme="majorHAnsi"/>
          <w:spacing w:val="-2"/>
          <w:sz w:val="24"/>
          <w:szCs w:val="24"/>
        </w:rPr>
        <w:t>nhiễm.</w:t>
      </w:r>
      <w:r w:rsidRPr="00A21AEB">
        <w:rPr>
          <w:rFonts w:asciiTheme="majorHAnsi" w:hAnsiTheme="majorHAnsi" w:cstheme="majorHAnsi"/>
          <w:sz w:val="24"/>
          <w:szCs w:val="24"/>
        </w:rPr>
        <w:tab/>
      </w:r>
      <w:r>
        <w:rPr>
          <w:rFonts w:asciiTheme="majorHAnsi" w:hAnsiTheme="majorHAnsi" w:cstheme="majorHAnsi"/>
          <w:sz w:val="24"/>
          <w:szCs w:val="24"/>
          <w:lang w:val="en-US"/>
        </w:rPr>
        <w:tab/>
      </w:r>
      <w:r>
        <w:rPr>
          <w:rFonts w:asciiTheme="majorHAnsi" w:hAnsiTheme="majorHAnsi" w:cstheme="majorHAnsi"/>
          <w:sz w:val="24"/>
          <w:szCs w:val="24"/>
          <w:lang w:val="en-US"/>
        </w:rPr>
        <w:tab/>
      </w:r>
      <w:r w:rsidRPr="00A21AEB">
        <w:rPr>
          <w:rFonts w:asciiTheme="majorHAnsi" w:hAnsiTheme="majorHAnsi" w:cstheme="majorHAnsi"/>
          <w:b/>
          <w:sz w:val="24"/>
          <w:szCs w:val="24"/>
        </w:rPr>
        <w:t>D</w:t>
      </w:r>
      <w:r w:rsidRPr="00A21AEB">
        <w:rPr>
          <w:rFonts w:asciiTheme="majorHAnsi" w:hAnsiTheme="majorHAnsi" w:cstheme="majorHAnsi"/>
          <w:sz w:val="24"/>
          <w:szCs w:val="24"/>
        </w:rPr>
        <w:t>.</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thể</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bốn</w:t>
      </w:r>
      <w:r w:rsidRPr="00A21AEB">
        <w:rPr>
          <w:rFonts w:asciiTheme="majorHAnsi" w:hAnsiTheme="majorHAnsi" w:cstheme="majorHAnsi"/>
          <w:spacing w:val="-1"/>
          <w:sz w:val="24"/>
          <w:szCs w:val="24"/>
        </w:rPr>
        <w:t xml:space="preserve"> </w:t>
      </w:r>
      <w:r w:rsidRPr="00A21AEB">
        <w:rPr>
          <w:rFonts w:asciiTheme="majorHAnsi" w:hAnsiTheme="majorHAnsi" w:cstheme="majorHAnsi"/>
          <w:spacing w:val="-2"/>
          <w:sz w:val="24"/>
          <w:szCs w:val="24"/>
        </w:rPr>
        <w:t>nhiễm.</w:t>
      </w:r>
    </w:p>
    <w:p w14:paraId="43457BB4" w14:textId="0B0433B7" w:rsidR="006E61CF" w:rsidRPr="00A21AEB" w:rsidRDefault="006A7EFE" w:rsidP="006E61CF">
      <w:pPr>
        <w:spacing w:line="240" w:lineRule="auto"/>
        <w:jc w:val="both"/>
        <w:rPr>
          <w:rFonts w:asciiTheme="majorHAnsi" w:hAnsiTheme="majorHAnsi" w:cstheme="majorHAnsi"/>
          <w:sz w:val="24"/>
          <w:szCs w:val="24"/>
          <w:lang w:val="en-US"/>
        </w:rPr>
      </w:pPr>
      <w:r w:rsidRPr="00A21AEB">
        <w:rPr>
          <w:rFonts w:asciiTheme="majorHAnsi" w:hAnsiTheme="majorHAnsi" w:cstheme="majorHAnsi"/>
          <w:b/>
          <w:sz w:val="24"/>
          <w:szCs w:val="24"/>
        </w:rPr>
        <w:t>Câu 1</w:t>
      </w:r>
      <w:r w:rsidRPr="00A21AEB">
        <w:rPr>
          <w:rFonts w:asciiTheme="majorHAnsi" w:hAnsiTheme="majorHAnsi" w:cstheme="majorHAnsi"/>
          <w:b/>
          <w:sz w:val="24"/>
          <w:szCs w:val="24"/>
          <w:lang w:val="en-US"/>
        </w:rPr>
        <w:t>6</w:t>
      </w:r>
      <w:r w:rsidR="006E61CF" w:rsidRPr="00A21AEB">
        <w:rPr>
          <w:rFonts w:asciiTheme="majorHAnsi" w:hAnsiTheme="majorHAnsi" w:cstheme="majorHAnsi"/>
          <w:b/>
          <w:sz w:val="24"/>
          <w:szCs w:val="24"/>
        </w:rPr>
        <w:t>.</w:t>
      </w:r>
      <w:r w:rsidR="006E61CF" w:rsidRPr="00A21AEB">
        <w:rPr>
          <w:rFonts w:asciiTheme="majorHAnsi" w:hAnsiTheme="majorHAnsi" w:cstheme="majorHAnsi"/>
          <w:sz w:val="24"/>
          <w:szCs w:val="24"/>
        </w:rPr>
        <w:t xml:space="preserve"> Sục oxygene trong hệ sinh thái bể cá cảnh có vai trò gì?</w:t>
      </w:r>
      <w:r w:rsidR="00366697" w:rsidRPr="00A21AEB">
        <w:rPr>
          <w:rFonts w:asciiTheme="majorHAnsi" w:hAnsiTheme="majorHAnsi" w:cstheme="majorHAnsi"/>
          <w:b/>
          <w:sz w:val="24"/>
          <w:szCs w:val="24"/>
          <w:lang w:val="en-US"/>
        </w:rPr>
        <w:tab/>
      </w:r>
      <w:r w:rsidR="00366697" w:rsidRPr="00A21AEB">
        <w:rPr>
          <w:rFonts w:asciiTheme="majorHAnsi" w:hAnsiTheme="majorHAnsi" w:cstheme="majorHAnsi"/>
          <w:b/>
          <w:sz w:val="24"/>
          <w:szCs w:val="24"/>
          <w:lang w:val="en-US"/>
        </w:rPr>
        <w:tab/>
      </w:r>
      <w:r w:rsidR="00366697" w:rsidRPr="00A21AEB">
        <w:rPr>
          <w:rFonts w:asciiTheme="majorHAnsi" w:hAnsiTheme="majorHAnsi" w:cstheme="majorHAnsi"/>
          <w:b/>
          <w:sz w:val="24"/>
          <w:szCs w:val="24"/>
          <w:lang w:val="en-US"/>
        </w:rPr>
        <w:tab/>
      </w:r>
      <w:r w:rsidR="00366697" w:rsidRPr="00A21AEB">
        <w:rPr>
          <w:rFonts w:asciiTheme="majorHAnsi" w:hAnsiTheme="majorHAnsi" w:cstheme="majorHAnsi"/>
          <w:b/>
          <w:sz w:val="24"/>
          <w:szCs w:val="24"/>
          <w:lang w:val="en-US"/>
        </w:rPr>
        <w:tab/>
      </w:r>
      <w:r w:rsidR="00366697" w:rsidRPr="00A21AEB">
        <w:rPr>
          <w:rFonts w:asciiTheme="majorHAnsi" w:hAnsiTheme="majorHAnsi" w:cstheme="majorHAnsi"/>
          <w:b/>
          <w:sz w:val="24"/>
          <w:szCs w:val="24"/>
          <w:lang w:val="en-US"/>
        </w:rPr>
        <w:tab/>
      </w:r>
    </w:p>
    <w:p w14:paraId="37054C58" w14:textId="77777777" w:rsidR="0006687F" w:rsidRDefault="006E61CF" w:rsidP="006E61CF">
      <w:pPr>
        <w:spacing w:line="240" w:lineRule="auto"/>
        <w:ind w:firstLine="450"/>
        <w:jc w:val="both"/>
        <w:rPr>
          <w:rFonts w:asciiTheme="majorHAnsi" w:hAnsiTheme="majorHAnsi" w:cstheme="majorHAnsi"/>
          <w:sz w:val="24"/>
          <w:szCs w:val="24"/>
          <w:lang w:val="en-US"/>
        </w:rPr>
      </w:pPr>
      <w:r w:rsidRPr="00A21AEB">
        <w:rPr>
          <w:rFonts w:asciiTheme="majorHAnsi" w:hAnsiTheme="majorHAnsi" w:cstheme="majorHAnsi"/>
          <w:b/>
          <w:sz w:val="24"/>
          <w:szCs w:val="24"/>
        </w:rPr>
        <w:t>A.</w:t>
      </w:r>
      <w:r w:rsidRPr="00A21AEB">
        <w:rPr>
          <w:rFonts w:asciiTheme="majorHAnsi" w:hAnsiTheme="majorHAnsi" w:cstheme="majorHAnsi"/>
          <w:sz w:val="24"/>
          <w:szCs w:val="24"/>
        </w:rPr>
        <w:t xml:space="preserve"> Cung cấp O</w:t>
      </w:r>
      <w:r w:rsidRPr="00A21AEB">
        <w:rPr>
          <w:rFonts w:asciiTheme="majorHAnsi" w:hAnsiTheme="majorHAnsi" w:cstheme="majorHAnsi"/>
          <w:sz w:val="24"/>
          <w:szCs w:val="24"/>
          <w:vertAlign w:val="subscript"/>
        </w:rPr>
        <w:t>2</w:t>
      </w:r>
      <w:r w:rsidRPr="00A21AEB">
        <w:rPr>
          <w:rFonts w:asciiTheme="majorHAnsi" w:hAnsiTheme="majorHAnsi" w:cstheme="majorHAnsi"/>
          <w:sz w:val="24"/>
          <w:szCs w:val="24"/>
        </w:rPr>
        <w:t xml:space="preserve"> cho các sinh vật hô hấp.</w:t>
      </w:r>
      <w:r w:rsidRPr="00A21AEB">
        <w:rPr>
          <w:rFonts w:asciiTheme="majorHAnsi" w:hAnsiTheme="majorHAnsi" w:cstheme="majorHAnsi"/>
          <w:sz w:val="24"/>
          <w:szCs w:val="24"/>
        </w:rPr>
        <w:tab/>
        <w:t xml:space="preserve">   </w:t>
      </w:r>
    </w:p>
    <w:p w14:paraId="5BA77531" w14:textId="345EE1B2" w:rsidR="006E61CF" w:rsidRPr="00A21AEB" w:rsidRDefault="006E61CF" w:rsidP="006E61CF">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B.</w:t>
      </w:r>
      <w:r w:rsidRPr="00A21AEB">
        <w:rPr>
          <w:rFonts w:asciiTheme="majorHAnsi" w:hAnsiTheme="majorHAnsi" w:cstheme="majorHAnsi"/>
          <w:sz w:val="24"/>
          <w:szCs w:val="24"/>
        </w:rPr>
        <w:t xml:space="preserve"> Cung cấp CO</w:t>
      </w:r>
      <w:r w:rsidRPr="00A21AEB">
        <w:rPr>
          <w:rFonts w:asciiTheme="majorHAnsi" w:hAnsiTheme="majorHAnsi" w:cstheme="majorHAnsi"/>
          <w:sz w:val="24"/>
          <w:szCs w:val="24"/>
          <w:vertAlign w:val="subscript"/>
        </w:rPr>
        <w:t>2</w:t>
      </w:r>
      <w:r w:rsidRPr="00A21AEB">
        <w:rPr>
          <w:rFonts w:asciiTheme="majorHAnsi" w:hAnsiTheme="majorHAnsi" w:cstheme="majorHAnsi"/>
          <w:sz w:val="24"/>
          <w:szCs w:val="24"/>
        </w:rPr>
        <w:t xml:space="preserve"> cho các thực vật quang hợp.</w:t>
      </w:r>
    </w:p>
    <w:p w14:paraId="22809942" w14:textId="77777777" w:rsidR="0006687F" w:rsidRDefault="006E61CF" w:rsidP="006E61CF">
      <w:pPr>
        <w:spacing w:line="240" w:lineRule="auto"/>
        <w:ind w:firstLine="450"/>
        <w:jc w:val="both"/>
        <w:rPr>
          <w:rFonts w:asciiTheme="majorHAnsi" w:hAnsiTheme="majorHAnsi" w:cstheme="majorHAnsi"/>
          <w:sz w:val="24"/>
          <w:szCs w:val="24"/>
          <w:lang w:val="en-US"/>
        </w:rPr>
      </w:pPr>
      <w:r w:rsidRPr="00A21AEB">
        <w:rPr>
          <w:rFonts w:asciiTheme="majorHAnsi" w:hAnsiTheme="majorHAnsi" w:cstheme="majorHAnsi"/>
          <w:b/>
          <w:sz w:val="24"/>
          <w:szCs w:val="24"/>
        </w:rPr>
        <w:t>C.</w:t>
      </w:r>
      <w:r w:rsidRPr="00A21AEB">
        <w:rPr>
          <w:rFonts w:asciiTheme="majorHAnsi" w:hAnsiTheme="majorHAnsi" w:cstheme="majorHAnsi"/>
          <w:sz w:val="24"/>
          <w:szCs w:val="24"/>
        </w:rPr>
        <w:t xml:space="preserve"> Cung cấp O</w:t>
      </w:r>
      <w:r w:rsidRPr="00A21AEB">
        <w:rPr>
          <w:rFonts w:asciiTheme="majorHAnsi" w:hAnsiTheme="majorHAnsi" w:cstheme="majorHAnsi"/>
          <w:sz w:val="24"/>
          <w:szCs w:val="24"/>
          <w:vertAlign w:val="subscript"/>
        </w:rPr>
        <w:t>2</w:t>
      </w:r>
      <w:r w:rsidRPr="00A21AEB">
        <w:rPr>
          <w:rFonts w:asciiTheme="majorHAnsi" w:hAnsiTheme="majorHAnsi" w:cstheme="majorHAnsi"/>
          <w:sz w:val="24"/>
          <w:szCs w:val="24"/>
        </w:rPr>
        <w:t xml:space="preserve"> cho các sinh vật quang hợp.   </w:t>
      </w:r>
    </w:p>
    <w:p w14:paraId="4247B99C" w14:textId="614EAE46" w:rsidR="006E61CF" w:rsidRPr="00A21AEB" w:rsidRDefault="006E61CF" w:rsidP="006E61CF">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D.</w:t>
      </w:r>
      <w:r w:rsidRPr="00A21AEB">
        <w:rPr>
          <w:rFonts w:asciiTheme="majorHAnsi" w:hAnsiTheme="majorHAnsi" w:cstheme="majorHAnsi"/>
          <w:sz w:val="24"/>
          <w:szCs w:val="24"/>
        </w:rPr>
        <w:t xml:space="preserve"> Cung cấp CO</w:t>
      </w:r>
      <w:r w:rsidRPr="00A21AEB">
        <w:rPr>
          <w:rFonts w:asciiTheme="majorHAnsi" w:hAnsiTheme="majorHAnsi" w:cstheme="majorHAnsi"/>
          <w:sz w:val="24"/>
          <w:szCs w:val="24"/>
          <w:vertAlign w:val="subscript"/>
        </w:rPr>
        <w:t>2</w:t>
      </w:r>
      <w:r w:rsidRPr="00A21AEB">
        <w:rPr>
          <w:rFonts w:asciiTheme="majorHAnsi" w:hAnsiTheme="majorHAnsi" w:cstheme="majorHAnsi"/>
          <w:sz w:val="24"/>
          <w:szCs w:val="24"/>
        </w:rPr>
        <w:t xml:space="preserve"> cho các sinh vật hô hấp.</w:t>
      </w:r>
    </w:p>
    <w:p w14:paraId="2913D2BE" w14:textId="13C8F142" w:rsidR="006A7EFE" w:rsidRPr="00A21AEB" w:rsidRDefault="006A7EFE" w:rsidP="006A7EFE">
      <w:pPr>
        <w:spacing w:line="240" w:lineRule="auto"/>
        <w:jc w:val="both"/>
        <w:rPr>
          <w:rFonts w:asciiTheme="majorHAnsi" w:hAnsiTheme="majorHAnsi" w:cstheme="majorHAnsi"/>
          <w:sz w:val="24"/>
          <w:szCs w:val="24"/>
        </w:rPr>
      </w:pPr>
      <w:r w:rsidRPr="00A21AEB">
        <w:rPr>
          <w:rFonts w:asciiTheme="majorHAnsi" w:hAnsiTheme="majorHAnsi" w:cstheme="majorHAnsi"/>
          <w:b/>
          <w:sz w:val="24"/>
          <w:szCs w:val="24"/>
        </w:rPr>
        <w:t xml:space="preserve">Câu </w:t>
      </w:r>
      <w:r w:rsidRPr="00A21AEB">
        <w:rPr>
          <w:rFonts w:asciiTheme="majorHAnsi" w:hAnsiTheme="majorHAnsi" w:cstheme="majorHAnsi"/>
          <w:b/>
          <w:sz w:val="24"/>
          <w:szCs w:val="24"/>
          <w:lang w:val="en-US"/>
        </w:rPr>
        <w:t>17</w:t>
      </w:r>
      <w:r w:rsidRPr="00A21AEB">
        <w:rPr>
          <w:rFonts w:asciiTheme="majorHAnsi" w:hAnsiTheme="majorHAnsi" w:cstheme="majorHAnsi"/>
          <w:b/>
          <w:sz w:val="24"/>
          <w:szCs w:val="24"/>
        </w:rPr>
        <w:t>.</w:t>
      </w:r>
      <w:r w:rsidRPr="00A21AEB">
        <w:rPr>
          <w:rFonts w:asciiTheme="majorHAnsi" w:hAnsiTheme="majorHAnsi" w:cstheme="majorHAnsi"/>
          <w:sz w:val="24"/>
          <w:szCs w:val="24"/>
        </w:rPr>
        <w:t xml:space="preserve"> Một quần thể thực vật đang ở trạng thái cân bằng di truyền</w:t>
      </w:r>
      <w:r w:rsidR="00B42FCB" w:rsidRPr="00A21AEB">
        <w:rPr>
          <w:rFonts w:asciiTheme="majorHAnsi" w:hAnsiTheme="majorHAnsi" w:cstheme="majorHAnsi"/>
          <w:sz w:val="24"/>
          <w:szCs w:val="24"/>
          <w:lang w:val="en-US"/>
        </w:rPr>
        <w:t>, xét 1 gen nằm trên NST thường và chỉ có 2 allele B,b</w:t>
      </w:r>
      <w:r w:rsidRPr="00A21AEB">
        <w:rPr>
          <w:rFonts w:asciiTheme="majorHAnsi" w:hAnsiTheme="majorHAnsi" w:cstheme="majorHAnsi"/>
          <w:sz w:val="24"/>
          <w:szCs w:val="24"/>
        </w:rPr>
        <w:t xml:space="preserve"> </w:t>
      </w:r>
      <w:r w:rsidR="00B42FCB" w:rsidRPr="00A21AEB">
        <w:rPr>
          <w:rFonts w:asciiTheme="majorHAnsi" w:hAnsiTheme="majorHAnsi" w:cstheme="majorHAnsi"/>
          <w:sz w:val="24"/>
          <w:szCs w:val="24"/>
          <w:lang w:val="en-US"/>
        </w:rPr>
        <w:t>biết</w:t>
      </w:r>
      <w:r w:rsidRPr="00A21AEB">
        <w:rPr>
          <w:rFonts w:asciiTheme="majorHAnsi" w:hAnsiTheme="majorHAnsi" w:cstheme="majorHAnsi"/>
          <w:sz w:val="24"/>
          <w:szCs w:val="24"/>
        </w:rPr>
        <w:t xml:space="preserve"> tần số allele B là 0,3. Theo lý thuyết, tần số kiểu gene bb của quần thể này là</w:t>
      </w:r>
    </w:p>
    <w:p w14:paraId="78888987" w14:textId="77777777" w:rsidR="006A7EFE" w:rsidRPr="00A21AEB" w:rsidRDefault="006A7EFE" w:rsidP="006A7EFE">
      <w:pPr>
        <w:spacing w:line="240" w:lineRule="auto"/>
        <w:ind w:firstLine="450"/>
        <w:jc w:val="both"/>
        <w:rPr>
          <w:rFonts w:asciiTheme="majorHAnsi" w:hAnsiTheme="majorHAnsi" w:cstheme="majorHAnsi"/>
          <w:sz w:val="24"/>
          <w:szCs w:val="24"/>
          <w:lang w:val="en-US"/>
        </w:rPr>
      </w:pPr>
      <w:r w:rsidRPr="00A21AEB">
        <w:rPr>
          <w:rFonts w:asciiTheme="majorHAnsi" w:hAnsiTheme="majorHAnsi" w:cstheme="majorHAnsi"/>
          <w:b/>
          <w:sz w:val="24"/>
          <w:szCs w:val="24"/>
        </w:rPr>
        <w:t>A.</w:t>
      </w:r>
      <w:r w:rsidRPr="00A21AEB">
        <w:rPr>
          <w:rFonts w:asciiTheme="majorHAnsi" w:hAnsiTheme="majorHAnsi" w:cstheme="majorHAnsi"/>
          <w:sz w:val="24"/>
          <w:szCs w:val="24"/>
        </w:rPr>
        <w:t xml:space="preserve"> 0,49.</w:t>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b/>
          <w:sz w:val="24"/>
          <w:szCs w:val="24"/>
        </w:rPr>
        <w:t>B.</w:t>
      </w:r>
      <w:r w:rsidRPr="00A21AEB">
        <w:rPr>
          <w:rFonts w:asciiTheme="majorHAnsi" w:hAnsiTheme="majorHAnsi" w:cstheme="majorHAnsi"/>
          <w:sz w:val="24"/>
          <w:szCs w:val="24"/>
        </w:rPr>
        <w:t xml:space="preserve"> 0,60.</w:t>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b/>
          <w:sz w:val="24"/>
          <w:szCs w:val="24"/>
        </w:rPr>
        <w:t>C.</w:t>
      </w:r>
      <w:r w:rsidRPr="00A21AEB">
        <w:rPr>
          <w:rFonts w:asciiTheme="majorHAnsi" w:hAnsiTheme="majorHAnsi" w:cstheme="majorHAnsi"/>
          <w:sz w:val="24"/>
          <w:szCs w:val="24"/>
        </w:rPr>
        <w:t xml:space="preserve"> 0,42</w:t>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b/>
          <w:sz w:val="24"/>
          <w:szCs w:val="24"/>
        </w:rPr>
        <w:t>D.</w:t>
      </w:r>
      <w:r w:rsidRPr="00A21AEB">
        <w:rPr>
          <w:rFonts w:asciiTheme="majorHAnsi" w:hAnsiTheme="majorHAnsi" w:cstheme="majorHAnsi"/>
          <w:sz w:val="24"/>
          <w:szCs w:val="24"/>
        </w:rPr>
        <w:t xml:space="preserve"> 0,30</w:t>
      </w:r>
    </w:p>
    <w:p w14:paraId="61A54883" w14:textId="414AF4D4" w:rsidR="006E61CF" w:rsidRPr="00A21AEB" w:rsidRDefault="006A7EFE" w:rsidP="006E61CF">
      <w:pPr>
        <w:spacing w:line="240" w:lineRule="auto"/>
        <w:jc w:val="both"/>
        <w:rPr>
          <w:rFonts w:asciiTheme="majorHAnsi" w:hAnsiTheme="majorHAnsi" w:cstheme="majorHAnsi"/>
          <w:b/>
          <w:sz w:val="24"/>
          <w:szCs w:val="24"/>
          <w:lang w:val="en-US"/>
        </w:rPr>
      </w:pPr>
      <w:r w:rsidRPr="00A21AEB">
        <w:rPr>
          <w:rFonts w:asciiTheme="majorHAnsi" w:hAnsiTheme="majorHAnsi" w:cstheme="majorHAnsi"/>
          <w:b/>
          <w:sz w:val="24"/>
          <w:szCs w:val="24"/>
        </w:rPr>
        <w:t xml:space="preserve">Câu </w:t>
      </w:r>
      <w:r w:rsidRPr="00A21AEB">
        <w:rPr>
          <w:rFonts w:asciiTheme="majorHAnsi" w:hAnsiTheme="majorHAnsi" w:cstheme="majorHAnsi"/>
          <w:b/>
          <w:sz w:val="24"/>
          <w:szCs w:val="24"/>
          <w:lang w:val="en-US"/>
        </w:rPr>
        <w:t>18</w:t>
      </w:r>
      <w:r w:rsidR="006E61CF" w:rsidRPr="00A21AEB">
        <w:rPr>
          <w:rFonts w:asciiTheme="majorHAnsi" w:hAnsiTheme="majorHAnsi" w:cstheme="majorHAnsi"/>
          <w:b/>
          <w:sz w:val="24"/>
          <w:szCs w:val="24"/>
        </w:rPr>
        <w:t>.</w:t>
      </w:r>
      <w:r w:rsidR="006E61CF" w:rsidRPr="00A21AEB">
        <w:rPr>
          <w:rFonts w:asciiTheme="majorHAnsi" w:hAnsiTheme="majorHAnsi" w:cstheme="majorHAnsi"/>
          <w:sz w:val="24"/>
          <w:szCs w:val="24"/>
        </w:rPr>
        <w:t xml:space="preserve"> Ở người, xét 2 gene trên 2 cặp nhiễm sắc thể thường; gene quy định nhóm máu có 3 allele là I</w:t>
      </w:r>
      <w:r w:rsidR="006E61CF" w:rsidRPr="00A21AEB">
        <w:rPr>
          <w:rFonts w:asciiTheme="majorHAnsi" w:hAnsiTheme="majorHAnsi" w:cstheme="majorHAnsi"/>
          <w:sz w:val="24"/>
          <w:szCs w:val="24"/>
          <w:vertAlign w:val="superscript"/>
        </w:rPr>
        <w:t>A</w:t>
      </w:r>
      <w:r w:rsidR="006E61CF" w:rsidRPr="00A21AEB">
        <w:rPr>
          <w:rFonts w:asciiTheme="majorHAnsi" w:hAnsiTheme="majorHAnsi" w:cstheme="majorHAnsi"/>
          <w:sz w:val="24"/>
          <w:szCs w:val="24"/>
        </w:rPr>
        <w:t>, I</w:t>
      </w:r>
      <w:r w:rsidR="006E61CF" w:rsidRPr="00A21AEB">
        <w:rPr>
          <w:rFonts w:asciiTheme="majorHAnsi" w:hAnsiTheme="majorHAnsi" w:cstheme="majorHAnsi"/>
          <w:sz w:val="24"/>
          <w:szCs w:val="24"/>
          <w:vertAlign w:val="superscript"/>
        </w:rPr>
        <w:t>B</w:t>
      </w:r>
      <w:r w:rsidR="006E61CF" w:rsidRPr="00A21AEB">
        <w:rPr>
          <w:rFonts w:asciiTheme="majorHAnsi" w:hAnsiTheme="majorHAnsi" w:cstheme="majorHAnsi"/>
          <w:sz w:val="24"/>
          <w:szCs w:val="24"/>
        </w:rPr>
        <w:t>, I</w:t>
      </w:r>
      <w:r w:rsidR="006E61CF" w:rsidRPr="00A21AEB">
        <w:rPr>
          <w:rFonts w:asciiTheme="majorHAnsi" w:hAnsiTheme="majorHAnsi" w:cstheme="majorHAnsi"/>
          <w:sz w:val="24"/>
          <w:szCs w:val="24"/>
          <w:vertAlign w:val="superscript"/>
        </w:rPr>
        <w:t>O</w:t>
      </w:r>
      <w:r w:rsidR="006E61CF" w:rsidRPr="00A21AEB">
        <w:rPr>
          <w:rFonts w:asciiTheme="majorHAnsi" w:hAnsiTheme="majorHAnsi" w:cstheme="majorHAnsi"/>
          <w:sz w:val="24"/>
          <w:szCs w:val="24"/>
        </w:rPr>
        <w:t>. Kiểu gene I</w:t>
      </w:r>
      <w:r w:rsidR="006E61CF" w:rsidRPr="00A21AEB">
        <w:rPr>
          <w:rFonts w:asciiTheme="majorHAnsi" w:hAnsiTheme="majorHAnsi" w:cstheme="majorHAnsi"/>
          <w:sz w:val="24"/>
          <w:szCs w:val="24"/>
          <w:vertAlign w:val="superscript"/>
        </w:rPr>
        <w:t>A</w:t>
      </w:r>
      <w:r w:rsidR="006E61CF" w:rsidRPr="00A21AEB">
        <w:rPr>
          <w:rFonts w:asciiTheme="majorHAnsi" w:hAnsiTheme="majorHAnsi" w:cstheme="majorHAnsi"/>
          <w:sz w:val="24"/>
          <w:szCs w:val="24"/>
        </w:rPr>
        <w:t>I</w:t>
      </w:r>
      <w:r w:rsidR="006E61CF" w:rsidRPr="00A21AEB">
        <w:rPr>
          <w:rFonts w:asciiTheme="majorHAnsi" w:hAnsiTheme="majorHAnsi" w:cstheme="majorHAnsi"/>
          <w:sz w:val="24"/>
          <w:szCs w:val="24"/>
          <w:vertAlign w:val="superscript"/>
        </w:rPr>
        <w:t>A</w:t>
      </w:r>
      <w:r w:rsidR="006E61CF" w:rsidRPr="00A21AEB">
        <w:rPr>
          <w:rFonts w:asciiTheme="majorHAnsi" w:hAnsiTheme="majorHAnsi" w:cstheme="majorHAnsi"/>
          <w:sz w:val="24"/>
          <w:szCs w:val="24"/>
        </w:rPr>
        <w:t xml:space="preserve"> và I</w:t>
      </w:r>
      <w:r w:rsidR="006E61CF" w:rsidRPr="00A21AEB">
        <w:rPr>
          <w:rFonts w:asciiTheme="majorHAnsi" w:hAnsiTheme="majorHAnsi" w:cstheme="majorHAnsi"/>
          <w:sz w:val="24"/>
          <w:szCs w:val="24"/>
          <w:vertAlign w:val="superscript"/>
        </w:rPr>
        <w:t>A</w:t>
      </w:r>
      <w:r w:rsidR="006E61CF" w:rsidRPr="00A21AEB">
        <w:rPr>
          <w:rFonts w:asciiTheme="majorHAnsi" w:hAnsiTheme="majorHAnsi" w:cstheme="majorHAnsi"/>
          <w:sz w:val="24"/>
          <w:szCs w:val="24"/>
        </w:rPr>
        <w:t>I</w:t>
      </w:r>
      <w:r w:rsidR="006E61CF" w:rsidRPr="00A21AEB">
        <w:rPr>
          <w:rFonts w:asciiTheme="majorHAnsi" w:hAnsiTheme="majorHAnsi" w:cstheme="majorHAnsi"/>
          <w:sz w:val="24"/>
          <w:szCs w:val="24"/>
          <w:vertAlign w:val="superscript"/>
        </w:rPr>
        <w:t>O</w:t>
      </w:r>
      <w:r w:rsidR="006E61CF" w:rsidRPr="00A21AEB">
        <w:rPr>
          <w:rFonts w:asciiTheme="majorHAnsi" w:hAnsiTheme="majorHAnsi" w:cstheme="majorHAnsi"/>
          <w:sz w:val="24"/>
          <w:szCs w:val="24"/>
        </w:rPr>
        <w:t xml:space="preserve"> quy định nhóm máu A; kiểu gene I</w:t>
      </w:r>
      <w:r w:rsidR="006E61CF" w:rsidRPr="00A21AEB">
        <w:rPr>
          <w:rFonts w:asciiTheme="majorHAnsi" w:hAnsiTheme="majorHAnsi" w:cstheme="majorHAnsi"/>
          <w:sz w:val="24"/>
          <w:szCs w:val="24"/>
          <w:vertAlign w:val="superscript"/>
        </w:rPr>
        <w:t>B</w:t>
      </w:r>
      <w:r w:rsidR="006E61CF" w:rsidRPr="00A21AEB">
        <w:rPr>
          <w:rFonts w:asciiTheme="majorHAnsi" w:hAnsiTheme="majorHAnsi" w:cstheme="majorHAnsi"/>
          <w:sz w:val="24"/>
          <w:szCs w:val="24"/>
        </w:rPr>
        <w:t>I</w:t>
      </w:r>
      <w:r w:rsidR="006E61CF" w:rsidRPr="00A21AEB">
        <w:rPr>
          <w:rFonts w:asciiTheme="majorHAnsi" w:hAnsiTheme="majorHAnsi" w:cstheme="majorHAnsi"/>
          <w:sz w:val="24"/>
          <w:szCs w:val="24"/>
          <w:vertAlign w:val="superscript"/>
        </w:rPr>
        <w:t>B</w:t>
      </w:r>
      <w:r w:rsidR="006E61CF" w:rsidRPr="00A21AEB">
        <w:rPr>
          <w:rFonts w:asciiTheme="majorHAnsi" w:hAnsiTheme="majorHAnsi" w:cstheme="majorHAnsi"/>
          <w:sz w:val="24"/>
          <w:szCs w:val="24"/>
        </w:rPr>
        <w:t xml:space="preserve"> và I</w:t>
      </w:r>
      <w:r w:rsidR="006E61CF" w:rsidRPr="00A21AEB">
        <w:rPr>
          <w:rFonts w:asciiTheme="majorHAnsi" w:hAnsiTheme="majorHAnsi" w:cstheme="majorHAnsi"/>
          <w:sz w:val="24"/>
          <w:szCs w:val="24"/>
          <w:vertAlign w:val="superscript"/>
        </w:rPr>
        <w:t>B</w:t>
      </w:r>
      <w:r w:rsidR="006E61CF" w:rsidRPr="00A21AEB">
        <w:rPr>
          <w:rFonts w:asciiTheme="majorHAnsi" w:hAnsiTheme="majorHAnsi" w:cstheme="majorHAnsi"/>
          <w:sz w:val="24"/>
          <w:szCs w:val="24"/>
        </w:rPr>
        <w:t>I</w:t>
      </w:r>
      <w:r w:rsidR="006E61CF" w:rsidRPr="00A21AEB">
        <w:rPr>
          <w:rFonts w:asciiTheme="majorHAnsi" w:hAnsiTheme="majorHAnsi" w:cstheme="majorHAnsi"/>
          <w:sz w:val="24"/>
          <w:szCs w:val="24"/>
          <w:vertAlign w:val="superscript"/>
        </w:rPr>
        <w:t>O</w:t>
      </w:r>
      <w:r w:rsidR="006E61CF" w:rsidRPr="00A21AEB">
        <w:rPr>
          <w:rFonts w:asciiTheme="majorHAnsi" w:hAnsiTheme="majorHAnsi" w:cstheme="majorHAnsi"/>
          <w:sz w:val="24"/>
          <w:szCs w:val="24"/>
        </w:rPr>
        <w:t xml:space="preserve"> quy định nhóm máu B; kiểu gene I</w:t>
      </w:r>
      <w:r w:rsidR="006E61CF" w:rsidRPr="00A21AEB">
        <w:rPr>
          <w:rFonts w:asciiTheme="majorHAnsi" w:hAnsiTheme="majorHAnsi" w:cstheme="majorHAnsi"/>
          <w:sz w:val="24"/>
          <w:szCs w:val="24"/>
          <w:vertAlign w:val="superscript"/>
        </w:rPr>
        <w:t>A</w:t>
      </w:r>
      <w:r w:rsidR="006E61CF" w:rsidRPr="00A21AEB">
        <w:rPr>
          <w:rFonts w:asciiTheme="majorHAnsi" w:hAnsiTheme="majorHAnsi" w:cstheme="majorHAnsi"/>
          <w:sz w:val="24"/>
          <w:szCs w:val="24"/>
        </w:rPr>
        <w:t>I</w:t>
      </w:r>
      <w:r w:rsidR="006E61CF" w:rsidRPr="00A21AEB">
        <w:rPr>
          <w:rFonts w:asciiTheme="majorHAnsi" w:hAnsiTheme="majorHAnsi" w:cstheme="majorHAnsi"/>
          <w:sz w:val="24"/>
          <w:szCs w:val="24"/>
          <w:vertAlign w:val="superscript"/>
        </w:rPr>
        <w:t>B</w:t>
      </w:r>
      <w:r w:rsidR="006E61CF" w:rsidRPr="00A21AEB">
        <w:rPr>
          <w:rFonts w:asciiTheme="majorHAnsi" w:hAnsiTheme="majorHAnsi" w:cstheme="majorHAnsi"/>
          <w:sz w:val="24"/>
          <w:szCs w:val="24"/>
        </w:rPr>
        <w:t xml:space="preserve"> quy định nhóm máu AB; kiểu gene I</w:t>
      </w:r>
      <w:r w:rsidR="006E61CF" w:rsidRPr="00A21AEB">
        <w:rPr>
          <w:rFonts w:asciiTheme="majorHAnsi" w:hAnsiTheme="majorHAnsi" w:cstheme="majorHAnsi"/>
          <w:sz w:val="24"/>
          <w:szCs w:val="24"/>
          <w:vertAlign w:val="superscript"/>
        </w:rPr>
        <w:t>O</w:t>
      </w:r>
      <w:r w:rsidR="006E61CF" w:rsidRPr="00A21AEB">
        <w:rPr>
          <w:rFonts w:asciiTheme="majorHAnsi" w:hAnsiTheme="majorHAnsi" w:cstheme="majorHAnsi"/>
          <w:sz w:val="24"/>
          <w:szCs w:val="24"/>
        </w:rPr>
        <w:t>I</w:t>
      </w:r>
      <w:r w:rsidR="006E61CF" w:rsidRPr="00A21AEB">
        <w:rPr>
          <w:rFonts w:asciiTheme="majorHAnsi" w:hAnsiTheme="majorHAnsi" w:cstheme="majorHAnsi"/>
          <w:sz w:val="24"/>
          <w:szCs w:val="24"/>
          <w:vertAlign w:val="superscript"/>
        </w:rPr>
        <w:t>O</w:t>
      </w:r>
      <w:r w:rsidR="006E61CF" w:rsidRPr="00A21AEB">
        <w:rPr>
          <w:rFonts w:asciiTheme="majorHAnsi" w:hAnsiTheme="majorHAnsi" w:cstheme="majorHAnsi"/>
          <w:sz w:val="24"/>
          <w:szCs w:val="24"/>
        </w:rPr>
        <w:t xml:space="preserve"> quy định nhóm máu O; gene quy định dạng tóc có 2 allele, allele D trội hoàn toàn so với allele d. Nghiên cứu sự di truyền tính trạng nhóm máu và dạng tóc trong một dòng họ, người ta xây dựng sơ đồ phả hệ như </w:t>
      </w:r>
      <w:r w:rsidR="006E61CF" w:rsidRPr="00A21AEB">
        <w:rPr>
          <w:rFonts w:asciiTheme="majorHAnsi" w:hAnsiTheme="majorHAnsi" w:cstheme="majorHAnsi"/>
          <w:b/>
          <w:sz w:val="24"/>
          <w:szCs w:val="24"/>
        </w:rPr>
        <w:t xml:space="preserve">Hình </w:t>
      </w:r>
      <w:r w:rsidR="00B02ACC" w:rsidRPr="00A21AEB">
        <w:rPr>
          <w:rFonts w:asciiTheme="majorHAnsi" w:hAnsiTheme="majorHAnsi" w:cstheme="majorHAnsi"/>
          <w:b/>
          <w:sz w:val="24"/>
          <w:szCs w:val="24"/>
          <w:lang w:val="en-US"/>
        </w:rPr>
        <w:t>5</w:t>
      </w:r>
      <w:r w:rsidR="006E61CF" w:rsidRPr="00A21AEB">
        <w:rPr>
          <w:rFonts w:asciiTheme="majorHAnsi" w:hAnsiTheme="majorHAnsi" w:cstheme="majorHAnsi"/>
          <w:b/>
          <w:sz w:val="24"/>
          <w:szCs w:val="24"/>
          <w:lang w:val="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9"/>
        <w:gridCol w:w="1441"/>
      </w:tblGrid>
      <w:tr w:rsidR="006E61CF" w:rsidRPr="00A21AEB" w14:paraId="27235FDB" w14:textId="77777777" w:rsidTr="00624050">
        <w:trPr>
          <w:trHeight w:val="569"/>
          <w:jc w:val="center"/>
        </w:trPr>
        <w:tc>
          <w:tcPr>
            <w:tcW w:w="6919" w:type="dxa"/>
            <w:vMerge w:val="restart"/>
          </w:tcPr>
          <w:p w14:paraId="1CDBAA8D" w14:textId="77777777" w:rsidR="006E61CF" w:rsidRPr="00A21AEB" w:rsidRDefault="006E61CF" w:rsidP="00366697">
            <w:pPr>
              <w:jc w:val="both"/>
              <w:rPr>
                <w:rFonts w:asciiTheme="majorHAnsi" w:hAnsiTheme="majorHAnsi" w:cstheme="majorHAnsi"/>
                <w:sz w:val="24"/>
                <w:szCs w:val="24"/>
              </w:rPr>
            </w:pPr>
            <w:r w:rsidRPr="00A21AEB">
              <w:rPr>
                <w:rFonts w:asciiTheme="majorHAnsi" w:hAnsiTheme="majorHAnsi" w:cstheme="majorHAnsi"/>
                <w:noProof/>
                <w:sz w:val="24"/>
                <w:szCs w:val="24"/>
                <w:lang w:eastAsia="vi-VN"/>
              </w:rPr>
              <w:drawing>
                <wp:inline distT="0" distB="0" distL="0" distR="0" wp14:anchorId="4D3A3E95" wp14:editId="52CC2AF0">
                  <wp:extent cx="3957851" cy="1098644"/>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rotWithShape="1">
                          <a:blip r:embed="rId22">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7921" t="49800" r="24660" b="37974"/>
                          <a:stretch/>
                        </pic:blipFill>
                        <pic:spPr bwMode="auto">
                          <a:xfrm>
                            <a:off x="0" y="0"/>
                            <a:ext cx="3957967" cy="10986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1" w:type="dxa"/>
          </w:tcPr>
          <w:p w14:paraId="322A9859" w14:textId="77777777" w:rsidR="006E61CF" w:rsidRPr="00A21AEB" w:rsidRDefault="006E61CF" w:rsidP="00366697">
            <w:pPr>
              <w:rPr>
                <w:rFonts w:asciiTheme="majorHAnsi" w:hAnsiTheme="majorHAnsi" w:cstheme="majorHAnsi"/>
                <w:sz w:val="24"/>
                <w:szCs w:val="24"/>
              </w:rPr>
            </w:pPr>
            <w:r w:rsidRPr="00A21AEB">
              <w:rPr>
                <w:rFonts w:asciiTheme="majorHAnsi" w:hAnsiTheme="majorHAnsi" w:cstheme="majorHAnsi"/>
                <w:sz w:val="24"/>
                <w:szCs w:val="24"/>
              </w:rPr>
              <w:t>Chưa rõ kiểu hình</w:t>
            </w:r>
          </w:p>
        </w:tc>
      </w:tr>
      <w:tr w:rsidR="006E61CF" w:rsidRPr="00A21AEB" w14:paraId="416DDDF4" w14:textId="77777777" w:rsidTr="00624050">
        <w:trPr>
          <w:trHeight w:val="391"/>
          <w:jc w:val="center"/>
        </w:trPr>
        <w:tc>
          <w:tcPr>
            <w:tcW w:w="6919" w:type="dxa"/>
            <w:vMerge/>
          </w:tcPr>
          <w:p w14:paraId="13212004" w14:textId="77777777" w:rsidR="006E61CF" w:rsidRPr="00A21AEB" w:rsidRDefault="006E61CF" w:rsidP="00366697">
            <w:pPr>
              <w:jc w:val="both"/>
              <w:rPr>
                <w:rFonts w:asciiTheme="majorHAnsi" w:hAnsiTheme="majorHAnsi" w:cstheme="majorHAnsi"/>
                <w:sz w:val="24"/>
                <w:szCs w:val="24"/>
              </w:rPr>
            </w:pPr>
          </w:p>
        </w:tc>
        <w:tc>
          <w:tcPr>
            <w:tcW w:w="1441" w:type="dxa"/>
          </w:tcPr>
          <w:p w14:paraId="78D5E98E" w14:textId="77777777" w:rsidR="006E61CF" w:rsidRPr="00A21AEB" w:rsidRDefault="006E61CF" w:rsidP="00366697">
            <w:pPr>
              <w:spacing w:before="60" w:after="60"/>
              <w:jc w:val="both"/>
              <w:rPr>
                <w:rFonts w:asciiTheme="majorHAnsi" w:hAnsiTheme="majorHAnsi" w:cstheme="majorHAnsi"/>
                <w:sz w:val="24"/>
                <w:szCs w:val="24"/>
              </w:rPr>
            </w:pPr>
            <w:r w:rsidRPr="00A21AEB">
              <w:rPr>
                <w:rFonts w:asciiTheme="majorHAnsi" w:hAnsiTheme="majorHAnsi" w:cstheme="majorHAnsi"/>
                <w:sz w:val="24"/>
                <w:szCs w:val="24"/>
              </w:rPr>
              <w:t>Tóc quăn</w:t>
            </w:r>
          </w:p>
        </w:tc>
      </w:tr>
      <w:tr w:rsidR="006E61CF" w:rsidRPr="00A21AEB" w14:paraId="167DA2C2" w14:textId="77777777" w:rsidTr="00624050">
        <w:trPr>
          <w:trHeight w:val="569"/>
          <w:jc w:val="center"/>
        </w:trPr>
        <w:tc>
          <w:tcPr>
            <w:tcW w:w="6919" w:type="dxa"/>
            <w:vMerge/>
          </w:tcPr>
          <w:p w14:paraId="2EE8ACBD" w14:textId="77777777" w:rsidR="006E61CF" w:rsidRPr="00A21AEB" w:rsidRDefault="006E61CF" w:rsidP="00366697">
            <w:pPr>
              <w:jc w:val="both"/>
              <w:rPr>
                <w:rFonts w:asciiTheme="majorHAnsi" w:hAnsiTheme="majorHAnsi" w:cstheme="majorHAnsi"/>
                <w:sz w:val="24"/>
                <w:szCs w:val="24"/>
              </w:rPr>
            </w:pPr>
          </w:p>
        </w:tc>
        <w:tc>
          <w:tcPr>
            <w:tcW w:w="1441" w:type="dxa"/>
          </w:tcPr>
          <w:p w14:paraId="2F3792FF" w14:textId="77777777" w:rsidR="006E61CF" w:rsidRPr="00A21AEB" w:rsidRDefault="006E61CF" w:rsidP="00366697">
            <w:pPr>
              <w:jc w:val="both"/>
              <w:rPr>
                <w:rFonts w:asciiTheme="majorHAnsi" w:hAnsiTheme="majorHAnsi" w:cstheme="majorHAnsi"/>
                <w:sz w:val="24"/>
                <w:szCs w:val="24"/>
              </w:rPr>
            </w:pPr>
          </w:p>
          <w:p w14:paraId="020F0D4B" w14:textId="77777777" w:rsidR="006E61CF" w:rsidRPr="00A21AEB" w:rsidRDefault="006E61CF" w:rsidP="00366697">
            <w:pPr>
              <w:jc w:val="both"/>
              <w:rPr>
                <w:rFonts w:asciiTheme="majorHAnsi" w:hAnsiTheme="majorHAnsi" w:cstheme="majorHAnsi"/>
                <w:sz w:val="24"/>
                <w:szCs w:val="24"/>
              </w:rPr>
            </w:pPr>
            <w:r w:rsidRPr="00A21AEB">
              <w:rPr>
                <w:rFonts w:asciiTheme="majorHAnsi" w:hAnsiTheme="majorHAnsi" w:cstheme="majorHAnsi"/>
                <w:sz w:val="24"/>
                <w:szCs w:val="24"/>
              </w:rPr>
              <w:t>Tóc thẳng</w:t>
            </w:r>
          </w:p>
        </w:tc>
      </w:tr>
    </w:tbl>
    <w:p w14:paraId="6CD99BE8" w14:textId="311B8A2B" w:rsidR="006E61CF" w:rsidRPr="00A21AEB" w:rsidRDefault="006E61CF" w:rsidP="006E61CF">
      <w:pPr>
        <w:spacing w:line="240" w:lineRule="auto"/>
        <w:jc w:val="center"/>
        <w:rPr>
          <w:rFonts w:asciiTheme="majorHAnsi" w:hAnsiTheme="majorHAnsi" w:cstheme="majorHAnsi"/>
          <w:b/>
          <w:sz w:val="24"/>
          <w:szCs w:val="24"/>
          <w:lang w:val="en-US"/>
        </w:rPr>
      </w:pPr>
      <w:r w:rsidRPr="00A21AEB">
        <w:rPr>
          <w:rFonts w:asciiTheme="majorHAnsi" w:hAnsiTheme="majorHAnsi" w:cstheme="majorHAnsi"/>
          <w:b/>
          <w:sz w:val="24"/>
          <w:szCs w:val="24"/>
        </w:rPr>
        <w:t>Hình</w:t>
      </w:r>
      <w:r w:rsidR="00B02ACC" w:rsidRPr="00A21AEB">
        <w:rPr>
          <w:rFonts w:asciiTheme="majorHAnsi" w:hAnsiTheme="majorHAnsi" w:cstheme="majorHAnsi"/>
          <w:b/>
          <w:sz w:val="24"/>
          <w:szCs w:val="24"/>
          <w:lang w:val="en-US"/>
        </w:rPr>
        <w:t xml:space="preserve"> 5</w:t>
      </w:r>
      <w:r w:rsidRPr="00A21AEB">
        <w:rPr>
          <w:rFonts w:asciiTheme="majorHAnsi" w:hAnsiTheme="majorHAnsi" w:cstheme="majorHAnsi"/>
          <w:b/>
          <w:sz w:val="24"/>
          <w:szCs w:val="24"/>
          <w:lang w:val="en-US"/>
        </w:rPr>
        <w:t>.</w:t>
      </w:r>
    </w:p>
    <w:p w14:paraId="733F034C" w14:textId="7B680C7B" w:rsidR="006E61CF" w:rsidRPr="00A21AEB" w:rsidRDefault="006E61CF" w:rsidP="006E61CF">
      <w:pPr>
        <w:spacing w:line="240" w:lineRule="auto"/>
        <w:jc w:val="both"/>
        <w:rPr>
          <w:rFonts w:asciiTheme="majorHAnsi" w:hAnsiTheme="majorHAnsi" w:cstheme="majorHAnsi"/>
          <w:sz w:val="24"/>
          <w:szCs w:val="24"/>
        </w:rPr>
      </w:pPr>
      <w:r w:rsidRPr="00A21AEB">
        <w:rPr>
          <w:rFonts w:asciiTheme="majorHAnsi" w:hAnsiTheme="majorHAnsi" w:cstheme="majorHAnsi"/>
          <w:sz w:val="24"/>
          <w:szCs w:val="24"/>
        </w:rPr>
        <w:t xml:space="preserve">Biết rằng cặp vợ chồng 1-2 có nhóm máu giống nhau, 2 người con gái 5, 6 có kiểu hình khác bố, mẹ về cả 2 tính trạng; đồng thời 2 người con gái này có nhóm máu khác nhau. Theo lí thuyết, xác suất sinh con đầu lòng là con gái có </w:t>
      </w:r>
      <w:r w:rsidR="00117245" w:rsidRPr="00A21AEB">
        <w:rPr>
          <w:rFonts w:asciiTheme="majorHAnsi" w:hAnsiTheme="majorHAnsi" w:cstheme="majorHAnsi"/>
          <w:sz w:val="24"/>
          <w:szCs w:val="24"/>
        </w:rPr>
        <w:t xml:space="preserve">nhóm máu </w:t>
      </w:r>
      <w:r w:rsidR="000F19DD" w:rsidRPr="00A21AEB">
        <w:rPr>
          <w:rFonts w:asciiTheme="majorHAnsi" w:hAnsiTheme="majorHAnsi" w:cstheme="majorHAnsi"/>
          <w:sz w:val="24"/>
          <w:szCs w:val="24"/>
          <w:lang w:val="en-US"/>
        </w:rPr>
        <w:t>A dị hợp</w:t>
      </w:r>
      <w:r w:rsidRPr="00A21AEB">
        <w:rPr>
          <w:rFonts w:asciiTheme="majorHAnsi" w:hAnsiTheme="majorHAnsi" w:cstheme="majorHAnsi"/>
          <w:sz w:val="24"/>
          <w:szCs w:val="24"/>
        </w:rPr>
        <w:t>, tóc thẳng của cặp vợ chồng 7 - 8 là</w:t>
      </w:r>
    </w:p>
    <w:p w14:paraId="536E69BA" w14:textId="6A3D4FEC" w:rsidR="006E61CF" w:rsidRPr="00A21AEB" w:rsidRDefault="006E61CF" w:rsidP="006E61CF">
      <w:pPr>
        <w:spacing w:line="240" w:lineRule="auto"/>
        <w:ind w:firstLine="450"/>
        <w:jc w:val="both"/>
        <w:rPr>
          <w:rFonts w:asciiTheme="majorHAnsi" w:hAnsiTheme="majorHAnsi" w:cstheme="majorHAnsi"/>
          <w:sz w:val="24"/>
          <w:szCs w:val="24"/>
          <w:lang w:val="en-US"/>
        </w:rPr>
      </w:pPr>
      <w:r w:rsidRPr="00A21AEB">
        <w:rPr>
          <w:rFonts w:asciiTheme="majorHAnsi" w:hAnsiTheme="majorHAnsi" w:cstheme="majorHAnsi"/>
          <w:b/>
          <w:sz w:val="24"/>
          <w:szCs w:val="24"/>
        </w:rPr>
        <w:t xml:space="preserve">A. </w:t>
      </w:r>
      <w:r w:rsidRPr="00A21AEB">
        <w:rPr>
          <w:rFonts w:asciiTheme="majorHAnsi" w:hAnsiTheme="majorHAnsi" w:cstheme="majorHAnsi"/>
          <w:position w:val="-24"/>
          <w:sz w:val="24"/>
          <w:szCs w:val="24"/>
        </w:rPr>
        <w:object w:dxaOrig="440" w:dyaOrig="620" w14:anchorId="09887138">
          <v:shape id="_x0000_i1027" type="#_x0000_t75" alt="" style="width:21.65pt;height:31.65pt" o:ole="">
            <v:imagedata r:id="rId23" o:title=""/>
          </v:shape>
          <o:OLEObject Type="Embed" ProgID="Equation.DSMT4" ShapeID="_x0000_i1027" DrawAspect="Content" ObjectID="_1797992519" r:id="rId24"/>
        </w:object>
      </w:r>
      <w:r w:rsidRPr="00A21AEB">
        <w:rPr>
          <w:rFonts w:asciiTheme="majorHAnsi" w:hAnsiTheme="majorHAnsi" w:cstheme="majorHAnsi"/>
          <w:sz w:val="24"/>
          <w:szCs w:val="24"/>
        </w:rPr>
        <w:t>.</w:t>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b/>
          <w:sz w:val="24"/>
          <w:szCs w:val="24"/>
        </w:rPr>
        <w:t>B.</w:t>
      </w:r>
      <w:r w:rsidR="00117245" w:rsidRPr="00A21AEB">
        <w:rPr>
          <w:rFonts w:asciiTheme="majorHAnsi" w:hAnsiTheme="majorHAnsi" w:cstheme="majorHAnsi"/>
          <w:position w:val="-24"/>
          <w:sz w:val="24"/>
          <w:szCs w:val="24"/>
        </w:rPr>
        <w:object w:dxaOrig="320" w:dyaOrig="620" w14:anchorId="526C14DC">
          <v:shape id="_x0000_i1028" type="#_x0000_t75" alt="" style="width:16.65pt;height:31.65pt" o:ole="">
            <v:imagedata r:id="rId25" o:title=""/>
          </v:shape>
          <o:OLEObject Type="Embed" ProgID="Equation.DSMT4" ShapeID="_x0000_i1028" DrawAspect="Content" ObjectID="_1797992520" r:id="rId26"/>
        </w:object>
      </w:r>
      <w:r w:rsidRPr="00A21AEB">
        <w:rPr>
          <w:rFonts w:asciiTheme="majorHAnsi" w:hAnsiTheme="majorHAnsi" w:cstheme="majorHAnsi"/>
          <w:sz w:val="24"/>
          <w:szCs w:val="24"/>
        </w:rPr>
        <w:t>.</w:t>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b/>
          <w:sz w:val="24"/>
          <w:szCs w:val="24"/>
        </w:rPr>
        <w:t>C.</w:t>
      </w:r>
      <w:r w:rsidRPr="00A21AEB">
        <w:rPr>
          <w:rFonts w:asciiTheme="majorHAnsi" w:hAnsiTheme="majorHAnsi" w:cstheme="majorHAnsi"/>
          <w:sz w:val="24"/>
          <w:szCs w:val="24"/>
        </w:rPr>
        <w:t xml:space="preserve"> </w:t>
      </w:r>
      <w:r w:rsidRPr="00A21AEB">
        <w:rPr>
          <w:rFonts w:asciiTheme="majorHAnsi" w:hAnsiTheme="majorHAnsi" w:cstheme="majorHAnsi"/>
          <w:position w:val="-24"/>
          <w:sz w:val="24"/>
          <w:szCs w:val="24"/>
        </w:rPr>
        <w:object w:dxaOrig="240" w:dyaOrig="620" w14:anchorId="17691983">
          <v:shape id="_x0000_i1029" type="#_x0000_t75" alt="" style="width:11.25pt;height:31.65pt" o:ole="">
            <v:imagedata r:id="rId27" o:title=""/>
          </v:shape>
          <o:OLEObject Type="Embed" ProgID="Equation.DSMT4" ShapeID="_x0000_i1029" DrawAspect="Content" ObjectID="_1797992521" r:id="rId28"/>
        </w:object>
      </w:r>
      <w:r w:rsidRPr="00A21AEB">
        <w:rPr>
          <w:rFonts w:asciiTheme="majorHAnsi" w:hAnsiTheme="majorHAnsi" w:cstheme="majorHAnsi"/>
          <w:sz w:val="24"/>
          <w:szCs w:val="24"/>
        </w:rPr>
        <w:t>.</w:t>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sz w:val="24"/>
          <w:szCs w:val="24"/>
        </w:rPr>
        <w:tab/>
      </w:r>
      <w:r w:rsidRPr="00A21AEB">
        <w:rPr>
          <w:rFonts w:asciiTheme="majorHAnsi" w:hAnsiTheme="majorHAnsi" w:cstheme="majorHAnsi"/>
          <w:b/>
          <w:sz w:val="24"/>
          <w:szCs w:val="24"/>
        </w:rPr>
        <w:t>D.</w:t>
      </w:r>
      <w:r w:rsidR="000F19DD" w:rsidRPr="00A21AEB">
        <w:rPr>
          <w:rFonts w:asciiTheme="majorHAnsi" w:hAnsiTheme="majorHAnsi" w:cstheme="majorHAnsi"/>
          <w:sz w:val="24"/>
          <w:szCs w:val="24"/>
          <w:lang w:val="en-US"/>
        </w:rPr>
        <w:t xml:space="preserve"> </w:t>
      </w:r>
      <w:r w:rsidR="000F19DD" w:rsidRPr="00A21AEB">
        <w:rPr>
          <w:rFonts w:asciiTheme="majorHAnsi" w:hAnsiTheme="majorHAnsi" w:cstheme="majorHAnsi"/>
          <w:position w:val="-24"/>
          <w:sz w:val="24"/>
          <w:szCs w:val="24"/>
        </w:rPr>
        <w:object w:dxaOrig="340" w:dyaOrig="620" w14:anchorId="3964C744">
          <v:shape id="_x0000_i1030" type="#_x0000_t75" alt="" style="width:16.65pt;height:31.65pt" o:ole="">
            <v:imagedata r:id="rId29" o:title=""/>
          </v:shape>
          <o:OLEObject Type="Embed" ProgID="Equation.DSMT4" ShapeID="_x0000_i1030" DrawAspect="Content" ObjectID="_1797992522" r:id="rId30"/>
        </w:object>
      </w:r>
      <w:r w:rsidR="00117245" w:rsidRPr="00A21AEB">
        <w:rPr>
          <w:rFonts w:asciiTheme="majorHAnsi" w:hAnsiTheme="majorHAnsi" w:cstheme="majorHAnsi"/>
          <w:sz w:val="24"/>
          <w:szCs w:val="24"/>
          <w:lang w:val="en-US"/>
        </w:rPr>
        <w:t xml:space="preserve"> </w:t>
      </w:r>
    </w:p>
    <w:p w14:paraId="2F18E9BA" w14:textId="094A1D19" w:rsidR="00A617D3" w:rsidRPr="00A21AEB" w:rsidRDefault="00A617D3" w:rsidP="006E7D46">
      <w:pPr>
        <w:rPr>
          <w:rFonts w:asciiTheme="majorHAnsi" w:hAnsiTheme="majorHAnsi" w:cstheme="majorHAnsi"/>
          <w:b/>
          <w:color w:val="000000" w:themeColor="text1"/>
          <w:sz w:val="24"/>
          <w:szCs w:val="24"/>
        </w:rPr>
      </w:pPr>
      <w:r w:rsidRPr="00A21AEB">
        <w:rPr>
          <w:rFonts w:asciiTheme="majorHAnsi" w:hAnsiTheme="majorHAnsi" w:cstheme="majorHAnsi"/>
          <w:b/>
          <w:color w:val="000000" w:themeColor="text1"/>
          <w:sz w:val="24"/>
          <w:szCs w:val="24"/>
        </w:rPr>
        <w:t xml:space="preserve">PHẦN II. </w:t>
      </w:r>
      <w:r w:rsidR="0012669B" w:rsidRPr="00A21AEB">
        <w:rPr>
          <w:rFonts w:asciiTheme="majorHAnsi" w:hAnsiTheme="majorHAnsi" w:cstheme="majorHAnsi"/>
          <w:b/>
          <w:color w:val="000000" w:themeColor="text1"/>
          <w:sz w:val="24"/>
          <w:szCs w:val="24"/>
        </w:rPr>
        <w:t>Thí</w:t>
      </w:r>
      <w:r w:rsidRPr="00A21AEB">
        <w:rPr>
          <w:rFonts w:asciiTheme="majorHAnsi" w:hAnsiTheme="majorHAnsi" w:cstheme="majorHAnsi"/>
          <w:b/>
          <w:color w:val="000000" w:themeColor="text1"/>
          <w:sz w:val="24"/>
          <w:szCs w:val="24"/>
        </w:rPr>
        <w:t xml:space="preserve"> sinh trả lời từ câu 1 đến câu 4. Trong mỗi ý a), b), c), d) ở mỗi câu, th</w:t>
      </w:r>
      <w:r w:rsidR="00BB5CD0" w:rsidRPr="00A21AEB">
        <w:rPr>
          <w:rFonts w:asciiTheme="majorHAnsi" w:hAnsiTheme="majorHAnsi" w:cstheme="majorHAnsi"/>
          <w:b/>
          <w:color w:val="000000" w:themeColor="text1"/>
          <w:sz w:val="24"/>
          <w:szCs w:val="24"/>
          <w:lang w:val="en-US"/>
        </w:rPr>
        <w:t>í</w:t>
      </w:r>
      <w:r w:rsidRPr="00A21AEB">
        <w:rPr>
          <w:rFonts w:asciiTheme="majorHAnsi" w:hAnsiTheme="majorHAnsi" w:cstheme="majorHAnsi"/>
          <w:b/>
          <w:color w:val="000000" w:themeColor="text1"/>
          <w:sz w:val="24"/>
          <w:szCs w:val="24"/>
        </w:rPr>
        <w:t xml:space="preserve"> sinh chọn đúng hoặc sai.</w:t>
      </w:r>
    </w:p>
    <w:p w14:paraId="6114BF9A" w14:textId="6CF7D3FF" w:rsidR="006A7EFE" w:rsidRPr="00A21AEB" w:rsidRDefault="006A7EFE" w:rsidP="006A7EFE">
      <w:pPr>
        <w:spacing w:line="240" w:lineRule="auto"/>
        <w:jc w:val="both"/>
        <w:rPr>
          <w:rFonts w:asciiTheme="majorHAnsi" w:hAnsiTheme="majorHAnsi" w:cstheme="majorHAnsi"/>
          <w:sz w:val="24"/>
          <w:szCs w:val="24"/>
        </w:rPr>
      </w:pPr>
      <w:r w:rsidRPr="00A21AEB">
        <w:rPr>
          <w:rFonts w:asciiTheme="majorHAnsi" w:hAnsiTheme="majorHAnsi" w:cstheme="majorHAnsi"/>
          <w:b/>
          <w:sz w:val="24"/>
          <w:szCs w:val="24"/>
        </w:rPr>
        <w:t xml:space="preserve">Câu </w:t>
      </w:r>
      <w:r w:rsidRPr="00A21AEB">
        <w:rPr>
          <w:rFonts w:asciiTheme="majorHAnsi" w:hAnsiTheme="majorHAnsi" w:cstheme="majorHAnsi"/>
          <w:b/>
          <w:sz w:val="24"/>
          <w:szCs w:val="24"/>
          <w:lang w:val="en-US"/>
        </w:rPr>
        <w:t>1</w:t>
      </w:r>
      <w:r w:rsidRPr="00A21AEB">
        <w:rPr>
          <w:rFonts w:asciiTheme="majorHAnsi" w:hAnsiTheme="majorHAnsi" w:cstheme="majorHAnsi"/>
          <w:b/>
          <w:sz w:val="24"/>
          <w:szCs w:val="24"/>
        </w:rPr>
        <w:t>.</w:t>
      </w:r>
      <w:r w:rsidRPr="00A21AEB">
        <w:rPr>
          <w:rFonts w:asciiTheme="majorHAnsi" w:hAnsiTheme="majorHAnsi" w:cstheme="majorHAnsi"/>
          <w:sz w:val="24"/>
          <w:szCs w:val="24"/>
        </w:rPr>
        <w:t xml:space="preserve"> Ở ruồi giấm, xét 2 cặp gene Aa và Bb nằm trên cùng một cặp nhiễm sắc thể thường quy định hai tính trạng. Biết các allele A, B quy định các trính trạng trội, trội hoàn toàn so với các allele a, b quy định tính trạng lặn, và không xảy đột biến. Thực hiện phép lai giữa hai cá thể (P), thu được F</w:t>
      </w:r>
      <w:r w:rsidRPr="00A21AEB">
        <w:rPr>
          <w:rFonts w:asciiTheme="majorHAnsi" w:hAnsiTheme="majorHAnsi" w:cstheme="majorHAnsi"/>
          <w:sz w:val="24"/>
          <w:szCs w:val="24"/>
          <w:vertAlign w:val="subscript"/>
        </w:rPr>
        <w:t>1</w:t>
      </w:r>
      <w:r w:rsidRPr="00A21AEB">
        <w:rPr>
          <w:rFonts w:asciiTheme="majorHAnsi" w:hAnsiTheme="majorHAnsi" w:cstheme="majorHAnsi"/>
          <w:sz w:val="24"/>
          <w:szCs w:val="24"/>
        </w:rPr>
        <w:t xml:space="preserve"> có tỉ lệ kiểu hình 1: 2: 1. Theo lí thuyết, mỗi phát biểu dưới đây là Đúng hay Sai?</w:t>
      </w:r>
    </w:p>
    <w:p w14:paraId="74076683" w14:textId="77777777" w:rsidR="006A7EFE" w:rsidRPr="00A21AEB" w:rsidRDefault="006A7EFE" w:rsidP="006A7EFE">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a)</w:t>
      </w:r>
      <w:r w:rsidRPr="00A21AEB">
        <w:rPr>
          <w:rFonts w:asciiTheme="majorHAnsi" w:hAnsiTheme="majorHAnsi" w:cstheme="majorHAnsi"/>
          <w:sz w:val="24"/>
          <w:szCs w:val="24"/>
        </w:rPr>
        <w:t xml:space="preserve"> Hai cá thể P có kiểu gene khác nhau.</w:t>
      </w:r>
    </w:p>
    <w:p w14:paraId="5AF49B30" w14:textId="77777777" w:rsidR="006A7EFE" w:rsidRPr="00A21AEB" w:rsidRDefault="006A7EFE" w:rsidP="006A7EFE">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b)</w:t>
      </w:r>
      <w:r w:rsidRPr="00A21AEB">
        <w:rPr>
          <w:rFonts w:asciiTheme="majorHAnsi" w:hAnsiTheme="majorHAnsi" w:cstheme="majorHAnsi"/>
          <w:sz w:val="24"/>
          <w:szCs w:val="24"/>
        </w:rPr>
        <w:t xml:space="preserve"> F</w:t>
      </w:r>
      <w:r w:rsidRPr="00A21AEB">
        <w:rPr>
          <w:rFonts w:asciiTheme="majorHAnsi" w:hAnsiTheme="majorHAnsi" w:cstheme="majorHAnsi"/>
          <w:sz w:val="24"/>
          <w:szCs w:val="24"/>
          <w:vertAlign w:val="subscript"/>
        </w:rPr>
        <w:t>1</w:t>
      </w:r>
      <w:r w:rsidRPr="00A21AEB">
        <w:rPr>
          <w:rFonts w:asciiTheme="majorHAnsi" w:hAnsiTheme="majorHAnsi" w:cstheme="majorHAnsi"/>
          <w:sz w:val="24"/>
          <w:szCs w:val="24"/>
        </w:rPr>
        <w:t>, có tối đa 4 kiểu gene.</w:t>
      </w:r>
    </w:p>
    <w:p w14:paraId="74F253FB" w14:textId="77777777" w:rsidR="006A7EFE" w:rsidRPr="00A21AEB" w:rsidRDefault="006A7EFE" w:rsidP="006A7EFE">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c)</w:t>
      </w:r>
      <w:r w:rsidRPr="00A21AEB">
        <w:rPr>
          <w:rFonts w:asciiTheme="majorHAnsi" w:hAnsiTheme="majorHAnsi" w:cstheme="majorHAnsi"/>
          <w:sz w:val="24"/>
          <w:szCs w:val="24"/>
        </w:rPr>
        <w:t xml:space="preserve"> Cho con đực P lai phân tích thì có thể thu được ở đời con có 100% cá thể mang kiểu hình trội về 1 tính trạng.</w:t>
      </w:r>
    </w:p>
    <w:p w14:paraId="0F8CB255" w14:textId="77777777" w:rsidR="006A7EFE" w:rsidRPr="00A21AEB" w:rsidRDefault="006A7EFE" w:rsidP="006A7EFE">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d)</w:t>
      </w:r>
      <w:r w:rsidRPr="00A21AEB">
        <w:rPr>
          <w:rFonts w:asciiTheme="majorHAnsi" w:hAnsiTheme="majorHAnsi" w:cstheme="majorHAnsi"/>
          <w:sz w:val="24"/>
          <w:szCs w:val="24"/>
        </w:rPr>
        <w:t xml:space="preserve"> Cho con cái P lai phân tích thì có thể thu được đời con có tỉ lệ kiểu hình 4:4:1:1.</w:t>
      </w:r>
    </w:p>
    <w:p w14:paraId="39BB982C" w14:textId="77777777" w:rsidR="000E4169" w:rsidRPr="00A21AEB" w:rsidRDefault="00657293" w:rsidP="00657293">
      <w:pPr>
        <w:spacing w:line="240" w:lineRule="auto"/>
        <w:ind w:left="1" w:hanging="3"/>
        <w:jc w:val="both"/>
        <w:rPr>
          <w:rFonts w:asciiTheme="majorHAnsi" w:eastAsia="Times New Roman" w:hAnsiTheme="majorHAnsi" w:cstheme="majorHAnsi"/>
          <w:sz w:val="24"/>
          <w:szCs w:val="24"/>
          <w:lang w:val="en-US"/>
        </w:rPr>
      </w:pPr>
      <w:r w:rsidRPr="00A21AEB">
        <w:rPr>
          <w:rFonts w:asciiTheme="majorHAnsi" w:hAnsiTheme="majorHAnsi" w:cstheme="majorHAnsi"/>
          <w:b/>
          <w:sz w:val="24"/>
          <w:szCs w:val="24"/>
        </w:rPr>
        <w:t xml:space="preserve">Câu </w:t>
      </w:r>
      <w:r w:rsidRPr="00A21AEB">
        <w:rPr>
          <w:rFonts w:asciiTheme="majorHAnsi" w:hAnsiTheme="majorHAnsi" w:cstheme="majorHAnsi"/>
          <w:b/>
          <w:sz w:val="24"/>
          <w:szCs w:val="24"/>
          <w:lang w:val="en-US"/>
        </w:rPr>
        <w:t>2</w:t>
      </w:r>
      <w:r w:rsidRPr="00A21AEB">
        <w:rPr>
          <w:rFonts w:asciiTheme="majorHAnsi" w:hAnsiTheme="majorHAnsi" w:cstheme="majorHAnsi"/>
          <w:b/>
          <w:sz w:val="24"/>
          <w:szCs w:val="24"/>
        </w:rPr>
        <w:t>.</w:t>
      </w:r>
      <w:r w:rsidRPr="00A21AEB">
        <w:rPr>
          <w:rFonts w:asciiTheme="majorHAnsi" w:hAnsiTheme="majorHAnsi" w:cstheme="majorHAnsi"/>
          <w:sz w:val="24"/>
          <w:szCs w:val="24"/>
        </w:rPr>
        <w:t xml:space="preserve"> </w:t>
      </w:r>
      <w:r w:rsidRPr="00A21AEB">
        <w:rPr>
          <w:rFonts w:asciiTheme="majorHAnsi" w:eastAsia="Times New Roman" w:hAnsiTheme="majorHAnsi" w:cstheme="majorHAnsi"/>
          <w:sz w:val="24"/>
          <w:szCs w:val="24"/>
        </w:rPr>
        <w:t>Quá trình nghiên cứu về độ</w:t>
      </w:r>
      <w:r w:rsidR="00DB09AA" w:rsidRPr="00A21AEB">
        <w:rPr>
          <w:rFonts w:asciiTheme="majorHAnsi" w:eastAsia="Times New Roman" w:hAnsiTheme="majorHAnsi" w:cstheme="majorHAnsi"/>
          <w:sz w:val="24"/>
          <w:szCs w:val="24"/>
        </w:rPr>
        <w:t xml:space="preserve"> đa dạng của quần xã vùng biển </w:t>
      </w:r>
      <w:r w:rsidR="000E4169" w:rsidRPr="00A21AEB">
        <w:rPr>
          <w:rFonts w:asciiTheme="majorHAnsi" w:eastAsia="Times New Roman" w:hAnsiTheme="majorHAnsi" w:cstheme="majorHAnsi"/>
          <w:sz w:val="24"/>
          <w:szCs w:val="24"/>
          <w:lang w:val="en-US"/>
        </w:rPr>
        <w:t>ven</w:t>
      </w:r>
      <w:r w:rsidR="00DB09AA" w:rsidRPr="00A21AEB">
        <w:rPr>
          <w:rFonts w:asciiTheme="majorHAnsi" w:eastAsia="Times New Roman" w:hAnsiTheme="majorHAnsi" w:cstheme="majorHAnsi"/>
          <w:sz w:val="24"/>
          <w:szCs w:val="24"/>
          <w:lang w:val="en-US"/>
        </w:rPr>
        <w:t xml:space="preserve"> đảo</w:t>
      </w:r>
      <w:r w:rsidR="000E4169" w:rsidRPr="00A21AEB">
        <w:rPr>
          <w:rFonts w:asciiTheme="majorHAnsi" w:eastAsia="Times New Roman" w:hAnsiTheme="majorHAnsi" w:cstheme="majorHAnsi"/>
          <w:sz w:val="24"/>
          <w:szCs w:val="24"/>
          <w:lang w:val="en-US"/>
        </w:rPr>
        <w:t xml:space="preserve"> ngoài khơi của quần đảo</w:t>
      </w:r>
      <w:r w:rsidR="00DB09AA" w:rsidRPr="00A21AEB">
        <w:rPr>
          <w:rFonts w:asciiTheme="majorHAnsi" w:eastAsia="Times New Roman" w:hAnsiTheme="majorHAnsi" w:cstheme="majorHAnsi"/>
          <w:sz w:val="24"/>
          <w:szCs w:val="24"/>
          <w:lang w:val="en-US"/>
        </w:rPr>
        <w:t xml:space="preserve"> Trường Sa,</w:t>
      </w:r>
      <w:r w:rsidR="000E4169" w:rsidRPr="00A21AEB">
        <w:rPr>
          <w:rFonts w:asciiTheme="majorHAnsi" w:eastAsia="Times New Roman" w:hAnsiTheme="majorHAnsi" w:cstheme="majorHAnsi"/>
          <w:sz w:val="24"/>
          <w:szCs w:val="24"/>
          <w:lang w:val="en-US"/>
        </w:rPr>
        <w:t xml:space="preserve"> </w:t>
      </w:r>
      <w:r w:rsidRPr="00A21AEB">
        <w:rPr>
          <w:rFonts w:asciiTheme="majorHAnsi" w:eastAsia="Times New Roman" w:hAnsiTheme="majorHAnsi" w:cstheme="majorHAnsi"/>
          <w:sz w:val="24"/>
          <w:szCs w:val="24"/>
        </w:rPr>
        <w:t>các nhà nghiên cứu đã đưa ra k</w:t>
      </w:r>
      <w:r w:rsidR="000E4169" w:rsidRPr="00A21AEB">
        <w:rPr>
          <w:rFonts w:asciiTheme="majorHAnsi" w:eastAsia="Times New Roman" w:hAnsiTheme="majorHAnsi" w:cstheme="majorHAnsi"/>
          <w:sz w:val="24"/>
          <w:szCs w:val="24"/>
        </w:rPr>
        <w:t>ết luận:</w:t>
      </w:r>
    </w:p>
    <w:p w14:paraId="0092BC9F" w14:textId="77777777" w:rsidR="000E4169" w:rsidRPr="00A21AEB" w:rsidRDefault="000E4169" w:rsidP="000E4169">
      <w:pPr>
        <w:spacing w:line="240" w:lineRule="auto"/>
        <w:ind w:left="1" w:firstLine="449"/>
        <w:jc w:val="both"/>
        <w:rPr>
          <w:rFonts w:asciiTheme="majorHAnsi" w:eastAsia="Times New Roman" w:hAnsiTheme="majorHAnsi" w:cstheme="majorHAnsi"/>
          <w:sz w:val="24"/>
          <w:szCs w:val="24"/>
          <w:lang w:val="en-US"/>
        </w:rPr>
      </w:pPr>
      <w:r w:rsidRPr="00A21AEB">
        <w:rPr>
          <w:rFonts w:asciiTheme="majorHAnsi" w:hAnsiTheme="majorHAnsi" w:cstheme="majorHAnsi"/>
          <w:b/>
          <w:sz w:val="24"/>
          <w:szCs w:val="24"/>
          <w:lang w:val="en-US"/>
        </w:rPr>
        <w:t>-</w:t>
      </w:r>
      <w:r w:rsidRPr="00A21AEB">
        <w:rPr>
          <w:rFonts w:asciiTheme="majorHAnsi" w:eastAsia="Times New Roman" w:hAnsiTheme="majorHAnsi" w:cstheme="majorHAnsi"/>
          <w:sz w:val="24"/>
          <w:szCs w:val="24"/>
          <w:lang w:val="en-US"/>
        </w:rPr>
        <w:t xml:space="preserve"> </w:t>
      </w:r>
      <w:r w:rsidR="00657293" w:rsidRPr="00A21AEB">
        <w:rPr>
          <w:rFonts w:asciiTheme="majorHAnsi" w:eastAsia="Times New Roman" w:hAnsiTheme="majorHAnsi" w:cstheme="majorHAnsi"/>
          <w:sz w:val="24"/>
          <w:szCs w:val="24"/>
        </w:rPr>
        <w:t>Nếu có mặt loài sao biển thì tại quần xã có mặt khoảng 18-20 loài sinh vật đơn bào, tuy nhiên nếu không có mặt loài sao biển thì chỉ còn kh</w:t>
      </w:r>
      <w:r w:rsidRPr="00A21AEB">
        <w:rPr>
          <w:rFonts w:asciiTheme="majorHAnsi" w:eastAsia="Times New Roman" w:hAnsiTheme="majorHAnsi" w:cstheme="majorHAnsi"/>
          <w:sz w:val="24"/>
          <w:szCs w:val="24"/>
        </w:rPr>
        <w:t>oảng 5-6 loài sinh vật đơn bào.</w:t>
      </w:r>
    </w:p>
    <w:p w14:paraId="261BF7E4" w14:textId="57F47A8D" w:rsidR="000E4169" w:rsidRPr="00A21AEB" w:rsidRDefault="000E4169" w:rsidP="000E4169">
      <w:pPr>
        <w:spacing w:line="240" w:lineRule="auto"/>
        <w:ind w:left="1" w:firstLine="449"/>
        <w:jc w:val="both"/>
        <w:rPr>
          <w:rFonts w:asciiTheme="majorHAnsi" w:eastAsia="Times New Roman" w:hAnsiTheme="majorHAnsi" w:cstheme="majorHAnsi"/>
          <w:sz w:val="24"/>
          <w:szCs w:val="24"/>
          <w:lang w:val="en-US"/>
        </w:rPr>
      </w:pPr>
      <w:r w:rsidRPr="00A21AEB">
        <w:rPr>
          <w:rFonts w:asciiTheme="majorHAnsi" w:hAnsiTheme="majorHAnsi" w:cstheme="majorHAnsi"/>
          <w:b/>
          <w:sz w:val="24"/>
          <w:szCs w:val="24"/>
          <w:lang w:val="en-US"/>
        </w:rPr>
        <w:t>-</w:t>
      </w:r>
      <w:r w:rsidRPr="00A21AEB">
        <w:rPr>
          <w:rFonts w:asciiTheme="majorHAnsi" w:hAnsiTheme="majorHAnsi" w:cstheme="majorHAnsi"/>
          <w:bCs/>
          <w:iCs/>
          <w:sz w:val="24"/>
          <w:szCs w:val="24"/>
          <w:shd w:val="clear" w:color="auto" w:fill="FFFFFF"/>
          <w:lang w:val="en-US"/>
        </w:rPr>
        <w:t xml:space="preserve"> </w:t>
      </w:r>
      <w:r w:rsidRPr="00A21AEB">
        <w:rPr>
          <w:rFonts w:asciiTheme="majorHAnsi" w:hAnsiTheme="majorHAnsi" w:cstheme="majorHAnsi"/>
          <w:bCs/>
          <w:iCs/>
          <w:sz w:val="24"/>
          <w:szCs w:val="24"/>
          <w:shd w:val="clear" w:color="auto" w:fill="FFFFFF"/>
        </w:rPr>
        <w:t>Sao biển gai (</w:t>
      </w:r>
      <w:r w:rsidRPr="00A21AEB">
        <w:rPr>
          <w:rFonts w:asciiTheme="majorHAnsi" w:hAnsiTheme="majorHAnsi" w:cstheme="majorHAnsi"/>
          <w:bCs/>
          <w:i/>
          <w:iCs/>
          <w:sz w:val="24"/>
          <w:szCs w:val="24"/>
          <w:shd w:val="clear" w:color="auto" w:fill="FFFFFF"/>
        </w:rPr>
        <w:t>Acanthaster planci</w:t>
      </w:r>
      <w:r w:rsidRPr="00A21AEB">
        <w:rPr>
          <w:rFonts w:asciiTheme="majorHAnsi" w:hAnsiTheme="majorHAnsi" w:cstheme="majorHAnsi"/>
          <w:bCs/>
          <w:iCs/>
          <w:sz w:val="24"/>
          <w:szCs w:val="24"/>
          <w:shd w:val="clear" w:color="auto" w:fill="FFFFFF"/>
        </w:rPr>
        <w:t>) là loài sao biển có kích thước cơ thể lớn với đường kính có thể đạt tới 0,5m. Khác với các loài thuộc lớp sao biển, chúng có tập tính ăn ưa thích nhất là các mầm (polyp) san hô sống, các mô mềm của các loài san hô tạo rạn và các nhóm san hô khác. Các quần thể sao biển gai có thể phát triển nhanh chóng với cấp số nhân dẫn tới việc phá hủy cấu trúc của rạn san hô và làm thay đổi cân bằng sinh thái học trong rạn.</w:t>
      </w:r>
    </w:p>
    <w:p w14:paraId="10A4BD2A" w14:textId="77777777" w:rsidR="00657293" w:rsidRPr="00A21AEB" w:rsidRDefault="00657293" w:rsidP="000E4169">
      <w:pPr>
        <w:spacing w:line="240" w:lineRule="auto"/>
        <w:ind w:left="1" w:firstLine="449"/>
        <w:jc w:val="both"/>
        <w:rPr>
          <w:rFonts w:asciiTheme="majorHAnsi" w:eastAsia="Times New Roman" w:hAnsiTheme="majorHAnsi" w:cstheme="majorHAnsi"/>
          <w:sz w:val="24"/>
          <w:szCs w:val="24"/>
          <w:lang w:val="en-US"/>
        </w:rPr>
      </w:pPr>
      <w:r w:rsidRPr="00A21AEB">
        <w:rPr>
          <w:rFonts w:asciiTheme="majorHAnsi" w:eastAsia="Times New Roman" w:hAnsiTheme="majorHAnsi" w:cstheme="majorHAnsi"/>
          <w:sz w:val="24"/>
          <w:szCs w:val="24"/>
        </w:rPr>
        <w:t>Mỗi phát biểu dưới đây đúng hay sai?</w:t>
      </w:r>
    </w:p>
    <w:p w14:paraId="27AF5F60" w14:textId="677024C3" w:rsidR="00657293" w:rsidRPr="00A21AEB" w:rsidRDefault="00657293" w:rsidP="00657293">
      <w:pPr>
        <w:spacing w:line="240" w:lineRule="auto"/>
        <w:ind w:left="1" w:firstLine="449"/>
        <w:jc w:val="both"/>
        <w:rPr>
          <w:rFonts w:asciiTheme="majorHAnsi" w:eastAsia="Times New Roman" w:hAnsiTheme="majorHAnsi" w:cstheme="majorHAnsi"/>
          <w:sz w:val="24"/>
          <w:szCs w:val="24"/>
          <w:lang w:val="en-US"/>
        </w:rPr>
      </w:pPr>
      <w:r w:rsidRPr="00A21AEB">
        <w:rPr>
          <w:rFonts w:asciiTheme="majorHAnsi" w:eastAsia="Times New Roman" w:hAnsiTheme="majorHAnsi" w:cstheme="majorHAnsi"/>
          <w:b/>
          <w:sz w:val="24"/>
          <w:szCs w:val="24"/>
        </w:rPr>
        <w:t>a</w:t>
      </w:r>
      <w:r w:rsidRPr="00A21AEB">
        <w:rPr>
          <w:rFonts w:asciiTheme="majorHAnsi" w:eastAsia="Times New Roman" w:hAnsiTheme="majorHAnsi" w:cstheme="majorHAnsi"/>
          <w:b/>
          <w:sz w:val="24"/>
          <w:szCs w:val="24"/>
          <w:lang w:val="en-US"/>
        </w:rPr>
        <w:t>)</w:t>
      </w:r>
      <w:r w:rsidRPr="00A21AEB">
        <w:rPr>
          <w:rFonts w:asciiTheme="majorHAnsi" w:eastAsia="Times New Roman" w:hAnsiTheme="majorHAnsi" w:cstheme="majorHAnsi"/>
          <w:sz w:val="24"/>
          <w:szCs w:val="24"/>
        </w:rPr>
        <w:t xml:space="preserve"> Loài sao biển có ảnh hưởng đến độ phong phú của quần xã này</w:t>
      </w:r>
      <w:r w:rsidRPr="00A21AEB">
        <w:rPr>
          <w:rFonts w:asciiTheme="majorHAnsi" w:eastAsia="Times New Roman" w:hAnsiTheme="majorHAnsi" w:cstheme="majorHAnsi"/>
          <w:sz w:val="24"/>
          <w:szCs w:val="24"/>
          <w:lang w:val="en-US"/>
        </w:rPr>
        <w:t>.</w:t>
      </w:r>
    </w:p>
    <w:p w14:paraId="413661D0" w14:textId="543F2EFF" w:rsidR="00657293" w:rsidRPr="00A21AEB" w:rsidRDefault="00657293" w:rsidP="00657293">
      <w:pPr>
        <w:spacing w:line="240" w:lineRule="auto"/>
        <w:ind w:left="1" w:firstLine="449"/>
        <w:jc w:val="both"/>
        <w:rPr>
          <w:rFonts w:asciiTheme="majorHAnsi" w:eastAsia="Times New Roman" w:hAnsiTheme="majorHAnsi" w:cstheme="majorHAnsi"/>
          <w:sz w:val="24"/>
          <w:szCs w:val="24"/>
          <w:lang w:val="en-US"/>
        </w:rPr>
      </w:pPr>
      <w:r w:rsidRPr="00A21AEB">
        <w:rPr>
          <w:rFonts w:asciiTheme="majorHAnsi" w:eastAsia="Times New Roman" w:hAnsiTheme="majorHAnsi" w:cstheme="majorHAnsi"/>
          <w:b/>
          <w:sz w:val="24"/>
          <w:szCs w:val="24"/>
        </w:rPr>
        <w:t>b</w:t>
      </w:r>
      <w:r w:rsidRPr="00A21AEB">
        <w:rPr>
          <w:rFonts w:asciiTheme="majorHAnsi" w:eastAsia="Times New Roman" w:hAnsiTheme="majorHAnsi" w:cstheme="majorHAnsi"/>
          <w:b/>
          <w:sz w:val="24"/>
          <w:szCs w:val="24"/>
          <w:lang w:val="en-US"/>
        </w:rPr>
        <w:t>)</w:t>
      </w:r>
      <w:r w:rsidRPr="00A21AEB">
        <w:rPr>
          <w:rFonts w:asciiTheme="majorHAnsi" w:eastAsia="Times New Roman" w:hAnsiTheme="majorHAnsi" w:cstheme="majorHAnsi"/>
          <w:sz w:val="24"/>
          <w:szCs w:val="24"/>
        </w:rPr>
        <w:t xml:space="preserve"> Loài sao biển đã sử dụng một số loài sinh vật đơn bào làm thức ăn</w:t>
      </w:r>
      <w:r w:rsidRPr="00A21AEB">
        <w:rPr>
          <w:rFonts w:asciiTheme="majorHAnsi" w:eastAsia="Times New Roman" w:hAnsiTheme="majorHAnsi" w:cstheme="majorHAnsi"/>
          <w:sz w:val="24"/>
          <w:szCs w:val="24"/>
          <w:lang w:val="en-US"/>
        </w:rPr>
        <w:t>.</w:t>
      </w:r>
    </w:p>
    <w:p w14:paraId="72FDF40B" w14:textId="2CF046B6" w:rsidR="00657293" w:rsidRPr="00A21AEB" w:rsidRDefault="00657293" w:rsidP="00657293">
      <w:pPr>
        <w:spacing w:line="240" w:lineRule="auto"/>
        <w:ind w:left="1" w:firstLine="449"/>
        <w:jc w:val="both"/>
        <w:rPr>
          <w:rFonts w:asciiTheme="majorHAnsi" w:eastAsia="Times New Roman" w:hAnsiTheme="majorHAnsi" w:cstheme="majorHAnsi"/>
          <w:sz w:val="24"/>
          <w:szCs w:val="24"/>
          <w:lang w:val="en-US"/>
        </w:rPr>
      </w:pPr>
      <w:r w:rsidRPr="00A21AEB">
        <w:rPr>
          <w:rFonts w:asciiTheme="majorHAnsi" w:eastAsia="Times New Roman" w:hAnsiTheme="majorHAnsi" w:cstheme="majorHAnsi"/>
          <w:b/>
          <w:sz w:val="24"/>
          <w:szCs w:val="24"/>
        </w:rPr>
        <w:t>c</w:t>
      </w:r>
      <w:r w:rsidRPr="00A21AEB">
        <w:rPr>
          <w:rFonts w:asciiTheme="majorHAnsi" w:eastAsia="Times New Roman" w:hAnsiTheme="majorHAnsi" w:cstheme="majorHAnsi"/>
          <w:b/>
          <w:sz w:val="24"/>
          <w:szCs w:val="24"/>
          <w:lang w:val="en-US"/>
        </w:rPr>
        <w:t>)</w:t>
      </w:r>
      <w:r w:rsidRPr="00A21AEB">
        <w:rPr>
          <w:rFonts w:asciiTheme="majorHAnsi" w:eastAsia="Times New Roman" w:hAnsiTheme="majorHAnsi" w:cstheme="majorHAnsi"/>
          <w:sz w:val="24"/>
          <w:szCs w:val="24"/>
        </w:rPr>
        <w:t xml:space="preserve"> Trong quần xã trên thì sao biển đóng vai trò là loài chủ chốt</w:t>
      </w:r>
      <w:r w:rsidRPr="00A21AEB">
        <w:rPr>
          <w:rFonts w:asciiTheme="majorHAnsi" w:eastAsia="Times New Roman" w:hAnsiTheme="majorHAnsi" w:cstheme="majorHAnsi"/>
          <w:sz w:val="24"/>
          <w:szCs w:val="24"/>
          <w:lang w:val="en-US"/>
        </w:rPr>
        <w:t>.</w:t>
      </w:r>
    </w:p>
    <w:p w14:paraId="67619B95" w14:textId="2ADEECDB" w:rsidR="00657293" w:rsidRPr="00A21AEB" w:rsidRDefault="00657293" w:rsidP="00657293">
      <w:pPr>
        <w:spacing w:line="240" w:lineRule="auto"/>
        <w:ind w:left="1" w:firstLine="449"/>
        <w:jc w:val="both"/>
        <w:rPr>
          <w:rFonts w:asciiTheme="majorHAnsi" w:eastAsia="Times New Roman" w:hAnsiTheme="majorHAnsi" w:cstheme="majorHAnsi"/>
          <w:sz w:val="24"/>
          <w:szCs w:val="24"/>
          <w:lang w:val="en-US"/>
        </w:rPr>
      </w:pPr>
      <w:r w:rsidRPr="00A21AEB">
        <w:rPr>
          <w:rFonts w:asciiTheme="majorHAnsi" w:eastAsia="Times New Roman" w:hAnsiTheme="majorHAnsi" w:cstheme="majorHAnsi"/>
          <w:b/>
          <w:sz w:val="24"/>
          <w:szCs w:val="24"/>
        </w:rPr>
        <w:t>d</w:t>
      </w:r>
      <w:r w:rsidRPr="00A21AEB">
        <w:rPr>
          <w:rFonts w:asciiTheme="majorHAnsi" w:eastAsia="Times New Roman" w:hAnsiTheme="majorHAnsi" w:cstheme="majorHAnsi"/>
          <w:b/>
          <w:sz w:val="24"/>
          <w:szCs w:val="24"/>
          <w:lang w:val="en-US"/>
        </w:rPr>
        <w:t>)</w:t>
      </w:r>
      <w:r w:rsidRPr="00A21AEB">
        <w:rPr>
          <w:rFonts w:asciiTheme="majorHAnsi" w:eastAsia="Times New Roman" w:hAnsiTheme="majorHAnsi" w:cstheme="majorHAnsi"/>
          <w:sz w:val="24"/>
          <w:szCs w:val="24"/>
        </w:rPr>
        <w:t xml:space="preserve"> Một trong các biện pháp để bảo vệ các rạn san hô là kìm hãm sự sinh trưởng của loài sao biển gai.</w:t>
      </w:r>
    </w:p>
    <w:p w14:paraId="64DFB1A0" w14:textId="153C1B4D" w:rsidR="006A7EFE" w:rsidRPr="00A21AEB" w:rsidRDefault="006A7EFE" w:rsidP="006A7EFE">
      <w:pPr>
        <w:spacing w:line="240" w:lineRule="auto"/>
        <w:jc w:val="both"/>
        <w:rPr>
          <w:rFonts w:asciiTheme="majorHAnsi" w:hAnsiTheme="majorHAnsi" w:cstheme="majorHAnsi"/>
          <w:i/>
          <w:color w:val="C00000"/>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3876"/>
      </w:tblGrid>
      <w:tr w:rsidR="006A7EFE" w:rsidRPr="00A21AEB" w14:paraId="7634F4B0" w14:textId="77777777" w:rsidTr="00770FBD">
        <w:tc>
          <w:tcPr>
            <w:tcW w:w="8118" w:type="dxa"/>
          </w:tcPr>
          <w:p w14:paraId="74AE230F" w14:textId="0E1588D0" w:rsidR="006A7EFE" w:rsidRPr="00A21AEB" w:rsidRDefault="006A7EFE" w:rsidP="005E64F3">
            <w:pPr>
              <w:spacing w:before="60" w:line="240" w:lineRule="auto"/>
              <w:jc w:val="both"/>
              <w:rPr>
                <w:rFonts w:asciiTheme="majorHAnsi" w:hAnsiTheme="majorHAnsi" w:cstheme="majorHAnsi"/>
                <w:sz w:val="24"/>
                <w:szCs w:val="24"/>
              </w:rPr>
            </w:pPr>
            <w:r w:rsidRPr="00A21AEB">
              <w:rPr>
                <w:rFonts w:asciiTheme="majorHAnsi" w:hAnsiTheme="majorHAnsi" w:cstheme="majorHAnsi"/>
                <w:b/>
                <w:sz w:val="24"/>
                <w:szCs w:val="24"/>
              </w:rPr>
              <w:lastRenderedPageBreak/>
              <w:t>Câu 3.</w:t>
            </w:r>
            <w:r w:rsidR="005E64F3" w:rsidRPr="00A21AEB">
              <w:rPr>
                <w:rFonts w:asciiTheme="majorHAnsi" w:hAnsiTheme="majorHAnsi" w:cstheme="majorHAnsi"/>
                <w:sz w:val="24"/>
                <w:szCs w:val="24"/>
              </w:rPr>
              <w:t xml:space="preserve"> </w:t>
            </w:r>
            <w:r w:rsidRPr="00A21AEB">
              <w:rPr>
                <w:rFonts w:asciiTheme="majorHAnsi" w:hAnsiTheme="majorHAnsi" w:cstheme="majorHAnsi"/>
                <w:b/>
                <w:sz w:val="24"/>
                <w:szCs w:val="24"/>
              </w:rPr>
              <w:t>Hình</w:t>
            </w:r>
            <w:r w:rsidR="00770FBD" w:rsidRPr="00A21AEB">
              <w:rPr>
                <w:rFonts w:asciiTheme="majorHAnsi" w:hAnsiTheme="majorHAnsi" w:cstheme="majorHAnsi"/>
                <w:b/>
                <w:sz w:val="24"/>
                <w:szCs w:val="24"/>
              </w:rPr>
              <w:t xml:space="preserve"> 7</w:t>
            </w:r>
            <w:r w:rsidRPr="00A21AEB">
              <w:rPr>
                <w:rFonts w:asciiTheme="majorHAnsi" w:hAnsiTheme="majorHAnsi" w:cstheme="majorHAnsi"/>
                <w:b/>
                <w:sz w:val="24"/>
                <w:szCs w:val="24"/>
              </w:rPr>
              <w:t xml:space="preserve"> </w:t>
            </w:r>
            <w:r w:rsidR="005E64F3" w:rsidRPr="00A21AEB">
              <w:rPr>
                <w:rFonts w:asciiTheme="majorHAnsi" w:hAnsiTheme="majorHAnsi" w:cstheme="majorHAnsi"/>
                <w:sz w:val="24"/>
                <w:szCs w:val="24"/>
              </w:rPr>
              <w:t xml:space="preserve">mô tả các thành phần của hệ dẫn truyền tim ở người. Quan sát hình và </w:t>
            </w:r>
            <w:r w:rsidRPr="00A21AEB">
              <w:rPr>
                <w:rFonts w:asciiTheme="majorHAnsi" w:hAnsiTheme="majorHAnsi" w:cstheme="majorHAnsi"/>
                <w:sz w:val="24"/>
                <w:szCs w:val="24"/>
              </w:rPr>
              <w:t>cho biết, mỗi phát biểu dưới đây khi nói về tuần hoàn máu là Đúng hay Sai?</w:t>
            </w:r>
            <w:r w:rsidR="004E74A8" w:rsidRPr="00A21AEB">
              <w:rPr>
                <w:rFonts w:asciiTheme="majorHAnsi" w:hAnsiTheme="majorHAnsi" w:cstheme="majorHAnsi"/>
                <w:sz w:val="24"/>
                <w:szCs w:val="24"/>
              </w:rPr>
              <w:t xml:space="preserve"> </w:t>
            </w:r>
          </w:p>
          <w:p w14:paraId="5783F1C8" w14:textId="77777777" w:rsidR="006A7EFE" w:rsidRPr="00A21AEB" w:rsidRDefault="006A7EFE" w:rsidP="00770FBD">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a)</w:t>
            </w:r>
            <w:r w:rsidRPr="00A21AEB">
              <w:rPr>
                <w:rFonts w:asciiTheme="majorHAnsi" w:hAnsiTheme="majorHAnsi" w:cstheme="majorHAnsi"/>
                <w:sz w:val="24"/>
                <w:szCs w:val="24"/>
              </w:rPr>
              <w:t xml:space="preserve"> Tim co dãn tự động theo chu kì là do hoạt động của hệ dẫn truyền tim.</w:t>
            </w:r>
          </w:p>
          <w:p w14:paraId="7BDF5EBE" w14:textId="1227D893" w:rsidR="006A7EFE" w:rsidRPr="00A21AEB" w:rsidRDefault="006A7EFE" w:rsidP="00770FBD">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b)</w:t>
            </w:r>
            <w:r w:rsidRPr="00A21AEB">
              <w:rPr>
                <w:rFonts w:asciiTheme="majorHAnsi" w:hAnsiTheme="majorHAnsi" w:cstheme="majorHAnsi"/>
                <w:sz w:val="24"/>
                <w:szCs w:val="24"/>
              </w:rPr>
              <w:t xml:space="preserve"> </w:t>
            </w:r>
            <w:r w:rsidR="005E64F3" w:rsidRPr="00A21AEB">
              <w:rPr>
                <w:rFonts w:asciiTheme="majorHAnsi" w:hAnsiTheme="majorHAnsi" w:cstheme="majorHAnsi"/>
                <w:sz w:val="24"/>
                <w:szCs w:val="24"/>
              </w:rPr>
              <w:t xml:space="preserve">Các chú thích trên hình </w:t>
            </w:r>
            <w:r w:rsidR="00053C3A" w:rsidRPr="00A21AEB">
              <w:rPr>
                <w:rFonts w:asciiTheme="majorHAnsi" w:hAnsiTheme="majorHAnsi" w:cstheme="majorHAnsi"/>
                <w:sz w:val="24"/>
                <w:szCs w:val="24"/>
              </w:rPr>
              <w:t xml:space="preserve">là </w:t>
            </w:r>
            <w:r w:rsidRPr="00A21AEB">
              <w:rPr>
                <w:rFonts w:asciiTheme="majorHAnsi" w:hAnsiTheme="majorHAnsi" w:cstheme="majorHAnsi"/>
                <w:sz w:val="24"/>
                <w:szCs w:val="24"/>
              </w:rPr>
              <w:t xml:space="preserve">các thành phần </w:t>
            </w:r>
            <w:r w:rsidR="00053C3A" w:rsidRPr="00A21AEB">
              <w:rPr>
                <w:rFonts w:asciiTheme="majorHAnsi" w:hAnsiTheme="majorHAnsi" w:cstheme="majorHAnsi"/>
                <w:sz w:val="24"/>
                <w:szCs w:val="24"/>
              </w:rPr>
              <w:t>của hệ dẫn truyền tim</w:t>
            </w:r>
            <w:r w:rsidRPr="00A21AEB">
              <w:rPr>
                <w:rFonts w:asciiTheme="majorHAnsi" w:hAnsiTheme="majorHAnsi" w:cstheme="majorHAnsi"/>
                <w:sz w:val="24"/>
                <w:szCs w:val="24"/>
              </w:rPr>
              <w:t xml:space="preserve">: </w:t>
            </w:r>
            <w:r w:rsidR="005E64F3" w:rsidRPr="00A21AEB">
              <w:rPr>
                <w:rFonts w:asciiTheme="majorHAnsi" w:hAnsiTheme="majorHAnsi" w:cstheme="majorHAnsi"/>
                <w:sz w:val="24"/>
                <w:szCs w:val="24"/>
              </w:rPr>
              <w:t xml:space="preserve">(1) </w:t>
            </w:r>
            <w:r w:rsidRPr="00A21AEB">
              <w:rPr>
                <w:rFonts w:asciiTheme="majorHAnsi" w:hAnsiTheme="majorHAnsi" w:cstheme="majorHAnsi"/>
                <w:sz w:val="24"/>
                <w:szCs w:val="24"/>
              </w:rPr>
              <w:t xml:space="preserve">Nút xoang nhĩ, </w:t>
            </w:r>
            <w:r w:rsidR="005E64F3" w:rsidRPr="00A21AEB">
              <w:rPr>
                <w:rFonts w:asciiTheme="majorHAnsi" w:hAnsiTheme="majorHAnsi" w:cstheme="majorHAnsi"/>
                <w:sz w:val="24"/>
                <w:szCs w:val="24"/>
              </w:rPr>
              <w:t xml:space="preserve">(3) </w:t>
            </w:r>
            <w:r w:rsidRPr="00A21AEB">
              <w:rPr>
                <w:rFonts w:asciiTheme="majorHAnsi" w:hAnsiTheme="majorHAnsi" w:cstheme="majorHAnsi"/>
                <w:sz w:val="24"/>
                <w:szCs w:val="24"/>
              </w:rPr>
              <w:t xml:space="preserve">nút nhĩ thất, </w:t>
            </w:r>
            <w:r w:rsidR="005E64F3" w:rsidRPr="00A21AEB">
              <w:rPr>
                <w:rFonts w:asciiTheme="majorHAnsi" w:hAnsiTheme="majorHAnsi" w:cstheme="majorHAnsi"/>
                <w:sz w:val="24"/>
                <w:szCs w:val="24"/>
              </w:rPr>
              <w:t xml:space="preserve">(5) </w:t>
            </w:r>
            <w:r w:rsidRPr="00A21AEB">
              <w:rPr>
                <w:rFonts w:asciiTheme="majorHAnsi" w:hAnsiTheme="majorHAnsi" w:cstheme="majorHAnsi"/>
                <w:sz w:val="24"/>
                <w:szCs w:val="24"/>
              </w:rPr>
              <w:t>bó His</w:t>
            </w:r>
            <w:r w:rsidR="005E64F3" w:rsidRPr="00A21AEB">
              <w:rPr>
                <w:rFonts w:asciiTheme="majorHAnsi" w:hAnsiTheme="majorHAnsi" w:cstheme="majorHAnsi"/>
                <w:sz w:val="24"/>
                <w:szCs w:val="24"/>
              </w:rPr>
              <w:t>, (2)</w:t>
            </w:r>
            <w:r w:rsidRPr="00A21AEB">
              <w:rPr>
                <w:rFonts w:asciiTheme="majorHAnsi" w:hAnsiTheme="majorHAnsi" w:cstheme="majorHAnsi"/>
                <w:sz w:val="24"/>
                <w:szCs w:val="24"/>
              </w:rPr>
              <w:t xml:space="preserve"> </w:t>
            </w:r>
            <w:r w:rsidR="005E64F3" w:rsidRPr="00A21AEB">
              <w:rPr>
                <w:rFonts w:asciiTheme="majorHAnsi" w:hAnsiTheme="majorHAnsi" w:cstheme="majorHAnsi"/>
                <w:sz w:val="24"/>
                <w:szCs w:val="24"/>
              </w:rPr>
              <w:t xml:space="preserve">nhánh bó His </w:t>
            </w:r>
            <w:r w:rsidRPr="00A21AEB">
              <w:rPr>
                <w:rFonts w:asciiTheme="majorHAnsi" w:hAnsiTheme="majorHAnsi" w:cstheme="majorHAnsi"/>
                <w:sz w:val="24"/>
                <w:szCs w:val="24"/>
              </w:rPr>
              <w:t xml:space="preserve">và </w:t>
            </w:r>
            <w:r w:rsidR="005E64F3" w:rsidRPr="00A21AEB">
              <w:rPr>
                <w:rFonts w:asciiTheme="majorHAnsi" w:hAnsiTheme="majorHAnsi" w:cstheme="majorHAnsi"/>
                <w:sz w:val="24"/>
                <w:szCs w:val="24"/>
              </w:rPr>
              <w:t xml:space="preserve">(4) </w:t>
            </w:r>
            <w:r w:rsidRPr="00A21AEB">
              <w:rPr>
                <w:rFonts w:asciiTheme="majorHAnsi" w:hAnsiTheme="majorHAnsi" w:cstheme="majorHAnsi"/>
                <w:sz w:val="24"/>
                <w:szCs w:val="24"/>
              </w:rPr>
              <w:t>mạng lưới Purkinje.</w:t>
            </w:r>
          </w:p>
          <w:p w14:paraId="43429E1A" w14:textId="77777777" w:rsidR="006A7EFE" w:rsidRPr="00A21AEB" w:rsidRDefault="006A7EFE" w:rsidP="00770FBD">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c)</w:t>
            </w:r>
            <w:r w:rsidRPr="00A21AEB">
              <w:rPr>
                <w:rFonts w:asciiTheme="majorHAnsi" w:hAnsiTheme="majorHAnsi" w:cstheme="majorHAnsi"/>
                <w:sz w:val="24"/>
                <w:szCs w:val="24"/>
              </w:rPr>
              <w:t xml:space="preserve"> Một bệnh nhân bị bệnh tim được lắp máy trợ tim có chức năng phát xung điện cho tim. Máy trợ tim này có chức năng tương tự cấu trúc nút nhĩ thất trong hệ dẫn truyền tim. </w:t>
            </w:r>
          </w:p>
        </w:tc>
        <w:tc>
          <w:tcPr>
            <w:tcW w:w="2340" w:type="dxa"/>
          </w:tcPr>
          <w:p w14:paraId="6DB827AE" w14:textId="24E4DDE6" w:rsidR="006A7EFE" w:rsidRPr="00A21AEB" w:rsidRDefault="00977224" w:rsidP="00366697">
            <w:pPr>
              <w:jc w:val="center"/>
              <w:rPr>
                <w:rFonts w:asciiTheme="majorHAnsi" w:hAnsiTheme="majorHAnsi" w:cstheme="majorHAnsi"/>
                <w:b/>
                <w:sz w:val="24"/>
                <w:szCs w:val="24"/>
              </w:rPr>
            </w:pPr>
            <w:r w:rsidRPr="00A21AEB">
              <w:rPr>
                <w:rFonts w:asciiTheme="majorHAnsi" w:hAnsiTheme="majorHAnsi" w:cstheme="majorHAnsi"/>
                <w:noProof/>
                <w:sz w:val="24"/>
                <w:szCs w:val="24"/>
                <w:lang w:eastAsia="vi-VN"/>
              </w:rPr>
              <w:drawing>
                <wp:inline distT="0" distB="0" distL="0" distR="0" wp14:anchorId="7B217587" wp14:editId="7D53CDF7">
                  <wp:extent cx="2321585" cy="1749600"/>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2331157" cy="1756814"/>
                          </a:xfrm>
                          <a:prstGeom prst="rect">
                            <a:avLst/>
                          </a:prstGeom>
                        </pic:spPr>
                      </pic:pic>
                    </a:graphicData>
                  </a:graphic>
                </wp:inline>
              </w:drawing>
            </w:r>
          </w:p>
          <w:p w14:paraId="4CD72F0D" w14:textId="23562A14" w:rsidR="006A7EFE" w:rsidRPr="00A21AEB" w:rsidRDefault="006A7EFE" w:rsidP="00366697">
            <w:pPr>
              <w:jc w:val="center"/>
              <w:rPr>
                <w:rFonts w:asciiTheme="majorHAnsi" w:hAnsiTheme="majorHAnsi" w:cstheme="majorHAnsi"/>
                <w:b/>
                <w:sz w:val="24"/>
                <w:szCs w:val="24"/>
              </w:rPr>
            </w:pPr>
            <w:r w:rsidRPr="00A21AEB">
              <w:rPr>
                <w:rFonts w:asciiTheme="majorHAnsi" w:hAnsiTheme="majorHAnsi" w:cstheme="majorHAnsi"/>
                <w:b/>
                <w:sz w:val="24"/>
                <w:szCs w:val="24"/>
              </w:rPr>
              <w:t>Hình</w:t>
            </w:r>
            <w:r w:rsidR="00770FBD" w:rsidRPr="00A21AEB">
              <w:rPr>
                <w:rFonts w:asciiTheme="majorHAnsi" w:hAnsiTheme="majorHAnsi" w:cstheme="majorHAnsi"/>
                <w:b/>
                <w:sz w:val="24"/>
                <w:szCs w:val="24"/>
              </w:rPr>
              <w:t xml:space="preserve"> 7.</w:t>
            </w:r>
          </w:p>
        </w:tc>
      </w:tr>
    </w:tbl>
    <w:p w14:paraId="689C0483" w14:textId="77777777" w:rsidR="006A7EFE" w:rsidRPr="00A21AEB" w:rsidRDefault="006A7EFE" w:rsidP="006A7EFE">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d)</w:t>
      </w:r>
      <w:r w:rsidRPr="00A21AEB">
        <w:rPr>
          <w:rFonts w:asciiTheme="majorHAnsi" w:hAnsiTheme="majorHAnsi" w:cstheme="majorHAnsi"/>
          <w:sz w:val="24"/>
          <w:szCs w:val="24"/>
        </w:rPr>
        <w:t xml:space="preserve"> Khi nồng độ CO</w:t>
      </w:r>
      <w:r w:rsidRPr="00A21AEB">
        <w:rPr>
          <w:rFonts w:asciiTheme="majorHAnsi" w:hAnsiTheme="majorHAnsi" w:cstheme="majorHAnsi"/>
          <w:sz w:val="24"/>
          <w:szCs w:val="24"/>
          <w:vertAlign w:val="subscript"/>
        </w:rPr>
        <w:t>2</w:t>
      </w:r>
      <w:r w:rsidRPr="00A21AEB">
        <w:rPr>
          <w:rFonts w:asciiTheme="majorHAnsi" w:hAnsiTheme="majorHAnsi" w:cstheme="majorHAnsi"/>
          <w:sz w:val="24"/>
          <w:szCs w:val="24"/>
        </w:rPr>
        <w:t xml:space="preserve"> trong máu tăng, tim sẽ đập nhanh và mạnh, mạch giãn ra làm huyết áp tăng và tăng quá trình vận chuyển máu trong mạch.</w:t>
      </w:r>
    </w:p>
    <w:p w14:paraId="4F5739BD" w14:textId="0BDCC417" w:rsidR="006A7EFE" w:rsidRPr="00A21AEB" w:rsidRDefault="006A7EFE" w:rsidP="006A7EFE">
      <w:pPr>
        <w:spacing w:line="240" w:lineRule="auto"/>
        <w:jc w:val="both"/>
        <w:rPr>
          <w:rFonts w:asciiTheme="majorHAnsi" w:hAnsiTheme="majorHAnsi" w:cstheme="majorHAnsi"/>
          <w:sz w:val="24"/>
          <w:szCs w:val="24"/>
        </w:rPr>
      </w:pPr>
      <w:r w:rsidRPr="00A21AEB">
        <w:rPr>
          <w:rFonts w:asciiTheme="majorHAnsi" w:hAnsiTheme="majorHAnsi" w:cstheme="majorHAnsi"/>
          <w:b/>
          <w:sz w:val="24"/>
          <w:szCs w:val="24"/>
        </w:rPr>
        <w:t xml:space="preserve">Câu </w:t>
      </w:r>
      <w:r w:rsidRPr="00A21AEB">
        <w:rPr>
          <w:rFonts w:asciiTheme="majorHAnsi" w:hAnsiTheme="majorHAnsi" w:cstheme="majorHAnsi"/>
          <w:b/>
          <w:sz w:val="24"/>
          <w:szCs w:val="24"/>
          <w:lang w:val="en-US"/>
        </w:rPr>
        <w:t>4</w:t>
      </w:r>
      <w:r w:rsidRPr="00A21AEB">
        <w:rPr>
          <w:rFonts w:asciiTheme="majorHAnsi" w:hAnsiTheme="majorHAnsi" w:cstheme="majorHAnsi"/>
          <w:b/>
          <w:sz w:val="24"/>
          <w:szCs w:val="24"/>
        </w:rPr>
        <w:t>.</w:t>
      </w:r>
      <w:r w:rsidRPr="00A21AEB">
        <w:rPr>
          <w:rFonts w:asciiTheme="majorHAnsi" w:hAnsiTheme="majorHAnsi" w:cstheme="majorHAnsi"/>
          <w:sz w:val="24"/>
          <w:szCs w:val="24"/>
        </w:rPr>
        <w:t xml:space="preserve"> Để nghiên cứu ảnh hưởng của chặt phá rừng đến sự thất thoát lượng khoáng trong đất, người ta chọn hai lô trong một khu rừng với điều kiện ban đầu như nhau.</w:t>
      </w:r>
    </w:p>
    <w:p w14:paraId="604EF8A6" w14:textId="77777777" w:rsidR="006A7EFE" w:rsidRPr="00A21AEB" w:rsidRDefault="006A7EFE" w:rsidP="006A7EFE">
      <w:pPr>
        <w:spacing w:line="240" w:lineRule="auto"/>
        <w:jc w:val="both"/>
        <w:rPr>
          <w:rFonts w:asciiTheme="majorHAnsi" w:hAnsiTheme="majorHAnsi" w:cstheme="majorHAnsi"/>
          <w:sz w:val="24"/>
          <w:szCs w:val="24"/>
        </w:rPr>
      </w:pPr>
      <w:r w:rsidRPr="00A21AEB">
        <w:rPr>
          <w:rFonts w:asciiTheme="majorHAnsi" w:hAnsiTheme="majorHAnsi" w:cstheme="majorHAnsi"/>
          <w:sz w:val="24"/>
          <w:szCs w:val="24"/>
        </w:rPr>
        <w:t>Lô X: Không có chặt phá rừng và không sử dụng thuốc diệt cỏ trong thời gian nghiên cứu.</w:t>
      </w:r>
    </w:p>
    <w:p w14:paraId="50A5F536" w14:textId="77777777" w:rsidR="006A7EFE" w:rsidRPr="00A21AEB" w:rsidRDefault="006A7EFE" w:rsidP="006A7EFE">
      <w:pPr>
        <w:spacing w:line="240" w:lineRule="auto"/>
        <w:jc w:val="both"/>
        <w:rPr>
          <w:rFonts w:asciiTheme="majorHAnsi" w:hAnsiTheme="majorHAnsi" w:cstheme="majorHAnsi"/>
          <w:sz w:val="24"/>
          <w:szCs w:val="24"/>
        </w:rPr>
      </w:pPr>
      <w:r w:rsidRPr="00A21AEB">
        <w:rPr>
          <w:rFonts w:asciiTheme="majorHAnsi" w:hAnsiTheme="majorHAnsi" w:cstheme="majorHAnsi"/>
          <w:sz w:val="24"/>
          <w:szCs w:val="24"/>
        </w:rPr>
        <w:t>Lô Y: Trải qua ba giai đoạn:</w:t>
      </w:r>
    </w:p>
    <w:p w14:paraId="09BCEA98" w14:textId="77777777" w:rsidR="006A7EFE" w:rsidRPr="00A21AEB" w:rsidRDefault="006A7EFE" w:rsidP="006A7EFE">
      <w:pPr>
        <w:spacing w:line="240" w:lineRule="auto"/>
        <w:ind w:firstLine="720"/>
        <w:jc w:val="both"/>
        <w:rPr>
          <w:rFonts w:asciiTheme="majorHAnsi" w:hAnsiTheme="majorHAnsi" w:cstheme="majorHAnsi"/>
          <w:sz w:val="24"/>
          <w:szCs w:val="24"/>
        </w:rPr>
      </w:pPr>
      <w:r w:rsidRPr="00A21AEB">
        <w:rPr>
          <w:rFonts w:asciiTheme="majorHAnsi" w:hAnsiTheme="majorHAnsi" w:cstheme="majorHAnsi"/>
          <w:sz w:val="24"/>
          <w:szCs w:val="24"/>
        </w:rPr>
        <w:t>Giai đoạn I (rừng chưa bị chặt phá).</w:t>
      </w:r>
    </w:p>
    <w:p w14:paraId="2F8071C2" w14:textId="77777777" w:rsidR="006A7EFE" w:rsidRPr="00A21AEB" w:rsidRDefault="006A7EFE" w:rsidP="006A7EFE">
      <w:pPr>
        <w:spacing w:line="240" w:lineRule="auto"/>
        <w:ind w:firstLine="720"/>
        <w:jc w:val="both"/>
        <w:rPr>
          <w:rFonts w:asciiTheme="majorHAnsi" w:hAnsiTheme="majorHAnsi" w:cstheme="majorHAnsi"/>
          <w:sz w:val="24"/>
          <w:szCs w:val="24"/>
        </w:rPr>
      </w:pPr>
      <w:r w:rsidRPr="00A21AEB">
        <w:rPr>
          <w:rFonts w:asciiTheme="majorHAnsi" w:hAnsiTheme="majorHAnsi" w:cstheme="majorHAnsi"/>
          <w:sz w:val="24"/>
          <w:szCs w:val="24"/>
        </w:rPr>
        <w:t>Giai đoạn II (rừng bị chặt hoàn toàn và sử dụng thuốc diệt có để ngăn chặn sự phát triển của thảm thực vật nhưng không tiêu diệt hết động vật).</w:t>
      </w:r>
    </w:p>
    <w:p w14:paraId="6D98DD37" w14:textId="77777777" w:rsidR="006A7EFE" w:rsidRPr="00A21AEB" w:rsidRDefault="006A7EFE" w:rsidP="006A7EFE">
      <w:pPr>
        <w:spacing w:line="240" w:lineRule="auto"/>
        <w:ind w:firstLine="720"/>
        <w:jc w:val="both"/>
        <w:rPr>
          <w:rFonts w:asciiTheme="majorHAnsi" w:hAnsiTheme="majorHAnsi" w:cstheme="majorHAnsi"/>
          <w:sz w:val="24"/>
          <w:szCs w:val="24"/>
        </w:rPr>
      </w:pPr>
      <w:r w:rsidRPr="00A21AEB">
        <w:rPr>
          <w:rFonts w:asciiTheme="majorHAnsi" w:hAnsiTheme="majorHAnsi" w:cstheme="majorHAnsi"/>
          <w:sz w:val="24"/>
          <w:szCs w:val="24"/>
        </w:rPr>
        <w:t>Giai đoạn III (thuốc diệt cỏ không còn được sử dụng nên thảm thực vật bắt đầu phát triển tự nhiên).</w:t>
      </w:r>
    </w:p>
    <w:p w14:paraId="1C6B7A99" w14:textId="23ACB565" w:rsidR="006A7EFE" w:rsidRPr="00A21AEB" w:rsidRDefault="006A7EFE" w:rsidP="006A7EFE">
      <w:pPr>
        <w:spacing w:line="240" w:lineRule="auto"/>
        <w:jc w:val="both"/>
        <w:rPr>
          <w:rFonts w:asciiTheme="majorHAnsi" w:hAnsiTheme="majorHAnsi" w:cstheme="majorHAnsi"/>
          <w:sz w:val="24"/>
          <w:szCs w:val="24"/>
        </w:rPr>
      </w:pPr>
      <w:r w:rsidRPr="00A21AEB">
        <w:rPr>
          <w:rFonts w:asciiTheme="majorHAnsi" w:hAnsiTheme="majorHAnsi" w:cstheme="majorHAnsi"/>
          <w:sz w:val="24"/>
          <w:szCs w:val="24"/>
        </w:rPr>
        <w:t xml:space="preserve">Kết quả nghiên cứu được thể hiện ở </w:t>
      </w:r>
      <w:r w:rsidRPr="00A21AEB">
        <w:rPr>
          <w:rFonts w:asciiTheme="majorHAnsi" w:hAnsiTheme="majorHAnsi" w:cstheme="majorHAnsi"/>
          <w:b/>
          <w:sz w:val="24"/>
          <w:szCs w:val="24"/>
        </w:rPr>
        <w:t>Bả</w:t>
      </w:r>
      <w:r w:rsidR="00770FBD" w:rsidRPr="00A21AEB">
        <w:rPr>
          <w:rFonts w:asciiTheme="majorHAnsi" w:hAnsiTheme="majorHAnsi" w:cstheme="majorHAnsi"/>
          <w:b/>
          <w:sz w:val="24"/>
          <w:szCs w:val="24"/>
        </w:rPr>
        <w:t xml:space="preserve">ng </w:t>
      </w:r>
      <w:r w:rsidR="00770FBD" w:rsidRPr="00A21AEB">
        <w:rPr>
          <w:rFonts w:asciiTheme="majorHAnsi" w:hAnsiTheme="majorHAnsi" w:cstheme="majorHAnsi"/>
          <w:b/>
          <w:sz w:val="24"/>
          <w:szCs w:val="24"/>
          <w:lang w:val="en-US"/>
        </w:rPr>
        <w:t>2</w:t>
      </w:r>
      <w:r w:rsidRPr="00A21AEB">
        <w:rPr>
          <w:rFonts w:asciiTheme="majorHAnsi" w:hAnsiTheme="majorHAnsi" w:cstheme="majorHAnsi"/>
          <w:sz w:val="24"/>
          <w:szCs w:val="24"/>
        </w:rPr>
        <w:t>:</w:t>
      </w:r>
    </w:p>
    <w:p w14:paraId="624AFD8C" w14:textId="7B49E9E6" w:rsidR="006A7EFE" w:rsidRPr="00A21AEB" w:rsidRDefault="006A7EFE" w:rsidP="006A7EFE">
      <w:pPr>
        <w:spacing w:line="240" w:lineRule="auto"/>
        <w:jc w:val="center"/>
        <w:rPr>
          <w:rFonts w:asciiTheme="majorHAnsi" w:hAnsiTheme="majorHAnsi" w:cstheme="majorHAnsi"/>
          <w:sz w:val="24"/>
          <w:szCs w:val="24"/>
          <w:lang w:val="en-US"/>
        </w:rPr>
      </w:pPr>
      <w:r w:rsidRPr="00A21AEB">
        <w:rPr>
          <w:rFonts w:asciiTheme="majorHAnsi" w:hAnsiTheme="majorHAnsi" w:cstheme="majorHAnsi"/>
          <w:b/>
          <w:sz w:val="24"/>
          <w:szCs w:val="24"/>
        </w:rPr>
        <w:t>Bả</w:t>
      </w:r>
      <w:r w:rsidR="00770FBD" w:rsidRPr="00A21AEB">
        <w:rPr>
          <w:rFonts w:asciiTheme="majorHAnsi" w:hAnsiTheme="majorHAnsi" w:cstheme="majorHAnsi"/>
          <w:b/>
          <w:sz w:val="24"/>
          <w:szCs w:val="24"/>
        </w:rPr>
        <w:t xml:space="preserve">ng </w:t>
      </w:r>
      <w:r w:rsidR="00770FBD" w:rsidRPr="00A21AEB">
        <w:rPr>
          <w:rFonts w:asciiTheme="majorHAnsi" w:hAnsiTheme="majorHAnsi" w:cstheme="majorHAnsi"/>
          <w:b/>
          <w:sz w:val="24"/>
          <w:szCs w:val="24"/>
          <w:lang w:val="en-US"/>
        </w:rPr>
        <w:t>2.</w:t>
      </w:r>
    </w:p>
    <w:tbl>
      <w:tblPr>
        <w:tblStyle w:val="TableGrid"/>
        <w:tblW w:w="0" w:type="auto"/>
        <w:tblLayout w:type="fixed"/>
        <w:tblLook w:val="04A0" w:firstRow="1" w:lastRow="0" w:firstColumn="1" w:lastColumn="0" w:noHBand="0" w:noVBand="1"/>
      </w:tblPr>
      <w:tblGrid>
        <w:gridCol w:w="2988"/>
        <w:gridCol w:w="900"/>
        <w:gridCol w:w="630"/>
        <w:gridCol w:w="720"/>
        <w:gridCol w:w="630"/>
        <w:gridCol w:w="630"/>
        <w:gridCol w:w="630"/>
        <w:gridCol w:w="630"/>
        <w:gridCol w:w="630"/>
        <w:gridCol w:w="630"/>
        <w:gridCol w:w="630"/>
        <w:gridCol w:w="648"/>
      </w:tblGrid>
      <w:tr w:rsidR="006A7EFE" w:rsidRPr="00A21AEB" w14:paraId="70A2FEAE" w14:textId="77777777" w:rsidTr="00366697">
        <w:tc>
          <w:tcPr>
            <w:tcW w:w="3888" w:type="dxa"/>
            <w:gridSpan w:val="2"/>
            <w:shd w:val="clear" w:color="auto" w:fill="E2EFD9" w:themeFill="accent6" w:themeFillTint="33"/>
          </w:tcPr>
          <w:p w14:paraId="71EDC603" w14:textId="77777777" w:rsidR="006A7EFE" w:rsidRPr="00A21AEB" w:rsidRDefault="006A7EFE" w:rsidP="00366697">
            <w:pPr>
              <w:spacing w:line="240" w:lineRule="auto"/>
              <w:jc w:val="center"/>
              <w:rPr>
                <w:rFonts w:asciiTheme="majorHAnsi" w:hAnsiTheme="majorHAnsi" w:cstheme="majorHAnsi"/>
                <w:b/>
                <w:sz w:val="24"/>
                <w:szCs w:val="24"/>
              </w:rPr>
            </w:pPr>
            <w:r w:rsidRPr="00A21AEB">
              <w:rPr>
                <w:rFonts w:asciiTheme="majorHAnsi" w:hAnsiTheme="majorHAnsi" w:cstheme="majorHAnsi"/>
                <w:b/>
                <w:sz w:val="24"/>
                <w:szCs w:val="24"/>
              </w:rPr>
              <w:t>Giai đoạn</w:t>
            </w:r>
          </w:p>
        </w:tc>
        <w:tc>
          <w:tcPr>
            <w:tcW w:w="1980" w:type="dxa"/>
            <w:gridSpan w:val="3"/>
            <w:shd w:val="clear" w:color="auto" w:fill="E2EFD9" w:themeFill="accent6" w:themeFillTint="33"/>
          </w:tcPr>
          <w:p w14:paraId="49D25F58" w14:textId="77777777" w:rsidR="006A7EFE" w:rsidRPr="00A21AEB" w:rsidRDefault="006A7EFE" w:rsidP="00366697">
            <w:pPr>
              <w:spacing w:line="240" w:lineRule="auto"/>
              <w:jc w:val="center"/>
              <w:rPr>
                <w:rFonts w:asciiTheme="majorHAnsi" w:hAnsiTheme="majorHAnsi" w:cstheme="majorHAnsi"/>
                <w:b/>
                <w:sz w:val="24"/>
                <w:szCs w:val="24"/>
              </w:rPr>
            </w:pPr>
            <w:r w:rsidRPr="00A21AEB">
              <w:rPr>
                <w:rFonts w:asciiTheme="majorHAnsi" w:hAnsiTheme="majorHAnsi" w:cstheme="majorHAnsi"/>
                <w:b/>
                <w:sz w:val="24"/>
                <w:szCs w:val="24"/>
              </w:rPr>
              <w:t>I</w:t>
            </w:r>
          </w:p>
        </w:tc>
        <w:tc>
          <w:tcPr>
            <w:tcW w:w="1890" w:type="dxa"/>
            <w:gridSpan w:val="3"/>
            <w:shd w:val="clear" w:color="auto" w:fill="E2EFD9" w:themeFill="accent6" w:themeFillTint="33"/>
          </w:tcPr>
          <w:p w14:paraId="26A08F5B" w14:textId="77777777" w:rsidR="006A7EFE" w:rsidRPr="00A21AEB" w:rsidRDefault="006A7EFE" w:rsidP="00366697">
            <w:pPr>
              <w:spacing w:line="240" w:lineRule="auto"/>
              <w:jc w:val="center"/>
              <w:rPr>
                <w:rFonts w:asciiTheme="majorHAnsi" w:hAnsiTheme="majorHAnsi" w:cstheme="majorHAnsi"/>
                <w:b/>
                <w:sz w:val="24"/>
                <w:szCs w:val="24"/>
              </w:rPr>
            </w:pPr>
            <w:r w:rsidRPr="00A21AEB">
              <w:rPr>
                <w:rFonts w:asciiTheme="majorHAnsi" w:hAnsiTheme="majorHAnsi" w:cstheme="majorHAnsi"/>
                <w:b/>
                <w:sz w:val="24"/>
                <w:szCs w:val="24"/>
              </w:rPr>
              <w:t>II</w:t>
            </w:r>
          </w:p>
        </w:tc>
        <w:tc>
          <w:tcPr>
            <w:tcW w:w="2538" w:type="dxa"/>
            <w:gridSpan w:val="4"/>
            <w:shd w:val="clear" w:color="auto" w:fill="E2EFD9" w:themeFill="accent6" w:themeFillTint="33"/>
          </w:tcPr>
          <w:p w14:paraId="78A86E79" w14:textId="77777777" w:rsidR="006A7EFE" w:rsidRPr="00A21AEB" w:rsidRDefault="006A7EFE" w:rsidP="00366697">
            <w:pPr>
              <w:spacing w:line="240" w:lineRule="auto"/>
              <w:jc w:val="center"/>
              <w:rPr>
                <w:rFonts w:asciiTheme="majorHAnsi" w:hAnsiTheme="majorHAnsi" w:cstheme="majorHAnsi"/>
                <w:b/>
                <w:sz w:val="24"/>
                <w:szCs w:val="24"/>
              </w:rPr>
            </w:pPr>
            <w:r w:rsidRPr="00A21AEB">
              <w:rPr>
                <w:rFonts w:asciiTheme="majorHAnsi" w:hAnsiTheme="majorHAnsi" w:cstheme="majorHAnsi"/>
                <w:b/>
                <w:sz w:val="24"/>
                <w:szCs w:val="24"/>
              </w:rPr>
              <w:t>III</w:t>
            </w:r>
          </w:p>
        </w:tc>
      </w:tr>
      <w:tr w:rsidR="006A7EFE" w:rsidRPr="00A21AEB" w14:paraId="2AC96BC1" w14:textId="77777777" w:rsidTr="00366697">
        <w:tc>
          <w:tcPr>
            <w:tcW w:w="3888" w:type="dxa"/>
            <w:gridSpan w:val="2"/>
            <w:shd w:val="clear" w:color="auto" w:fill="E2EFD9" w:themeFill="accent6" w:themeFillTint="33"/>
          </w:tcPr>
          <w:p w14:paraId="38115A9D" w14:textId="77777777" w:rsidR="006A7EFE" w:rsidRPr="00A21AEB" w:rsidRDefault="006A7EFE" w:rsidP="00366697">
            <w:pPr>
              <w:spacing w:line="240" w:lineRule="auto"/>
              <w:jc w:val="center"/>
              <w:rPr>
                <w:rFonts w:asciiTheme="majorHAnsi" w:hAnsiTheme="majorHAnsi" w:cstheme="majorHAnsi"/>
                <w:b/>
                <w:sz w:val="24"/>
                <w:szCs w:val="24"/>
              </w:rPr>
            </w:pPr>
            <w:r w:rsidRPr="00A21AEB">
              <w:rPr>
                <w:rFonts w:asciiTheme="majorHAnsi" w:hAnsiTheme="majorHAnsi" w:cstheme="majorHAnsi"/>
                <w:b/>
                <w:sz w:val="24"/>
                <w:szCs w:val="24"/>
              </w:rPr>
              <w:t>Năm</w:t>
            </w:r>
          </w:p>
        </w:tc>
        <w:tc>
          <w:tcPr>
            <w:tcW w:w="630" w:type="dxa"/>
            <w:shd w:val="clear" w:color="auto" w:fill="E2EFD9" w:themeFill="accent6" w:themeFillTint="33"/>
          </w:tcPr>
          <w:p w14:paraId="0CCE0730" w14:textId="77777777" w:rsidR="006A7EFE" w:rsidRPr="00A21AEB" w:rsidRDefault="006A7EFE" w:rsidP="00366697">
            <w:pPr>
              <w:spacing w:line="240" w:lineRule="auto"/>
              <w:jc w:val="center"/>
              <w:rPr>
                <w:rFonts w:asciiTheme="majorHAnsi" w:hAnsiTheme="majorHAnsi" w:cstheme="majorHAnsi"/>
                <w:b/>
                <w:sz w:val="24"/>
                <w:szCs w:val="24"/>
              </w:rPr>
            </w:pPr>
            <w:r w:rsidRPr="00A21AEB">
              <w:rPr>
                <w:rFonts w:asciiTheme="majorHAnsi" w:hAnsiTheme="majorHAnsi" w:cstheme="majorHAnsi"/>
                <w:b/>
                <w:sz w:val="24"/>
                <w:szCs w:val="24"/>
              </w:rPr>
              <w:t>1</w:t>
            </w:r>
          </w:p>
        </w:tc>
        <w:tc>
          <w:tcPr>
            <w:tcW w:w="720" w:type="dxa"/>
            <w:shd w:val="clear" w:color="auto" w:fill="E2EFD9" w:themeFill="accent6" w:themeFillTint="33"/>
          </w:tcPr>
          <w:p w14:paraId="56F68138" w14:textId="77777777" w:rsidR="006A7EFE" w:rsidRPr="00A21AEB" w:rsidRDefault="006A7EFE" w:rsidP="00366697">
            <w:pPr>
              <w:spacing w:line="240" w:lineRule="auto"/>
              <w:jc w:val="center"/>
              <w:rPr>
                <w:rFonts w:asciiTheme="majorHAnsi" w:hAnsiTheme="majorHAnsi" w:cstheme="majorHAnsi"/>
                <w:b/>
                <w:sz w:val="24"/>
                <w:szCs w:val="24"/>
              </w:rPr>
            </w:pPr>
            <w:r w:rsidRPr="00A21AEB">
              <w:rPr>
                <w:rFonts w:asciiTheme="majorHAnsi" w:hAnsiTheme="majorHAnsi" w:cstheme="majorHAnsi"/>
                <w:b/>
                <w:sz w:val="24"/>
                <w:szCs w:val="24"/>
              </w:rPr>
              <w:t>2</w:t>
            </w:r>
          </w:p>
        </w:tc>
        <w:tc>
          <w:tcPr>
            <w:tcW w:w="630" w:type="dxa"/>
            <w:shd w:val="clear" w:color="auto" w:fill="E2EFD9" w:themeFill="accent6" w:themeFillTint="33"/>
          </w:tcPr>
          <w:p w14:paraId="49C837CE" w14:textId="77777777" w:rsidR="006A7EFE" w:rsidRPr="00A21AEB" w:rsidRDefault="006A7EFE" w:rsidP="00366697">
            <w:pPr>
              <w:spacing w:line="240" w:lineRule="auto"/>
              <w:jc w:val="center"/>
              <w:rPr>
                <w:rFonts w:asciiTheme="majorHAnsi" w:hAnsiTheme="majorHAnsi" w:cstheme="majorHAnsi"/>
                <w:b/>
                <w:sz w:val="24"/>
                <w:szCs w:val="24"/>
              </w:rPr>
            </w:pPr>
            <w:r w:rsidRPr="00A21AEB">
              <w:rPr>
                <w:rFonts w:asciiTheme="majorHAnsi" w:hAnsiTheme="majorHAnsi" w:cstheme="majorHAnsi"/>
                <w:b/>
                <w:sz w:val="24"/>
                <w:szCs w:val="24"/>
              </w:rPr>
              <w:t>3</w:t>
            </w:r>
          </w:p>
        </w:tc>
        <w:tc>
          <w:tcPr>
            <w:tcW w:w="630" w:type="dxa"/>
            <w:shd w:val="clear" w:color="auto" w:fill="E2EFD9" w:themeFill="accent6" w:themeFillTint="33"/>
          </w:tcPr>
          <w:p w14:paraId="2111BA59" w14:textId="77777777" w:rsidR="006A7EFE" w:rsidRPr="00A21AEB" w:rsidRDefault="006A7EFE" w:rsidP="00366697">
            <w:pPr>
              <w:spacing w:line="240" w:lineRule="auto"/>
              <w:jc w:val="center"/>
              <w:rPr>
                <w:rFonts w:asciiTheme="majorHAnsi" w:hAnsiTheme="majorHAnsi" w:cstheme="majorHAnsi"/>
                <w:b/>
                <w:sz w:val="24"/>
                <w:szCs w:val="24"/>
              </w:rPr>
            </w:pPr>
            <w:r w:rsidRPr="00A21AEB">
              <w:rPr>
                <w:rFonts w:asciiTheme="majorHAnsi" w:hAnsiTheme="majorHAnsi" w:cstheme="majorHAnsi"/>
                <w:b/>
                <w:sz w:val="24"/>
                <w:szCs w:val="24"/>
              </w:rPr>
              <w:t>4</w:t>
            </w:r>
          </w:p>
        </w:tc>
        <w:tc>
          <w:tcPr>
            <w:tcW w:w="630" w:type="dxa"/>
            <w:shd w:val="clear" w:color="auto" w:fill="E2EFD9" w:themeFill="accent6" w:themeFillTint="33"/>
          </w:tcPr>
          <w:p w14:paraId="40269A03" w14:textId="77777777" w:rsidR="006A7EFE" w:rsidRPr="00A21AEB" w:rsidRDefault="006A7EFE" w:rsidP="00366697">
            <w:pPr>
              <w:spacing w:line="240" w:lineRule="auto"/>
              <w:jc w:val="center"/>
              <w:rPr>
                <w:rFonts w:asciiTheme="majorHAnsi" w:hAnsiTheme="majorHAnsi" w:cstheme="majorHAnsi"/>
                <w:b/>
                <w:sz w:val="24"/>
                <w:szCs w:val="24"/>
              </w:rPr>
            </w:pPr>
            <w:r w:rsidRPr="00A21AEB">
              <w:rPr>
                <w:rFonts w:asciiTheme="majorHAnsi" w:hAnsiTheme="majorHAnsi" w:cstheme="majorHAnsi"/>
                <w:b/>
                <w:sz w:val="24"/>
                <w:szCs w:val="24"/>
              </w:rPr>
              <w:t>5</w:t>
            </w:r>
          </w:p>
        </w:tc>
        <w:tc>
          <w:tcPr>
            <w:tcW w:w="630" w:type="dxa"/>
            <w:shd w:val="clear" w:color="auto" w:fill="E2EFD9" w:themeFill="accent6" w:themeFillTint="33"/>
          </w:tcPr>
          <w:p w14:paraId="23EF28FA" w14:textId="77777777" w:rsidR="006A7EFE" w:rsidRPr="00A21AEB" w:rsidRDefault="006A7EFE" w:rsidP="00366697">
            <w:pPr>
              <w:spacing w:line="240" w:lineRule="auto"/>
              <w:jc w:val="center"/>
              <w:rPr>
                <w:rFonts w:asciiTheme="majorHAnsi" w:hAnsiTheme="majorHAnsi" w:cstheme="majorHAnsi"/>
                <w:b/>
                <w:sz w:val="24"/>
                <w:szCs w:val="24"/>
              </w:rPr>
            </w:pPr>
            <w:r w:rsidRPr="00A21AEB">
              <w:rPr>
                <w:rFonts w:asciiTheme="majorHAnsi" w:hAnsiTheme="majorHAnsi" w:cstheme="majorHAnsi"/>
                <w:b/>
                <w:sz w:val="24"/>
                <w:szCs w:val="24"/>
              </w:rPr>
              <w:t>6</w:t>
            </w:r>
          </w:p>
        </w:tc>
        <w:tc>
          <w:tcPr>
            <w:tcW w:w="630" w:type="dxa"/>
            <w:shd w:val="clear" w:color="auto" w:fill="E2EFD9" w:themeFill="accent6" w:themeFillTint="33"/>
          </w:tcPr>
          <w:p w14:paraId="2903C807" w14:textId="77777777" w:rsidR="006A7EFE" w:rsidRPr="00A21AEB" w:rsidRDefault="006A7EFE" w:rsidP="00366697">
            <w:pPr>
              <w:spacing w:line="240" w:lineRule="auto"/>
              <w:jc w:val="center"/>
              <w:rPr>
                <w:rFonts w:asciiTheme="majorHAnsi" w:hAnsiTheme="majorHAnsi" w:cstheme="majorHAnsi"/>
                <w:b/>
                <w:sz w:val="24"/>
                <w:szCs w:val="24"/>
              </w:rPr>
            </w:pPr>
            <w:r w:rsidRPr="00A21AEB">
              <w:rPr>
                <w:rFonts w:asciiTheme="majorHAnsi" w:hAnsiTheme="majorHAnsi" w:cstheme="majorHAnsi"/>
                <w:b/>
                <w:sz w:val="24"/>
                <w:szCs w:val="24"/>
              </w:rPr>
              <w:t>7</w:t>
            </w:r>
          </w:p>
        </w:tc>
        <w:tc>
          <w:tcPr>
            <w:tcW w:w="630" w:type="dxa"/>
            <w:shd w:val="clear" w:color="auto" w:fill="E2EFD9" w:themeFill="accent6" w:themeFillTint="33"/>
          </w:tcPr>
          <w:p w14:paraId="111D79C8" w14:textId="77777777" w:rsidR="006A7EFE" w:rsidRPr="00A21AEB" w:rsidRDefault="006A7EFE" w:rsidP="00366697">
            <w:pPr>
              <w:spacing w:line="240" w:lineRule="auto"/>
              <w:jc w:val="center"/>
              <w:rPr>
                <w:rFonts w:asciiTheme="majorHAnsi" w:hAnsiTheme="majorHAnsi" w:cstheme="majorHAnsi"/>
                <w:b/>
                <w:sz w:val="24"/>
                <w:szCs w:val="24"/>
              </w:rPr>
            </w:pPr>
            <w:r w:rsidRPr="00A21AEB">
              <w:rPr>
                <w:rFonts w:asciiTheme="majorHAnsi" w:hAnsiTheme="majorHAnsi" w:cstheme="majorHAnsi"/>
                <w:b/>
                <w:sz w:val="24"/>
                <w:szCs w:val="24"/>
              </w:rPr>
              <w:t>8</w:t>
            </w:r>
          </w:p>
        </w:tc>
        <w:tc>
          <w:tcPr>
            <w:tcW w:w="630" w:type="dxa"/>
            <w:shd w:val="clear" w:color="auto" w:fill="E2EFD9" w:themeFill="accent6" w:themeFillTint="33"/>
          </w:tcPr>
          <w:p w14:paraId="32D59AD7" w14:textId="77777777" w:rsidR="006A7EFE" w:rsidRPr="00A21AEB" w:rsidRDefault="006A7EFE" w:rsidP="00366697">
            <w:pPr>
              <w:spacing w:line="240" w:lineRule="auto"/>
              <w:jc w:val="center"/>
              <w:rPr>
                <w:rFonts w:asciiTheme="majorHAnsi" w:hAnsiTheme="majorHAnsi" w:cstheme="majorHAnsi"/>
                <w:b/>
                <w:sz w:val="24"/>
                <w:szCs w:val="24"/>
              </w:rPr>
            </w:pPr>
            <w:r w:rsidRPr="00A21AEB">
              <w:rPr>
                <w:rFonts w:asciiTheme="majorHAnsi" w:hAnsiTheme="majorHAnsi" w:cstheme="majorHAnsi"/>
                <w:b/>
                <w:sz w:val="24"/>
                <w:szCs w:val="24"/>
              </w:rPr>
              <w:t>9</w:t>
            </w:r>
          </w:p>
        </w:tc>
        <w:tc>
          <w:tcPr>
            <w:tcW w:w="648" w:type="dxa"/>
            <w:shd w:val="clear" w:color="auto" w:fill="E2EFD9" w:themeFill="accent6" w:themeFillTint="33"/>
          </w:tcPr>
          <w:p w14:paraId="47A1F1E3" w14:textId="77777777" w:rsidR="006A7EFE" w:rsidRPr="00A21AEB" w:rsidRDefault="006A7EFE" w:rsidP="00366697">
            <w:pPr>
              <w:spacing w:line="240" w:lineRule="auto"/>
              <w:jc w:val="center"/>
              <w:rPr>
                <w:rFonts w:asciiTheme="majorHAnsi" w:hAnsiTheme="majorHAnsi" w:cstheme="majorHAnsi"/>
                <w:b/>
                <w:sz w:val="24"/>
                <w:szCs w:val="24"/>
              </w:rPr>
            </w:pPr>
            <w:r w:rsidRPr="00A21AEB">
              <w:rPr>
                <w:rFonts w:asciiTheme="majorHAnsi" w:hAnsiTheme="majorHAnsi" w:cstheme="majorHAnsi"/>
                <w:b/>
                <w:sz w:val="24"/>
                <w:szCs w:val="24"/>
              </w:rPr>
              <w:t>10</w:t>
            </w:r>
          </w:p>
        </w:tc>
      </w:tr>
      <w:tr w:rsidR="006A7EFE" w:rsidRPr="00A21AEB" w14:paraId="0822838D" w14:textId="77777777" w:rsidTr="00366697">
        <w:tc>
          <w:tcPr>
            <w:tcW w:w="2988" w:type="dxa"/>
            <w:vMerge w:val="restart"/>
            <w:shd w:val="clear" w:color="auto" w:fill="D9E2F3" w:themeFill="accent5" w:themeFillTint="33"/>
          </w:tcPr>
          <w:p w14:paraId="0C37A03C" w14:textId="77777777" w:rsidR="006A7EFE" w:rsidRPr="00A21AEB" w:rsidRDefault="006A7EFE" w:rsidP="00366697">
            <w:pPr>
              <w:spacing w:line="240" w:lineRule="auto"/>
              <w:jc w:val="center"/>
              <w:rPr>
                <w:rFonts w:asciiTheme="majorHAnsi" w:hAnsiTheme="majorHAnsi" w:cstheme="majorHAnsi"/>
                <w:b/>
                <w:sz w:val="24"/>
                <w:szCs w:val="24"/>
              </w:rPr>
            </w:pPr>
            <w:r w:rsidRPr="00A21AEB">
              <w:rPr>
                <w:rFonts w:asciiTheme="majorHAnsi" w:hAnsiTheme="majorHAnsi" w:cstheme="majorHAnsi"/>
                <w:b/>
                <w:sz w:val="24"/>
                <w:szCs w:val="24"/>
              </w:rPr>
              <w:t>Sinh khối thực vật (g/m</w:t>
            </w:r>
            <w:r w:rsidRPr="00A21AEB">
              <w:rPr>
                <w:rFonts w:asciiTheme="majorHAnsi" w:hAnsiTheme="majorHAnsi" w:cstheme="majorHAnsi"/>
                <w:b/>
                <w:sz w:val="24"/>
                <w:szCs w:val="24"/>
                <w:vertAlign w:val="superscript"/>
              </w:rPr>
              <w:t>2</w:t>
            </w:r>
            <w:r w:rsidRPr="00A21AEB">
              <w:rPr>
                <w:rFonts w:asciiTheme="majorHAnsi" w:hAnsiTheme="majorHAnsi" w:cstheme="majorHAnsi"/>
                <w:b/>
                <w:sz w:val="24"/>
                <w:szCs w:val="24"/>
              </w:rPr>
              <w:t>)</w:t>
            </w:r>
          </w:p>
        </w:tc>
        <w:tc>
          <w:tcPr>
            <w:tcW w:w="900" w:type="dxa"/>
            <w:shd w:val="clear" w:color="auto" w:fill="D9E2F3" w:themeFill="accent5" w:themeFillTint="33"/>
          </w:tcPr>
          <w:p w14:paraId="4D0ADE76" w14:textId="77777777" w:rsidR="006A7EFE" w:rsidRPr="00A21AEB" w:rsidRDefault="006A7EFE" w:rsidP="00366697">
            <w:pPr>
              <w:spacing w:line="240" w:lineRule="auto"/>
              <w:jc w:val="center"/>
              <w:rPr>
                <w:rFonts w:asciiTheme="majorHAnsi" w:hAnsiTheme="majorHAnsi" w:cstheme="majorHAnsi"/>
                <w:b/>
                <w:sz w:val="24"/>
                <w:szCs w:val="24"/>
              </w:rPr>
            </w:pPr>
            <w:r w:rsidRPr="00A21AEB">
              <w:rPr>
                <w:rFonts w:asciiTheme="majorHAnsi" w:hAnsiTheme="majorHAnsi" w:cstheme="majorHAnsi"/>
                <w:b/>
                <w:sz w:val="24"/>
                <w:szCs w:val="24"/>
              </w:rPr>
              <w:t>Lô X</w:t>
            </w:r>
          </w:p>
        </w:tc>
        <w:tc>
          <w:tcPr>
            <w:tcW w:w="630" w:type="dxa"/>
          </w:tcPr>
          <w:p w14:paraId="35052557"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780</w:t>
            </w:r>
          </w:p>
        </w:tc>
        <w:tc>
          <w:tcPr>
            <w:tcW w:w="720" w:type="dxa"/>
          </w:tcPr>
          <w:p w14:paraId="21765798"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782</w:t>
            </w:r>
          </w:p>
        </w:tc>
        <w:tc>
          <w:tcPr>
            <w:tcW w:w="630" w:type="dxa"/>
          </w:tcPr>
          <w:p w14:paraId="540B25A7"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780</w:t>
            </w:r>
          </w:p>
        </w:tc>
        <w:tc>
          <w:tcPr>
            <w:tcW w:w="630" w:type="dxa"/>
          </w:tcPr>
          <w:p w14:paraId="4AB063CA"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779</w:t>
            </w:r>
          </w:p>
        </w:tc>
        <w:tc>
          <w:tcPr>
            <w:tcW w:w="630" w:type="dxa"/>
          </w:tcPr>
          <w:p w14:paraId="6BF11A57"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778</w:t>
            </w:r>
          </w:p>
        </w:tc>
        <w:tc>
          <w:tcPr>
            <w:tcW w:w="630" w:type="dxa"/>
          </w:tcPr>
          <w:p w14:paraId="1B8C7345"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780</w:t>
            </w:r>
          </w:p>
        </w:tc>
        <w:tc>
          <w:tcPr>
            <w:tcW w:w="630" w:type="dxa"/>
          </w:tcPr>
          <w:p w14:paraId="762ED4B0"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782</w:t>
            </w:r>
          </w:p>
        </w:tc>
        <w:tc>
          <w:tcPr>
            <w:tcW w:w="630" w:type="dxa"/>
          </w:tcPr>
          <w:p w14:paraId="7DA24DBC"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781</w:t>
            </w:r>
          </w:p>
        </w:tc>
        <w:tc>
          <w:tcPr>
            <w:tcW w:w="630" w:type="dxa"/>
          </w:tcPr>
          <w:p w14:paraId="568D116B"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780</w:t>
            </w:r>
          </w:p>
        </w:tc>
        <w:tc>
          <w:tcPr>
            <w:tcW w:w="648" w:type="dxa"/>
          </w:tcPr>
          <w:p w14:paraId="7CE213E7"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779</w:t>
            </w:r>
          </w:p>
        </w:tc>
      </w:tr>
      <w:tr w:rsidR="006A7EFE" w:rsidRPr="00A21AEB" w14:paraId="5E19C83A" w14:textId="77777777" w:rsidTr="00366697">
        <w:tc>
          <w:tcPr>
            <w:tcW w:w="2988" w:type="dxa"/>
            <w:vMerge/>
            <w:shd w:val="clear" w:color="auto" w:fill="D9E2F3" w:themeFill="accent5" w:themeFillTint="33"/>
          </w:tcPr>
          <w:p w14:paraId="2F1D6AA7" w14:textId="77777777" w:rsidR="006A7EFE" w:rsidRPr="00A21AEB" w:rsidRDefault="006A7EFE" w:rsidP="00366697">
            <w:pPr>
              <w:spacing w:line="240" w:lineRule="auto"/>
              <w:jc w:val="center"/>
              <w:rPr>
                <w:rFonts w:asciiTheme="majorHAnsi" w:hAnsiTheme="majorHAnsi" w:cstheme="majorHAnsi"/>
                <w:b/>
                <w:sz w:val="24"/>
                <w:szCs w:val="24"/>
              </w:rPr>
            </w:pPr>
          </w:p>
        </w:tc>
        <w:tc>
          <w:tcPr>
            <w:tcW w:w="900" w:type="dxa"/>
            <w:shd w:val="clear" w:color="auto" w:fill="D9E2F3" w:themeFill="accent5" w:themeFillTint="33"/>
          </w:tcPr>
          <w:p w14:paraId="16914583" w14:textId="77777777" w:rsidR="006A7EFE" w:rsidRPr="00A21AEB" w:rsidRDefault="006A7EFE" w:rsidP="00366697">
            <w:pPr>
              <w:spacing w:line="240" w:lineRule="auto"/>
              <w:jc w:val="center"/>
              <w:rPr>
                <w:rFonts w:asciiTheme="majorHAnsi" w:hAnsiTheme="majorHAnsi" w:cstheme="majorHAnsi"/>
                <w:b/>
                <w:sz w:val="24"/>
                <w:szCs w:val="24"/>
              </w:rPr>
            </w:pPr>
            <w:r w:rsidRPr="00A21AEB">
              <w:rPr>
                <w:rFonts w:asciiTheme="majorHAnsi" w:hAnsiTheme="majorHAnsi" w:cstheme="majorHAnsi"/>
                <w:b/>
                <w:sz w:val="24"/>
                <w:szCs w:val="24"/>
              </w:rPr>
              <w:t>Lô Y</w:t>
            </w:r>
          </w:p>
        </w:tc>
        <w:tc>
          <w:tcPr>
            <w:tcW w:w="630" w:type="dxa"/>
          </w:tcPr>
          <w:p w14:paraId="5E2478F2"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779</w:t>
            </w:r>
          </w:p>
        </w:tc>
        <w:tc>
          <w:tcPr>
            <w:tcW w:w="720" w:type="dxa"/>
          </w:tcPr>
          <w:p w14:paraId="3840CB42"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781</w:t>
            </w:r>
          </w:p>
        </w:tc>
        <w:tc>
          <w:tcPr>
            <w:tcW w:w="630" w:type="dxa"/>
          </w:tcPr>
          <w:p w14:paraId="28C279AC"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780</w:t>
            </w:r>
          </w:p>
        </w:tc>
        <w:tc>
          <w:tcPr>
            <w:tcW w:w="630" w:type="dxa"/>
          </w:tcPr>
          <w:p w14:paraId="47C27507"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0</w:t>
            </w:r>
          </w:p>
        </w:tc>
        <w:tc>
          <w:tcPr>
            <w:tcW w:w="630" w:type="dxa"/>
          </w:tcPr>
          <w:p w14:paraId="0A107A91"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0</w:t>
            </w:r>
          </w:p>
        </w:tc>
        <w:tc>
          <w:tcPr>
            <w:tcW w:w="630" w:type="dxa"/>
          </w:tcPr>
          <w:p w14:paraId="353ACB2B"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0</w:t>
            </w:r>
          </w:p>
        </w:tc>
        <w:tc>
          <w:tcPr>
            <w:tcW w:w="630" w:type="dxa"/>
          </w:tcPr>
          <w:p w14:paraId="2B90F6D5"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50</w:t>
            </w:r>
          </w:p>
        </w:tc>
        <w:tc>
          <w:tcPr>
            <w:tcW w:w="630" w:type="dxa"/>
          </w:tcPr>
          <w:p w14:paraId="735A046B"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120</w:t>
            </w:r>
          </w:p>
        </w:tc>
        <w:tc>
          <w:tcPr>
            <w:tcW w:w="630" w:type="dxa"/>
          </w:tcPr>
          <w:p w14:paraId="5F68822B"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250</w:t>
            </w:r>
          </w:p>
        </w:tc>
        <w:tc>
          <w:tcPr>
            <w:tcW w:w="648" w:type="dxa"/>
          </w:tcPr>
          <w:p w14:paraId="47568ADB"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400</w:t>
            </w:r>
          </w:p>
        </w:tc>
      </w:tr>
      <w:tr w:rsidR="006A7EFE" w:rsidRPr="00A21AEB" w14:paraId="2603BA17" w14:textId="77777777" w:rsidTr="00366697">
        <w:tc>
          <w:tcPr>
            <w:tcW w:w="2988" w:type="dxa"/>
            <w:vMerge w:val="restart"/>
            <w:shd w:val="clear" w:color="auto" w:fill="D9E2F3" w:themeFill="accent5" w:themeFillTint="33"/>
          </w:tcPr>
          <w:p w14:paraId="1E233CA7" w14:textId="77777777" w:rsidR="006A7EFE" w:rsidRPr="00A21AEB" w:rsidRDefault="006A7EFE" w:rsidP="00366697">
            <w:pPr>
              <w:spacing w:line="240" w:lineRule="auto"/>
              <w:jc w:val="center"/>
              <w:rPr>
                <w:rFonts w:asciiTheme="majorHAnsi" w:hAnsiTheme="majorHAnsi" w:cstheme="majorHAnsi"/>
                <w:b/>
                <w:sz w:val="24"/>
                <w:szCs w:val="24"/>
              </w:rPr>
            </w:pPr>
            <w:r w:rsidRPr="00A21AEB">
              <w:rPr>
                <w:rFonts w:asciiTheme="majorHAnsi" w:hAnsiTheme="majorHAnsi" w:cstheme="majorHAnsi"/>
                <w:b/>
                <w:sz w:val="24"/>
                <w:szCs w:val="24"/>
              </w:rPr>
              <w:t>Lượng khoáng thất thoát hàng năm (kg/ha)</w:t>
            </w:r>
          </w:p>
        </w:tc>
        <w:tc>
          <w:tcPr>
            <w:tcW w:w="900" w:type="dxa"/>
            <w:shd w:val="clear" w:color="auto" w:fill="D9E2F3" w:themeFill="accent5" w:themeFillTint="33"/>
          </w:tcPr>
          <w:p w14:paraId="48DA9581" w14:textId="77777777" w:rsidR="006A7EFE" w:rsidRPr="00A21AEB" w:rsidRDefault="006A7EFE" w:rsidP="00366697">
            <w:pPr>
              <w:spacing w:line="240" w:lineRule="auto"/>
              <w:jc w:val="center"/>
              <w:rPr>
                <w:rFonts w:asciiTheme="majorHAnsi" w:hAnsiTheme="majorHAnsi" w:cstheme="majorHAnsi"/>
                <w:b/>
                <w:sz w:val="24"/>
                <w:szCs w:val="24"/>
              </w:rPr>
            </w:pPr>
            <w:r w:rsidRPr="00A21AEB">
              <w:rPr>
                <w:rFonts w:asciiTheme="majorHAnsi" w:hAnsiTheme="majorHAnsi" w:cstheme="majorHAnsi"/>
                <w:b/>
                <w:sz w:val="24"/>
                <w:szCs w:val="24"/>
              </w:rPr>
              <w:t>Lô X</w:t>
            </w:r>
          </w:p>
        </w:tc>
        <w:tc>
          <w:tcPr>
            <w:tcW w:w="630" w:type="dxa"/>
          </w:tcPr>
          <w:p w14:paraId="04A6509B"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13</w:t>
            </w:r>
          </w:p>
        </w:tc>
        <w:tc>
          <w:tcPr>
            <w:tcW w:w="720" w:type="dxa"/>
          </w:tcPr>
          <w:p w14:paraId="7B6EFC82"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9</w:t>
            </w:r>
          </w:p>
        </w:tc>
        <w:tc>
          <w:tcPr>
            <w:tcW w:w="630" w:type="dxa"/>
          </w:tcPr>
          <w:p w14:paraId="6BD9FBE3"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13</w:t>
            </w:r>
          </w:p>
        </w:tc>
        <w:tc>
          <w:tcPr>
            <w:tcW w:w="630" w:type="dxa"/>
          </w:tcPr>
          <w:p w14:paraId="24A12CA0"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13</w:t>
            </w:r>
          </w:p>
        </w:tc>
        <w:tc>
          <w:tcPr>
            <w:tcW w:w="630" w:type="dxa"/>
          </w:tcPr>
          <w:p w14:paraId="5639C506"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14</w:t>
            </w:r>
          </w:p>
        </w:tc>
        <w:tc>
          <w:tcPr>
            <w:tcW w:w="630" w:type="dxa"/>
          </w:tcPr>
          <w:p w14:paraId="01485B4A"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13</w:t>
            </w:r>
          </w:p>
        </w:tc>
        <w:tc>
          <w:tcPr>
            <w:tcW w:w="630" w:type="dxa"/>
          </w:tcPr>
          <w:p w14:paraId="4FE2CCC5"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12</w:t>
            </w:r>
          </w:p>
        </w:tc>
        <w:tc>
          <w:tcPr>
            <w:tcW w:w="630" w:type="dxa"/>
          </w:tcPr>
          <w:p w14:paraId="4AD685D2"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13</w:t>
            </w:r>
          </w:p>
        </w:tc>
        <w:tc>
          <w:tcPr>
            <w:tcW w:w="630" w:type="dxa"/>
          </w:tcPr>
          <w:p w14:paraId="22D8AFF1"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12</w:t>
            </w:r>
          </w:p>
        </w:tc>
        <w:tc>
          <w:tcPr>
            <w:tcW w:w="648" w:type="dxa"/>
          </w:tcPr>
          <w:p w14:paraId="6DE2848B"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13</w:t>
            </w:r>
          </w:p>
        </w:tc>
      </w:tr>
      <w:tr w:rsidR="006A7EFE" w:rsidRPr="00A21AEB" w14:paraId="71907BE3" w14:textId="77777777" w:rsidTr="00366697">
        <w:tc>
          <w:tcPr>
            <w:tcW w:w="2988" w:type="dxa"/>
            <w:vMerge/>
            <w:shd w:val="clear" w:color="auto" w:fill="D9E2F3" w:themeFill="accent5" w:themeFillTint="33"/>
          </w:tcPr>
          <w:p w14:paraId="7806C5EA" w14:textId="77777777" w:rsidR="006A7EFE" w:rsidRPr="00A21AEB" w:rsidRDefault="006A7EFE" w:rsidP="00366697">
            <w:pPr>
              <w:spacing w:line="240" w:lineRule="auto"/>
              <w:jc w:val="center"/>
              <w:rPr>
                <w:rFonts w:asciiTheme="majorHAnsi" w:hAnsiTheme="majorHAnsi" w:cstheme="majorHAnsi"/>
                <w:b/>
                <w:sz w:val="24"/>
                <w:szCs w:val="24"/>
              </w:rPr>
            </w:pPr>
          </w:p>
        </w:tc>
        <w:tc>
          <w:tcPr>
            <w:tcW w:w="900" w:type="dxa"/>
            <w:shd w:val="clear" w:color="auto" w:fill="D9E2F3" w:themeFill="accent5" w:themeFillTint="33"/>
          </w:tcPr>
          <w:p w14:paraId="36E39FBD" w14:textId="77777777" w:rsidR="006A7EFE" w:rsidRPr="00A21AEB" w:rsidRDefault="006A7EFE" w:rsidP="00366697">
            <w:pPr>
              <w:spacing w:line="240" w:lineRule="auto"/>
              <w:jc w:val="center"/>
              <w:rPr>
                <w:rFonts w:asciiTheme="majorHAnsi" w:hAnsiTheme="majorHAnsi" w:cstheme="majorHAnsi"/>
                <w:b/>
                <w:sz w:val="24"/>
                <w:szCs w:val="24"/>
              </w:rPr>
            </w:pPr>
            <w:r w:rsidRPr="00A21AEB">
              <w:rPr>
                <w:rFonts w:asciiTheme="majorHAnsi" w:hAnsiTheme="majorHAnsi" w:cstheme="majorHAnsi"/>
                <w:b/>
                <w:sz w:val="24"/>
                <w:szCs w:val="24"/>
              </w:rPr>
              <w:t>Lô Y</w:t>
            </w:r>
          </w:p>
        </w:tc>
        <w:tc>
          <w:tcPr>
            <w:tcW w:w="630" w:type="dxa"/>
          </w:tcPr>
          <w:p w14:paraId="5573E78E"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14</w:t>
            </w:r>
          </w:p>
        </w:tc>
        <w:tc>
          <w:tcPr>
            <w:tcW w:w="720" w:type="dxa"/>
          </w:tcPr>
          <w:p w14:paraId="5A8720E1"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10</w:t>
            </w:r>
          </w:p>
        </w:tc>
        <w:tc>
          <w:tcPr>
            <w:tcW w:w="630" w:type="dxa"/>
          </w:tcPr>
          <w:p w14:paraId="0D053FF8"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13</w:t>
            </w:r>
          </w:p>
        </w:tc>
        <w:tc>
          <w:tcPr>
            <w:tcW w:w="630" w:type="dxa"/>
          </w:tcPr>
          <w:p w14:paraId="1D73B39C"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65</w:t>
            </w:r>
          </w:p>
        </w:tc>
        <w:tc>
          <w:tcPr>
            <w:tcW w:w="630" w:type="dxa"/>
          </w:tcPr>
          <w:p w14:paraId="7ABE2915"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72</w:t>
            </w:r>
          </w:p>
        </w:tc>
        <w:tc>
          <w:tcPr>
            <w:tcW w:w="630" w:type="dxa"/>
          </w:tcPr>
          <w:p w14:paraId="6C3AFA6B"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76</w:t>
            </w:r>
          </w:p>
        </w:tc>
        <w:tc>
          <w:tcPr>
            <w:tcW w:w="630" w:type="dxa"/>
          </w:tcPr>
          <w:p w14:paraId="2DA5DB60"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55</w:t>
            </w:r>
          </w:p>
        </w:tc>
        <w:tc>
          <w:tcPr>
            <w:tcW w:w="630" w:type="dxa"/>
          </w:tcPr>
          <w:p w14:paraId="4EDDB922"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35</w:t>
            </w:r>
          </w:p>
        </w:tc>
        <w:tc>
          <w:tcPr>
            <w:tcW w:w="630" w:type="dxa"/>
          </w:tcPr>
          <w:p w14:paraId="2B141D3A"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20</w:t>
            </w:r>
          </w:p>
        </w:tc>
        <w:tc>
          <w:tcPr>
            <w:tcW w:w="648" w:type="dxa"/>
          </w:tcPr>
          <w:p w14:paraId="3DB205AC" w14:textId="77777777" w:rsidR="006A7EFE" w:rsidRPr="00A21AEB" w:rsidRDefault="006A7EFE" w:rsidP="00366697">
            <w:pPr>
              <w:spacing w:line="240" w:lineRule="auto"/>
              <w:jc w:val="center"/>
              <w:rPr>
                <w:rFonts w:asciiTheme="majorHAnsi" w:hAnsiTheme="majorHAnsi" w:cstheme="majorHAnsi"/>
                <w:sz w:val="24"/>
                <w:szCs w:val="24"/>
              </w:rPr>
            </w:pPr>
            <w:r w:rsidRPr="00A21AEB">
              <w:rPr>
                <w:rFonts w:asciiTheme="majorHAnsi" w:hAnsiTheme="majorHAnsi" w:cstheme="majorHAnsi"/>
                <w:sz w:val="24"/>
                <w:szCs w:val="24"/>
              </w:rPr>
              <w:t>18</w:t>
            </w:r>
          </w:p>
        </w:tc>
      </w:tr>
    </w:tbl>
    <w:p w14:paraId="3478B267" w14:textId="77777777" w:rsidR="001E3D1E" w:rsidRPr="00A21AEB" w:rsidRDefault="001E3D1E" w:rsidP="006A7EFE">
      <w:pPr>
        <w:spacing w:line="240" w:lineRule="auto"/>
        <w:jc w:val="both"/>
        <w:rPr>
          <w:rFonts w:asciiTheme="majorHAnsi" w:hAnsiTheme="majorHAnsi" w:cstheme="majorHAnsi"/>
          <w:sz w:val="24"/>
          <w:szCs w:val="24"/>
          <w:lang w:val="en-US"/>
        </w:rPr>
      </w:pPr>
    </w:p>
    <w:p w14:paraId="4EED9C97" w14:textId="77777777" w:rsidR="006A7EFE" w:rsidRPr="00A21AEB" w:rsidRDefault="006A7EFE" w:rsidP="006A7EFE">
      <w:pPr>
        <w:spacing w:line="240" w:lineRule="auto"/>
        <w:jc w:val="both"/>
        <w:rPr>
          <w:rFonts w:asciiTheme="majorHAnsi" w:hAnsiTheme="majorHAnsi" w:cstheme="majorHAnsi"/>
          <w:sz w:val="24"/>
          <w:szCs w:val="24"/>
        </w:rPr>
      </w:pPr>
      <w:r w:rsidRPr="00A21AEB">
        <w:rPr>
          <w:rFonts w:asciiTheme="majorHAnsi" w:hAnsiTheme="majorHAnsi" w:cstheme="majorHAnsi"/>
          <w:sz w:val="24"/>
          <w:szCs w:val="24"/>
        </w:rPr>
        <w:t>Hãy cho biết, mỗi phát biểu dưới đây là Đúng hay Sai?</w:t>
      </w:r>
    </w:p>
    <w:p w14:paraId="0C9D20B4" w14:textId="77777777" w:rsidR="006A7EFE" w:rsidRPr="00A21AEB" w:rsidRDefault="006A7EFE" w:rsidP="006A7EFE">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a)</w:t>
      </w:r>
      <w:r w:rsidRPr="00A21AEB">
        <w:rPr>
          <w:rFonts w:asciiTheme="majorHAnsi" w:hAnsiTheme="majorHAnsi" w:cstheme="majorHAnsi"/>
          <w:sz w:val="24"/>
          <w:szCs w:val="24"/>
        </w:rPr>
        <w:t xml:space="preserve"> Ở lô Y, giai đoạn I có sinh khối thực vật lớn nhất và lượng khoáng thất thoát hằng năm là nhỏ nhất.</w:t>
      </w:r>
    </w:p>
    <w:p w14:paraId="02FC56B0" w14:textId="77777777" w:rsidR="006A7EFE" w:rsidRPr="00A21AEB" w:rsidRDefault="006A7EFE" w:rsidP="006A7EFE">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b)</w:t>
      </w:r>
      <w:r w:rsidRPr="00A21AEB">
        <w:rPr>
          <w:rFonts w:asciiTheme="majorHAnsi" w:hAnsiTheme="majorHAnsi" w:cstheme="majorHAnsi"/>
          <w:sz w:val="24"/>
          <w:szCs w:val="24"/>
        </w:rPr>
        <w:t xml:space="preserve"> Ở lô Y, giai đoạn II có lượng khoáng thất thoát hằng năm tăng làm lượng khoáng trong đất giảm dần.</w:t>
      </w:r>
    </w:p>
    <w:p w14:paraId="25964161" w14:textId="77777777" w:rsidR="006A7EFE" w:rsidRPr="00A21AEB" w:rsidRDefault="006A7EFE" w:rsidP="006A7EFE">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c)</w:t>
      </w:r>
      <w:r w:rsidRPr="00A21AEB">
        <w:rPr>
          <w:rFonts w:asciiTheme="majorHAnsi" w:hAnsiTheme="majorHAnsi" w:cstheme="majorHAnsi"/>
          <w:sz w:val="24"/>
          <w:szCs w:val="24"/>
        </w:rPr>
        <w:t xml:space="preserve"> Ở lô Y, giai đoạn III xảy ra diễn thế nguyên sinh với sinh khối thực vật tăng dần.</w:t>
      </w:r>
    </w:p>
    <w:p w14:paraId="1056FCDC" w14:textId="77777777" w:rsidR="006A7EFE" w:rsidRPr="00A21AEB" w:rsidRDefault="006A7EFE" w:rsidP="006A7EFE">
      <w:pPr>
        <w:spacing w:line="240" w:lineRule="auto"/>
        <w:ind w:firstLine="450"/>
        <w:jc w:val="both"/>
        <w:rPr>
          <w:rFonts w:asciiTheme="majorHAnsi" w:hAnsiTheme="majorHAnsi" w:cstheme="majorHAnsi"/>
          <w:sz w:val="24"/>
          <w:szCs w:val="24"/>
        </w:rPr>
      </w:pPr>
      <w:r w:rsidRPr="00A21AEB">
        <w:rPr>
          <w:rFonts w:asciiTheme="majorHAnsi" w:hAnsiTheme="majorHAnsi" w:cstheme="majorHAnsi"/>
          <w:b/>
          <w:sz w:val="24"/>
          <w:szCs w:val="24"/>
        </w:rPr>
        <w:t>d)</w:t>
      </w:r>
      <w:r w:rsidRPr="00A21AEB">
        <w:rPr>
          <w:rFonts w:asciiTheme="majorHAnsi" w:hAnsiTheme="majorHAnsi" w:cstheme="majorHAnsi"/>
          <w:sz w:val="24"/>
          <w:szCs w:val="24"/>
        </w:rPr>
        <w:t xml:space="preserve"> Nghiên cứu này cho thấy chặt phá rừng là có thể làm giảm sự thất thoát lượng khoáng trong đất.</w:t>
      </w:r>
    </w:p>
    <w:p w14:paraId="45B95AD3" w14:textId="77777777" w:rsidR="00A617D3" w:rsidRPr="00A33FF3" w:rsidRDefault="00A617D3" w:rsidP="00D34C7B">
      <w:pPr>
        <w:rPr>
          <w:rFonts w:asciiTheme="majorHAnsi" w:hAnsiTheme="majorHAnsi" w:cstheme="majorHAnsi"/>
          <w:b/>
          <w:sz w:val="24"/>
          <w:szCs w:val="24"/>
          <w:lang w:val="en-US"/>
        </w:rPr>
      </w:pPr>
      <w:r w:rsidRPr="00A33FF3">
        <w:rPr>
          <w:rFonts w:asciiTheme="majorHAnsi" w:hAnsiTheme="majorHAnsi" w:cstheme="majorHAnsi"/>
          <w:b/>
          <w:sz w:val="24"/>
          <w:szCs w:val="24"/>
        </w:rPr>
        <w:t>PHẦN III. Thí sinh trả lời từ câu 1 đến câu 6. Thí sinh điền kết quả mỗi câu vào mỗi ô trả lời tương ứng theo hướng dẫn của phiếu trả lời.</w:t>
      </w:r>
    </w:p>
    <w:p w14:paraId="71B344B5" w14:textId="5BB7A82A" w:rsidR="00F53CE2" w:rsidRPr="00A33FF3" w:rsidRDefault="00F53CE2" w:rsidP="00F53CE2">
      <w:pPr>
        <w:spacing w:line="240" w:lineRule="auto"/>
        <w:jc w:val="both"/>
        <w:rPr>
          <w:rFonts w:asciiTheme="majorHAnsi" w:hAnsiTheme="majorHAnsi" w:cstheme="majorHAnsi"/>
          <w:sz w:val="24"/>
          <w:szCs w:val="24"/>
        </w:rPr>
      </w:pPr>
      <w:r w:rsidRPr="00A33FF3">
        <w:rPr>
          <w:rFonts w:asciiTheme="majorHAnsi" w:hAnsiTheme="majorHAnsi" w:cstheme="majorHAnsi"/>
          <w:b/>
          <w:sz w:val="24"/>
          <w:szCs w:val="24"/>
        </w:rPr>
        <w:t xml:space="preserve">Câu </w:t>
      </w:r>
      <w:r w:rsidRPr="00A33FF3">
        <w:rPr>
          <w:rFonts w:asciiTheme="majorHAnsi" w:hAnsiTheme="majorHAnsi" w:cstheme="majorHAnsi"/>
          <w:b/>
          <w:sz w:val="24"/>
          <w:szCs w:val="24"/>
          <w:lang w:val="en-US"/>
        </w:rPr>
        <w:t>1</w:t>
      </w:r>
      <w:r w:rsidRPr="00A33FF3">
        <w:rPr>
          <w:rFonts w:asciiTheme="majorHAnsi" w:hAnsiTheme="majorHAnsi" w:cstheme="majorHAnsi"/>
          <w:b/>
          <w:sz w:val="24"/>
          <w:szCs w:val="24"/>
        </w:rPr>
        <w:t>.</w:t>
      </w:r>
      <w:r w:rsidRPr="00A33FF3">
        <w:rPr>
          <w:rFonts w:asciiTheme="majorHAnsi" w:hAnsiTheme="majorHAnsi" w:cstheme="majorHAnsi"/>
          <w:sz w:val="24"/>
          <w:szCs w:val="24"/>
        </w:rPr>
        <w:t xml:space="preserve"> Trong các nhân tố tiến hóa sau: chọn lọc tự nhiên, đột biến, dòng gene, phiêu bạt di truyền và giao phối không ngẫu nhiên. Có bao nhiêu nhân tố tiến hóa vô hướng? </w:t>
      </w:r>
    </w:p>
    <w:p w14:paraId="2D733626" w14:textId="77777777" w:rsidR="00B21299" w:rsidRDefault="00F53CE2" w:rsidP="00F53CE2">
      <w:pPr>
        <w:spacing w:line="240" w:lineRule="auto"/>
        <w:jc w:val="both"/>
        <w:rPr>
          <w:rFonts w:asciiTheme="majorHAnsi" w:eastAsia="Times New Roman" w:hAnsiTheme="majorHAnsi" w:cstheme="majorHAnsi"/>
          <w:iCs/>
          <w:sz w:val="24"/>
          <w:szCs w:val="24"/>
          <w:lang w:val="en-US"/>
        </w:rPr>
      </w:pPr>
      <w:r w:rsidRPr="00A33FF3">
        <w:rPr>
          <w:rFonts w:asciiTheme="majorHAnsi" w:eastAsia="Times New Roman" w:hAnsiTheme="majorHAnsi" w:cstheme="majorHAnsi"/>
          <w:b/>
          <w:iCs/>
          <w:sz w:val="24"/>
          <w:szCs w:val="24"/>
        </w:rPr>
        <w:t>Câu 2.</w:t>
      </w:r>
      <w:r w:rsidRPr="00A33FF3">
        <w:rPr>
          <w:rFonts w:asciiTheme="majorHAnsi" w:eastAsia="Times New Roman" w:hAnsiTheme="majorHAnsi" w:cstheme="majorHAnsi"/>
          <w:iCs/>
          <w:sz w:val="24"/>
          <w:szCs w:val="24"/>
        </w:rPr>
        <w:t xml:space="preserve"> Một loài thực vật, màu hoa do hai cặp gene (A, a) và (B, b) quy định; gene (D, d) quy định hình dạng quả. Thế hệ P: Cây hoa đỏ, quả dài tự thụ phấn thu được 56,25% hoa đỏ, quả dài: 18,75% cây hoa vàng, quả dài: 18,75% cây hoa vàng, quả ngắn</w:t>
      </w:r>
      <w:r w:rsidR="00CB5FBA" w:rsidRPr="00A33FF3">
        <w:rPr>
          <w:rFonts w:asciiTheme="majorHAnsi" w:eastAsia="Times New Roman" w:hAnsiTheme="majorHAnsi" w:cstheme="majorHAnsi"/>
          <w:iCs/>
          <w:sz w:val="24"/>
          <w:szCs w:val="24"/>
        </w:rPr>
        <w:t>: 6,25% cây hoa trắng, quả ngắn</w:t>
      </w:r>
      <w:r w:rsidRPr="00A33FF3">
        <w:rPr>
          <w:rFonts w:asciiTheme="majorHAnsi" w:eastAsia="Times New Roman" w:hAnsiTheme="majorHAnsi" w:cstheme="majorHAnsi"/>
          <w:iCs/>
          <w:sz w:val="24"/>
          <w:szCs w:val="24"/>
        </w:rPr>
        <w:t xml:space="preserve">. Biết không có đột biến xảy ra. Tính theo lí thuyết, có tối đa </w:t>
      </w:r>
      <w:r w:rsidR="00CB5FBA" w:rsidRPr="00A33FF3">
        <w:rPr>
          <w:rFonts w:asciiTheme="majorHAnsi" w:eastAsia="Times New Roman" w:hAnsiTheme="majorHAnsi" w:cstheme="majorHAnsi"/>
          <w:iCs/>
          <w:sz w:val="24"/>
          <w:szCs w:val="24"/>
        </w:rPr>
        <w:t xml:space="preserve">bao nhiêu loại phép lai </w:t>
      </w:r>
      <w:r w:rsidR="00CB5FBA" w:rsidRPr="00A33FF3">
        <w:rPr>
          <w:rFonts w:asciiTheme="majorHAnsi" w:eastAsia="Times New Roman" w:hAnsiTheme="majorHAnsi" w:cstheme="majorHAnsi"/>
          <w:iCs/>
          <w:sz w:val="24"/>
          <w:szCs w:val="24"/>
          <w:lang w:val="en-US"/>
        </w:rPr>
        <w:t xml:space="preserve">giữa cây P với cây khác cùng loài, </w:t>
      </w:r>
      <w:r w:rsidR="00CB5FBA" w:rsidRPr="00A33FF3">
        <w:rPr>
          <w:rFonts w:asciiTheme="majorHAnsi" w:eastAsia="Times New Roman" w:hAnsiTheme="majorHAnsi" w:cstheme="majorHAnsi"/>
          <w:iCs/>
          <w:sz w:val="24"/>
          <w:szCs w:val="24"/>
        </w:rPr>
        <w:t>đời con lai F</w:t>
      </w:r>
      <w:r w:rsidR="00CB5FBA" w:rsidRPr="00A33FF3">
        <w:rPr>
          <w:rFonts w:asciiTheme="majorHAnsi" w:eastAsia="Times New Roman" w:hAnsiTheme="majorHAnsi" w:cstheme="majorHAnsi"/>
          <w:iCs/>
          <w:sz w:val="24"/>
          <w:szCs w:val="24"/>
          <w:vertAlign w:val="subscript"/>
        </w:rPr>
        <w:t>1</w:t>
      </w:r>
      <w:r w:rsidR="00CB5FBA" w:rsidRPr="00A33FF3">
        <w:rPr>
          <w:rFonts w:asciiTheme="majorHAnsi" w:eastAsia="Times New Roman" w:hAnsiTheme="majorHAnsi" w:cstheme="majorHAnsi"/>
          <w:iCs/>
          <w:sz w:val="24"/>
          <w:szCs w:val="24"/>
        </w:rPr>
        <w:t xml:space="preserve"> ở mỗi phép lai đều cho 25% cây hoa vàng, quả dài</w:t>
      </w:r>
      <w:r w:rsidR="00CB5FBA" w:rsidRPr="00A33FF3">
        <w:rPr>
          <w:rFonts w:asciiTheme="majorHAnsi" w:eastAsia="Times New Roman" w:hAnsiTheme="majorHAnsi" w:cstheme="majorHAnsi"/>
          <w:iCs/>
          <w:sz w:val="24"/>
          <w:szCs w:val="24"/>
          <w:lang w:val="en-US"/>
        </w:rPr>
        <w:t>?</w:t>
      </w:r>
    </w:p>
    <w:p w14:paraId="4F835E70" w14:textId="5038C891" w:rsidR="00F53CE2" w:rsidRPr="00B21299" w:rsidRDefault="00F53CE2" w:rsidP="00F53CE2">
      <w:pPr>
        <w:spacing w:line="240" w:lineRule="auto"/>
        <w:jc w:val="both"/>
        <w:rPr>
          <w:rFonts w:asciiTheme="majorHAnsi" w:eastAsia="Times New Roman" w:hAnsiTheme="majorHAnsi" w:cstheme="majorHAnsi"/>
          <w:iCs/>
          <w:sz w:val="24"/>
          <w:szCs w:val="24"/>
          <w:lang w:val="en-US"/>
        </w:rPr>
      </w:pPr>
      <w:r w:rsidRPr="00A33FF3">
        <w:rPr>
          <w:rFonts w:asciiTheme="majorHAnsi" w:eastAsia="Times New Roman" w:hAnsiTheme="majorHAnsi" w:cstheme="majorHAnsi"/>
          <w:b/>
          <w:iCs/>
          <w:sz w:val="24"/>
          <w:szCs w:val="24"/>
        </w:rPr>
        <w:t>Câu 3.</w:t>
      </w:r>
      <w:r w:rsidRPr="00A33FF3">
        <w:rPr>
          <w:rFonts w:asciiTheme="majorHAnsi" w:eastAsia="Times New Roman" w:hAnsiTheme="majorHAnsi" w:cstheme="majorHAnsi"/>
          <w:iCs/>
          <w:sz w:val="24"/>
          <w:szCs w:val="24"/>
        </w:rPr>
        <w:t xml:space="preserve"> Ở ruồi giấm, thực hiện phép lai P: </w:t>
      </w:r>
      <w:r w:rsidRPr="00A33FF3">
        <w:rPr>
          <w:rFonts w:asciiTheme="majorHAnsi" w:eastAsia="Yu Gothic" w:hAnsiTheme="majorHAnsi" w:cstheme="majorHAnsi"/>
          <w:iCs/>
          <w:sz w:val="24"/>
          <w:szCs w:val="24"/>
        </w:rPr>
        <w:t>♀</w:t>
      </w:r>
      <w:r w:rsidRPr="00A33FF3">
        <w:rPr>
          <w:rFonts w:asciiTheme="majorHAnsi" w:eastAsia="Times New Roman" w:hAnsiTheme="majorHAnsi" w:cstheme="majorHAnsi"/>
          <w:iCs/>
          <w:position w:val="-24"/>
          <w:sz w:val="24"/>
          <w:szCs w:val="24"/>
        </w:rPr>
        <w:object w:dxaOrig="440" w:dyaOrig="620" w14:anchorId="53C4C753">
          <v:shape id="_x0000_i1031" type="#_x0000_t75" alt="" style="width:21.65pt;height:31.65pt" o:ole="">
            <v:imagedata r:id="rId33" o:title=""/>
          </v:shape>
          <o:OLEObject Type="Embed" ProgID="Equation.DSMT4" ShapeID="_x0000_i1031" DrawAspect="Content" ObjectID="_1797992523" r:id="rId34"/>
        </w:object>
      </w:r>
      <w:r w:rsidRPr="00A33FF3">
        <w:rPr>
          <w:rFonts w:asciiTheme="majorHAnsi" w:eastAsia="Times New Roman" w:hAnsiTheme="majorHAnsi" w:cstheme="majorHAnsi"/>
          <w:iCs/>
          <w:sz w:val="24"/>
          <w:szCs w:val="24"/>
        </w:rPr>
        <w:t>X</w:t>
      </w:r>
      <w:r w:rsidRPr="00A33FF3">
        <w:rPr>
          <w:rFonts w:asciiTheme="majorHAnsi" w:eastAsia="Times New Roman" w:hAnsiTheme="majorHAnsi" w:cstheme="majorHAnsi"/>
          <w:iCs/>
          <w:sz w:val="24"/>
          <w:szCs w:val="24"/>
          <w:vertAlign w:val="superscript"/>
        </w:rPr>
        <w:t>D</w:t>
      </w:r>
      <w:r w:rsidRPr="00A33FF3">
        <w:rPr>
          <w:rFonts w:asciiTheme="majorHAnsi" w:eastAsia="Times New Roman" w:hAnsiTheme="majorHAnsi" w:cstheme="majorHAnsi"/>
          <w:iCs/>
          <w:sz w:val="24"/>
          <w:szCs w:val="24"/>
        </w:rPr>
        <w:t>X</w:t>
      </w:r>
      <w:r w:rsidRPr="00A33FF3">
        <w:rPr>
          <w:rFonts w:asciiTheme="majorHAnsi" w:eastAsia="Times New Roman" w:hAnsiTheme="majorHAnsi" w:cstheme="majorHAnsi"/>
          <w:iCs/>
          <w:sz w:val="24"/>
          <w:szCs w:val="24"/>
          <w:vertAlign w:val="superscript"/>
        </w:rPr>
        <w:t>d</w:t>
      </w:r>
      <w:r w:rsidRPr="00A33FF3">
        <w:rPr>
          <w:rFonts w:asciiTheme="majorHAnsi" w:eastAsia="Times New Roman" w:hAnsiTheme="majorHAnsi" w:cstheme="majorHAnsi"/>
          <w:iCs/>
          <w:sz w:val="24"/>
          <w:szCs w:val="24"/>
        </w:rPr>
        <w:t xml:space="preserve">  x  </w:t>
      </w:r>
      <w:r w:rsidRPr="00A33FF3">
        <w:rPr>
          <w:rFonts w:asciiTheme="majorHAnsi" w:eastAsia="Yu Gothic" w:hAnsiTheme="majorHAnsi" w:cstheme="majorHAnsi"/>
          <w:iCs/>
          <w:sz w:val="24"/>
          <w:szCs w:val="24"/>
        </w:rPr>
        <w:t>♂</w:t>
      </w:r>
      <w:r w:rsidRPr="00A33FF3">
        <w:rPr>
          <w:rFonts w:asciiTheme="majorHAnsi" w:eastAsia="Yu Gothic" w:hAnsiTheme="majorHAnsi" w:cstheme="majorHAnsi"/>
          <w:iCs/>
          <w:position w:val="-24"/>
          <w:sz w:val="24"/>
          <w:szCs w:val="24"/>
        </w:rPr>
        <w:object w:dxaOrig="440" w:dyaOrig="620" w14:anchorId="3F1F8BC7">
          <v:shape id="_x0000_i1032" type="#_x0000_t75" alt="" style="width:21.65pt;height:31.65pt" o:ole="">
            <v:imagedata r:id="rId35" o:title=""/>
          </v:shape>
          <o:OLEObject Type="Embed" ProgID="Equation.DSMT4" ShapeID="_x0000_i1032" DrawAspect="Content" ObjectID="_1797992524" r:id="rId36"/>
        </w:object>
      </w:r>
      <w:r w:rsidRPr="00A33FF3">
        <w:rPr>
          <w:rFonts w:asciiTheme="majorHAnsi" w:eastAsia="Times New Roman" w:hAnsiTheme="majorHAnsi" w:cstheme="majorHAnsi"/>
          <w:iCs/>
          <w:sz w:val="24"/>
          <w:szCs w:val="24"/>
        </w:rPr>
        <w:t>X</w:t>
      </w:r>
      <w:r w:rsidRPr="00A33FF3">
        <w:rPr>
          <w:rFonts w:asciiTheme="majorHAnsi" w:eastAsia="Times New Roman" w:hAnsiTheme="majorHAnsi" w:cstheme="majorHAnsi"/>
          <w:iCs/>
          <w:sz w:val="24"/>
          <w:szCs w:val="24"/>
          <w:vertAlign w:val="superscript"/>
        </w:rPr>
        <w:t>D</w:t>
      </w:r>
      <w:r w:rsidRPr="00A33FF3">
        <w:rPr>
          <w:rFonts w:asciiTheme="majorHAnsi" w:eastAsia="Times New Roman" w:hAnsiTheme="majorHAnsi" w:cstheme="majorHAnsi"/>
          <w:iCs/>
          <w:sz w:val="24"/>
          <w:szCs w:val="24"/>
        </w:rPr>
        <w:t>Y cho F</w:t>
      </w:r>
      <w:r w:rsidRPr="00A33FF3">
        <w:rPr>
          <w:rFonts w:asciiTheme="majorHAnsi" w:eastAsia="Times New Roman" w:hAnsiTheme="majorHAnsi" w:cstheme="majorHAnsi"/>
          <w:iCs/>
          <w:sz w:val="24"/>
          <w:szCs w:val="24"/>
          <w:vertAlign w:val="subscript"/>
        </w:rPr>
        <w:t>1</w:t>
      </w:r>
      <w:r w:rsidRPr="00A33FF3">
        <w:rPr>
          <w:rFonts w:asciiTheme="majorHAnsi" w:eastAsia="Times New Roman" w:hAnsiTheme="majorHAnsi" w:cstheme="majorHAnsi"/>
          <w:iCs/>
          <w:sz w:val="24"/>
          <w:szCs w:val="24"/>
        </w:rPr>
        <w:t>có kiểu hình đồng hợp lặn về tất cả các tính trạng chiếm tỉ lệ 4,375%. Tần số hoán vị gene là bao nhiêu phần trăm (%)?</w:t>
      </w:r>
    </w:p>
    <w:p w14:paraId="78D185F6" w14:textId="77777777" w:rsidR="00F53CE2" w:rsidRPr="00A33FF3" w:rsidRDefault="00F53CE2" w:rsidP="00F53CE2">
      <w:pPr>
        <w:spacing w:line="240" w:lineRule="auto"/>
        <w:jc w:val="both"/>
        <w:rPr>
          <w:rFonts w:asciiTheme="majorHAnsi" w:hAnsiTheme="majorHAnsi" w:cstheme="majorHAnsi"/>
          <w:sz w:val="24"/>
          <w:szCs w:val="24"/>
        </w:rPr>
      </w:pPr>
      <w:r w:rsidRPr="00A33FF3">
        <w:rPr>
          <w:rFonts w:asciiTheme="majorHAnsi" w:hAnsiTheme="majorHAnsi" w:cstheme="majorHAnsi"/>
          <w:b/>
          <w:sz w:val="24"/>
          <w:szCs w:val="24"/>
        </w:rPr>
        <w:t>Câu 4.</w:t>
      </w:r>
      <w:r w:rsidRPr="00A33FF3">
        <w:rPr>
          <w:rFonts w:asciiTheme="majorHAnsi" w:hAnsiTheme="majorHAnsi" w:cstheme="majorHAnsi"/>
          <w:sz w:val="24"/>
          <w:szCs w:val="24"/>
        </w:rPr>
        <w:t xml:space="preserve"> Một loài thực vật, xét 3 cặp gene A, a; B, b và D, d nằm trên 2 cặp nhiễm sắc thể, mỗi gene quy định 1 tính trạng, các allele trội là trội hoàn toàn. Phép lai P: 2 cây đều dị hợp 3 cặp gene giao phấn với nhau, thu được F</w:t>
      </w:r>
      <w:r w:rsidRPr="00A33FF3">
        <w:rPr>
          <w:rFonts w:asciiTheme="majorHAnsi" w:hAnsiTheme="majorHAnsi" w:cstheme="majorHAnsi"/>
          <w:sz w:val="24"/>
          <w:szCs w:val="24"/>
          <w:vertAlign w:val="subscript"/>
        </w:rPr>
        <w:t>1</w:t>
      </w:r>
      <w:r w:rsidRPr="00A33FF3">
        <w:rPr>
          <w:rFonts w:asciiTheme="majorHAnsi" w:hAnsiTheme="majorHAnsi" w:cstheme="majorHAnsi"/>
          <w:sz w:val="24"/>
          <w:szCs w:val="24"/>
        </w:rPr>
        <w:t xml:space="preserve"> có 12 loại kiểu gene. Theo lí thuyết, cây có 1 allele trội ở F</w:t>
      </w:r>
      <w:r w:rsidRPr="00A33FF3">
        <w:rPr>
          <w:rFonts w:asciiTheme="majorHAnsi" w:hAnsiTheme="majorHAnsi" w:cstheme="majorHAnsi"/>
          <w:sz w:val="24"/>
          <w:szCs w:val="24"/>
          <w:vertAlign w:val="subscript"/>
        </w:rPr>
        <w:t>1</w:t>
      </w:r>
      <w:r w:rsidRPr="00A33FF3">
        <w:rPr>
          <w:rFonts w:asciiTheme="majorHAnsi" w:hAnsiTheme="majorHAnsi" w:cstheme="majorHAnsi"/>
          <w:sz w:val="24"/>
          <w:szCs w:val="24"/>
        </w:rPr>
        <w:t xml:space="preserve"> chiếm tỉ lệ bao nhiêu phần trăm (%)? </w:t>
      </w:r>
    </w:p>
    <w:p w14:paraId="3929E8F2" w14:textId="77777777" w:rsidR="00B21299" w:rsidRDefault="00F53CE2" w:rsidP="00F53CE2">
      <w:pPr>
        <w:spacing w:line="240" w:lineRule="auto"/>
        <w:jc w:val="both"/>
        <w:rPr>
          <w:rFonts w:asciiTheme="majorHAnsi" w:eastAsia="Times New Roman" w:hAnsiTheme="majorHAnsi" w:cstheme="majorHAnsi"/>
          <w:iCs/>
          <w:sz w:val="24"/>
          <w:szCs w:val="24"/>
          <w:lang w:val="en-US"/>
        </w:rPr>
      </w:pPr>
      <w:r w:rsidRPr="00A33FF3">
        <w:rPr>
          <w:rFonts w:asciiTheme="majorHAnsi" w:eastAsia="Times New Roman" w:hAnsiTheme="majorHAnsi" w:cstheme="majorHAnsi"/>
          <w:b/>
          <w:iCs/>
          <w:sz w:val="24"/>
          <w:szCs w:val="24"/>
        </w:rPr>
        <w:t xml:space="preserve">Câu </w:t>
      </w:r>
      <w:r w:rsidRPr="00A33FF3">
        <w:rPr>
          <w:rFonts w:asciiTheme="majorHAnsi" w:eastAsia="Times New Roman" w:hAnsiTheme="majorHAnsi" w:cstheme="majorHAnsi"/>
          <w:b/>
          <w:iCs/>
          <w:sz w:val="24"/>
          <w:szCs w:val="24"/>
          <w:lang w:val="en-US"/>
        </w:rPr>
        <w:t>5</w:t>
      </w:r>
      <w:r w:rsidRPr="00A33FF3">
        <w:rPr>
          <w:rFonts w:asciiTheme="majorHAnsi" w:eastAsia="Times New Roman" w:hAnsiTheme="majorHAnsi" w:cstheme="majorHAnsi"/>
          <w:b/>
          <w:iCs/>
          <w:sz w:val="24"/>
          <w:szCs w:val="24"/>
        </w:rPr>
        <w:t>.</w:t>
      </w:r>
      <w:r w:rsidRPr="00A33FF3">
        <w:rPr>
          <w:rFonts w:asciiTheme="majorHAnsi" w:eastAsia="Times New Roman" w:hAnsiTheme="majorHAnsi" w:cstheme="majorHAnsi"/>
          <w:iCs/>
          <w:sz w:val="24"/>
          <w:szCs w:val="24"/>
        </w:rPr>
        <w:t xml:space="preserve"> Trong số các loài thực vật sau: Lúa, cao lương, ngô, khoai, sắn, mía, xương rồng, dứa, đậu, thanh long. Có bao nhiêu loài thực vật C</w:t>
      </w:r>
      <w:r w:rsidRPr="00A33FF3">
        <w:rPr>
          <w:rFonts w:asciiTheme="majorHAnsi" w:eastAsia="Times New Roman" w:hAnsiTheme="majorHAnsi" w:cstheme="majorHAnsi"/>
          <w:iCs/>
          <w:sz w:val="24"/>
          <w:szCs w:val="24"/>
          <w:vertAlign w:val="subscript"/>
        </w:rPr>
        <w:t>3</w:t>
      </w:r>
      <w:r w:rsidRPr="00A33FF3">
        <w:rPr>
          <w:rFonts w:asciiTheme="majorHAnsi" w:eastAsia="Times New Roman" w:hAnsiTheme="majorHAnsi" w:cstheme="majorHAnsi"/>
          <w:iCs/>
          <w:sz w:val="24"/>
          <w:szCs w:val="24"/>
        </w:rPr>
        <w:t>.</w:t>
      </w:r>
    </w:p>
    <w:p w14:paraId="633E6986" w14:textId="36175BCF" w:rsidR="00F53CE2" w:rsidRPr="00B21299" w:rsidRDefault="00F53CE2" w:rsidP="00F53CE2">
      <w:pPr>
        <w:spacing w:line="240" w:lineRule="auto"/>
        <w:jc w:val="both"/>
        <w:rPr>
          <w:rFonts w:asciiTheme="majorHAnsi" w:eastAsia="Times New Roman" w:hAnsiTheme="majorHAnsi" w:cstheme="majorHAnsi"/>
          <w:iCs/>
          <w:sz w:val="24"/>
          <w:szCs w:val="24"/>
        </w:rPr>
      </w:pPr>
      <w:r w:rsidRPr="00A33FF3">
        <w:rPr>
          <w:rFonts w:asciiTheme="majorHAnsi" w:hAnsiTheme="majorHAnsi" w:cstheme="majorHAnsi"/>
          <w:b/>
          <w:sz w:val="24"/>
          <w:szCs w:val="24"/>
        </w:rPr>
        <w:lastRenderedPageBreak/>
        <w:t>Câu 6.</w:t>
      </w:r>
      <w:r w:rsidRPr="00A33FF3">
        <w:rPr>
          <w:rFonts w:asciiTheme="majorHAnsi" w:hAnsiTheme="majorHAnsi" w:cstheme="majorHAnsi"/>
          <w:sz w:val="24"/>
          <w:szCs w:val="24"/>
        </w:rPr>
        <w:t xml:space="preserve"> Cú ăn chuột nhắt, chuột chù và các loài chim nhỏ. Giả sử rằng trong một khoảng thời gian, một con cú tiêu thụ 5000J nguyên liệu động vật. Con cú mất 2300J trong phân và sử dụng 2500J cho quá trình hô hấp tế bào. Hiệu suất sinh thái của con cú này là bao nhiêu phần trăm (%)?</w:t>
      </w:r>
    </w:p>
    <w:p w14:paraId="685C5A94" w14:textId="26A67B05" w:rsidR="00CB068C" w:rsidRDefault="00CB068C">
      <w:pPr>
        <w:rPr>
          <w:rFonts w:asciiTheme="majorHAnsi" w:hAnsiTheme="majorHAnsi" w:cstheme="majorHAnsi"/>
          <w:color w:val="C00000"/>
          <w:sz w:val="24"/>
          <w:szCs w:val="24"/>
          <w:lang w:val="en-US"/>
        </w:rPr>
      </w:pPr>
      <w:r>
        <w:rPr>
          <w:rFonts w:asciiTheme="majorHAnsi" w:hAnsiTheme="majorHAnsi" w:cstheme="majorHAnsi"/>
          <w:color w:val="C00000"/>
          <w:sz w:val="24"/>
          <w:szCs w:val="24"/>
          <w:lang w:val="en-US"/>
        </w:rPr>
        <w:br w:type="page"/>
      </w:r>
    </w:p>
    <w:p w14:paraId="747B74A1" w14:textId="77777777" w:rsidR="00CB068C" w:rsidRPr="00A33FF3" w:rsidRDefault="00CB068C" w:rsidP="00CB068C">
      <w:pPr>
        <w:pStyle w:val="NoSpacing"/>
        <w:tabs>
          <w:tab w:val="left" w:pos="284"/>
          <w:tab w:val="left" w:pos="2835"/>
          <w:tab w:val="left" w:pos="5387"/>
          <w:tab w:val="left" w:pos="7938"/>
        </w:tabs>
        <w:spacing w:line="276" w:lineRule="auto"/>
        <w:jc w:val="both"/>
        <w:rPr>
          <w:rFonts w:asciiTheme="majorHAnsi" w:hAnsiTheme="majorHAnsi" w:cstheme="majorHAnsi"/>
          <w:b/>
          <w:bCs/>
          <w:sz w:val="24"/>
          <w:szCs w:val="24"/>
        </w:rPr>
      </w:pPr>
      <w:r w:rsidRPr="00A33FF3">
        <w:rPr>
          <w:rFonts w:asciiTheme="majorHAnsi" w:hAnsiTheme="majorHAnsi" w:cstheme="majorHAnsi"/>
          <w:b/>
          <w:bCs/>
          <w:sz w:val="24"/>
          <w:szCs w:val="24"/>
        </w:rPr>
        <w:lastRenderedPageBreak/>
        <w:tab/>
      </w:r>
    </w:p>
    <w:p w14:paraId="0F889B1C" w14:textId="77777777" w:rsidR="00CB068C" w:rsidRPr="00507695" w:rsidRDefault="00CB068C" w:rsidP="00CB068C">
      <w:pPr>
        <w:spacing w:after="120" w:line="240" w:lineRule="auto"/>
        <w:jc w:val="center"/>
        <w:rPr>
          <w:rFonts w:cs="Times New Roman"/>
          <w:b/>
          <w:bCs/>
          <w:color w:val="FF0000"/>
          <w:sz w:val="60"/>
          <w:szCs w:val="60"/>
        </w:rPr>
      </w:pPr>
      <w:r w:rsidRPr="00A33FF3">
        <w:rPr>
          <w:rFonts w:asciiTheme="majorHAnsi" w:hAnsiTheme="majorHAnsi" w:cstheme="majorHAnsi"/>
          <w:b/>
          <w:bCs/>
          <w:sz w:val="24"/>
          <w:szCs w:val="24"/>
        </w:rPr>
        <w:tab/>
      </w:r>
      <w:bookmarkStart w:id="0" w:name="_Hlk185200964"/>
      <w:r w:rsidRPr="00507695">
        <w:rPr>
          <w:rFonts w:cs="Times New Roman"/>
          <w:b/>
          <w:bCs/>
          <w:color w:val="FF0000"/>
          <w:sz w:val="60"/>
          <w:szCs w:val="60"/>
        </w:rPr>
        <w:t>HƯỚNG DẪN GIẢI</w:t>
      </w:r>
    </w:p>
    <w:p w14:paraId="1F078DC9" w14:textId="21C63772" w:rsidR="00CB068C" w:rsidRPr="00CB068C" w:rsidRDefault="00CB068C" w:rsidP="00CB068C">
      <w:pPr>
        <w:spacing w:after="120" w:line="240" w:lineRule="auto"/>
        <w:jc w:val="center"/>
        <w:rPr>
          <w:rFonts w:cs="Times New Roman"/>
          <w:b/>
          <w:bCs/>
          <w:color w:val="FF0000"/>
          <w:sz w:val="60"/>
          <w:szCs w:val="60"/>
          <w:lang w:val="en-US"/>
        </w:rPr>
      </w:pPr>
      <w:bookmarkStart w:id="1" w:name="_GoBack"/>
      <w:bookmarkEnd w:id="1"/>
      <w:r>
        <w:rPr>
          <w:rFonts w:cs="Times New Roman"/>
          <w:b/>
          <w:bCs/>
          <w:color w:val="FF0000"/>
          <w:sz w:val="60"/>
          <w:szCs w:val="60"/>
          <w:lang w:val="en-US"/>
        </w:rPr>
        <w:t xml:space="preserve"> </w:t>
      </w:r>
    </w:p>
    <w:p w14:paraId="7FD72C16" w14:textId="77777777" w:rsidR="00CB068C" w:rsidRPr="00A33FF3" w:rsidRDefault="00CB068C" w:rsidP="00CB068C">
      <w:pPr>
        <w:rPr>
          <w:rFonts w:asciiTheme="majorHAnsi" w:hAnsiTheme="majorHAnsi" w:cstheme="majorHAnsi"/>
          <w:b/>
          <w:sz w:val="24"/>
          <w:szCs w:val="24"/>
          <w:lang w:val="en-US"/>
        </w:rPr>
      </w:pPr>
    </w:p>
    <w:bookmarkEnd w:id="0"/>
    <w:p w14:paraId="7CC3408C" w14:textId="77777777" w:rsidR="00CB068C" w:rsidRPr="00A33FF3" w:rsidRDefault="00CB068C" w:rsidP="00CB068C">
      <w:pPr>
        <w:rPr>
          <w:rFonts w:asciiTheme="majorHAnsi" w:hAnsiTheme="majorHAnsi" w:cstheme="majorHAnsi"/>
          <w:b/>
          <w:sz w:val="24"/>
          <w:szCs w:val="24"/>
        </w:rPr>
      </w:pPr>
      <w:r w:rsidRPr="00A33FF3">
        <w:rPr>
          <w:rFonts w:asciiTheme="majorHAnsi" w:hAnsiTheme="majorHAnsi" w:cstheme="majorHAnsi"/>
          <w:b/>
          <w:sz w:val="24"/>
          <w:szCs w:val="24"/>
        </w:rPr>
        <w:t xml:space="preserve">PHẦN I. Thí sinh trả lời từ câu 1 đến câu 18. Mỗi câu hỏi thí sinh chỉ chọn một phương án. </w:t>
      </w:r>
    </w:p>
    <w:p w14:paraId="6990451A" w14:textId="77777777" w:rsidR="00CB068C" w:rsidRPr="00A33FF3" w:rsidRDefault="00CB068C" w:rsidP="00CB068C">
      <w:pPr>
        <w:spacing w:line="240" w:lineRule="auto"/>
        <w:jc w:val="both"/>
        <w:rPr>
          <w:rFonts w:asciiTheme="majorHAnsi" w:hAnsiTheme="majorHAnsi" w:cstheme="majorHAnsi"/>
          <w:sz w:val="24"/>
          <w:szCs w:val="24"/>
        </w:rPr>
      </w:pPr>
      <w:r w:rsidRPr="00A33FF3">
        <w:rPr>
          <w:rFonts w:asciiTheme="majorHAnsi" w:hAnsiTheme="majorHAnsi" w:cstheme="majorHAnsi"/>
          <w:b/>
          <w:sz w:val="24"/>
          <w:szCs w:val="24"/>
        </w:rPr>
        <w:t xml:space="preserve">Câu </w:t>
      </w:r>
      <w:r w:rsidRPr="00A33FF3">
        <w:rPr>
          <w:rFonts w:asciiTheme="majorHAnsi" w:hAnsiTheme="majorHAnsi" w:cstheme="majorHAnsi"/>
          <w:b/>
          <w:sz w:val="24"/>
          <w:szCs w:val="24"/>
          <w:lang w:val="en-US"/>
        </w:rPr>
        <w:t>1</w:t>
      </w:r>
      <w:r w:rsidRPr="00A33FF3">
        <w:rPr>
          <w:rFonts w:asciiTheme="majorHAnsi" w:hAnsiTheme="majorHAnsi" w:cstheme="majorHAnsi"/>
          <w:b/>
          <w:sz w:val="24"/>
          <w:szCs w:val="24"/>
        </w:rPr>
        <w:t>.</w:t>
      </w:r>
      <w:r w:rsidRPr="00A33FF3">
        <w:rPr>
          <w:rFonts w:asciiTheme="majorHAnsi" w:hAnsiTheme="majorHAnsi" w:cstheme="majorHAnsi"/>
          <w:sz w:val="24"/>
          <w:szCs w:val="24"/>
        </w:rPr>
        <w:t xml:space="preserve"> </w:t>
      </w:r>
      <w:r w:rsidRPr="00A33FF3">
        <w:rPr>
          <w:rFonts w:asciiTheme="majorHAnsi" w:hAnsiTheme="majorHAnsi" w:cstheme="majorHAnsi"/>
          <w:b/>
          <w:sz w:val="24"/>
          <w:szCs w:val="24"/>
        </w:rPr>
        <w:t>Hình</w:t>
      </w:r>
      <w:r w:rsidRPr="00A33FF3">
        <w:rPr>
          <w:rFonts w:asciiTheme="majorHAnsi" w:hAnsiTheme="majorHAnsi" w:cstheme="majorHAnsi"/>
          <w:b/>
          <w:sz w:val="24"/>
          <w:szCs w:val="24"/>
          <w:lang w:val="en-US"/>
        </w:rPr>
        <w:t xml:space="preserve"> 1 </w:t>
      </w:r>
      <w:r w:rsidRPr="00A33FF3">
        <w:rPr>
          <w:rFonts w:asciiTheme="majorHAnsi" w:hAnsiTheme="majorHAnsi" w:cstheme="majorHAnsi"/>
          <w:sz w:val="24"/>
          <w:szCs w:val="24"/>
        </w:rPr>
        <w:t>mô tả hiện tượng một đột biến điểm xảy ra trên gene B-globin và gây bệnh hồng cầu hình liềm ở người. Quan sát hình và cho biết dạng đột biến gene gây bệnh này thuộc loại nào sau đây?</w:t>
      </w:r>
    </w:p>
    <w:p w14:paraId="5EB7D53A" w14:textId="77777777" w:rsidR="00CB068C" w:rsidRPr="00A33FF3" w:rsidRDefault="00CB068C" w:rsidP="00CB068C">
      <w:pPr>
        <w:spacing w:line="240" w:lineRule="auto"/>
        <w:jc w:val="center"/>
        <w:rPr>
          <w:rFonts w:asciiTheme="majorHAnsi" w:hAnsiTheme="majorHAnsi" w:cstheme="majorHAnsi"/>
          <w:sz w:val="24"/>
          <w:szCs w:val="24"/>
        </w:rPr>
      </w:pPr>
      <w:r w:rsidRPr="00A33FF3">
        <w:rPr>
          <w:rFonts w:asciiTheme="majorHAnsi" w:hAnsiTheme="majorHAnsi" w:cstheme="majorHAnsi"/>
          <w:noProof/>
          <w:sz w:val="24"/>
          <w:szCs w:val="24"/>
          <w:lang w:eastAsia="vi-VN"/>
        </w:rPr>
        <w:drawing>
          <wp:inline distT="0" distB="0" distL="0" distR="0" wp14:anchorId="2CEB47C3" wp14:editId="592CD642">
            <wp:extent cx="4888800" cy="1497600"/>
            <wp:effectExtent l="0" t="0" r="7620" b="7620"/>
            <wp:docPr id="1601580404" name="Picture 160158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89398" cy="1497783"/>
                    </a:xfrm>
                    <a:prstGeom prst="rect">
                      <a:avLst/>
                    </a:prstGeom>
                    <a:noFill/>
                    <a:ln>
                      <a:noFill/>
                    </a:ln>
                  </pic:spPr>
                </pic:pic>
              </a:graphicData>
            </a:graphic>
          </wp:inline>
        </w:drawing>
      </w:r>
    </w:p>
    <w:p w14:paraId="4D7C09A8" w14:textId="77777777" w:rsidR="00CB068C" w:rsidRPr="00A33FF3" w:rsidRDefault="00CB068C" w:rsidP="00CB068C">
      <w:pPr>
        <w:spacing w:line="240" w:lineRule="auto"/>
        <w:jc w:val="center"/>
        <w:rPr>
          <w:rFonts w:asciiTheme="majorHAnsi" w:hAnsiTheme="majorHAnsi" w:cstheme="majorHAnsi"/>
          <w:sz w:val="24"/>
          <w:szCs w:val="24"/>
          <w:lang w:val="en-US"/>
        </w:rPr>
      </w:pPr>
      <w:r w:rsidRPr="00A33FF3">
        <w:rPr>
          <w:rFonts w:asciiTheme="majorHAnsi" w:hAnsiTheme="majorHAnsi" w:cstheme="majorHAnsi"/>
          <w:b/>
          <w:sz w:val="24"/>
          <w:szCs w:val="24"/>
        </w:rPr>
        <w:t>Hình</w:t>
      </w:r>
      <w:r w:rsidRPr="00A33FF3">
        <w:rPr>
          <w:rFonts w:asciiTheme="majorHAnsi" w:hAnsiTheme="majorHAnsi" w:cstheme="majorHAnsi"/>
          <w:b/>
          <w:sz w:val="24"/>
          <w:szCs w:val="24"/>
          <w:lang w:val="en-US"/>
        </w:rPr>
        <w:t xml:space="preserve"> 1.</w:t>
      </w:r>
    </w:p>
    <w:p w14:paraId="2A8B47FA"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rPr>
        <w:t>A.</w:t>
      </w:r>
      <w:r w:rsidRPr="00A33FF3">
        <w:rPr>
          <w:rFonts w:asciiTheme="majorHAnsi" w:hAnsiTheme="majorHAnsi" w:cstheme="majorHAnsi"/>
          <w:sz w:val="24"/>
          <w:szCs w:val="24"/>
        </w:rPr>
        <w:t xml:space="preserve"> Mất 1 cặp nucleotide.</w:t>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b/>
          <w:sz w:val="24"/>
          <w:szCs w:val="24"/>
        </w:rPr>
        <w:t>B.</w:t>
      </w:r>
      <w:r w:rsidRPr="00A33FF3">
        <w:rPr>
          <w:rFonts w:asciiTheme="majorHAnsi" w:hAnsiTheme="majorHAnsi" w:cstheme="majorHAnsi"/>
          <w:sz w:val="24"/>
          <w:szCs w:val="24"/>
        </w:rPr>
        <w:t xml:space="preserve"> Thêm 1 cặp nucleotide.</w:t>
      </w:r>
    </w:p>
    <w:p w14:paraId="3C550269"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highlight w:val="cyan"/>
          <w:u w:val="single"/>
        </w:rPr>
        <w:t>C.</w:t>
      </w:r>
      <w:r w:rsidRPr="00A33FF3">
        <w:rPr>
          <w:rFonts w:asciiTheme="majorHAnsi" w:hAnsiTheme="majorHAnsi" w:cstheme="majorHAnsi"/>
          <w:sz w:val="24"/>
          <w:szCs w:val="24"/>
          <w:highlight w:val="cyan"/>
        </w:rPr>
        <w:t xml:space="preserve"> Thay thế 1 cặp nucleotide.</w:t>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b/>
          <w:sz w:val="24"/>
          <w:szCs w:val="24"/>
        </w:rPr>
        <w:t>D.</w:t>
      </w:r>
      <w:r w:rsidRPr="00A33FF3">
        <w:rPr>
          <w:rFonts w:asciiTheme="majorHAnsi" w:hAnsiTheme="majorHAnsi" w:cstheme="majorHAnsi"/>
          <w:sz w:val="24"/>
          <w:szCs w:val="24"/>
        </w:rPr>
        <w:t xml:space="preserve"> Mất 2 cặp nucleotide.</w:t>
      </w:r>
    </w:p>
    <w:p w14:paraId="244A3FA7" w14:textId="77777777" w:rsidR="00CB068C" w:rsidRPr="00A33FF3" w:rsidRDefault="00CB068C" w:rsidP="00CB068C">
      <w:pPr>
        <w:spacing w:line="240" w:lineRule="auto"/>
        <w:jc w:val="both"/>
        <w:rPr>
          <w:rFonts w:asciiTheme="majorHAnsi" w:hAnsiTheme="majorHAnsi" w:cstheme="majorHAnsi"/>
          <w:sz w:val="24"/>
          <w:szCs w:val="24"/>
        </w:rPr>
      </w:pPr>
      <w:r w:rsidRPr="00A33FF3">
        <w:rPr>
          <w:rFonts w:asciiTheme="majorHAnsi" w:hAnsiTheme="majorHAnsi" w:cstheme="majorHAnsi"/>
          <w:b/>
          <w:sz w:val="24"/>
          <w:szCs w:val="24"/>
        </w:rPr>
        <w:t xml:space="preserve">Câu </w:t>
      </w:r>
      <w:r w:rsidRPr="00A33FF3">
        <w:rPr>
          <w:rFonts w:asciiTheme="majorHAnsi" w:hAnsiTheme="majorHAnsi" w:cstheme="majorHAnsi"/>
          <w:b/>
          <w:sz w:val="24"/>
          <w:szCs w:val="24"/>
          <w:lang w:val="en-US"/>
        </w:rPr>
        <w:t>2</w:t>
      </w:r>
      <w:r w:rsidRPr="00A33FF3">
        <w:rPr>
          <w:rFonts w:asciiTheme="majorHAnsi" w:hAnsiTheme="majorHAnsi" w:cstheme="majorHAnsi"/>
          <w:b/>
          <w:sz w:val="24"/>
          <w:szCs w:val="24"/>
        </w:rPr>
        <w:t>.</w:t>
      </w:r>
      <w:r w:rsidRPr="00A33FF3">
        <w:rPr>
          <w:rFonts w:asciiTheme="majorHAnsi" w:hAnsiTheme="majorHAnsi" w:cstheme="majorHAnsi"/>
          <w:sz w:val="24"/>
          <w:szCs w:val="24"/>
        </w:rPr>
        <w:t xml:space="preserve"> Bản đồ di truyền là sơ đồ thể hiện vị trí của gene (locus) trên nhiễm sắc thể, được xây dựng dựa vào tần số trao đổi chéo (hoán vị gene) giữa hai gene. Thomas Hunt Morgan và cộng sự đã lập bản đồ của 2 gene màu sắc thân (B, b) và chiều dài cánh (V, v) ở ruồi giấm như sau:</w:t>
      </w:r>
    </w:p>
    <w:p w14:paraId="4F78A469" w14:textId="77777777" w:rsidR="00CB068C" w:rsidRPr="00A33FF3" w:rsidRDefault="00CB068C" w:rsidP="00CB068C">
      <w:pPr>
        <w:spacing w:line="240" w:lineRule="auto"/>
        <w:jc w:val="center"/>
        <w:rPr>
          <w:rFonts w:asciiTheme="majorHAnsi" w:hAnsiTheme="majorHAnsi" w:cstheme="majorHAnsi"/>
          <w:sz w:val="24"/>
          <w:szCs w:val="24"/>
        </w:rPr>
      </w:pPr>
      <w:r w:rsidRPr="00A33FF3">
        <w:rPr>
          <w:rFonts w:asciiTheme="majorHAnsi" w:hAnsiTheme="majorHAnsi" w:cstheme="majorHAnsi"/>
          <w:noProof/>
          <w:sz w:val="24"/>
          <w:szCs w:val="24"/>
          <w:lang w:eastAsia="vi-VN"/>
        </w:rPr>
        <w:drawing>
          <wp:inline distT="0" distB="0" distL="0" distR="0" wp14:anchorId="28249AB0" wp14:editId="1F4F1D51">
            <wp:extent cx="2660859" cy="331200"/>
            <wp:effectExtent l="0" t="0" r="6350" b="0"/>
            <wp:docPr id="1733244244" name="Picture 173324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36164" t="7594" r="33837" b="89112"/>
                    <a:stretch/>
                  </pic:blipFill>
                  <pic:spPr bwMode="auto">
                    <a:xfrm>
                      <a:off x="0" y="0"/>
                      <a:ext cx="2751201" cy="342445"/>
                    </a:xfrm>
                    <a:prstGeom prst="rect">
                      <a:avLst/>
                    </a:prstGeom>
                    <a:noFill/>
                    <a:ln>
                      <a:noFill/>
                    </a:ln>
                    <a:extLst>
                      <a:ext uri="{53640926-AAD7-44D8-BBD7-CCE9431645EC}">
                        <a14:shadowObscured xmlns:a14="http://schemas.microsoft.com/office/drawing/2010/main"/>
                      </a:ext>
                    </a:extLst>
                  </pic:spPr>
                </pic:pic>
              </a:graphicData>
            </a:graphic>
          </wp:inline>
        </w:drawing>
      </w:r>
    </w:p>
    <w:p w14:paraId="62483991" w14:textId="77777777" w:rsidR="00CB068C" w:rsidRPr="00A33FF3" w:rsidRDefault="00CB068C" w:rsidP="00CB068C">
      <w:pPr>
        <w:spacing w:line="240" w:lineRule="auto"/>
        <w:jc w:val="both"/>
        <w:rPr>
          <w:rFonts w:asciiTheme="majorHAnsi" w:hAnsiTheme="majorHAnsi" w:cstheme="majorHAnsi"/>
          <w:sz w:val="24"/>
          <w:szCs w:val="24"/>
        </w:rPr>
      </w:pPr>
      <w:r w:rsidRPr="00A33FF3">
        <w:rPr>
          <w:rFonts w:asciiTheme="majorHAnsi" w:hAnsiTheme="majorHAnsi" w:cstheme="majorHAnsi"/>
          <w:sz w:val="24"/>
          <w:szCs w:val="24"/>
        </w:rPr>
        <w:t xml:space="preserve">Theo lí thuyết, phép lai P: </w:t>
      </w:r>
      <w:r w:rsidRPr="00A33FF3">
        <w:rPr>
          <w:rFonts w:asciiTheme="majorHAnsi" w:eastAsia="Yu Gothic" w:hAnsiTheme="majorHAnsi" w:cstheme="majorHAnsi"/>
          <w:sz w:val="24"/>
          <w:szCs w:val="24"/>
        </w:rPr>
        <w:t>♀</w:t>
      </w:r>
      <w:r w:rsidRPr="00A33FF3">
        <w:rPr>
          <w:rFonts w:asciiTheme="majorHAnsi" w:hAnsiTheme="majorHAnsi" w:cstheme="majorHAnsi"/>
          <w:position w:val="-24"/>
          <w:sz w:val="24"/>
          <w:szCs w:val="24"/>
        </w:rPr>
        <w:object w:dxaOrig="440" w:dyaOrig="620" w14:anchorId="75AEFC1D">
          <v:shape id="_x0000_i1033" type="#_x0000_t75" alt="" style="width:21.65pt;height:31.65pt" o:ole="">
            <v:imagedata r:id="rId12" o:title=""/>
          </v:shape>
          <o:OLEObject Type="Embed" ProgID="Equation.DSMT4" ShapeID="_x0000_i1033" DrawAspect="Content" ObjectID="_1797992525" r:id="rId37"/>
        </w:object>
      </w:r>
      <w:r w:rsidRPr="00A33FF3">
        <w:rPr>
          <w:rFonts w:asciiTheme="majorHAnsi" w:hAnsiTheme="majorHAnsi" w:cstheme="majorHAnsi"/>
          <w:sz w:val="24"/>
          <w:szCs w:val="24"/>
        </w:rPr>
        <w:t xml:space="preserve"> × </w:t>
      </w:r>
      <w:r w:rsidRPr="00A33FF3">
        <w:rPr>
          <w:rFonts w:asciiTheme="majorHAnsi" w:eastAsia="Yu Gothic" w:hAnsiTheme="majorHAnsi" w:cstheme="majorHAnsi"/>
          <w:sz w:val="24"/>
          <w:szCs w:val="24"/>
        </w:rPr>
        <w:t>♂</w:t>
      </w:r>
      <w:r w:rsidRPr="00A33FF3">
        <w:rPr>
          <w:rFonts w:asciiTheme="majorHAnsi" w:hAnsiTheme="majorHAnsi" w:cstheme="majorHAnsi"/>
          <w:position w:val="-24"/>
          <w:sz w:val="24"/>
          <w:szCs w:val="24"/>
        </w:rPr>
        <w:object w:dxaOrig="340" w:dyaOrig="620" w14:anchorId="550ACBEF">
          <v:shape id="_x0000_i1034" type="#_x0000_t75" alt="" style="width:16.65pt;height:31.65pt" o:ole="">
            <v:imagedata r:id="rId14" o:title=""/>
          </v:shape>
          <o:OLEObject Type="Embed" ProgID="Equation.DSMT4" ShapeID="_x0000_i1034" DrawAspect="Content" ObjectID="_1797992526" r:id="rId38"/>
        </w:object>
      </w:r>
      <w:r w:rsidRPr="00A33FF3">
        <w:rPr>
          <w:rFonts w:asciiTheme="majorHAnsi" w:hAnsiTheme="majorHAnsi" w:cstheme="majorHAnsi"/>
          <w:sz w:val="24"/>
          <w:szCs w:val="24"/>
        </w:rPr>
        <w:t xml:space="preserve"> tạo ra F</w:t>
      </w:r>
      <w:r w:rsidRPr="00A33FF3">
        <w:rPr>
          <w:rFonts w:asciiTheme="majorHAnsi" w:hAnsiTheme="majorHAnsi" w:cstheme="majorHAnsi"/>
          <w:sz w:val="24"/>
          <w:szCs w:val="24"/>
          <w:vertAlign w:val="subscript"/>
        </w:rPr>
        <w:t>1</w:t>
      </w:r>
      <w:r w:rsidRPr="00A33FF3">
        <w:rPr>
          <w:rFonts w:asciiTheme="majorHAnsi" w:hAnsiTheme="majorHAnsi" w:cstheme="majorHAnsi"/>
          <w:sz w:val="24"/>
          <w:szCs w:val="24"/>
        </w:rPr>
        <w:t xml:space="preserve"> có biến dị tổ hợp chiếm tỉ lệ bao nhiêu?</w:t>
      </w:r>
    </w:p>
    <w:p w14:paraId="07D55F53" w14:textId="77777777" w:rsidR="00CB068C" w:rsidRPr="00A33FF3" w:rsidRDefault="00CB068C" w:rsidP="00CB068C">
      <w:pPr>
        <w:spacing w:line="240" w:lineRule="auto"/>
        <w:ind w:firstLine="450"/>
        <w:jc w:val="both"/>
        <w:rPr>
          <w:rFonts w:asciiTheme="majorHAnsi" w:hAnsiTheme="majorHAnsi" w:cstheme="majorHAnsi"/>
          <w:sz w:val="24"/>
          <w:szCs w:val="24"/>
          <w:lang w:val="en-US"/>
        </w:rPr>
      </w:pPr>
      <w:r w:rsidRPr="00A33FF3">
        <w:rPr>
          <w:rFonts w:asciiTheme="majorHAnsi" w:hAnsiTheme="majorHAnsi" w:cstheme="majorHAnsi"/>
          <w:b/>
          <w:sz w:val="24"/>
          <w:szCs w:val="24"/>
          <w:highlight w:val="cyan"/>
          <w:u w:val="single"/>
        </w:rPr>
        <w:t>A.</w:t>
      </w:r>
      <w:r w:rsidRPr="00A33FF3">
        <w:rPr>
          <w:rFonts w:asciiTheme="majorHAnsi" w:hAnsiTheme="majorHAnsi" w:cstheme="majorHAnsi"/>
          <w:sz w:val="24"/>
          <w:szCs w:val="24"/>
          <w:highlight w:val="cyan"/>
        </w:rPr>
        <w:t xml:space="preserve"> 17%.</w:t>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b/>
          <w:sz w:val="24"/>
          <w:szCs w:val="24"/>
        </w:rPr>
        <w:t>B.</w:t>
      </w:r>
      <w:r w:rsidRPr="00A33FF3">
        <w:rPr>
          <w:rFonts w:asciiTheme="majorHAnsi" w:hAnsiTheme="majorHAnsi" w:cstheme="majorHAnsi"/>
          <w:sz w:val="24"/>
          <w:szCs w:val="24"/>
        </w:rPr>
        <w:t xml:space="preserve"> 8,5%.</w:t>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b/>
          <w:sz w:val="24"/>
          <w:szCs w:val="24"/>
        </w:rPr>
        <w:t>C.</w:t>
      </w:r>
      <w:r w:rsidRPr="00A33FF3">
        <w:rPr>
          <w:rFonts w:asciiTheme="majorHAnsi" w:hAnsiTheme="majorHAnsi" w:cstheme="majorHAnsi"/>
          <w:sz w:val="24"/>
          <w:szCs w:val="24"/>
        </w:rPr>
        <w:t xml:space="preserve"> 41,5%.</w:t>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b/>
          <w:sz w:val="24"/>
          <w:szCs w:val="24"/>
        </w:rPr>
        <w:t>D.</w:t>
      </w:r>
      <w:r w:rsidRPr="00A33FF3">
        <w:rPr>
          <w:rFonts w:asciiTheme="majorHAnsi" w:hAnsiTheme="majorHAnsi" w:cstheme="majorHAnsi"/>
          <w:sz w:val="24"/>
          <w:szCs w:val="24"/>
        </w:rPr>
        <w:t xml:space="preserve"> 34%.</w:t>
      </w:r>
    </w:p>
    <w:p w14:paraId="1FB698FE" w14:textId="77777777" w:rsidR="00CB068C" w:rsidRPr="00A33FF3" w:rsidRDefault="00CB068C" w:rsidP="00CB068C">
      <w:pPr>
        <w:spacing w:line="240" w:lineRule="auto"/>
        <w:ind w:firstLine="450"/>
        <w:jc w:val="both"/>
        <w:rPr>
          <w:rFonts w:asciiTheme="majorHAnsi" w:hAnsiTheme="majorHAnsi" w:cstheme="majorHAnsi"/>
          <w:sz w:val="24"/>
          <w:szCs w:val="24"/>
          <w:lang w:val="en-US"/>
        </w:rPr>
      </w:pPr>
      <w:r w:rsidRPr="00A33FF3">
        <w:rPr>
          <w:rFonts w:asciiTheme="majorHAnsi" w:hAnsiTheme="majorHAnsi" w:cstheme="majorHAnsi"/>
          <w:sz w:val="24"/>
          <w:szCs w:val="24"/>
          <w:lang w:val="en-US"/>
        </w:rPr>
        <w:t>Thiếu kí hiệu đực</w:t>
      </w:r>
    </w:p>
    <w:p w14:paraId="3B1817B3" w14:textId="77777777" w:rsidR="00CB068C" w:rsidRPr="00A33FF3" w:rsidRDefault="00CB068C" w:rsidP="00CB068C">
      <w:pPr>
        <w:spacing w:line="240" w:lineRule="auto"/>
        <w:jc w:val="both"/>
        <w:rPr>
          <w:rFonts w:asciiTheme="majorHAnsi" w:hAnsiTheme="majorHAnsi" w:cstheme="majorHAnsi"/>
          <w:sz w:val="24"/>
          <w:szCs w:val="24"/>
        </w:rPr>
      </w:pPr>
      <w:r w:rsidRPr="00A33FF3">
        <w:rPr>
          <w:rFonts w:asciiTheme="majorHAnsi" w:hAnsiTheme="majorHAnsi" w:cstheme="majorHAnsi"/>
          <w:b/>
          <w:sz w:val="24"/>
          <w:szCs w:val="24"/>
        </w:rPr>
        <w:t xml:space="preserve">Câu </w:t>
      </w:r>
      <w:r w:rsidRPr="00A33FF3">
        <w:rPr>
          <w:rFonts w:asciiTheme="majorHAnsi" w:hAnsiTheme="majorHAnsi" w:cstheme="majorHAnsi"/>
          <w:b/>
          <w:sz w:val="24"/>
          <w:szCs w:val="24"/>
          <w:lang w:val="en-US"/>
        </w:rPr>
        <w:t>3</w:t>
      </w:r>
      <w:r w:rsidRPr="00A33FF3">
        <w:rPr>
          <w:rFonts w:asciiTheme="majorHAnsi" w:hAnsiTheme="majorHAnsi" w:cstheme="majorHAnsi"/>
          <w:b/>
          <w:sz w:val="24"/>
          <w:szCs w:val="24"/>
        </w:rPr>
        <w:t>.</w:t>
      </w:r>
      <w:r w:rsidRPr="00A33FF3">
        <w:rPr>
          <w:rFonts w:asciiTheme="majorHAnsi" w:hAnsiTheme="majorHAnsi" w:cstheme="majorHAnsi"/>
          <w:sz w:val="24"/>
          <w:szCs w:val="24"/>
        </w:rPr>
        <w:t xml:space="preserve"> Trong các thí nghiệm sau đây ở </w:t>
      </w:r>
      <w:r w:rsidRPr="00A33FF3">
        <w:rPr>
          <w:rFonts w:asciiTheme="majorHAnsi" w:hAnsiTheme="majorHAnsi" w:cstheme="majorHAnsi"/>
          <w:b/>
          <w:sz w:val="24"/>
          <w:szCs w:val="24"/>
        </w:rPr>
        <w:t xml:space="preserve">Hình </w:t>
      </w:r>
      <w:r w:rsidRPr="00A33FF3">
        <w:rPr>
          <w:rFonts w:asciiTheme="majorHAnsi" w:hAnsiTheme="majorHAnsi" w:cstheme="majorHAnsi"/>
          <w:b/>
          <w:sz w:val="24"/>
          <w:szCs w:val="24"/>
          <w:lang w:val="en-US"/>
        </w:rPr>
        <w:t>2</w:t>
      </w:r>
      <w:r w:rsidRPr="00A33FF3">
        <w:rPr>
          <w:rFonts w:asciiTheme="majorHAnsi" w:hAnsiTheme="majorHAnsi" w:cstheme="majorHAnsi"/>
          <w:sz w:val="24"/>
          <w:szCs w:val="24"/>
        </w:rPr>
        <w:t>, thí nghiệm nào chứng minh sự khác nhau về tốc độ thoát hơi nước giữa mặt trên và mặt dưới của lá?</w:t>
      </w:r>
    </w:p>
    <w:p w14:paraId="2651F62F" w14:textId="77777777" w:rsidR="00CB068C" w:rsidRPr="00A33FF3" w:rsidRDefault="00CB068C" w:rsidP="00CB068C">
      <w:pPr>
        <w:spacing w:line="240" w:lineRule="auto"/>
        <w:jc w:val="center"/>
        <w:rPr>
          <w:rFonts w:asciiTheme="majorHAnsi" w:hAnsiTheme="majorHAnsi" w:cstheme="majorHAnsi"/>
          <w:sz w:val="24"/>
          <w:szCs w:val="24"/>
        </w:rPr>
      </w:pPr>
      <w:r w:rsidRPr="00A33FF3">
        <w:rPr>
          <w:rFonts w:asciiTheme="majorHAnsi" w:hAnsiTheme="majorHAnsi" w:cstheme="majorHAnsi"/>
          <w:noProof/>
          <w:sz w:val="24"/>
          <w:szCs w:val="24"/>
          <w:lang w:eastAsia="vi-VN"/>
        </w:rPr>
        <w:drawing>
          <wp:inline distT="0" distB="0" distL="0" distR="0" wp14:anchorId="39247BED" wp14:editId="47B30239">
            <wp:extent cx="6537600" cy="2167200"/>
            <wp:effectExtent l="0" t="0" r="0" b="5080"/>
            <wp:docPr id="311162103" name="Picture 31116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2640"/>
                    <a:stretch/>
                  </pic:blipFill>
                  <pic:spPr bwMode="auto">
                    <a:xfrm>
                      <a:off x="0" y="0"/>
                      <a:ext cx="6552342" cy="2172087"/>
                    </a:xfrm>
                    <a:prstGeom prst="rect">
                      <a:avLst/>
                    </a:prstGeom>
                    <a:noFill/>
                    <a:ln>
                      <a:noFill/>
                    </a:ln>
                    <a:extLst>
                      <a:ext uri="{53640926-AAD7-44D8-BBD7-CCE9431645EC}">
                        <a14:shadowObscured xmlns:a14="http://schemas.microsoft.com/office/drawing/2010/main"/>
                      </a:ext>
                    </a:extLst>
                  </pic:spPr>
                </pic:pic>
              </a:graphicData>
            </a:graphic>
          </wp:inline>
        </w:drawing>
      </w:r>
    </w:p>
    <w:p w14:paraId="315E3FD8" w14:textId="77777777" w:rsidR="00CB068C" w:rsidRPr="00A33FF3" w:rsidRDefault="00CB068C" w:rsidP="00CB068C">
      <w:pPr>
        <w:spacing w:line="240" w:lineRule="auto"/>
        <w:jc w:val="center"/>
        <w:rPr>
          <w:rFonts w:asciiTheme="majorHAnsi" w:hAnsiTheme="majorHAnsi" w:cstheme="majorHAnsi"/>
          <w:sz w:val="24"/>
          <w:szCs w:val="24"/>
          <w:lang w:val="en-US"/>
        </w:rPr>
      </w:pPr>
      <w:r w:rsidRPr="00A33FF3">
        <w:rPr>
          <w:rFonts w:asciiTheme="majorHAnsi" w:hAnsiTheme="majorHAnsi" w:cstheme="majorHAnsi"/>
          <w:b/>
          <w:sz w:val="24"/>
          <w:szCs w:val="24"/>
        </w:rPr>
        <w:t>Hình</w:t>
      </w:r>
      <w:r w:rsidRPr="00A33FF3">
        <w:rPr>
          <w:rFonts w:asciiTheme="majorHAnsi" w:hAnsiTheme="majorHAnsi" w:cstheme="majorHAnsi"/>
          <w:b/>
          <w:sz w:val="24"/>
          <w:szCs w:val="24"/>
          <w:lang w:val="en-US"/>
        </w:rPr>
        <w:t xml:space="preserve"> 2.</w:t>
      </w:r>
    </w:p>
    <w:p w14:paraId="07C401FC"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rPr>
        <w:t>A.</w:t>
      </w:r>
      <w:r w:rsidRPr="00A33FF3">
        <w:rPr>
          <w:rFonts w:asciiTheme="majorHAnsi" w:hAnsiTheme="majorHAnsi" w:cstheme="majorHAnsi"/>
          <w:sz w:val="24"/>
          <w:szCs w:val="24"/>
        </w:rPr>
        <w:t xml:space="preserve"> Thí nghiệm 1.</w:t>
      </w:r>
      <w:r w:rsidRPr="00A33FF3">
        <w:rPr>
          <w:rFonts w:asciiTheme="majorHAnsi" w:hAnsiTheme="majorHAnsi" w:cstheme="majorHAnsi"/>
          <w:sz w:val="24"/>
          <w:szCs w:val="24"/>
        </w:rPr>
        <w:tab/>
      </w:r>
      <w:r w:rsidRPr="00A33FF3">
        <w:rPr>
          <w:rFonts w:asciiTheme="majorHAnsi" w:hAnsiTheme="majorHAnsi" w:cstheme="majorHAnsi"/>
          <w:sz w:val="24"/>
          <w:szCs w:val="24"/>
          <w:lang w:val="en-US"/>
        </w:rPr>
        <w:tab/>
      </w:r>
      <w:r w:rsidRPr="00A33FF3">
        <w:rPr>
          <w:rFonts w:asciiTheme="majorHAnsi" w:hAnsiTheme="majorHAnsi" w:cstheme="majorHAnsi"/>
          <w:b/>
          <w:sz w:val="24"/>
          <w:szCs w:val="24"/>
        </w:rPr>
        <w:t>B.</w:t>
      </w:r>
      <w:r w:rsidRPr="00A33FF3">
        <w:rPr>
          <w:rFonts w:asciiTheme="majorHAnsi" w:hAnsiTheme="majorHAnsi" w:cstheme="majorHAnsi"/>
          <w:sz w:val="24"/>
          <w:szCs w:val="24"/>
        </w:rPr>
        <w:t xml:space="preserve"> Thí nghiệm 3.</w:t>
      </w:r>
      <w:r w:rsidRPr="00A33FF3">
        <w:rPr>
          <w:rFonts w:asciiTheme="majorHAnsi" w:hAnsiTheme="majorHAnsi" w:cstheme="majorHAnsi"/>
          <w:sz w:val="24"/>
          <w:szCs w:val="24"/>
        </w:rPr>
        <w:tab/>
      </w:r>
      <w:r w:rsidRPr="00A33FF3">
        <w:rPr>
          <w:rFonts w:asciiTheme="majorHAnsi" w:hAnsiTheme="majorHAnsi" w:cstheme="majorHAnsi"/>
          <w:b/>
          <w:sz w:val="24"/>
          <w:szCs w:val="24"/>
          <w:highlight w:val="cyan"/>
          <w:u w:val="single"/>
        </w:rPr>
        <w:t>C.</w:t>
      </w:r>
      <w:r w:rsidRPr="00A33FF3">
        <w:rPr>
          <w:rFonts w:asciiTheme="majorHAnsi" w:hAnsiTheme="majorHAnsi" w:cstheme="majorHAnsi"/>
          <w:sz w:val="24"/>
          <w:szCs w:val="24"/>
          <w:highlight w:val="cyan"/>
        </w:rPr>
        <w:t xml:space="preserve"> Thí nghiệm 4.</w:t>
      </w:r>
      <w:r w:rsidRPr="00A33FF3">
        <w:rPr>
          <w:rFonts w:asciiTheme="majorHAnsi" w:hAnsiTheme="majorHAnsi" w:cstheme="majorHAnsi"/>
          <w:sz w:val="24"/>
          <w:szCs w:val="24"/>
        </w:rPr>
        <w:tab/>
      </w:r>
      <w:r w:rsidRPr="00A33FF3">
        <w:rPr>
          <w:rFonts w:asciiTheme="majorHAnsi" w:hAnsiTheme="majorHAnsi" w:cstheme="majorHAnsi"/>
          <w:b/>
          <w:sz w:val="24"/>
          <w:szCs w:val="24"/>
        </w:rPr>
        <w:t>D.</w:t>
      </w:r>
      <w:r w:rsidRPr="00A33FF3">
        <w:rPr>
          <w:rFonts w:asciiTheme="majorHAnsi" w:hAnsiTheme="majorHAnsi" w:cstheme="majorHAnsi"/>
          <w:sz w:val="24"/>
          <w:szCs w:val="24"/>
        </w:rPr>
        <w:t xml:space="preserve"> Thí nghiệm 2.</w:t>
      </w:r>
    </w:p>
    <w:p w14:paraId="058CE316" w14:textId="77777777" w:rsidR="00CB068C" w:rsidRPr="00A33FF3" w:rsidRDefault="00CB068C" w:rsidP="00CB068C">
      <w:pPr>
        <w:pStyle w:val="BodyText"/>
        <w:spacing w:line="240" w:lineRule="auto"/>
        <w:ind w:left="0"/>
        <w:jc w:val="both"/>
        <w:rPr>
          <w:rFonts w:asciiTheme="majorHAnsi" w:hAnsiTheme="majorHAnsi" w:cstheme="majorHAnsi"/>
          <w:sz w:val="24"/>
          <w:szCs w:val="24"/>
        </w:rPr>
      </w:pPr>
      <w:r w:rsidRPr="00A33FF3">
        <w:rPr>
          <w:rFonts w:asciiTheme="majorHAnsi" w:hAnsiTheme="majorHAnsi" w:cstheme="majorHAnsi"/>
          <w:b/>
          <w:sz w:val="24"/>
          <w:szCs w:val="24"/>
        </w:rPr>
        <w:t>Câu</w:t>
      </w:r>
      <w:r w:rsidRPr="00A33FF3">
        <w:rPr>
          <w:rFonts w:asciiTheme="majorHAnsi" w:hAnsiTheme="majorHAnsi" w:cstheme="majorHAnsi"/>
          <w:b/>
          <w:spacing w:val="-2"/>
          <w:sz w:val="24"/>
          <w:szCs w:val="24"/>
        </w:rPr>
        <w:t xml:space="preserve"> </w:t>
      </w:r>
      <w:r w:rsidRPr="00A33FF3">
        <w:rPr>
          <w:rFonts w:asciiTheme="majorHAnsi" w:hAnsiTheme="majorHAnsi" w:cstheme="majorHAnsi"/>
          <w:b/>
          <w:sz w:val="24"/>
          <w:szCs w:val="24"/>
        </w:rPr>
        <w:t>4.</w:t>
      </w:r>
      <w:r w:rsidRPr="00A33FF3">
        <w:rPr>
          <w:rFonts w:asciiTheme="majorHAnsi" w:hAnsiTheme="majorHAnsi" w:cstheme="majorHAnsi"/>
          <w:b/>
          <w:spacing w:val="-1"/>
          <w:sz w:val="24"/>
          <w:szCs w:val="24"/>
        </w:rPr>
        <w:t xml:space="preserve"> </w:t>
      </w:r>
      <w:r w:rsidRPr="00A33FF3">
        <w:rPr>
          <w:rFonts w:asciiTheme="majorHAnsi" w:hAnsiTheme="majorHAnsi" w:cstheme="majorHAnsi"/>
          <w:sz w:val="24"/>
          <w:szCs w:val="24"/>
        </w:rPr>
        <w:t>Công</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nghệ</w:t>
      </w:r>
      <w:r w:rsidRPr="00A33FF3">
        <w:rPr>
          <w:rFonts w:asciiTheme="majorHAnsi" w:hAnsiTheme="majorHAnsi" w:cstheme="majorHAnsi"/>
          <w:spacing w:val="-1"/>
          <w:sz w:val="24"/>
          <w:szCs w:val="24"/>
        </w:rPr>
        <w:t xml:space="preserve"> </w:t>
      </w:r>
      <w:r w:rsidRPr="00A33FF3">
        <w:rPr>
          <w:rFonts w:asciiTheme="majorHAnsi" w:hAnsiTheme="majorHAnsi" w:cstheme="majorHAnsi"/>
          <w:sz w:val="24"/>
          <w:szCs w:val="24"/>
        </w:rPr>
        <w:t>gene</w:t>
      </w:r>
      <w:r w:rsidRPr="00A33FF3">
        <w:rPr>
          <w:rFonts w:asciiTheme="majorHAnsi" w:hAnsiTheme="majorHAnsi" w:cstheme="majorHAnsi"/>
          <w:spacing w:val="-3"/>
          <w:sz w:val="24"/>
          <w:szCs w:val="24"/>
        </w:rPr>
        <w:t xml:space="preserve"> </w:t>
      </w:r>
      <w:r w:rsidRPr="00A33FF3">
        <w:rPr>
          <w:rFonts w:asciiTheme="majorHAnsi" w:hAnsiTheme="majorHAnsi" w:cstheme="majorHAnsi"/>
          <w:sz w:val="24"/>
          <w:szCs w:val="24"/>
        </w:rPr>
        <w:t>là</w:t>
      </w:r>
      <w:r w:rsidRPr="00A33FF3">
        <w:rPr>
          <w:rFonts w:asciiTheme="majorHAnsi" w:hAnsiTheme="majorHAnsi" w:cstheme="majorHAnsi"/>
          <w:spacing w:val="-4"/>
          <w:sz w:val="24"/>
          <w:szCs w:val="24"/>
        </w:rPr>
        <w:t xml:space="preserve"> </w:t>
      </w:r>
      <w:r w:rsidRPr="00A33FF3">
        <w:rPr>
          <w:rFonts w:asciiTheme="majorHAnsi" w:hAnsiTheme="majorHAnsi" w:cstheme="majorHAnsi"/>
          <w:sz w:val="24"/>
          <w:szCs w:val="24"/>
        </w:rPr>
        <w:t>quy</w:t>
      </w:r>
      <w:r w:rsidRPr="00A33FF3">
        <w:rPr>
          <w:rFonts w:asciiTheme="majorHAnsi" w:hAnsiTheme="majorHAnsi" w:cstheme="majorHAnsi"/>
          <w:spacing w:val="-1"/>
          <w:sz w:val="24"/>
          <w:szCs w:val="24"/>
        </w:rPr>
        <w:t xml:space="preserve"> </w:t>
      </w:r>
      <w:r w:rsidRPr="00A33FF3">
        <w:rPr>
          <w:rFonts w:asciiTheme="majorHAnsi" w:hAnsiTheme="majorHAnsi" w:cstheme="majorHAnsi"/>
          <w:sz w:val="24"/>
          <w:szCs w:val="24"/>
        </w:rPr>
        <w:t>trình</w:t>
      </w:r>
      <w:r w:rsidRPr="00A33FF3">
        <w:rPr>
          <w:rFonts w:asciiTheme="majorHAnsi" w:hAnsiTheme="majorHAnsi" w:cstheme="majorHAnsi"/>
          <w:spacing w:val="-4"/>
          <w:sz w:val="24"/>
          <w:szCs w:val="24"/>
        </w:rPr>
        <w:t xml:space="preserve"> </w:t>
      </w:r>
      <w:r w:rsidRPr="00A33FF3">
        <w:rPr>
          <w:rFonts w:asciiTheme="majorHAnsi" w:hAnsiTheme="majorHAnsi" w:cstheme="majorHAnsi"/>
          <w:sz w:val="24"/>
          <w:szCs w:val="24"/>
        </w:rPr>
        <w:t>tạo</w:t>
      </w:r>
      <w:r w:rsidRPr="00A33FF3">
        <w:rPr>
          <w:rFonts w:asciiTheme="majorHAnsi" w:hAnsiTheme="majorHAnsi" w:cstheme="majorHAnsi"/>
          <w:spacing w:val="-1"/>
          <w:sz w:val="24"/>
          <w:szCs w:val="24"/>
        </w:rPr>
        <w:t xml:space="preserve"> </w:t>
      </w:r>
      <w:r w:rsidRPr="00A33FF3">
        <w:rPr>
          <w:rFonts w:asciiTheme="majorHAnsi" w:hAnsiTheme="majorHAnsi" w:cstheme="majorHAnsi"/>
          <w:spacing w:val="-5"/>
          <w:sz w:val="24"/>
          <w:szCs w:val="24"/>
        </w:rPr>
        <w:t>ra</w:t>
      </w:r>
    </w:p>
    <w:p w14:paraId="08F081DC" w14:textId="77777777" w:rsidR="00CB068C" w:rsidRPr="00A33FF3" w:rsidRDefault="00CB068C" w:rsidP="00CB068C">
      <w:pPr>
        <w:pStyle w:val="BodyText"/>
        <w:spacing w:line="240" w:lineRule="auto"/>
        <w:ind w:left="0" w:firstLine="450"/>
        <w:jc w:val="both"/>
        <w:rPr>
          <w:rFonts w:asciiTheme="majorHAnsi" w:hAnsiTheme="majorHAnsi" w:cstheme="majorHAnsi"/>
          <w:sz w:val="24"/>
          <w:szCs w:val="24"/>
        </w:rPr>
      </w:pPr>
      <w:r w:rsidRPr="00A33FF3">
        <w:rPr>
          <w:rFonts w:asciiTheme="majorHAnsi" w:hAnsiTheme="majorHAnsi" w:cstheme="majorHAnsi"/>
          <w:b/>
          <w:sz w:val="24"/>
          <w:szCs w:val="24"/>
        </w:rPr>
        <w:t>A</w:t>
      </w:r>
      <w:r w:rsidRPr="00A33FF3">
        <w:rPr>
          <w:rFonts w:asciiTheme="majorHAnsi" w:hAnsiTheme="majorHAnsi" w:cstheme="majorHAnsi"/>
          <w:sz w:val="24"/>
          <w:szCs w:val="24"/>
        </w:rPr>
        <w:t>.</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những</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cơ</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thể</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sinh</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vật</w:t>
      </w:r>
      <w:r w:rsidRPr="00A33FF3">
        <w:rPr>
          <w:rFonts w:asciiTheme="majorHAnsi" w:hAnsiTheme="majorHAnsi" w:cstheme="majorHAnsi"/>
          <w:spacing w:val="-4"/>
          <w:sz w:val="24"/>
          <w:szCs w:val="24"/>
        </w:rPr>
        <w:t xml:space="preserve"> </w:t>
      </w:r>
      <w:r w:rsidRPr="00A33FF3">
        <w:rPr>
          <w:rFonts w:asciiTheme="majorHAnsi" w:hAnsiTheme="majorHAnsi" w:cstheme="majorHAnsi"/>
          <w:sz w:val="24"/>
          <w:szCs w:val="24"/>
        </w:rPr>
        <w:t>có mang các tế bào chứa gene</w:t>
      </w:r>
      <w:r w:rsidRPr="00A33FF3">
        <w:rPr>
          <w:rFonts w:asciiTheme="majorHAnsi" w:hAnsiTheme="majorHAnsi" w:cstheme="majorHAnsi"/>
          <w:spacing w:val="-3"/>
          <w:sz w:val="24"/>
          <w:szCs w:val="24"/>
        </w:rPr>
        <w:t xml:space="preserve"> </w:t>
      </w:r>
      <w:r w:rsidRPr="00A33FF3">
        <w:rPr>
          <w:rFonts w:asciiTheme="majorHAnsi" w:hAnsiTheme="majorHAnsi" w:cstheme="majorHAnsi"/>
          <w:spacing w:val="-4"/>
          <w:sz w:val="24"/>
          <w:szCs w:val="24"/>
        </w:rPr>
        <w:t>đột biến hoặc có thêm gene mới .</w:t>
      </w:r>
    </w:p>
    <w:p w14:paraId="0DB2979D" w14:textId="77777777" w:rsidR="00CB068C" w:rsidRPr="00A33FF3" w:rsidRDefault="00CB068C" w:rsidP="00CB068C">
      <w:pPr>
        <w:pStyle w:val="BodyText"/>
        <w:spacing w:line="240" w:lineRule="auto"/>
        <w:ind w:left="0" w:firstLine="450"/>
        <w:jc w:val="both"/>
        <w:rPr>
          <w:rFonts w:asciiTheme="majorHAnsi" w:hAnsiTheme="majorHAnsi" w:cstheme="majorHAnsi"/>
          <w:sz w:val="24"/>
          <w:szCs w:val="24"/>
        </w:rPr>
      </w:pPr>
      <w:r w:rsidRPr="00A33FF3">
        <w:rPr>
          <w:rFonts w:asciiTheme="majorHAnsi" w:hAnsiTheme="majorHAnsi" w:cstheme="majorHAnsi"/>
          <w:b/>
          <w:sz w:val="24"/>
          <w:szCs w:val="24"/>
          <w:highlight w:val="cyan"/>
          <w:u w:val="single"/>
        </w:rPr>
        <w:t>B</w:t>
      </w:r>
      <w:r w:rsidRPr="00A33FF3">
        <w:rPr>
          <w:rFonts w:asciiTheme="majorHAnsi" w:hAnsiTheme="majorHAnsi" w:cstheme="majorHAnsi"/>
          <w:sz w:val="24"/>
          <w:szCs w:val="24"/>
          <w:highlight w:val="cyan"/>
          <w:u w:val="single"/>
        </w:rPr>
        <w:t>.</w:t>
      </w:r>
      <w:r w:rsidRPr="00A33FF3">
        <w:rPr>
          <w:rFonts w:asciiTheme="majorHAnsi" w:hAnsiTheme="majorHAnsi" w:cstheme="majorHAnsi"/>
          <w:spacing w:val="-2"/>
          <w:sz w:val="24"/>
          <w:szCs w:val="24"/>
          <w:highlight w:val="cyan"/>
        </w:rPr>
        <w:t xml:space="preserve"> </w:t>
      </w:r>
      <w:r w:rsidRPr="00A33FF3">
        <w:rPr>
          <w:rFonts w:asciiTheme="majorHAnsi" w:hAnsiTheme="majorHAnsi" w:cstheme="majorHAnsi"/>
          <w:sz w:val="24"/>
          <w:szCs w:val="24"/>
          <w:highlight w:val="cyan"/>
        </w:rPr>
        <w:t>những</w:t>
      </w:r>
      <w:r w:rsidRPr="00A33FF3">
        <w:rPr>
          <w:rFonts w:asciiTheme="majorHAnsi" w:hAnsiTheme="majorHAnsi" w:cstheme="majorHAnsi"/>
          <w:spacing w:val="-3"/>
          <w:sz w:val="24"/>
          <w:szCs w:val="24"/>
          <w:highlight w:val="cyan"/>
        </w:rPr>
        <w:t xml:space="preserve"> </w:t>
      </w:r>
      <w:r w:rsidRPr="00A33FF3">
        <w:rPr>
          <w:rFonts w:asciiTheme="majorHAnsi" w:hAnsiTheme="majorHAnsi" w:cstheme="majorHAnsi"/>
          <w:sz w:val="24"/>
          <w:szCs w:val="24"/>
          <w:highlight w:val="cyan"/>
        </w:rPr>
        <w:t>tế</w:t>
      </w:r>
      <w:r w:rsidRPr="00A33FF3">
        <w:rPr>
          <w:rFonts w:asciiTheme="majorHAnsi" w:hAnsiTheme="majorHAnsi" w:cstheme="majorHAnsi"/>
          <w:spacing w:val="-2"/>
          <w:sz w:val="24"/>
          <w:szCs w:val="24"/>
          <w:highlight w:val="cyan"/>
        </w:rPr>
        <w:t xml:space="preserve"> </w:t>
      </w:r>
      <w:r w:rsidRPr="00A33FF3">
        <w:rPr>
          <w:rFonts w:asciiTheme="majorHAnsi" w:hAnsiTheme="majorHAnsi" w:cstheme="majorHAnsi"/>
          <w:sz w:val="24"/>
          <w:szCs w:val="24"/>
          <w:highlight w:val="cyan"/>
        </w:rPr>
        <w:t>bào</w:t>
      </w:r>
      <w:r w:rsidRPr="00A33FF3">
        <w:rPr>
          <w:rFonts w:asciiTheme="majorHAnsi" w:hAnsiTheme="majorHAnsi" w:cstheme="majorHAnsi"/>
          <w:spacing w:val="-1"/>
          <w:sz w:val="24"/>
          <w:szCs w:val="24"/>
          <w:highlight w:val="cyan"/>
        </w:rPr>
        <w:t xml:space="preserve"> </w:t>
      </w:r>
      <w:r w:rsidRPr="00A33FF3">
        <w:rPr>
          <w:rFonts w:asciiTheme="majorHAnsi" w:hAnsiTheme="majorHAnsi" w:cstheme="majorHAnsi"/>
          <w:sz w:val="24"/>
          <w:szCs w:val="24"/>
          <w:highlight w:val="cyan"/>
        </w:rPr>
        <w:t>hoặc</w:t>
      </w:r>
      <w:r w:rsidRPr="00A33FF3">
        <w:rPr>
          <w:rFonts w:asciiTheme="majorHAnsi" w:hAnsiTheme="majorHAnsi" w:cstheme="majorHAnsi"/>
          <w:spacing w:val="-2"/>
          <w:sz w:val="24"/>
          <w:szCs w:val="24"/>
          <w:highlight w:val="cyan"/>
        </w:rPr>
        <w:t xml:space="preserve"> </w:t>
      </w:r>
      <w:r w:rsidRPr="00A33FF3">
        <w:rPr>
          <w:rFonts w:asciiTheme="majorHAnsi" w:hAnsiTheme="majorHAnsi" w:cstheme="majorHAnsi"/>
          <w:sz w:val="24"/>
          <w:szCs w:val="24"/>
          <w:highlight w:val="cyan"/>
        </w:rPr>
        <w:t>sinh</w:t>
      </w:r>
      <w:r w:rsidRPr="00A33FF3">
        <w:rPr>
          <w:rFonts w:asciiTheme="majorHAnsi" w:hAnsiTheme="majorHAnsi" w:cstheme="majorHAnsi"/>
          <w:spacing w:val="-4"/>
          <w:sz w:val="24"/>
          <w:szCs w:val="24"/>
          <w:highlight w:val="cyan"/>
        </w:rPr>
        <w:t xml:space="preserve"> </w:t>
      </w:r>
      <w:r w:rsidRPr="00A33FF3">
        <w:rPr>
          <w:rFonts w:asciiTheme="majorHAnsi" w:hAnsiTheme="majorHAnsi" w:cstheme="majorHAnsi"/>
          <w:sz w:val="24"/>
          <w:szCs w:val="24"/>
          <w:highlight w:val="cyan"/>
        </w:rPr>
        <w:t>vật</w:t>
      </w:r>
      <w:r w:rsidRPr="00A33FF3">
        <w:rPr>
          <w:rFonts w:asciiTheme="majorHAnsi" w:hAnsiTheme="majorHAnsi" w:cstheme="majorHAnsi"/>
          <w:spacing w:val="-1"/>
          <w:sz w:val="24"/>
          <w:szCs w:val="24"/>
          <w:highlight w:val="cyan"/>
        </w:rPr>
        <w:t xml:space="preserve"> </w:t>
      </w:r>
      <w:r w:rsidRPr="00A33FF3">
        <w:rPr>
          <w:rFonts w:asciiTheme="majorHAnsi" w:hAnsiTheme="majorHAnsi" w:cstheme="majorHAnsi"/>
          <w:sz w:val="24"/>
          <w:szCs w:val="24"/>
          <w:highlight w:val="cyan"/>
        </w:rPr>
        <w:t>có</w:t>
      </w:r>
      <w:r w:rsidRPr="00A33FF3">
        <w:rPr>
          <w:rFonts w:asciiTheme="majorHAnsi" w:hAnsiTheme="majorHAnsi" w:cstheme="majorHAnsi"/>
          <w:spacing w:val="-1"/>
          <w:sz w:val="24"/>
          <w:szCs w:val="24"/>
          <w:highlight w:val="cyan"/>
        </w:rPr>
        <w:t xml:space="preserve"> </w:t>
      </w:r>
      <w:r w:rsidRPr="00A33FF3">
        <w:rPr>
          <w:rFonts w:asciiTheme="majorHAnsi" w:hAnsiTheme="majorHAnsi" w:cstheme="majorHAnsi"/>
          <w:sz w:val="24"/>
          <w:szCs w:val="24"/>
          <w:highlight w:val="cyan"/>
        </w:rPr>
        <w:t>gene</w:t>
      </w:r>
      <w:r w:rsidRPr="00A33FF3">
        <w:rPr>
          <w:rFonts w:asciiTheme="majorHAnsi" w:hAnsiTheme="majorHAnsi" w:cstheme="majorHAnsi"/>
          <w:spacing w:val="-2"/>
          <w:sz w:val="24"/>
          <w:szCs w:val="24"/>
          <w:highlight w:val="cyan"/>
        </w:rPr>
        <w:t xml:space="preserve"> </w:t>
      </w:r>
      <w:r w:rsidRPr="00A33FF3">
        <w:rPr>
          <w:rFonts w:asciiTheme="majorHAnsi" w:hAnsiTheme="majorHAnsi" w:cstheme="majorHAnsi"/>
          <w:sz w:val="24"/>
          <w:szCs w:val="24"/>
          <w:highlight w:val="cyan"/>
        </w:rPr>
        <w:t>bị</w:t>
      </w:r>
      <w:r w:rsidRPr="00A33FF3">
        <w:rPr>
          <w:rFonts w:asciiTheme="majorHAnsi" w:hAnsiTheme="majorHAnsi" w:cstheme="majorHAnsi"/>
          <w:spacing w:val="-3"/>
          <w:sz w:val="24"/>
          <w:szCs w:val="24"/>
          <w:highlight w:val="cyan"/>
        </w:rPr>
        <w:t xml:space="preserve"> </w:t>
      </w:r>
      <w:r w:rsidRPr="00A33FF3">
        <w:rPr>
          <w:rFonts w:asciiTheme="majorHAnsi" w:hAnsiTheme="majorHAnsi" w:cstheme="majorHAnsi"/>
          <w:sz w:val="24"/>
          <w:szCs w:val="24"/>
          <w:highlight w:val="cyan"/>
        </w:rPr>
        <w:t>biến</w:t>
      </w:r>
      <w:r w:rsidRPr="00A33FF3">
        <w:rPr>
          <w:rFonts w:asciiTheme="majorHAnsi" w:hAnsiTheme="majorHAnsi" w:cstheme="majorHAnsi"/>
          <w:spacing w:val="-2"/>
          <w:sz w:val="24"/>
          <w:szCs w:val="24"/>
          <w:highlight w:val="cyan"/>
        </w:rPr>
        <w:t xml:space="preserve"> </w:t>
      </w:r>
      <w:r w:rsidRPr="00A33FF3">
        <w:rPr>
          <w:rFonts w:asciiTheme="majorHAnsi" w:hAnsiTheme="majorHAnsi" w:cstheme="majorHAnsi"/>
          <w:sz w:val="24"/>
          <w:szCs w:val="24"/>
          <w:highlight w:val="cyan"/>
        </w:rPr>
        <w:t>đổi hoặc</w:t>
      </w:r>
      <w:r w:rsidRPr="00A33FF3">
        <w:rPr>
          <w:rFonts w:asciiTheme="majorHAnsi" w:hAnsiTheme="majorHAnsi" w:cstheme="majorHAnsi"/>
          <w:spacing w:val="-2"/>
          <w:sz w:val="24"/>
          <w:szCs w:val="24"/>
          <w:highlight w:val="cyan"/>
        </w:rPr>
        <w:t xml:space="preserve"> </w:t>
      </w:r>
      <w:r w:rsidRPr="00A33FF3">
        <w:rPr>
          <w:rFonts w:asciiTheme="majorHAnsi" w:hAnsiTheme="majorHAnsi" w:cstheme="majorHAnsi"/>
          <w:sz w:val="24"/>
          <w:szCs w:val="24"/>
          <w:highlight w:val="cyan"/>
        </w:rPr>
        <w:t>có</w:t>
      </w:r>
      <w:r w:rsidRPr="00A33FF3">
        <w:rPr>
          <w:rFonts w:asciiTheme="majorHAnsi" w:hAnsiTheme="majorHAnsi" w:cstheme="majorHAnsi"/>
          <w:spacing w:val="-1"/>
          <w:sz w:val="24"/>
          <w:szCs w:val="24"/>
          <w:highlight w:val="cyan"/>
        </w:rPr>
        <w:t xml:space="preserve"> </w:t>
      </w:r>
      <w:r w:rsidRPr="00A33FF3">
        <w:rPr>
          <w:rFonts w:asciiTheme="majorHAnsi" w:hAnsiTheme="majorHAnsi" w:cstheme="majorHAnsi"/>
          <w:sz w:val="24"/>
          <w:szCs w:val="24"/>
          <w:highlight w:val="cyan"/>
        </w:rPr>
        <w:t>thêm</w:t>
      </w:r>
      <w:r w:rsidRPr="00A33FF3">
        <w:rPr>
          <w:rFonts w:asciiTheme="majorHAnsi" w:hAnsiTheme="majorHAnsi" w:cstheme="majorHAnsi"/>
          <w:spacing w:val="-1"/>
          <w:sz w:val="24"/>
          <w:szCs w:val="24"/>
          <w:highlight w:val="cyan"/>
        </w:rPr>
        <w:t xml:space="preserve"> </w:t>
      </w:r>
      <w:r w:rsidRPr="00A33FF3">
        <w:rPr>
          <w:rFonts w:asciiTheme="majorHAnsi" w:hAnsiTheme="majorHAnsi" w:cstheme="majorHAnsi"/>
          <w:sz w:val="24"/>
          <w:szCs w:val="24"/>
          <w:highlight w:val="cyan"/>
        </w:rPr>
        <w:t>gene</w:t>
      </w:r>
      <w:r w:rsidRPr="00A33FF3">
        <w:rPr>
          <w:rFonts w:asciiTheme="majorHAnsi" w:hAnsiTheme="majorHAnsi" w:cstheme="majorHAnsi"/>
          <w:spacing w:val="-1"/>
          <w:sz w:val="24"/>
          <w:szCs w:val="24"/>
          <w:highlight w:val="cyan"/>
        </w:rPr>
        <w:t xml:space="preserve"> </w:t>
      </w:r>
      <w:r w:rsidRPr="00A33FF3">
        <w:rPr>
          <w:rFonts w:asciiTheme="majorHAnsi" w:hAnsiTheme="majorHAnsi" w:cstheme="majorHAnsi"/>
          <w:spacing w:val="-4"/>
          <w:sz w:val="24"/>
          <w:szCs w:val="24"/>
          <w:highlight w:val="cyan"/>
        </w:rPr>
        <w:t>mới.</w:t>
      </w:r>
    </w:p>
    <w:p w14:paraId="176F087A" w14:textId="77777777" w:rsidR="00CB068C" w:rsidRPr="00A33FF3" w:rsidRDefault="00CB068C" w:rsidP="00CB068C">
      <w:pPr>
        <w:pStyle w:val="BodyText"/>
        <w:spacing w:line="240" w:lineRule="auto"/>
        <w:ind w:left="0" w:firstLine="450"/>
        <w:jc w:val="both"/>
        <w:rPr>
          <w:rFonts w:asciiTheme="majorHAnsi" w:hAnsiTheme="majorHAnsi" w:cstheme="majorHAnsi"/>
          <w:sz w:val="24"/>
          <w:szCs w:val="24"/>
        </w:rPr>
      </w:pPr>
      <w:r w:rsidRPr="00A33FF3">
        <w:rPr>
          <w:rFonts w:asciiTheme="majorHAnsi" w:hAnsiTheme="majorHAnsi" w:cstheme="majorHAnsi"/>
          <w:b/>
          <w:sz w:val="24"/>
          <w:szCs w:val="24"/>
        </w:rPr>
        <w:t>C</w:t>
      </w:r>
      <w:r w:rsidRPr="00A33FF3">
        <w:rPr>
          <w:rFonts w:asciiTheme="majorHAnsi" w:hAnsiTheme="majorHAnsi" w:cstheme="majorHAnsi"/>
          <w:sz w:val="24"/>
          <w:szCs w:val="24"/>
        </w:rPr>
        <w:t>.</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những</w:t>
      </w:r>
      <w:r w:rsidRPr="00A33FF3">
        <w:rPr>
          <w:rFonts w:asciiTheme="majorHAnsi" w:hAnsiTheme="majorHAnsi" w:cstheme="majorHAnsi"/>
          <w:spacing w:val="-3"/>
          <w:sz w:val="24"/>
          <w:szCs w:val="24"/>
        </w:rPr>
        <w:t xml:space="preserve"> </w:t>
      </w:r>
      <w:r w:rsidRPr="00A33FF3">
        <w:rPr>
          <w:rFonts w:asciiTheme="majorHAnsi" w:hAnsiTheme="majorHAnsi" w:cstheme="majorHAnsi"/>
          <w:sz w:val="24"/>
          <w:szCs w:val="24"/>
        </w:rPr>
        <w:t>tế</w:t>
      </w:r>
      <w:r w:rsidRPr="00A33FF3">
        <w:rPr>
          <w:rFonts w:asciiTheme="majorHAnsi" w:hAnsiTheme="majorHAnsi" w:cstheme="majorHAnsi"/>
          <w:spacing w:val="-1"/>
          <w:sz w:val="24"/>
          <w:szCs w:val="24"/>
        </w:rPr>
        <w:t xml:space="preserve"> </w:t>
      </w:r>
      <w:r w:rsidRPr="00A33FF3">
        <w:rPr>
          <w:rFonts w:asciiTheme="majorHAnsi" w:hAnsiTheme="majorHAnsi" w:cstheme="majorHAnsi"/>
          <w:sz w:val="24"/>
          <w:szCs w:val="24"/>
        </w:rPr>
        <w:t>bào</w:t>
      </w:r>
      <w:r w:rsidRPr="00A33FF3">
        <w:rPr>
          <w:rFonts w:asciiTheme="majorHAnsi" w:hAnsiTheme="majorHAnsi" w:cstheme="majorHAnsi"/>
          <w:spacing w:val="-1"/>
          <w:sz w:val="24"/>
          <w:szCs w:val="24"/>
        </w:rPr>
        <w:t xml:space="preserve"> </w:t>
      </w:r>
      <w:r w:rsidRPr="00A33FF3">
        <w:rPr>
          <w:rFonts w:asciiTheme="majorHAnsi" w:hAnsiTheme="majorHAnsi" w:cstheme="majorHAnsi"/>
          <w:sz w:val="24"/>
          <w:szCs w:val="24"/>
        </w:rPr>
        <w:t>trên</w:t>
      </w:r>
      <w:r w:rsidRPr="00A33FF3">
        <w:rPr>
          <w:rFonts w:asciiTheme="majorHAnsi" w:hAnsiTheme="majorHAnsi" w:cstheme="majorHAnsi"/>
          <w:spacing w:val="-3"/>
          <w:sz w:val="24"/>
          <w:szCs w:val="24"/>
        </w:rPr>
        <w:t xml:space="preserve"> </w:t>
      </w:r>
      <w:r w:rsidRPr="00A33FF3">
        <w:rPr>
          <w:rFonts w:asciiTheme="majorHAnsi" w:hAnsiTheme="majorHAnsi" w:cstheme="majorHAnsi"/>
          <w:sz w:val="24"/>
          <w:szCs w:val="24"/>
        </w:rPr>
        <w:t>cơ</w:t>
      </w:r>
      <w:r w:rsidRPr="00A33FF3">
        <w:rPr>
          <w:rFonts w:asciiTheme="majorHAnsi" w:hAnsiTheme="majorHAnsi" w:cstheme="majorHAnsi"/>
          <w:spacing w:val="-3"/>
          <w:sz w:val="24"/>
          <w:szCs w:val="24"/>
        </w:rPr>
        <w:t xml:space="preserve"> </w:t>
      </w:r>
      <w:r w:rsidRPr="00A33FF3">
        <w:rPr>
          <w:rFonts w:asciiTheme="majorHAnsi" w:hAnsiTheme="majorHAnsi" w:cstheme="majorHAnsi"/>
          <w:sz w:val="24"/>
          <w:szCs w:val="24"/>
        </w:rPr>
        <w:t>thể</w:t>
      </w:r>
      <w:r w:rsidRPr="00A33FF3">
        <w:rPr>
          <w:rFonts w:asciiTheme="majorHAnsi" w:hAnsiTheme="majorHAnsi" w:cstheme="majorHAnsi"/>
          <w:spacing w:val="-3"/>
          <w:sz w:val="24"/>
          <w:szCs w:val="24"/>
        </w:rPr>
        <w:t xml:space="preserve"> </w:t>
      </w:r>
      <w:r w:rsidRPr="00A33FF3">
        <w:rPr>
          <w:rFonts w:asciiTheme="majorHAnsi" w:hAnsiTheme="majorHAnsi" w:cstheme="majorHAnsi"/>
          <w:sz w:val="24"/>
          <w:szCs w:val="24"/>
        </w:rPr>
        <w:t>sinh</w:t>
      </w:r>
      <w:r w:rsidRPr="00A33FF3">
        <w:rPr>
          <w:rFonts w:asciiTheme="majorHAnsi" w:hAnsiTheme="majorHAnsi" w:cstheme="majorHAnsi"/>
          <w:spacing w:val="-4"/>
          <w:sz w:val="24"/>
          <w:szCs w:val="24"/>
        </w:rPr>
        <w:t xml:space="preserve"> </w:t>
      </w:r>
      <w:r w:rsidRPr="00A33FF3">
        <w:rPr>
          <w:rFonts w:asciiTheme="majorHAnsi" w:hAnsiTheme="majorHAnsi" w:cstheme="majorHAnsi"/>
          <w:sz w:val="24"/>
          <w:szCs w:val="24"/>
        </w:rPr>
        <w:t>vật</w:t>
      </w:r>
      <w:r w:rsidRPr="00A33FF3">
        <w:rPr>
          <w:rFonts w:asciiTheme="majorHAnsi" w:hAnsiTheme="majorHAnsi" w:cstheme="majorHAnsi"/>
          <w:spacing w:val="-3"/>
          <w:sz w:val="24"/>
          <w:szCs w:val="24"/>
        </w:rPr>
        <w:t xml:space="preserve"> </w:t>
      </w:r>
      <w:r w:rsidRPr="00A33FF3">
        <w:rPr>
          <w:rFonts w:asciiTheme="majorHAnsi" w:hAnsiTheme="majorHAnsi" w:cstheme="majorHAnsi"/>
          <w:sz w:val="24"/>
          <w:szCs w:val="24"/>
        </w:rPr>
        <w:t>có</w:t>
      </w:r>
      <w:r w:rsidRPr="00A33FF3">
        <w:rPr>
          <w:rFonts w:asciiTheme="majorHAnsi" w:hAnsiTheme="majorHAnsi" w:cstheme="majorHAnsi"/>
          <w:spacing w:val="-1"/>
          <w:sz w:val="24"/>
          <w:szCs w:val="24"/>
        </w:rPr>
        <w:t xml:space="preserve"> </w:t>
      </w:r>
      <w:r w:rsidRPr="00A33FF3">
        <w:rPr>
          <w:rFonts w:asciiTheme="majorHAnsi" w:hAnsiTheme="majorHAnsi" w:cstheme="majorHAnsi"/>
          <w:sz w:val="24"/>
          <w:szCs w:val="24"/>
        </w:rPr>
        <w:t>gene</w:t>
      </w:r>
      <w:r w:rsidRPr="00A33FF3">
        <w:rPr>
          <w:rFonts w:asciiTheme="majorHAnsi" w:hAnsiTheme="majorHAnsi" w:cstheme="majorHAnsi"/>
          <w:spacing w:val="-1"/>
          <w:sz w:val="24"/>
          <w:szCs w:val="24"/>
        </w:rPr>
        <w:t xml:space="preserve"> </w:t>
      </w:r>
      <w:r w:rsidRPr="00A33FF3">
        <w:rPr>
          <w:rFonts w:asciiTheme="majorHAnsi" w:hAnsiTheme="majorHAnsi" w:cstheme="majorHAnsi"/>
          <w:sz w:val="24"/>
          <w:szCs w:val="24"/>
        </w:rPr>
        <w:t>bị biến</w:t>
      </w:r>
      <w:r w:rsidRPr="00A33FF3">
        <w:rPr>
          <w:rFonts w:asciiTheme="majorHAnsi" w:hAnsiTheme="majorHAnsi" w:cstheme="majorHAnsi"/>
          <w:spacing w:val="-1"/>
          <w:sz w:val="24"/>
          <w:szCs w:val="24"/>
        </w:rPr>
        <w:t xml:space="preserve"> </w:t>
      </w:r>
      <w:r w:rsidRPr="00A33FF3">
        <w:rPr>
          <w:rFonts w:asciiTheme="majorHAnsi" w:hAnsiTheme="majorHAnsi" w:cstheme="majorHAnsi"/>
          <w:sz w:val="24"/>
          <w:szCs w:val="24"/>
        </w:rPr>
        <w:t>đổi hoặc</w:t>
      </w:r>
      <w:r w:rsidRPr="00A33FF3">
        <w:rPr>
          <w:rFonts w:asciiTheme="majorHAnsi" w:hAnsiTheme="majorHAnsi" w:cstheme="majorHAnsi"/>
          <w:spacing w:val="-1"/>
          <w:sz w:val="24"/>
          <w:szCs w:val="24"/>
        </w:rPr>
        <w:t xml:space="preserve"> </w:t>
      </w:r>
      <w:r w:rsidRPr="00A33FF3">
        <w:rPr>
          <w:rFonts w:asciiTheme="majorHAnsi" w:hAnsiTheme="majorHAnsi" w:cstheme="majorHAnsi"/>
          <w:sz w:val="24"/>
          <w:szCs w:val="24"/>
        </w:rPr>
        <w:t>có</w:t>
      </w:r>
      <w:r w:rsidRPr="00A33FF3">
        <w:rPr>
          <w:rFonts w:asciiTheme="majorHAnsi" w:hAnsiTheme="majorHAnsi" w:cstheme="majorHAnsi"/>
          <w:spacing w:val="-4"/>
          <w:sz w:val="24"/>
          <w:szCs w:val="24"/>
        </w:rPr>
        <w:t xml:space="preserve"> </w:t>
      </w:r>
      <w:r w:rsidRPr="00A33FF3">
        <w:rPr>
          <w:rFonts w:asciiTheme="majorHAnsi" w:hAnsiTheme="majorHAnsi" w:cstheme="majorHAnsi"/>
          <w:sz w:val="24"/>
          <w:szCs w:val="24"/>
        </w:rPr>
        <w:t>thêm gene</w:t>
      </w:r>
      <w:r w:rsidRPr="00A33FF3">
        <w:rPr>
          <w:rFonts w:asciiTheme="majorHAnsi" w:hAnsiTheme="majorHAnsi" w:cstheme="majorHAnsi"/>
          <w:spacing w:val="-3"/>
          <w:sz w:val="24"/>
          <w:szCs w:val="24"/>
        </w:rPr>
        <w:t xml:space="preserve"> </w:t>
      </w:r>
      <w:r w:rsidRPr="00A33FF3">
        <w:rPr>
          <w:rFonts w:asciiTheme="majorHAnsi" w:hAnsiTheme="majorHAnsi" w:cstheme="majorHAnsi"/>
          <w:spacing w:val="-4"/>
          <w:sz w:val="24"/>
          <w:szCs w:val="24"/>
        </w:rPr>
        <w:t>mới.</w:t>
      </w:r>
    </w:p>
    <w:p w14:paraId="19A4EAC4" w14:textId="77777777" w:rsidR="00CB068C" w:rsidRPr="00A33FF3" w:rsidRDefault="00CB068C" w:rsidP="00CB068C">
      <w:pPr>
        <w:spacing w:line="240" w:lineRule="auto"/>
        <w:ind w:firstLine="450"/>
        <w:jc w:val="both"/>
        <w:rPr>
          <w:rFonts w:asciiTheme="majorHAnsi" w:hAnsiTheme="majorHAnsi" w:cstheme="majorHAnsi"/>
          <w:sz w:val="24"/>
          <w:szCs w:val="24"/>
          <w:lang w:val="en-US"/>
        </w:rPr>
      </w:pPr>
      <w:r w:rsidRPr="00A33FF3">
        <w:rPr>
          <w:rFonts w:asciiTheme="majorHAnsi" w:hAnsiTheme="majorHAnsi" w:cstheme="majorHAnsi"/>
          <w:b/>
          <w:sz w:val="24"/>
          <w:szCs w:val="24"/>
        </w:rPr>
        <w:t>D</w:t>
      </w:r>
      <w:r w:rsidRPr="00A33FF3">
        <w:rPr>
          <w:rFonts w:asciiTheme="majorHAnsi" w:hAnsiTheme="majorHAnsi" w:cstheme="majorHAnsi"/>
          <w:sz w:val="24"/>
          <w:szCs w:val="24"/>
        </w:rPr>
        <w:t>.</w:t>
      </w:r>
      <w:r w:rsidRPr="00A33FF3">
        <w:rPr>
          <w:rFonts w:asciiTheme="majorHAnsi" w:hAnsiTheme="majorHAnsi" w:cstheme="majorHAnsi"/>
          <w:spacing w:val="-1"/>
          <w:sz w:val="24"/>
          <w:szCs w:val="24"/>
        </w:rPr>
        <w:t xml:space="preserve"> </w:t>
      </w:r>
      <w:r w:rsidRPr="00A33FF3">
        <w:rPr>
          <w:rFonts w:asciiTheme="majorHAnsi" w:hAnsiTheme="majorHAnsi" w:cstheme="majorHAnsi"/>
          <w:sz w:val="24"/>
          <w:szCs w:val="24"/>
        </w:rPr>
        <w:t>những</w:t>
      </w:r>
      <w:r w:rsidRPr="00A33FF3">
        <w:rPr>
          <w:rFonts w:asciiTheme="majorHAnsi" w:hAnsiTheme="majorHAnsi" w:cstheme="majorHAnsi"/>
          <w:spacing w:val="-3"/>
          <w:sz w:val="24"/>
          <w:szCs w:val="24"/>
        </w:rPr>
        <w:t xml:space="preserve"> </w:t>
      </w:r>
      <w:r w:rsidRPr="00A33FF3">
        <w:rPr>
          <w:rFonts w:asciiTheme="majorHAnsi" w:hAnsiTheme="majorHAnsi" w:cstheme="majorHAnsi"/>
          <w:sz w:val="24"/>
          <w:szCs w:val="24"/>
        </w:rPr>
        <w:t>tế</w:t>
      </w:r>
      <w:r w:rsidRPr="00A33FF3">
        <w:rPr>
          <w:rFonts w:asciiTheme="majorHAnsi" w:hAnsiTheme="majorHAnsi" w:cstheme="majorHAnsi"/>
          <w:spacing w:val="-1"/>
          <w:sz w:val="24"/>
          <w:szCs w:val="24"/>
        </w:rPr>
        <w:t xml:space="preserve"> </w:t>
      </w:r>
      <w:r w:rsidRPr="00A33FF3">
        <w:rPr>
          <w:rFonts w:asciiTheme="majorHAnsi" w:hAnsiTheme="majorHAnsi" w:cstheme="majorHAnsi"/>
          <w:sz w:val="24"/>
          <w:szCs w:val="24"/>
        </w:rPr>
        <w:t>bào</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hoặc</w:t>
      </w:r>
      <w:r w:rsidRPr="00A33FF3">
        <w:rPr>
          <w:rFonts w:asciiTheme="majorHAnsi" w:hAnsiTheme="majorHAnsi" w:cstheme="majorHAnsi"/>
          <w:spacing w:val="-1"/>
          <w:sz w:val="24"/>
          <w:szCs w:val="24"/>
        </w:rPr>
        <w:t xml:space="preserve"> </w:t>
      </w:r>
      <w:r w:rsidRPr="00A33FF3">
        <w:rPr>
          <w:rFonts w:asciiTheme="majorHAnsi" w:hAnsiTheme="majorHAnsi" w:cstheme="majorHAnsi"/>
          <w:sz w:val="24"/>
          <w:szCs w:val="24"/>
        </w:rPr>
        <w:t>sinh</w:t>
      </w:r>
      <w:r w:rsidRPr="00A33FF3">
        <w:rPr>
          <w:rFonts w:asciiTheme="majorHAnsi" w:hAnsiTheme="majorHAnsi" w:cstheme="majorHAnsi"/>
          <w:spacing w:val="-4"/>
          <w:sz w:val="24"/>
          <w:szCs w:val="24"/>
        </w:rPr>
        <w:t xml:space="preserve"> </w:t>
      </w:r>
      <w:r w:rsidRPr="00A33FF3">
        <w:rPr>
          <w:rFonts w:asciiTheme="majorHAnsi" w:hAnsiTheme="majorHAnsi" w:cstheme="majorHAnsi"/>
          <w:sz w:val="24"/>
          <w:szCs w:val="24"/>
        </w:rPr>
        <w:t>vật</w:t>
      </w:r>
      <w:r w:rsidRPr="00A33FF3">
        <w:rPr>
          <w:rFonts w:asciiTheme="majorHAnsi" w:hAnsiTheme="majorHAnsi" w:cstheme="majorHAnsi"/>
          <w:spacing w:val="-1"/>
          <w:sz w:val="24"/>
          <w:szCs w:val="24"/>
        </w:rPr>
        <w:t xml:space="preserve"> </w:t>
      </w:r>
      <w:r w:rsidRPr="00A33FF3">
        <w:rPr>
          <w:rFonts w:asciiTheme="majorHAnsi" w:hAnsiTheme="majorHAnsi" w:cstheme="majorHAnsi"/>
          <w:sz w:val="24"/>
          <w:szCs w:val="24"/>
        </w:rPr>
        <w:t>có</w:t>
      </w:r>
      <w:r w:rsidRPr="00A33FF3">
        <w:rPr>
          <w:rFonts w:asciiTheme="majorHAnsi" w:hAnsiTheme="majorHAnsi" w:cstheme="majorHAnsi"/>
          <w:spacing w:val="-1"/>
          <w:sz w:val="24"/>
          <w:szCs w:val="24"/>
        </w:rPr>
        <w:t xml:space="preserve"> </w:t>
      </w:r>
      <w:r w:rsidRPr="00A33FF3">
        <w:rPr>
          <w:rFonts w:asciiTheme="majorHAnsi" w:hAnsiTheme="majorHAnsi" w:cstheme="majorHAnsi"/>
          <w:sz w:val="24"/>
          <w:szCs w:val="24"/>
        </w:rPr>
        <w:t>gene</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bị</w:t>
      </w:r>
      <w:r w:rsidRPr="00A33FF3">
        <w:rPr>
          <w:rFonts w:asciiTheme="majorHAnsi" w:hAnsiTheme="majorHAnsi" w:cstheme="majorHAnsi"/>
          <w:spacing w:val="-3"/>
          <w:sz w:val="24"/>
          <w:szCs w:val="24"/>
        </w:rPr>
        <w:t xml:space="preserve"> </w:t>
      </w:r>
      <w:r w:rsidRPr="00A33FF3">
        <w:rPr>
          <w:rFonts w:asciiTheme="majorHAnsi" w:hAnsiTheme="majorHAnsi" w:cstheme="majorHAnsi"/>
          <w:sz w:val="24"/>
          <w:szCs w:val="24"/>
        </w:rPr>
        <w:t>đột</w:t>
      </w:r>
      <w:r w:rsidRPr="00A33FF3">
        <w:rPr>
          <w:rFonts w:asciiTheme="majorHAnsi" w:hAnsiTheme="majorHAnsi" w:cstheme="majorHAnsi"/>
          <w:spacing w:val="-3"/>
          <w:sz w:val="24"/>
          <w:szCs w:val="24"/>
        </w:rPr>
        <w:t xml:space="preserve"> </w:t>
      </w:r>
      <w:r w:rsidRPr="00A33FF3">
        <w:rPr>
          <w:rFonts w:asciiTheme="majorHAnsi" w:hAnsiTheme="majorHAnsi" w:cstheme="majorHAnsi"/>
          <w:sz w:val="24"/>
          <w:szCs w:val="24"/>
        </w:rPr>
        <w:t>biến</w:t>
      </w:r>
      <w:r w:rsidRPr="00A33FF3">
        <w:rPr>
          <w:rFonts w:asciiTheme="majorHAnsi" w:hAnsiTheme="majorHAnsi" w:cstheme="majorHAnsi"/>
          <w:spacing w:val="-1"/>
          <w:sz w:val="24"/>
          <w:szCs w:val="24"/>
        </w:rPr>
        <w:t xml:space="preserve"> </w:t>
      </w:r>
      <w:r w:rsidRPr="00A33FF3">
        <w:rPr>
          <w:rFonts w:asciiTheme="majorHAnsi" w:hAnsiTheme="majorHAnsi" w:cstheme="majorHAnsi"/>
          <w:sz w:val="24"/>
          <w:szCs w:val="24"/>
        </w:rPr>
        <w:t>dạng</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mất</w:t>
      </w:r>
      <w:r w:rsidRPr="00A33FF3">
        <w:rPr>
          <w:rFonts w:asciiTheme="majorHAnsi" w:hAnsiTheme="majorHAnsi" w:cstheme="majorHAnsi"/>
          <w:spacing w:val="-3"/>
          <w:sz w:val="24"/>
          <w:szCs w:val="24"/>
        </w:rPr>
        <w:t xml:space="preserve"> </w:t>
      </w:r>
      <w:r w:rsidRPr="00A33FF3">
        <w:rPr>
          <w:rFonts w:asciiTheme="majorHAnsi" w:hAnsiTheme="majorHAnsi" w:cstheme="majorHAnsi"/>
          <w:sz w:val="24"/>
          <w:szCs w:val="24"/>
        </w:rPr>
        <w:t>một</w:t>
      </w:r>
      <w:r w:rsidRPr="00A33FF3">
        <w:rPr>
          <w:rFonts w:asciiTheme="majorHAnsi" w:hAnsiTheme="majorHAnsi" w:cstheme="majorHAnsi"/>
          <w:spacing w:val="-3"/>
          <w:sz w:val="24"/>
          <w:szCs w:val="24"/>
        </w:rPr>
        <w:t xml:space="preserve"> </w:t>
      </w:r>
      <w:r w:rsidRPr="00A33FF3">
        <w:rPr>
          <w:rFonts w:asciiTheme="majorHAnsi" w:hAnsiTheme="majorHAnsi" w:cstheme="majorHAnsi"/>
          <w:sz w:val="24"/>
          <w:szCs w:val="24"/>
        </w:rPr>
        <w:t>cặp</w:t>
      </w:r>
      <w:r w:rsidRPr="00A33FF3">
        <w:rPr>
          <w:rFonts w:asciiTheme="majorHAnsi" w:hAnsiTheme="majorHAnsi" w:cstheme="majorHAnsi"/>
          <w:spacing w:val="-1"/>
          <w:sz w:val="24"/>
          <w:szCs w:val="24"/>
        </w:rPr>
        <w:t xml:space="preserve"> </w:t>
      </w:r>
      <w:r w:rsidRPr="00A33FF3">
        <w:rPr>
          <w:rFonts w:asciiTheme="majorHAnsi" w:hAnsiTheme="majorHAnsi" w:cstheme="majorHAnsi"/>
          <w:sz w:val="24"/>
          <w:szCs w:val="24"/>
        </w:rPr>
        <w:t>nucleotide</w:t>
      </w:r>
      <w:r w:rsidRPr="00A33FF3">
        <w:rPr>
          <w:rFonts w:asciiTheme="majorHAnsi" w:hAnsiTheme="majorHAnsi" w:cstheme="majorHAnsi"/>
          <w:sz w:val="24"/>
          <w:szCs w:val="24"/>
          <w:lang w:val="en-US"/>
        </w:rPr>
        <w:t>.</w:t>
      </w:r>
    </w:p>
    <w:p w14:paraId="113172AE" w14:textId="77777777" w:rsidR="00976EFD" w:rsidRDefault="00976EFD" w:rsidP="00976EFD">
      <w:pPr>
        <w:spacing w:line="240" w:lineRule="auto"/>
        <w:jc w:val="both"/>
        <w:rPr>
          <w:rFonts w:asciiTheme="majorHAnsi" w:hAnsiTheme="majorHAnsi" w:cstheme="majorHAnsi"/>
          <w:b/>
          <w:sz w:val="24"/>
          <w:szCs w:val="24"/>
          <w:lang w:val="en-US"/>
        </w:rPr>
      </w:pPr>
      <w:r w:rsidRPr="00A21AEB">
        <w:rPr>
          <w:rFonts w:asciiTheme="majorHAnsi" w:hAnsiTheme="majorHAnsi" w:cstheme="majorHAnsi"/>
          <w:b/>
          <w:sz w:val="24"/>
          <w:szCs w:val="24"/>
        </w:rPr>
        <w:t>Câu 5.</w:t>
      </w:r>
      <w:r w:rsidRPr="00A21AEB">
        <w:rPr>
          <w:rFonts w:asciiTheme="majorHAnsi" w:hAnsiTheme="majorHAnsi" w:cstheme="majorHAnsi"/>
          <w:sz w:val="24"/>
          <w:szCs w:val="24"/>
        </w:rPr>
        <w:t xml:space="preserve"> Khi phân tích sơ đồ phát sinh chủng loại về một số tính trạng của các nhóm động vật có xương sống ở </w:t>
      </w:r>
      <w:r w:rsidRPr="00A21AEB">
        <w:rPr>
          <w:rFonts w:asciiTheme="majorHAnsi" w:hAnsiTheme="majorHAnsi" w:cstheme="majorHAnsi"/>
          <w:b/>
          <w:sz w:val="24"/>
          <w:szCs w:val="24"/>
        </w:rPr>
        <w:t>Hình 3</w:t>
      </w:r>
      <w:r w:rsidRPr="00A21AEB">
        <w:rPr>
          <w:rFonts w:asciiTheme="majorHAnsi" w:hAnsiTheme="majorHAnsi" w:cstheme="majorHAnsi"/>
          <w:sz w:val="24"/>
          <w:szCs w:val="24"/>
        </w:rPr>
        <w:t>, nhận xét nào sau đây đúng?</w:t>
      </w:r>
    </w:p>
    <w:p w14:paraId="31093017" w14:textId="77777777" w:rsidR="00976EFD" w:rsidRDefault="00976EFD" w:rsidP="00976EFD">
      <w:pPr>
        <w:spacing w:line="240" w:lineRule="auto"/>
        <w:ind w:firstLine="450"/>
        <w:jc w:val="both"/>
        <w:rPr>
          <w:rFonts w:asciiTheme="majorHAnsi" w:hAnsiTheme="majorHAnsi" w:cstheme="majorHAnsi"/>
          <w:b/>
          <w:sz w:val="24"/>
          <w:szCs w:val="24"/>
          <w:lang w:val="en-US"/>
        </w:rPr>
      </w:pPr>
    </w:p>
    <w:p w14:paraId="4886A2A5" w14:textId="77777777" w:rsidR="00976EFD" w:rsidRDefault="00976EFD" w:rsidP="00976EFD">
      <w:pPr>
        <w:spacing w:line="240" w:lineRule="auto"/>
        <w:ind w:firstLine="450"/>
        <w:jc w:val="center"/>
        <w:rPr>
          <w:rFonts w:asciiTheme="majorHAnsi" w:hAnsiTheme="majorHAnsi" w:cstheme="majorHAnsi"/>
          <w:b/>
          <w:sz w:val="24"/>
          <w:szCs w:val="24"/>
          <w:lang w:val="en-US"/>
        </w:rPr>
      </w:pPr>
      <w:r w:rsidRPr="00A21AEB">
        <w:rPr>
          <w:rFonts w:asciiTheme="majorHAnsi" w:hAnsiTheme="majorHAnsi" w:cstheme="majorHAnsi"/>
          <w:noProof/>
          <w:sz w:val="24"/>
          <w:szCs w:val="24"/>
          <w:lang w:eastAsia="vi-VN"/>
        </w:rPr>
        <w:lastRenderedPageBreak/>
        <w:drawing>
          <wp:inline distT="0" distB="0" distL="0" distR="0" wp14:anchorId="653A1475" wp14:editId="002FB4BC">
            <wp:extent cx="4122139" cy="1648800"/>
            <wp:effectExtent l="0" t="0" r="0" b="8890"/>
            <wp:docPr id="1630288147" name="Picture 163028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2741" cy="1681040"/>
                    </a:xfrm>
                    <a:prstGeom prst="rect">
                      <a:avLst/>
                    </a:prstGeom>
                    <a:noFill/>
                    <a:ln>
                      <a:noFill/>
                    </a:ln>
                  </pic:spPr>
                </pic:pic>
              </a:graphicData>
            </a:graphic>
          </wp:inline>
        </w:drawing>
      </w:r>
    </w:p>
    <w:p w14:paraId="701A67EF" w14:textId="77777777" w:rsidR="00976EFD" w:rsidRDefault="00976EFD" w:rsidP="00976EFD">
      <w:pPr>
        <w:spacing w:line="240" w:lineRule="auto"/>
        <w:ind w:firstLine="450"/>
        <w:jc w:val="both"/>
        <w:rPr>
          <w:rFonts w:asciiTheme="majorHAnsi" w:hAnsiTheme="majorHAnsi" w:cstheme="majorHAnsi"/>
          <w:b/>
          <w:sz w:val="24"/>
          <w:szCs w:val="24"/>
          <w:lang w:val="en-US"/>
        </w:rPr>
      </w:pPr>
    </w:p>
    <w:p w14:paraId="40122D6A" w14:textId="77777777" w:rsidR="00976EFD" w:rsidRPr="00AB5575" w:rsidRDefault="00976EFD" w:rsidP="00976EFD">
      <w:pPr>
        <w:spacing w:line="240" w:lineRule="auto"/>
        <w:ind w:firstLine="450"/>
        <w:jc w:val="both"/>
        <w:rPr>
          <w:rFonts w:asciiTheme="majorHAnsi" w:hAnsiTheme="majorHAnsi" w:cstheme="majorHAnsi"/>
          <w:b/>
          <w:sz w:val="24"/>
          <w:szCs w:val="24"/>
          <w:lang w:val="en-US"/>
        </w:rPr>
      </w:pPr>
      <w:r w:rsidRPr="00A21AEB">
        <w:rPr>
          <w:rFonts w:asciiTheme="majorHAnsi" w:hAnsiTheme="majorHAnsi" w:cstheme="majorHAnsi"/>
          <w:b/>
          <w:sz w:val="24"/>
          <w:szCs w:val="24"/>
        </w:rPr>
        <w:t>A.</w:t>
      </w:r>
      <w:r w:rsidRPr="00A21AEB">
        <w:rPr>
          <w:rFonts w:asciiTheme="majorHAnsi" w:hAnsiTheme="majorHAnsi" w:cstheme="majorHAnsi"/>
          <w:sz w:val="24"/>
          <w:szCs w:val="24"/>
        </w:rPr>
        <w:t xml:space="preserve"> Cá và ếch có quan hệ họ hàng gần gũi hơn so với quan hệ họ hàng giữa ếch và thằn lằn.</w:t>
      </w:r>
      <w:r>
        <w:rPr>
          <w:rFonts w:asciiTheme="majorHAnsi" w:hAnsiTheme="majorHAnsi" w:cstheme="majorHAnsi"/>
          <w:sz w:val="24"/>
          <w:szCs w:val="24"/>
          <w:lang w:val="en-US"/>
        </w:rPr>
        <w:t xml:space="preserve"> </w:t>
      </w:r>
    </w:p>
    <w:p w14:paraId="14652370" w14:textId="77777777" w:rsidR="00976EFD" w:rsidRDefault="00976EFD" w:rsidP="00976EFD">
      <w:pPr>
        <w:spacing w:line="240" w:lineRule="auto"/>
        <w:ind w:firstLine="450"/>
        <w:jc w:val="both"/>
        <w:rPr>
          <w:rFonts w:asciiTheme="majorHAnsi" w:hAnsiTheme="majorHAnsi" w:cstheme="majorHAnsi"/>
          <w:b/>
          <w:sz w:val="24"/>
          <w:szCs w:val="24"/>
          <w:lang w:val="en-US"/>
        </w:rPr>
      </w:pPr>
      <w:r w:rsidRPr="00A21AEB">
        <w:rPr>
          <w:rFonts w:asciiTheme="majorHAnsi" w:hAnsiTheme="majorHAnsi" w:cstheme="majorHAnsi"/>
          <w:b/>
          <w:sz w:val="24"/>
          <w:szCs w:val="24"/>
        </w:rPr>
        <w:t>B.</w:t>
      </w:r>
      <w:r w:rsidRPr="00A21AEB">
        <w:rPr>
          <w:rFonts w:asciiTheme="majorHAnsi" w:hAnsiTheme="majorHAnsi" w:cstheme="majorHAnsi"/>
          <w:sz w:val="24"/>
          <w:szCs w:val="24"/>
        </w:rPr>
        <w:t xml:space="preserve"> Cả ba loài thằn lằn, ếch và thỏ đều sở hữu đặc điểm trứng có màng ối.</w:t>
      </w:r>
    </w:p>
    <w:p w14:paraId="070D30B2" w14:textId="77777777" w:rsidR="00976EFD" w:rsidRPr="00A21AEB" w:rsidRDefault="00976EFD" w:rsidP="00976EFD">
      <w:pPr>
        <w:spacing w:line="240" w:lineRule="auto"/>
        <w:ind w:left="450"/>
        <w:jc w:val="both"/>
        <w:rPr>
          <w:rFonts w:asciiTheme="majorHAnsi" w:hAnsiTheme="majorHAnsi" w:cstheme="majorHAnsi"/>
          <w:sz w:val="24"/>
          <w:szCs w:val="24"/>
          <w:lang w:val="en-US"/>
        </w:rPr>
      </w:pPr>
      <w:r w:rsidRPr="00A21AEB">
        <w:rPr>
          <w:rFonts w:asciiTheme="majorHAnsi" w:hAnsiTheme="majorHAnsi" w:cstheme="majorHAnsi"/>
          <w:b/>
          <w:sz w:val="24"/>
          <w:szCs w:val="24"/>
        </w:rPr>
        <w:t>C.</w:t>
      </w:r>
      <w:r w:rsidRPr="00A21AEB">
        <w:rPr>
          <w:rFonts w:asciiTheme="majorHAnsi" w:hAnsiTheme="majorHAnsi" w:cstheme="majorHAnsi"/>
          <w:sz w:val="24"/>
          <w:szCs w:val="24"/>
        </w:rPr>
        <w:t xml:space="preserve"> Cá và ếch đều sở hữu đặc điểm có các chi</w:t>
      </w:r>
      <w:r w:rsidRPr="00A21AEB">
        <w:rPr>
          <w:rFonts w:asciiTheme="majorHAnsi" w:hAnsiTheme="majorHAnsi" w:cstheme="majorHAnsi"/>
          <w:sz w:val="24"/>
          <w:szCs w:val="24"/>
          <w:lang w:val="en-US"/>
        </w:rPr>
        <w:t>, còn cá mút đá và cá đều sở hữu đặc điểm hàm có khớp nối.</w:t>
      </w:r>
    </w:p>
    <w:p w14:paraId="78452F38" w14:textId="413536CF" w:rsidR="00976EFD" w:rsidRPr="00976EFD" w:rsidRDefault="00976EFD" w:rsidP="00976EFD">
      <w:pPr>
        <w:spacing w:line="240" w:lineRule="auto"/>
        <w:ind w:firstLine="450"/>
        <w:jc w:val="both"/>
        <w:rPr>
          <w:rFonts w:asciiTheme="majorHAnsi" w:hAnsiTheme="majorHAnsi" w:cstheme="majorHAnsi"/>
          <w:sz w:val="24"/>
          <w:szCs w:val="24"/>
          <w:lang w:val="en-US"/>
        </w:rPr>
      </w:pPr>
      <w:r w:rsidRPr="00592288">
        <w:rPr>
          <w:rFonts w:asciiTheme="majorHAnsi" w:hAnsiTheme="majorHAnsi" w:cstheme="majorHAnsi"/>
          <w:b/>
          <w:sz w:val="24"/>
          <w:szCs w:val="24"/>
          <w:highlight w:val="cyan"/>
          <w:u w:val="single"/>
        </w:rPr>
        <w:t>D.</w:t>
      </w:r>
      <w:r w:rsidRPr="00592288">
        <w:rPr>
          <w:rFonts w:asciiTheme="majorHAnsi" w:hAnsiTheme="majorHAnsi" w:cstheme="majorHAnsi"/>
          <w:sz w:val="24"/>
          <w:szCs w:val="24"/>
          <w:highlight w:val="cyan"/>
        </w:rPr>
        <w:t xml:space="preserve"> Thỏ và thằn lằn có quan hệ họ hàng gần gũi hơn so với quan hệ họ hàng giữa ếch và thằn lằn.</w:t>
      </w:r>
    </w:p>
    <w:p w14:paraId="307FF780" w14:textId="34F6B9DD" w:rsidR="00CB068C" w:rsidRPr="00A33FF3" w:rsidRDefault="00CB068C" w:rsidP="00CB068C">
      <w:pPr>
        <w:pStyle w:val="BodyText"/>
        <w:spacing w:line="240" w:lineRule="auto"/>
        <w:ind w:left="0"/>
        <w:jc w:val="both"/>
        <w:rPr>
          <w:rFonts w:asciiTheme="majorHAnsi" w:hAnsiTheme="majorHAnsi" w:cstheme="majorHAnsi"/>
          <w:sz w:val="24"/>
          <w:szCs w:val="24"/>
        </w:rPr>
      </w:pPr>
      <w:r w:rsidRPr="00A33FF3">
        <w:rPr>
          <w:rFonts w:asciiTheme="majorHAnsi" w:hAnsiTheme="majorHAnsi" w:cstheme="majorHAnsi"/>
          <w:b/>
          <w:sz w:val="24"/>
          <w:szCs w:val="24"/>
        </w:rPr>
        <w:t>Câu</w:t>
      </w:r>
      <w:r w:rsidRPr="00A33FF3">
        <w:rPr>
          <w:rFonts w:asciiTheme="majorHAnsi" w:hAnsiTheme="majorHAnsi" w:cstheme="majorHAnsi"/>
          <w:b/>
          <w:spacing w:val="-2"/>
          <w:sz w:val="24"/>
          <w:szCs w:val="24"/>
        </w:rPr>
        <w:t xml:space="preserve"> </w:t>
      </w:r>
      <w:r w:rsidRPr="00A33FF3">
        <w:rPr>
          <w:rFonts w:asciiTheme="majorHAnsi" w:hAnsiTheme="majorHAnsi" w:cstheme="majorHAnsi"/>
          <w:b/>
          <w:sz w:val="24"/>
          <w:szCs w:val="24"/>
        </w:rPr>
        <w:t>6.</w:t>
      </w:r>
      <w:r w:rsidRPr="00A33FF3">
        <w:rPr>
          <w:rFonts w:asciiTheme="majorHAnsi" w:hAnsiTheme="majorHAnsi" w:cstheme="majorHAnsi"/>
          <w:b/>
          <w:spacing w:val="-2"/>
          <w:sz w:val="24"/>
          <w:szCs w:val="24"/>
        </w:rPr>
        <w:t xml:space="preserve"> </w:t>
      </w:r>
      <w:r w:rsidRPr="00A33FF3">
        <w:rPr>
          <w:rFonts w:asciiTheme="majorHAnsi" w:hAnsiTheme="majorHAnsi" w:cstheme="majorHAnsi"/>
          <w:sz w:val="24"/>
          <w:szCs w:val="24"/>
        </w:rPr>
        <w:t>Loại</w:t>
      </w:r>
      <w:r w:rsidRPr="00A33FF3">
        <w:rPr>
          <w:rFonts w:asciiTheme="majorHAnsi" w:hAnsiTheme="majorHAnsi" w:cstheme="majorHAnsi"/>
          <w:spacing w:val="-1"/>
          <w:sz w:val="24"/>
          <w:szCs w:val="24"/>
        </w:rPr>
        <w:t xml:space="preserve"> acid </w:t>
      </w:r>
      <w:r w:rsidRPr="00A33FF3">
        <w:rPr>
          <w:rFonts w:asciiTheme="majorHAnsi" w:hAnsiTheme="majorHAnsi" w:cstheme="majorHAnsi"/>
          <w:sz w:val="24"/>
          <w:szCs w:val="24"/>
        </w:rPr>
        <w:t xml:space="preserve">nucleic </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nào</w:t>
      </w:r>
      <w:r w:rsidRPr="00A33FF3">
        <w:rPr>
          <w:rFonts w:asciiTheme="majorHAnsi" w:hAnsiTheme="majorHAnsi" w:cstheme="majorHAnsi"/>
          <w:spacing w:val="-2"/>
          <w:sz w:val="24"/>
          <w:szCs w:val="24"/>
        </w:rPr>
        <w:t xml:space="preserve"> sau đây không </w:t>
      </w:r>
      <w:r w:rsidRPr="00A33FF3">
        <w:rPr>
          <w:rFonts w:asciiTheme="majorHAnsi" w:hAnsiTheme="majorHAnsi" w:cstheme="majorHAnsi"/>
          <w:sz w:val="24"/>
          <w:szCs w:val="24"/>
        </w:rPr>
        <w:t>có</w:t>
      </w:r>
      <w:r w:rsidRPr="00A33FF3">
        <w:rPr>
          <w:rFonts w:asciiTheme="majorHAnsi" w:hAnsiTheme="majorHAnsi" w:cstheme="majorHAnsi"/>
          <w:spacing w:val="-5"/>
          <w:sz w:val="24"/>
          <w:szCs w:val="24"/>
        </w:rPr>
        <w:t xml:space="preserve"> liên kết</w:t>
      </w:r>
      <w:r w:rsidRPr="00A33FF3">
        <w:rPr>
          <w:rFonts w:asciiTheme="majorHAnsi" w:hAnsiTheme="majorHAnsi" w:cstheme="majorHAnsi"/>
          <w:sz w:val="24"/>
          <w:szCs w:val="24"/>
        </w:rPr>
        <w:t xml:space="preserve"> </w:t>
      </w:r>
      <w:r w:rsidRPr="00A33FF3">
        <w:rPr>
          <w:rFonts w:asciiTheme="majorHAnsi" w:hAnsiTheme="majorHAnsi" w:cstheme="majorHAnsi"/>
          <w:spacing w:val="-2"/>
          <w:sz w:val="24"/>
          <w:szCs w:val="24"/>
        </w:rPr>
        <w:t>hydrogen trong phân tử</w:t>
      </w:r>
    </w:p>
    <w:p w14:paraId="3846B328" w14:textId="77777777" w:rsidR="00CB068C" w:rsidRPr="00A33FF3" w:rsidRDefault="00CB068C" w:rsidP="00CB068C">
      <w:pPr>
        <w:pStyle w:val="BodyText"/>
        <w:ind w:left="0" w:firstLine="450"/>
        <w:jc w:val="both"/>
        <w:rPr>
          <w:rFonts w:asciiTheme="majorHAnsi" w:hAnsiTheme="majorHAnsi" w:cstheme="majorHAnsi"/>
          <w:sz w:val="24"/>
          <w:szCs w:val="24"/>
        </w:rPr>
      </w:pPr>
      <w:r w:rsidRPr="00A33FF3">
        <w:rPr>
          <w:rFonts w:asciiTheme="majorHAnsi" w:hAnsiTheme="majorHAnsi" w:cstheme="majorHAnsi"/>
          <w:b/>
          <w:sz w:val="24"/>
          <w:szCs w:val="24"/>
        </w:rPr>
        <w:t>A</w:t>
      </w:r>
      <w:r w:rsidRPr="00A33FF3">
        <w:rPr>
          <w:rFonts w:asciiTheme="majorHAnsi" w:hAnsiTheme="majorHAnsi" w:cstheme="majorHAnsi"/>
          <w:sz w:val="24"/>
          <w:szCs w:val="24"/>
        </w:rPr>
        <w:t>.</w:t>
      </w:r>
      <w:r w:rsidRPr="00A33FF3">
        <w:rPr>
          <w:rFonts w:asciiTheme="majorHAnsi" w:hAnsiTheme="majorHAnsi" w:cstheme="majorHAnsi"/>
          <w:spacing w:val="-4"/>
          <w:sz w:val="24"/>
          <w:szCs w:val="24"/>
        </w:rPr>
        <w:t xml:space="preserve"> rRNA</w:t>
      </w:r>
      <w:r w:rsidRPr="00A33FF3">
        <w:rPr>
          <w:rFonts w:asciiTheme="majorHAnsi" w:hAnsiTheme="majorHAnsi" w:cstheme="majorHAnsi"/>
          <w:sz w:val="24"/>
          <w:szCs w:val="24"/>
        </w:rPr>
        <w:t>.</w:t>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b/>
          <w:sz w:val="24"/>
          <w:szCs w:val="24"/>
        </w:rPr>
        <w:t>B</w:t>
      </w:r>
      <w:r w:rsidRPr="00A33FF3">
        <w:rPr>
          <w:rFonts w:asciiTheme="majorHAnsi" w:hAnsiTheme="majorHAnsi" w:cstheme="majorHAnsi"/>
          <w:sz w:val="24"/>
          <w:szCs w:val="24"/>
        </w:rPr>
        <w:t>.</w:t>
      </w:r>
      <w:r w:rsidRPr="00A33FF3">
        <w:rPr>
          <w:rFonts w:asciiTheme="majorHAnsi" w:hAnsiTheme="majorHAnsi" w:cstheme="majorHAnsi"/>
          <w:spacing w:val="-2"/>
          <w:sz w:val="24"/>
          <w:szCs w:val="24"/>
        </w:rPr>
        <w:t xml:space="preserve"> </w:t>
      </w:r>
      <w:r w:rsidRPr="00A33FF3">
        <w:rPr>
          <w:rFonts w:asciiTheme="majorHAnsi" w:hAnsiTheme="majorHAnsi" w:cstheme="majorHAnsi"/>
          <w:spacing w:val="-4"/>
          <w:sz w:val="24"/>
          <w:szCs w:val="24"/>
        </w:rPr>
        <w:t>tRNA</w:t>
      </w:r>
      <w:r w:rsidRPr="00A33FF3">
        <w:rPr>
          <w:rFonts w:asciiTheme="majorHAnsi" w:hAnsiTheme="majorHAnsi" w:cstheme="majorHAnsi"/>
          <w:sz w:val="24"/>
          <w:szCs w:val="24"/>
        </w:rPr>
        <w:t>.</w:t>
      </w:r>
      <w:r w:rsidRPr="00A33FF3">
        <w:rPr>
          <w:rFonts w:asciiTheme="majorHAnsi" w:hAnsiTheme="majorHAnsi" w:cstheme="majorHAnsi"/>
          <w:sz w:val="24"/>
          <w:szCs w:val="24"/>
        </w:rPr>
        <w:tab/>
      </w:r>
      <w:r w:rsidRPr="00A33FF3">
        <w:rPr>
          <w:rFonts w:asciiTheme="majorHAnsi" w:hAnsiTheme="majorHAnsi" w:cstheme="majorHAnsi"/>
          <w:sz w:val="24"/>
          <w:szCs w:val="24"/>
        </w:rPr>
        <w:tab/>
        <w:t xml:space="preserve">         </w:t>
      </w:r>
      <w:r w:rsidRPr="00A33FF3">
        <w:rPr>
          <w:rFonts w:asciiTheme="majorHAnsi" w:hAnsiTheme="majorHAnsi" w:cstheme="majorHAnsi"/>
          <w:b/>
          <w:sz w:val="24"/>
          <w:szCs w:val="24"/>
          <w:highlight w:val="cyan"/>
          <w:u w:val="single"/>
        </w:rPr>
        <w:t>C</w:t>
      </w:r>
      <w:r w:rsidRPr="00A33FF3">
        <w:rPr>
          <w:rFonts w:asciiTheme="majorHAnsi" w:hAnsiTheme="majorHAnsi" w:cstheme="majorHAnsi"/>
          <w:sz w:val="24"/>
          <w:szCs w:val="24"/>
          <w:highlight w:val="cyan"/>
          <w:u w:val="single"/>
        </w:rPr>
        <w:t>.</w:t>
      </w:r>
      <w:r w:rsidRPr="00A33FF3">
        <w:rPr>
          <w:rFonts w:asciiTheme="majorHAnsi" w:hAnsiTheme="majorHAnsi" w:cstheme="majorHAnsi"/>
          <w:spacing w:val="-2"/>
          <w:sz w:val="24"/>
          <w:szCs w:val="24"/>
          <w:highlight w:val="cyan"/>
        </w:rPr>
        <w:t xml:space="preserve"> </w:t>
      </w:r>
      <w:r w:rsidRPr="00A33FF3">
        <w:rPr>
          <w:rFonts w:asciiTheme="majorHAnsi" w:hAnsiTheme="majorHAnsi" w:cstheme="majorHAnsi"/>
          <w:spacing w:val="-4"/>
          <w:sz w:val="24"/>
          <w:szCs w:val="24"/>
          <w:highlight w:val="cyan"/>
        </w:rPr>
        <w:t>mRNA</w:t>
      </w:r>
      <w:r w:rsidRPr="00A33FF3">
        <w:rPr>
          <w:rFonts w:asciiTheme="majorHAnsi" w:hAnsiTheme="majorHAnsi" w:cstheme="majorHAnsi"/>
          <w:sz w:val="24"/>
          <w:szCs w:val="24"/>
          <w:highlight w:val="cyan"/>
        </w:rPr>
        <w:t>.</w:t>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b/>
          <w:sz w:val="24"/>
          <w:szCs w:val="24"/>
        </w:rPr>
        <w:t>D</w:t>
      </w:r>
      <w:r w:rsidRPr="00A33FF3">
        <w:rPr>
          <w:rFonts w:asciiTheme="majorHAnsi" w:hAnsiTheme="majorHAnsi" w:cstheme="majorHAnsi"/>
          <w:sz w:val="24"/>
          <w:szCs w:val="24"/>
        </w:rPr>
        <w:t>.</w:t>
      </w:r>
      <w:r w:rsidRPr="00A33FF3">
        <w:rPr>
          <w:rFonts w:asciiTheme="majorHAnsi" w:hAnsiTheme="majorHAnsi" w:cstheme="majorHAnsi"/>
          <w:spacing w:val="-2"/>
          <w:sz w:val="24"/>
          <w:szCs w:val="24"/>
        </w:rPr>
        <w:t xml:space="preserve"> </w:t>
      </w:r>
      <w:r w:rsidRPr="00A33FF3">
        <w:rPr>
          <w:rFonts w:asciiTheme="majorHAnsi" w:hAnsiTheme="majorHAnsi" w:cstheme="majorHAnsi"/>
          <w:spacing w:val="-4"/>
          <w:sz w:val="24"/>
          <w:szCs w:val="24"/>
        </w:rPr>
        <w:t>DNA</w:t>
      </w:r>
    </w:p>
    <w:p w14:paraId="0B53CE37" w14:textId="77777777" w:rsidR="00CB068C" w:rsidRPr="00A33FF3" w:rsidRDefault="00CB068C" w:rsidP="00CB068C">
      <w:pPr>
        <w:pStyle w:val="BodyText"/>
        <w:spacing w:line="240" w:lineRule="auto"/>
        <w:ind w:left="0"/>
        <w:jc w:val="both"/>
        <w:rPr>
          <w:rFonts w:asciiTheme="majorHAnsi" w:hAnsiTheme="majorHAnsi" w:cstheme="majorHAnsi"/>
          <w:sz w:val="24"/>
          <w:szCs w:val="24"/>
        </w:rPr>
      </w:pPr>
      <w:r w:rsidRPr="00A33FF3">
        <w:rPr>
          <w:rFonts w:asciiTheme="majorHAnsi" w:hAnsiTheme="majorHAnsi" w:cstheme="majorHAnsi"/>
          <w:b/>
          <w:sz w:val="24"/>
          <w:szCs w:val="24"/>
        </w:rPr>
        <w:t>Câu 7.</w:t>
      </w:r>
      <w:r w:rsidRPr="00A33FF3">
        <w:rPr>
          <w:rFonts w:asciiTheme="majorHAnsi" w:hAnsiTheme="majorHAnsi" w:cstheme="majorHAnsi"/>
          <w:sz w:val="24"/>
          <w:szCs w:val="24"/>
        </w:rPr>
        <w:t xml:space="preserve"> Loại môi trường sống của tôm thẻ chân trắng là</w:t>
      </w:r>
    </w:p>
    <w:p w14:paraId="291ACECD" w14:textId="77777777" w:rsidR="00CB068C" w:rsidRPr="00A33FF3" w:rsidRDefault="00CB068C" w:rsidP="00CB068C">
      <w:pPr>
        <w:spacing w:line="240" w:lineRule="auto"/>
        <w:ind w:firstLine="450"/>
        <w:jc w:val="both"/>
        <w:rPr>
          <w:rFonts w:asciiTheme="majorHAnsi" w:hAnsiTheme="majorHAnsi" w:cstheme="majorHAnsi"/>
          <w:sz w:val="24"/>
          <w:szCs w:val="24"/>
          <w:lang w:val="en-US"/>
        </w:rPr>
      </w:pPr>
      <w:r w:rsidRPr="00A33FF3">
        <w:rPr>
          <w:rFonts w:asciiTheme="majorHAnsi" w:hAnsiTheme="majorHAnsi" w:cstheme="majorHAnsi"/>
          <w:b/>
          <w:sz w:val="24"/>
          <w:szCs w:val="24"/>
          <w:highlight w:val="cyan"/>
          <w:u w:val="single"/>
        </w:rPr>
        <w:t>A.</w:t>
      </w:r>
      <w:r w:rsidRPr="00A33FF3">
        <w:rPr>
          <w:rFonts w:asciiTheme="majorHAnsi" w:hAnsiTheme="majorHAnsi" w:cstheme="majorHAnsi"/>
          <w:sz w:val="24"/>
          <w:szCs w:val="24"/>
          <w:highlight w:val="cyan"/>
        </w:rPr>
        <w:t xml:space="preserve"> nước.</w:t>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b/>
          <w:sz w:val="24"/>
          <w:szCs w:val="24"/>
        </w:rPr>
        <w:t>B.</w:t>
      </w:r>
      <w:r w:rsidRPr="00A33FF3">
        <w:rPr>
          <w:rFonts w:asciiTheme="majorHAnsi" w:hAnsiTheme="majorHAnsi" w:cstheme="majorHAnsi"/>
          <w:sz w:val="24"/>
          <w:szCs w:val="24"/>
        </w:rPr>
        <w:t xml:space="preserve"> sinh vật.</w:t>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b/>
          <w:sz w:val="24"/>
          <w:szCs w:val="24"/>
        </w:rPr>
        <w:t>C.</w:t>
      </w:r>
      <w:r w:rsidRPr="00A33FF3">
        <w:rPr>
          <w:rFonts w:asciiTheme="majorHAnsi" w:hAnsiTheme="majorHAnsi" w:cstheme="majorHAnsi"/>
          <w:sz w:val="24"/>
          <w:szCs w:val="24"/>
        </w:rPr>
        <w:t xml:space="preserve"> trên cạn.</w:t>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b/>
          <w:sz w:val="24"/>
          <w:szCs w:val="24"/>
        </w:rPr>
        <w:t>D.</w:t>
      </w:r>
      <w:r w:rsidRPr="00A33FF3">
        <w:rPr>
          <w:rFonts w:asciiTheme="majorHAnsi" w:hAnsiTheme="majorHAnsi" w:cstheme="majorHAnsi"/>
          <w:sz w:val="24"/>
          <w:szCs w:val="24"/>
        </w:rPr>
        <w:t xml:space="preserve"> đất.</w:t>
      </w:r>
    </w:p>
    <w:p w14:paraId="047C5881" w14:textId="77777777" w:rsidR="00CB068C" w:rsidRPr="00A33FF3" w:rsidRDefault="00CB068C" w:rsidP="00CB068C">
      <w:pPr>
        <w:spacing w:line="240" w:lineRule="auto"/>
        <w:jc w:val="both"/>
        <w:rPr>
          <w:rFonts w:asciiTheme="majorHAnsi" w:hAnsiTheme="majorHAnsi" w:cstheme="majorHAnsi"/>
          <w:sz w:val="24"/>
          <w:szCs w:val="24"/>
        </w:rPr>
      </w:pPr>
      <w:r w:rsidRPr="00A33FF3">
        <w:rPr>
          <w:rFonts w:asciiTheme="majorHAnsi" w:hAnsiTheme="majorHAnsi" w:cstheme="majorHAnsi"/>
          <w:b/>
          <w:sz w:val="24"/>
          <w:szCs w:val="24"/>
        </w:rPr>
        <w:t xml:space="preserve">Câu </w:t>
      </w:r>
      <w:r w:rsidRPr="00A33FF3">
        <w:rPr>
          <w:rFonts w:asciiTheme="majorHAnsi" w:hAnsiTheme="majorHAnsi" w:cstheme="majorHAnsi"/>
          <w:b/>
          <w:sz w:val="24"/>
          <w:szCs w:val="24"/>
          <w:lang w:val="en-US"/>
        </w:rPr>
        <w:t>8</w:t>
      </w:r>
      <w:r w:rsidRPr="00A33FF3">
        <w:rPr>
          <w:rFonts w:asciiTheme="majorHAnsi" w:hAnsiTheme="majorHAnsi" w:cstheme="majorHAnsi"/>
          <w:b/>
          <w:sz w:val="24"/>
          <w:szCs w:val="24"/>
        </w:rPr>
        <w:t>.</w:t>
      </w:r>
      <w:r w:rsidRPr="00A33FF3">
        <w:rPr>
          <w:rFonts w:asciiTheme="majorHAnsi" w:hAnsiTheme="majorHAnsi" w:cstheme="majorHAnsi"/>
          <w:sz w:val="24"/>
          <w:szCs w:val="24"/>
        </w:rPr>
        <w:t xml:space="preserve"> Trong quá trình sinh trưởng ở các loài thực vật như lúa, ngô, tre,... đường kính thân của chúng hầu như không có sự gia tăng kích thước bề ngang. Hiện tượng trên là do nguyên nhân nào sau đây?</w:t>
      </w:r>
    </w:p>
    <w:p w14:paraId="315C1206"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rPr>
        <w:t>A.</w:t>
      </w:r>
      <w:r w:rsidRPr="00A33FF3">
        <w:rPr>
          <w:rFonts w:asciiTheme="majorHAnsi" w:hAnsiTheme="majorHAnsi" w:cstheme="majorHAnsi"/>
          <w:sz w:val="24"/>
          <w:szCs w:val="24"/>
        </w:rPr>
        <w:t xml:space="preserve"> Các loài thực vật trên không có quá trình sinh trưởng sơ cấp.</w:t>
      </w:r>
    </w:p>
    <w:p w14:paraId="342C3CC2"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rPr>
        <w:t>B.</w:t>
      </w:r>
      <w:r w:rsidRPr="00A33FF3">
        <w:rPr>
          <w:rFonts w:asciiTheme="majorHAnsi" w:hAnsiTheme="majorHAnsi" w:cstheme="majorHAnsi"/>
          <w:sz w:val="24"/>
          <w:szCs w:val="24"/>
        </w:rPr>
        <w:t xml:space="preserve"> Các loài thực vật trên chỉ có mô phân sinh lóng, không có mô phân sinh đỉnh.</w:t>
      </w:r>
    </w:p>
    <w:p w14:paraId="2023AA62"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highlight w:val="cyan"/>
          <w:u w:val="single"/>
        </w:rPr>
        <w:t>C.</w:t>
      </w:r>
      <w:r w:rsidRPr="00A33FF3">
        <w:rPr>
          <w:rFonts w:asciiTheme="majorHAnsi" w:hAnsiTheme="majorHAnsi" w:cstheme="majorHAnsi"/>
          <w:sz w:val="24"/>
          <w:szCs w:val="24"/>
          <w:highlight w:val="cyan"/>
        </w:rPr>
        <w:t xml:space="preserve"> Các loài thực vật trên không có mô phân sinh bên.</w:t>
      </w:r>
    </w:p>
    <w:p w14:paraId="134C2528"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rPr>
        <w:t>D.</w:t>
      </w:r>
      <w:r w:rsidRPr="00A33FF3">
        <w:rPr>
          <w:rFonts w:asciiTheme="majorHAnsi" w:hAnsiTheme="majorHAnsi" w:cstheme="majorHAnsi"/>
          <w:sz w:val="24"/>
          <w:szCs w:val="24"/>
        </w:rPr>
        <w:t xml:space="preserve"> Các loài thực vật trên có mô phân sinh bên hoạt động mạnh hơn mô phân sinh lóng.</w:t>
      </w:r>
    </w:p>
    <w:p w14:paraId="6B3A21CE" w14:textId="77777777" w:rsidR="00CB068C" w:rsidRPr="00A33FF3" w:rsidRDefault="00CB068C" w:rsidP="00CB068C">
      <w:pPr>
        <w:spacing w:line="240" w:lineRule="auto"/>
        <w:jc w:val="both"/>
        <w:rPr>
          <w:rFonts w:asciiTheme="majorHAnsi" w:hAnsiTheme="majorHAnsi" w:cstheme="majorHAnsi"/>
          <w:sz w:val="24"/>
          <w:szCs w:val="24"/>
        </w:rPr>
      </w:pPr>
      <w:r w:rsidRPr="00A33FF3">
        <w:rPr>
          <w:rFonts w:asciiTheme="majorHAnsi" w:hAnsiTheme="majorHAnsi" w:cstheme="majorHAnsi"/>
          <w:b/>
          <w:sz w:val="24"/>
          <w:szCs w:val="24"/>
        </w:rPr>
        <w:t xml:space="preserve">Câu </w:t>
      </w:r>
      <w:r w:rsidRPr="00A33FF3">
        <w:rPr>
          <w:rFonts w:asciiTheme="majorHAnsi" w:hAnsiTheme="majorHAnsi" w:cstheme="majorHAnsi"/>
          <w:b/>
          <w:sz w:val="24"/>
          <w:szCs w:val="24"/>
          <w:lang w:val="en-US"/>
        </w:rPr>
        <w:t>9</w:t>
      </w:r>
      <w:r w:rsidRPr="00A33FF3">
        <w:rPr>
          <w:rFonts w:asciiTheme="majorHAnsi" w:hAnsiTheme="majorHAnsi" w:cstheme="majorHAnsi"/>
          <w:b/>
          <w:sz w:val="24"/>
          <w:szCs w:val="24"/>
        </w:rPr>
        <w:t>.</w:t>
      </w:r>
      <w:r w:rsidRPr="00A33FF3">
        <w:rPr>
          <w:rFonts w:asciiTheme="majorHAnsi" w:hAnsiTheme="majorHAnsi" w:cstheme="majorHAnsi"/>
          <w:sz w:val="24"/>
          <w:szCs w:val="24"/>
        </w:rPr>
        <w:t xml:space="preserve"> Theo Darwin, hình thành loài mới diễn ra theo con đường nào?</w:t>
      </w:r>
    </w:p>
    <w:p w14:paraId="302FD778"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rPr>
        <w:t>A.</w:t>
      </w:r>
      <w:r w:rsidRPr="00A33FF3">
        <w:rPr>
          <w:rFonts w:asciiTheme="majorHAnsi" w:hAnsiTheme="majorHAnsi" w:cstheme="majorHAnsi"/>
          <w:sz w:val="24"/>
          <w:szCs w:val="24"/>
        </w:rPr>
        <w:t xml:space="preserve"> Cách li địa lí.</w:t>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sz w:val="24"/>
          <w:szCs w:val="24"/>
          <w:lang w:val="en-US"/>
        </w:rPr>
        <w:tab/>
      </w:r>
      <w:r w:rsidRPr="00A33FF3">
        <w:rPr>
          <w:rFonts w:asciiTheme="majorHAnsi" w:hAnsiTheme="majorHAnsi" w:cstheme="majorHAnsi"/>
          <w:b/>
          <w:sz w:val="24"/>
          <w:szCs w:val="24"/>
        </w:rPr>
        <w:t>B.</w:t>
      </w:r>
      <w:r w:rsidRPr="00A33FF3">
        <w:rPr>
          <w:rFonts w:asciiTheme="majorHAnsi" w:hAnsiTheme="majorHAnsi" w:cstheme="majorHAnsi"/>
          <w:sz w:val="24"/>
          <w:szCs w:val="24"/>
        </w:rPr>
        <w:t xml:space="preserve"> Cách li sinh thái.</w:t>
      </w:r>
    </w:p>
    <w:p w14:paraId="3669E558"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rPr>
        <w:t>C.</w:t>
      </w:r>
      <w:r w:rsidRPr="00A33FF3">
        <w:rPr>
          <w:rFonts w:asciiTheme="majorHAnsi" w:hAnsiTheme="majorHAnsi" w:cstheme="majorHAnsi"/>
          <w:sz w:val="24"/>
          <w:szCs w:val="24"/>
        </w:rPr>
        <w:t xml:space="preserve"> Chọn lọc tự nhiên.</w:t>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b/>
          <w:sz w:val="24"/>
          <w:szCs w:val="24"/>
          <w:highlight w:val="cyan"/>
          <w:u w:val="single"/>
        </w:rPr>
        <w:t>D.</w:t>
      </w:r>
      <w:r w:rsidRPr="00A33FF3">
        <w:rPr>
          <w:rFonts w:asciiTheme="majorHAnsi" w:hAnsiTheme="majorHAnsi" w:cstheme="majorHAnsi"/>
          <w:sz w:val="24"/>
          <w:szCs w:val="24"/>
          <w:highlight w:val="cyan"/>
        </w:rPr>
        <w:t xml:space="preserve"> Phân l</w:t>
      </w:r>
      <w:r w:rsidRPr="00A33FF3">
        <w:rPr>
          <w:rFonts w:asciiTheme="majorHAnsi" w:hAnsiTheme="majorHAnsi" w:cstheme="majorHAnsi"/>
          <w:sz w:val="24"/>
          <w:szCs w:val="24"/>
          <w:highlight w:val="cyan"/>
          <w:lang w:val="en-US"/>
        </w:rPr>
        <w:t>i</w:t>
      </w:r>
      <w:r w:rsidRPr="00A33FF3">
        <w:rPr>
          <w:rFonts w:asciiTheme="majorHAnsi" w:hAnsiTheme="majorHAnsi" w:cstheme="majorHAnsi"/>
          <w:sz w:val="24"/>
          <w:szCs w:val="24"/>
          <w:highlight w:val="cyan"/>
        </w:rPr>
        <w:t xml:space="preserve"> tính trạng.</w:t>
      </w:r>
    </w:p>
    <w:p w14:paraId="17903724" w14:textId="77777777" w:rsidR="00CB068C" w:rsidRPr="00A33FF3" w:rsidRDefault="00CB068C" w:rsidP="00CB068C">
      <w:pPr>
        <w:shd w:val="clear" w:color="auto" w:fill="FFFFFF"/>
        <w:tabs>
          <w:tab w:val="left" w:pos="567"/>
        </w:tabs>
        <w:spacing w:line="240" w:lineRule="auto"/>
        <w:jc w:val="both"/>
        <w:rPr>
          <w:rFonts w:asciiTheme="majorHAnsi" w:hAnsiTheme="majorHAnsi" w:cstheme="majorHAnsi"/>
          <w:bCs/>
          <w:sz w:val="24"/>
          <w:szCs w:val="24"/>
        </w:rPr>
      </w:pPr>
      <w:r w:rsidRPr="00A33FF3">
        <w:rPr>
          <w:rFonts w:asciiTheme="majorHAnsi" w:hAnsiTheme="majorHAnsi" w:cstheme="majorHAnsi"/>
          <w:b/>
          <w:sz w:val="24"/>
          <w:szCs w:val="24"/>
        </w:rPr>
        <w:t xml:space="preserve">Câu </w:t>
      </w:r>
      <w:r w:rsidRPr="00A33FF3">
        <w:rPr>
          <w:rFonts w:asciiTheme="majorHAnsi" w:hAnsiTheme="majorHAnsi" w:cstheme="majorHAnsi"/>
          <w:b/>
          <w:sz w:val="24"/>
          <w:szCs w:val="24"/>
          <w:lang w:val="en-US"/>
        </w:rPr>
        <w:t>10</w:t>
      </w:r>
      <w:r w:rsidRPr="00A33FF3">
        <w:rPr>
          <w:rFonts w:asciiTheme="majorHAnsi" w:hAnsiTheme="majorHAnsi" w:cstheme="majorHAnsi"/>
          <w:b/>
          <w:sz w:val="24"/>
          <w:szCs w:val="24"/>
        </w:rPr>
        <w:t>.</w:t>
      </w:r>
      <w:r w:rsidRPr="00A33FF3">
        <w:rPr>
          <w:rFonts w:asciiTheme="majorHAnsi" w:hAnsiTheme="majorHAnsi" w:cstheme="majorHAnsi"/>
          <w:sz w:val="24"/>
          <w:szCs w:val="24"/>
        </w:rPr>
        <w:t xml:space="preserve"> </w:t>
      </w:r>
      <w:r w:rsidRPr="00A33FF3">
        <w:rPr>
          <w:rFonts w:asciiTheme="majorHAnsi" w:hAnsiTheme="majorHAnsi" w:cstheme="majorHAnsi"/>
          <w:bCs/>
          <w:sz w:val="24"/>
          <w:szCs w:val="24"/>
        </w:rPr>
        <w:t>Trên</w:t>
      </w:r>
      <w:r w:rsidRPr="00A33FF3">
        <w:rPr>
          <w:rFonts w:asciiTheme="majorHAnsi" w:hAnsiTheme="majorHAnsi" w:cstheme="majorHAnsi"/>
          <w:sz w:val="24"/>
          <w:szCs w:val="24"/>
        </w:rPr>
        <w:t xml:space="preserve"> quần đảo Galapagos có 3 loài sẻ cùng ăn hạt: </w:t>
      </w:r>
    </w:p>
    <w:p w14:paraId="12A00F36" w14:textId="77777777" w:rsidR="00CB068C" w:rsidRPr="00A33FF3" w:rsidRDefault="00CB068C" w:rsidP="00CB068C">
      <w:pPr>
        <w:pStyle w:val="Default0"/>
        <w:jc w:val="both"/>
        <w:rPr>
          <w:rFonts w:asciiTheme="majorHAnsi" w:hAnsiTheme="majorHAnsi" w:cstheme="majorHAnsi"/>
          <w:color w:val="auto"/>
          <w:lang w:val="vi-VN"/>
        </w:rPr>
      </w:pPr>
      <w:r w:rsidRPr="00A33FF3">
        <w:rPr>
          <w:rFonts w:asciiTheme="majorHAnsi" w:hAnsiTheme="majorHAnsi" w:cstheme="majorHAnsi"/>
          <w:color w:val="auto"/>
          <w:lang w:val="vi-VN"/>
        </w:rPr>
        <w:t xml:space="preserve">- Ở một hòn đảo (đảo chung) có cả 3 loài sẻ cùng sinh sống, kích thước mỏ của 3 loài này rất khác nhau nên chúng sử dụng các loại hạt có kích thước khác nhau, phù hợp với kích thước mỏ của mỗi loài. </w:t>
      </w:r>
    </w:p>
    <w:p w14:paraId="217447C3" w14:textId="77777777" w:rsidR="00CB068C" w:rsidRPr="00A33FF3" w:rsidRDefault="00CB068C" w:rsidP="00CB068C">
      <w:pPr>
        <w:pStyle w:val="Default0"/>
        <w:jc w:val="both"/>
        <w:rPr>
          <w:rFonts w:asciiTheme="majorHAnsi" w:hAnsiTheme="majorHAnsi" w:cstheme="majorHAnsi"/>
          <w:color w:val="auto"/>
          <w:lang w:val="vi-VN"/>
        </w:rPr>
      </w:pPr>
      <w:r w:rsidRPr="00A33FF3">
        <w:rPr>
          <w:rFonts w:asciiTheme="majorHAnsi" w:hAnsiTheme="majorHAnsi" w:cstheme="majorHAnsi"/>
          <w:color w:val="auto"/>
          <w:lang w:val="vi-VN"/>
        </w:rPr>
        <w:t xml:space="preserve">- Ở các hòn đảo khác (các đảo riêng), mỗi hòn đảo chỉ có một trong ba loài sẻ này sinh sống, kích thước mỏ của các cá thể thuộc mỗi loài lại khác với kích thước mỏ của các cá thể cùng loài đang sinh sống ở hòn đảo chung. Nhận định nào sau đây về hiện tượng trên </w:t>
      </w:r>
      <w:r w:rsidRPr="00A33FF3">
        <w:rPr>
          <w:rFonts w:asciiTheme="majorHAnsi" w:hAnsiTheme="majorHAnsi" w:cstheme="majorHAnsi"/>
          <w:b/>
          <w:color w:val="auto"/>
          <w:lang w:val="vi-VN"/>
        </w:rPr>
        <w:t>sai</w:t>
      </w:r>
      <w:r w:rsidRPr="00A33FF3">
        <w:rPr>
          <w:rFonts w:asciiTheme="majorHAnsi" w:hAnsiTheme="majorHAnsi" w:cstheme="majorHAnsi"/>
          <w:color w:val="auto"/>
          <w:lang w:val="vi-VN"/>
        </w:rPr>
        <w:t xml:space="preserve">? </w:t>
      </w:r>
    </w:p>
    <w:p w14:paraId="04F1BFB6" w14:textId="77777777" w:rsidR="00CB068C" w:rsidRPr="00A33FF3" w:rsidRDefault="00CB068C" w:rsidP="00CB068C">
      <w:pPr>
        <w:pStyle w:val="Default0"/>
        <w:ind w:firstLine="450"/>
        <w:jc w:val="both"/>
        <w:rPr>
          <w:rFonts w:asciiTheme="majorHAnsi" w:hAnsiTheme="majorHAnsi" w:cstheme="majorHAnsi"/>
          <w:color w:val="auto"/>
        </w:rPr>
      </w:pPr>
      <w:r w:rsidRPr="00A33FF3">
        <w:rPr>
          <w:rFonts w:asciiTheme="majorHAnsi" w:hAnsiTheme="majorHAnsi" w:cstheme="majorHAnsi"/>
          <w:b/>
          <w:color w:val="auto"/>
          <w:lang w:val="vi-VN"/>
        </w:rPr>
        <w:t>A.</w:t>
      </w:r>
      <w:r w:rsidRPr="00A33FF3">
        <w:rPr>
          <w:rFonts w:asciiTheme="majorHAnsi" w:hAnsiTheme="majorHAnsi" w:cstheme="majorHAnsi"/>
          <w:color w:val="auto"/>
          <w:lang w:val="vi-VN"/>
        </w:rPr>
        <w:t xml:space="preserve"> Kích thước mỏ có sự thay đổi bởi áp lực chọn lọc tự nhiên dẫn đến giảm bớt sự cạnh tranh giữa 3 loài sẻ cùng sống ở hòn đảo chung. </w:t>
      </w:r>
    </w:p>
    <w:p w14:paraId="4954619D" w14:textId="77777777" w:rsidR="00CB068C" w:rsidRPr="00A33FF3" w:rsidRDefault="00CB068C" w:rsidP="00CB068C">
      <w:pPr>
        <w:pStyle w:val="Default0"/>
        <w:ind w:firstLine="450"/>
        <w:jc w:val="both"/>
        <w:rPr>
          <w:rFonts w:asciiTheme="majorHAnsi" w:hAnsiTheme="majorHAnsi" w:cstheme="majorHAnsi"/>
          <w:color w:val="auto"/>
        </w:rPr>
      </w:pPr>
      <w:r w:rsidRPr="00A33FF3">
        <w:rPr>
          <w:rFonts w:asciiTheme="majorHAnsi" w:hAnsiTheme="majorHAnsi" w:cstheme="majorHAnsi"/>
          <w:b/>
          <w:color w:val="auto"/>
          <w:lang w:val="vi-VN"/>
        </w:rPr>
        <w:t>B.</w:t>
      </w:r>
      <w:r w:rsidRPr="00A33FF3">
        <w:rPr>
          <w:rFonts w:asciiTheme="majorHAnsi" w:hAnsiTheme="majorHAnsi" w:cstheme="majorHAnsi"/>
          <w:color w:val="auto"/>
          <w:lang w:val="vi-VN"/>
        </w:rPr>
        <w:t xml:space="preserve"> Sự phân li ổ sinh thái dinh dưỡng của 3 loài sẻ trên hòn đảo chung giúp chúng có thể chung sống với nhau. </w:t>
      </w:r>
    </w:p>
    <w:p w14:paraId="45319C3A" w14:textId="77777777" w:rsidR="00CB068C" w:rsidRPr="00A33FF3" w:rsidRDefault="00CB068C" w:rsidP="00CB068C">
      <w:pPr>
        <w:pStyle w:val="Default0"/>
        <w:ind w:firstLine="450"/>
        <w:jc w:val="both"/>
        <w:rPr>
          <w:rFonts w:asciiTheme="majorHAnsi" w:hAnsiTheme="majorHAnsi" w:cstheme="majorHAnsi"/>
          <w:color w:val="auto"/>
        </w:rPr>
      </w:pPr>
      <w:r w:rsidRPr="00A33FF3">
        <w:rPr>
          <w:rFonts w:asciiTheme="majorHAnsi" w:hAnsiTheme="majorHAnsi" w:cstheme="majorHAnsi"/>
          <w:b/>
          <w:color w:val="auto"/>
          <w:highlight w:val="cyan"/>
          <w:u w:val="single"/>
          <w:lang w:val="vi-VN"/>
        </w:rPr>
        <w:t>C.</w:t>
      </w:r>
      <w:r w:rsidRPr="00A33FF3">
        <w:rPr>
          <w:rFonts w:asciiTheme="majorHAnsi" w:hAnsiTheme="majorHAnsi" w:cstheme="majorHAnsi"/>
          <w:color w:val="auto"/>
          <w:highlight w:val="cyan"/>
          <w:lang w:val="vi-VN"/>
        </w:rPr>
        <w:t xml:space="preserve"> Kích thước khác nhau của các loại hạt mà 3 loài sẻ này sử dụng làm thức ăn ở hòn đảo chung là nguyên nhân trực tiếp gây ra những biến đổi về kích thước mỏ của cả 3 loài sẻ.</w:t>
      </w:r>
      <w:r w:rsidRPr="00A33FF3">
        <w:rPr>
          <w:rFonts w:asciiTheme="majorHAnsi" w:hAnsiTheme="majorHAnsi" w:cstheme="majorHAnsi"/>
          <w:color w:val="auto"/>
          <w:lang w:val="vi-VN"/>
        </w:rPr>
        <w:t xml:space="preserve"> </w:t>
      </w:r>
    </w:p>
    <w:p w14:paraId="1B432EE5" w14:textId="77777777" w:rsidR="00CB068C" w:rsidRPr="00A33FF3" w:rsidRDefault="00CB068C" w:rsidP="00CB068C">
      <w:pPr>
        <w:pStyle w:val="Default0"/>
        <w:ind w:firstLine="450"/>
        <w:jc w:val="both"/>
        <w:rPr>
          <w:rFonts w:asciiTheme="majorHAnsi" w:hAnsiTheme="majorHAnsi" w:cstheme="majorHAnsi"/>
          <w:color w:val="auto"/>
          <w:lang w:val="vi-VN"/>
        </w:rPr>
      </w:pPr>
      <w:r w:rsidRPr="00A33FF3">
        <w:rPr>
          <w:rFonts w:asciiTheme="majorHAnsi" w:hAnsiTheme="majorHAnsi" w:cstheme="majorHAnsi"/>
          <w:b/>
          <w:color w:val="auto"/>
          <w:lang w:val="vi-VN"/>
        </w:rPr>
        <w:t>D.</w:t>
      </w:r>
      <w:r w:rsidRPr="00A33FF3">
        <w:rPr>
          <w:rFonts w:asciiTheme="majorHAnsi" w:hAnsiTheme="majorHAnsi" w:cstheme="majorHAnsi"/>
          <w:color w:val="auto"/>
          <w:lang w:val="vi-VN"/>
        </w:rPr>
        <w:t xml:space="preserve"> Sự khác biệt về kích thước mỏ giữa các cá thể đang sinh sống ở hòn đảo chung so với các cá thể cùng loài đang sinh sống ở hòn đảo riêng là kết quả của quá trình chọn lọc tự nhiên theo các hướng khác nhau. </w:t>
      </w:r>
    </w:p>
    <w:p w14:paraId="7B6AC827" w14:textId="77777777" w:rsidR="00CB068C" w:rsidRPr="00A33FF3" w:rsidRDefault="00CB068C" w:rsidP="00CB068C">
      <w:pPr>
        <w:spacing w:line="240" w:lineRule="auto"/>
        <w:jc w:val="both"/>
        <w:rPr>
          <w:rFonts w:asciiTheme="majorHAnsi" w:hAnsiTheme="majorHAnsi" w:cstheme="majorHAnsi"/>
          <w:sz w:val="24"/>
          <w:szCs w:val="24"/>
          <w:lang w:val="en-US"/>
        </w:rPr>
      </w:pPr>
      <w:r w:rsidRPr="00A33FF3">
        <w:rPr>
          <w:rFonts w:asciiTheme="majorHAnsi" w:hAnsiTheme="majorHAnsi" w:cstheme="majorHAnsi"/>
          <w:b/>
          <w:sz w:val="24"/>
          <w:szCs w:val="24"/>
        </w:rPr>
        <w:t xml:space="preserve">Câu </w:t>
      </w:r>
      <w:r w:rsidRPr="00A33FF3">
        <w:rPr>
          <w:rFonts w:asciiTheme="majorHAnsi" w:hAnsiTheme="majorHAnsi" w:cstheme="majorHAnsi"/>
          <w:b/>
          <w:sz w:val="24"/>
          <w:szCs w:val="24"/>
          <w:lang w:val="en-US"/>
        </w:rPr>
        <w:t>11</w:t>
      </w:r>
      <w:r w:rsidRPr="00A33FF3">
        <w:rPr>
          <w:rFonts w:asciiTheme="majorHAnsi" w:hAnsiTheme="majorHAnsi" w:cstheme="majorHAnsi"/>
          <w:b/>
          <w:sz w:val="24"/>
          <w:szCs w:val="24"/>
        </w:rPr>
        <w:t>.</w:t>
      </w:r>
      <w:r w:rsidRPr="00A33FF3">
        <w:rPr>
          <w:rFonts w:asciiTheme="majorHAnsi" w:hAnsiTheme="majorHAnsi" w:cstheme="majorHAnsi"/>
          <w:sz w:val="24"/>
          <w:szCs w:val="24"/>
        </w:rPr>
        <w:t xml:space="preserve"> Ở ruồi giấm, allele A quy định mắt đỏ trội hoàn toàn so với allele a quy định mắt trắng. Theo lí thuyết , phép lai X</w:t>
      </w:r>
      <w:r w:rsidRPr="00A33FF3">
        <w:rPr>
          <w:rFonts w:asciiTheme="majorHAnsi" w:hAnsiTheme="majorHAnsi" w:cstheme="majorHAnsi"/>
          <w:sz w:val="24"/>
          <w:szCs w:val="24"/>
          <w:vertAlign w:val="superscript"/>
        </w:rPr>
        <w:t>A</w:t>
      </w:r>
      <w:r w:rsidRPr="00A33FF3">
        <w:rPr>
          <w:rFonts w:asciiTheme="majorHAnsi" w:hAnsiTheme="majorHAnsi" w:cstheme="majorHAnsi"/>
          <w:sz w:val="24"/>
          <w:szCs w:val="24"/>
        </w:rPr>
        <w:t>X</w:t>
      </w:r>
      <w:r w:rsidRPr="00A33FF3">
        <w:rPr>
          <w:rFonts w:asciiTheme="majorHAnsi" w:hAnsiTheme="majorHAnsi" w:cstheme="majorHAnsi"/>
          <w:sz w:val="24"/>
          <w:szCs w:val="24"/>
          <w:vertAlign w:val="superscript"/>
        </w:rPr>
        <w:t>a</w:t>
      </w:r>
      <w:r w:rsidRPr="00A33FF3">
        <w:rPr>
          <w:rFonts w:asciiTheme="majorHAnsi" w:hAnsiTheme="majorHAnsi" w:cstheme="majorHAnsi"/>
          <w:sz w:val="24"/>
          <w:szCs w:val="24"/>
        </w:rPr>
        <w:t xml:space="preserve"> × X</w:t>
      </w:r>
      <w:r w:rsidRPr="00A33FF3">
        <w:rPr>
          <w:rFonts w:asciiTheme="majorHAnsi" w:hAnsiTheme="majorHAnsi" w:cstheme="majorHAnsi"/>
          <w:sz w:val="24"/>
          <w:szCs w:val="24"/>
          <w:vertAlign w:val="superscript"/>
        </w:rPr>
        <w:t>A</w:t>
      </w:r>
      <w:r w:rsidRPr="00A33FF3">
        <w:rPr>
          <w:rFonts w:asciiTheme="majorHAnsi" w:hAnsiTheme="majorHAnsi" w:cstheme="majorHAnsi"/>
          <w:sz w:val="24"/>
          <w:szCs w:val="24"/>
        </w:rPr>
        <w:t>Y tạo ra đời con có kiểu hình mắt trắng chiếm tỉ lệ bao nhiêu?</w:t>
      </w:r>
      <w:r w:rsidRPr="00A33FF3">
        <w:rPr>
          <w:rFonts w:asciiTheme="majorHAnsi" w:hAnsiTheme="majorHAnsi" w:cstheme="majorHAnsi"/>
          <w:sz w:val="24"/>
          <w:szCs w:val="24"/>
          <w:lang w:val="en-US"/>
        </w:rPr>
        <w:t xml:space="preserve">  </w:t>
      </w:r>
    </w:p>
    <w:p w14:paraId="4A8D6C84"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rPr>
        <w:t>A.</w:t>
      </w:r>
      <w:r w:rsidRPr="00A33FF3">
        <w:rPr>
          <w:rFonts w:asciiTheme="majorHAnsi" w:hAnsiTheme="majorHAnsi" w:cstheme="majorHAnsi"/>
          <w:sz w:val="24"/>
          <w:szCs w:val="24"/>
        </w:rPr>
        <w:t xml:space="preserve"> 75%.</w:t>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b/>
          <w:sz w:val="24"/>
          <w:szCs w:val="24"/>
          <w:highlight w:val="cyan"/>
          <w:u w:val="single"/>
        </w:rPr>
        <w:t>B.</w:t>
      </w:r>
      <w:r w:rsidRPr="00A33FF3">
        <w:rPr>
          <w:rFonts w:asciiTheme="majorHAnsi" w:hAnsiTheme="majorHAnsi" w:cstheme="majorHAnsi"/>
          <w:sz w:val="24"/>
          <w:szCs w:val="24"/>
          <w:highlight w:val="cyan"/>
        </w:rPr>
        <w:t xml:space="preserve"> 25%.</w:t>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b/>
          <w:sz w:val="24"/>
          <w:szCs w:val="24"/>
        </w:rPr>
        <w:t>C.</w:t>
      </w:r>
      <w:r w:rsidRPr="00A33FF3">
        <w:rPr>
          <w:rFonts w:asciiTheme="majorHAnsi" w:hAnsiTheme="majorHAnsi" w:cstheme="majorHAnsi"/>
          <w:sz w:val="24"/>
          <w:szCs w:val="24"/>
        </w:rPr>
        <w:t xml:space="preserve"> 100%. </w:t>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b/>
          <w:sz w:val="24"/>
          <w:szCs w:val="24"/>
        </w:rPr>
        <w:t>D.</w:t>
      </w:r>
      <w:r w:rsidRPr="00A33FF3">
        <w:rPr>
          <w:rFonts w:asciiTheme="majorHAnsi" w:hAnsiTheme="majorHAnsi" w:cstheme="majorHAnsi"/>
          <w:sz w:val="24"/>
          <w:szCs w:val="24"/>
        </w:rPr>
        <w:t xml:space="preserve"> 50%.</w:t>
      </w:r>
    </w:p>
    <w:p w14:paraId="2E88D09B" w14:textId="77777777" w:rsidR="00CB068C" w:rsidRPr="00A33FF3" w:rsidRDefault="00CB068C" w:rsidP="00CB068C">
      <w:pPr>
        <w:spacing w:line="240" w:lineRule="auto"/>
        <w:jc w:val="center"/>
        <w:rPr>
          <w:rFonts w:asciiTheme="majorHAnsi" w:hAnsiTheme="majorHAnsi" w:cstheme="majorHAnsi"/>
          <w:b/>
          <w:color w:val="0070C0"/>
          <w:sz w:val="24"/>
          <w:szCs w:val="24"/>
        </w:rPr>
      </w:pPr>
      <w:r w:rsidRPr="00A33FF3">
        <w:rPr>
          <w:rFonts w:asciiTheme="majorHAnsi" w:hAnsiTheme="majorHAnsi" w:cstheme="majorHAnsi"/>
          <w:b/>
          <w:color w:val="0070C0"/>
          <w:sz w:val="24"/>
          <w:szCs w:val="24"/>
        </w:rPr>
        <w:t>Hướng dẫn giải</w:t>
      </w:r>
    </w:p>
    <w:p w14:paraId="51B79D2E"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P: X</w:t>
      </w:r>
      <w:r w:rsidRPr="00A33FF3">
        <w:rPr>
          <w:rFonts w:asciiTheme="majorHAnsi" w:hAnsiTheme="majorHAnsi" w:cstheme="majorHAnsi"/>
          <w:i/>
          <w:color w:val="C00000"/>
          <w:sz w:val="24"/>
          <w:szCs w:val="24"/>
          <w:vertAlign w:val="superscript"/>
        </w:rPr>
        <w:t>A</w:t>
      </w:r>
      <w:r w:rsidRPr="00A33FF3">
        <w:rPr>
          <w:rFonts w:asciiTheme="majorHAnsi" w:hAnsiTheme="majorHAnsi" w:cstheme="majorHAnsi"/>
          <w:i/>
          <w:color w:val="C00000"/>
          <w:sz w:val="24"/>
          <w:szCs w:val="24"/>
        </w:rPr>
        <w:t>X</w:t>
      </w:r>
      <w:r w:rsidRPr="00A33FF3">
        <w:rPr>
          <w:rFonts w:asciiTheme="majorHAnsi" w:hAnsiTheme="majorHAnsi" w:cstheme="majorHAnsi"/>
          <w:i/>
          <w:color w:val="C00000"/>
          <w:sz w:val="24"/>
          <w:szCs w:val="24"/>
          <w:vertAlign w:val="superscript"/>
        </w:rPr>
        <w:t>a</w:t>
      </w:r>
      <w:r w:rsidRPr="00A33FF3">
        <w:rPr>
          <w:rFonts w:asciiTheme="majorHAnsi" w:hAnsiTheme="majorHAnsi" w:cstheme="majorHAnsi"/>
          <w:i/>
          <w:color w:val="C00000"/>
          <w:sz w:val="24"/>
          <w:szCs w:val="24"/>
        </w:rPr>
        <w:t xml:space="preserve"> × X</w:t>
      </w:r>
      <w:r w:rsidRPr="00A33FF3">
        <w:rPr>
          <w:rFonts w:asciiTheme="majorHAnsi" w:hAnsiTheme="majorHAnsi" w:cstheme="majorHAnsi"/>
          <w:i/>
          <w:color w:val="C00000"/>
          <w:sz w:val="24"/>
          <w:szCs w:val="24"/>
          <w:vertAlign w:val="superscript"/>
        </w:rPr>
        <w:t>A</w:t>
      </w:r>
      <w:r w:rsidRPr="00A33FF3">
        <w:rPr>
          <w:rFonts w:asciiTheme="majorHAnsi" w:hAnsiTheme="majorHAnsi" w:cstheme="majorHAnsi"/>
          <w:i/>
          <w:color w:val="C00000"/>
          <w:sz w:val="24"/>
          <w:szCs w:val="24"/>
        </w:rPr>
        <w:t xml:space="preserve">Y </w:t>
      </w:r>
      <w:r w:rsidRPr="00A33FF3">
        <w:rPr>
          <w:rFonts w:asciiTheme="majorHAnsi" w:hAnsiTheme="majorHAnsi" w:cstheme="majorHAnsi"/>
          <w:i/>
          <w:color w:val="C00000"/>
          <w:sz w:val="24"/>
          <w:szCs w:val="24"/>
        </w:rPr>
        <w:sym w:font="Symbol Tiger" w:char="F0AE"/>
      </w:r>
      <w:r w:rsidRPr="00A33FF3">
        <w:rPr>
          <w:rFonts w:asciiTheme="majorHAnsi" w:hAnsiTheme="majorHAnsi" w:cstheme="majorHAnsi"/>
          <w:i/>
          <w:color w:val="C00000"/>
          <w:sz w:val="24"/>
          <w:szCs w:val="24"/>
        </w:rPr>
        <w:t xml:space="preserve"> F</w:t>
      </w:r>
      <w:r w:rsidRPr="00A33FF3">
        <w:rPr>
          <w:rFonts w:asciiTheme="majorHAnsi" w:hAnsiTheme="majorHAnsi" w:cstheme="majorHAnsi"/>
          <w:i/>
          <w:color w:val="C00000"/>
          <w:sz w:val="24"/>
          <w:szCs w:val="24"/>
          <w:vertAlign w:val="subscript"/>
        </w:rPr>
        <w:t>1</w:t>
      </w:r>
      <w:r w:rsidRPr="00A33FF3">
        <w:rPr>
          <w:rFonts w:asciiTheme="majorHAnsi" w:hAnsiTheme="majorHAnsi" w:cstheme="majorHAnsi"/>
          <w:i/>
          <w:color w:val="C00000"/>
          <w:sz w:val="24"/>
          <w:szCs w:val="24"/>
        </w:rPr>
        <w:t>: (mắt trắng) X</w:t>
      </w:r>
      <w:r w:rsidRPr="00A33FF3">
        <w:rPr>
          <w:rFonts w:asciiTheme="majorHAnsi" w:hAnsiTheme="majorHAnsi" w:cstheme="majorHAnsi"/>
          <w:i/>
          <w:color w:val="C00000"/>
          <w:sz w:val="24"/>
          <w:szCs w:val="24"/>
          <w:vertAlign w:val="superscript"/>
        </w:rPr>
        <w:t>a</w:t>
      </w:r>
      <w:r w:rsidRPr="00A33FF3">
        <w:rPr>
          <w:rFonts w:asciiTheme="majorHAnsi" w:hAnsiTheme="majorHAnsi" w:cstheme="majorHAnsi"/>
          <w:i/>
          <w:color w:val="C00000"/>
          <w:sz w:val="24"/>
          <w:szCs w:val="24"/>
        </w:rPr>
        <w:t>Y = ½ X</w:t>
      </w:r>
      <w:r w:rsidRPr="00A33FF3">
        <w:rPr>
          <w:rFonts w:asciiTheme="majorHAnsi" w:hAnsiTheme="majorHAnsi" w:cstheme="majorHAnsi"/>
          <w:i/>
          <w:color w:val="C00000"/>
          <w:sz w:val="24"/>
          <w:szCs w:val="24"/>
          <w:vertAlign w:val="superscript"/>
        </w:rPr>
        <w:t>a</w:t>
      </w:r>
      <w:r w:rsidRPr="00A33FF3">
        <w:rPr>
          <w:rFonts w:asciiTheme="majorHAnsi" w:hAnsiTheme="majorHAnsi" w:cstheme="majorHAnsi"/>
          <w:i/>
          <w:color w:val="C00000"/>
          <w:sz w:val="24"/>
          <w:szCs w:val="24"/>
        </w:rPr>
        <w:t xml:space="preserve"> × ½ Y = 1/4 = 25%</w:t>
      </w:r>
    </w:p>
    <w:p w14:paraId="0C15C382" w14:textId="77777777" w:rsidR="00CB068C" w:rsidRPr="00A33FF3" w:rsidRDefault="00CB068C" w:rsidP="00CB068C">
      <w:pPr>
        <w:spacing w:line="240" w:lineRule="auto"/>
        <w:jc w:val="both"/>
        <w:rPr>
          <w:rFonts w:asciiTheme="majorHAnsi" w:hAnsiTheme="majorHAnsi" w:cstheme="majorHAnsi"/>
          <w:b/>
          <w:sz w:val="24"/>
          <w:szCs w:val="24"/>
          <w:lang w:val="en-US"/>
        </w:rPr>
      </w:pPr>
      <w:r w:rsidRPr="00A33FF3">
        <w:rPr>
          <w:rFonts w:asciiTheme="majorHAnsi" w:hAnsiTheme="majorHAnsi" w:cstheme="majorHAnsi"/>
          <w:b/>
          <w:sz w:val="24"/>
          <w:szCs w:val="24"/>
        </w:rPr>
        <w:t>Câu 1</w:t>
      </w:r>
      <w:r w:rsidRPr="00A33FF3">
        <w:rPr>
          <w:rFonts w:asciiTheme="majorHAnsi" w:hAnsiTheme="majorHAnsi" w:cstheme="majorHAnsi"/>
          <w:b/>
          <w:sz w:val="24"/>
          <w:szCs w:val="24"/>
          <w:lang w:val="en-US"/>
        </w:rPr>
        <w:t>2</w:t>
      </w:r>
      <w:r w:rsidRPr="00A33FF3">
        <w:rPr>
          <w:rFonts w:asciiTheme="majorHAnsi" w:hAnsiTheme="majorHAnsi" w:cstheme="majorHAnsi"/>
          <w:b/>
          <w:sz w:val="24"/>
          <w:szCs w:val="24"/>
        </w:rPr>
        <w:t>.</w:t>
      </w:r>
      <w:r w:rsidRPr="00A33FF3">
        <w:rPr>
          <w:rFonts w:asciiTheme="majorHAnsi" w:hAnsiTheme="majorHAnsi" w:cstheme="majorHAnsi"/>
          <w:sz w:val="24"/>
          <w:szCs w:val="24"/>
        </w:rPr>
        <w:t xml:space="preserve"> Trong một nghiên cứu về đa dạng sinh học các loài ve sầu ở một vườn quốc gia thuộc vùng Tây Bắc Việt Nam, người ta thu được 431 cá thể thuộc 39 loài. Trong đó, có 7 cá thể thuộc loài </w:t>
      </w:r>
      <w:r w:rsidRPr="00A33FF3">
        <w:rPr>
          <w:rFonts w:asciiTheme="majorHAnsi" w:hAnsiTheme="majorHAnsi" w:cstheme="majorHAnsi"/>
          <w:i/>
          <w:sz w:val="24"/>
          <w:szCs w:val="24"/>
        </w:rPr>
        <w:t>Pomponia backanensis</w:t>
      </w:r>
      <w:r w:rsidRPr="00A33FF3">
        <w:rPr>
          <w:rFonts w:asciiTheme="majorHAnsi" w:hAnsiTheme="majorHAnsi" w:cstheme="majorHAnsi"/>
          <w:sz w:val="24"/>
          <w:szCs w:val="24"/>
        </w:rPr>
        <w:t xml:space="preserve"> (một loài ve sầu mới được đặt tên vào năm 2009 bởi 2 nhà côn trùng học người Việt Nam và người Campuchia). Mức độ phong phú của một loài trong khu vực nghiên cứu được xác định </w:t>
      </w:r>
      <w:r w:rsidRPr="00A33FF3">
        <w:rPr>
          <w:rFonts w:asciiTheme="majorHAnsi" w:hAnsiTheme="majorHAnsi" w:cstheme="majorHAnsi"/>
          <w:sz w:val="24"/>
          <w:szCs w:val="24"/>
          <w:lang w:val="en-US"/>
        </w:rPr>
        <w:t xml:space="preserve">ở </w:t>
      </w:r>
      <w:r w:rsidRPr="00A33FF3">
        <w:rPr>
          <w:rFonts w:asciiTheme="majorHAnsi" w:hAnsiTheme="majorHAnsi" w:cstheme="majorHAnsi"/>
          <w:b/>
          <w:sz w:val="24"/>
          <w:szCs w:val="24"/>
          <w:lang w:val="en-US"/>
        </w:rPr>
        <w:t>Bảng 1</w:t>
      </w:r>
    </w:p>
    <w:p w14:paraId="44D470A3" w14:textId="77777777" w:rsidR="00976EFD" w:rsidRDefault="00976EFD">
      <w:pPr>
        <w:rPr>
          <w:rFonts w:asciiTheme="majorHAnsi" w:hAnsiTheme="majorHAnsi" w:cstheme="majorHAnsi"/>
          <w:b/>
          <w:sz w:val="24"/>
          <w:szCs w:val="24"/>
          <w:lang w:val="en-US"/>
        </w:rPr>
      </w:pPr>
      <w:r>
        <w:rPr>
          <w:rFonts w:asciiTheme="majorHAnsi" w:hAnsiTheme="majorHAnsi" w:cstheme="majorHAnsi"/>
          <w:b/>
          <w:sz w:val="24"/>
          <w:szCs w:val="24"/>
          <w:lang w:val="en-US"/>
        </w:rPr>
        <w:br w:type="page"/>
      </w:r>
    </w:p>
    <w:p w14:paraId="39FA04E1" w14:textId="31848AFA" w:rsidR="00CB068C" w:rsidRPr="00A33FF3" w:rsidRDefault="00CB068C" w:rsidP="00CB068C">
      <w:pPr>
        <w:spacing w:line="240" w:lineRule="auto"/>
        <w:jc w:val="center"/>
        <w:rPr>
          <w:rFonts w:asciiTheme="majorHAnsi" w:hAnsiTheme="majorHAnsi" w:cstheme="majorHAnsi"/>
          <w:sz w:val="24"/>
          <w:szCs w:val="24"/>
          <w:lang w:val="en-US"/>
        </w:rPr>
      </w:pPr>
      <w:r w:rsidRPr="00A33FF3">
        <w:rPr>
          <w:rFonts w:asciiTheme="majorHAnsi" w:hAnsiTheme="majorHAnsi" w:cstheme="majorHAnsi"/>
          <w:b/>
          <w:sz w:val="24"/>
          <w:szCs w:val="24"/>
          <w:lang w:val="en-US"/>
        </w:rPr>
        <w:lastRenderedPageBreak/>
        <w:t>Bảng 1.</w:t>
      </w:r>
    </w:p>
    <w:tbl>
      <w:tblPr>
        <w:tblStyle w:val="TableGrid"/>
        <w:tblW w:w="0" w:type="auto"/>
        <w:tblInd w:w="1638" w:type="dxa"/>
        <w:tblLook w:val="04A0" w:firstRow="1" w:lastRow="0" w:firstColumn="1" w:lastColumn="0" w:noHBand="0" w:noVBand="1"/>
      </w:tblPr>
      <w:tblGrid>
        <w:gridCol w:w="2880"/>
        <w:gridCol w:w="4500"/>
      </w:tblGrid>
      <w:tr w:rsidR="00CB068C" w:rsidRPr="00A33FF3" w14:paraId="4B9885E3" w14:textId="77777777" w:rsidTr="002C35D1">
        <w:tc>
          <w:tcPr>
            <w:tcW w:w="2880" w:type="dxa"/>
          </w:tcPr>
          <w:p w14:paraId="4799FD7C" w14:textId="77777777" w:rsidR="00CB068C" w:rsidRPr="00A33FF3" w:rsidRDefault="00CB068C" w:rsidP="002C35D1">
            <w:pPr>
              <w:jc w:val="center"/>
              <w:rPr>
                <w:rFonts w:asciiTheme="majorHAnsi" w:hAnsiTheme="majorHAnsi" w:cstheme="majorHAnsi"/>
                <w:b/>
                <w:sz w:val="24"/>
                <w:szCs w:val="24"/>
              </w:rPr>
            </w:pPr>
            <w:r w:rsidRPr="00A33FF3">
              <w:rPr>
                <w:rFonts w:asciiTheme="majorHAnsi" w:hAnsiTheme="majorHAnsi" w:cstheme="majorHAnsi"/>
                <w:b/>
                <w:sz w:val="24"/>
                <w:szCs w:val="24"/>
              </w:rPr>
              <w:t>Độ phong phú của loài</w:t>
            </w:r>
          </w:p>
        </w:tc>
        <w:tc>
          <w:tcPr>
            <w:tcW w:w="4500" w:type="dxa"/>
          </w:tcPr>
          <w:p w14:paraId="799E5E67" w14:textId="77777777" w:rsidR="00CB068C" w:rsidRPr="00A33FF3" w:rsidRDefault="00CB068C" w:rsidP="002C35D1">
            <w:pPr>
              <w:jc w:val="center"/>
              <w:rPr>
                <w:rFonts w:asciiTheme="majorHAnsi" w:hAnsiTheme="majorHAnsi" w:cstheme="majorHAnsi"/>
                <w:b/>
                <w:sz w:val="24"/>
                <w:szCs w:val="24"/>
              </w:rPr>
            </w:pPr>
            <w:r w:rsidRPr="00A33FF3">
              <w:rPr>
                <w:rFonts w:asciiTheme="majorHAnsi" w:hAnsiTheme="majorHAnsi" w:cstheme="majorHAnsi"/>
                <w:b/>
                <w:sz w:val="24"/>
                <w:szCs w:val="24"/>
              </w:rPr>
              <w:t>Mức độ ưu thế của loài trong quần xã</w:t>
            </w:r>
          </w:p>
        </w:tc>
      </w:tr>
      <w:tr w:rsidR="00CB068C" w:rsidRPr="00A33FF3" w14:paraId="04C5FF05" w14:textId="77777777" w:rsidTr="002C35D1">
        <w:trPr>
          <w:trHeight w:val="242"/>
        </w:trPr>
        <w:tc>
          <w:tcPr>
            <w:tcW w:w="2880" w:type="dxa"/>
          </w:tcPr>
          <w:p w14:paraId="355521AB" w14:textId="77777777" w:rsidR="00CB068C" w:rsidRPr="00A33FF3" w:rsidRDefault="00CB068C" w:rsidP="002C35D1">
            <w:pPr>
              <w:jc w:val="center"/>
              <w:rPr>
                <w:rFonts w:asciiTheme="majorHAnsi" w:hAnsiTheme="majorHAnsi" w:cstheme="majorHAnsi"/>
                <w:sz w:val="24"/>
                <w:szCs w:val="24"/>
              </w:rPr>
            </w:pPr>
            <w:r w:rsidRPr="00A33FF3">
              <w:rPr>
                <w:rFonts w:asciiTheme="majorHAnsi" w:hAnsiTheme="majorHAnsi" w:cstheme="majorHAnsi"/>
                <w:sz w:val="24"/>
                <w:szCs w:val="24"/>
              </w:rPr>
              <w:t>&gt; 10%</w:t>
            </w:r>
          </w:p>
        </w:tc>
        <w:tc>
          <w:tcPr>
            <w:tcW w:w="4500" w:type="dxa"/>
          </w:tcPr>
          <w:p w14:paraId="1DF96C8C" w14:textId="77777777" w:rsidR="00CB068C" w:rsidRPr="00A33FF3" w:rsidRDefault="00CB068C" w:rsidP="002C35D1">
            <w:pPr>
              <w:jc w:val="center"/>
              <w:rPr>
                <w:rFonts w:asciiTheme="majorHAnsi" w:hAnsiTheme="majorHAnsi" w:cstheme="majorHAnsi"/>
                <w:sz w:val="24"/>
                <w:szCs w:val="24"/>
              </w:rPr>
            </w:pPr>
            <w:r w:rsidRPr="00A33FF3">
              <w:rPr>
                <w:rFonts w:asciiTheme="majorHAnsi" w:hAnsiTheme="majorHAnsi" w:cstheme="majorHAnsi"/>
                <w:sz w:val="24"/>
                <w:szCs w:val="24"/>
              </w:rPr>
              <w:t>Loài rất ưu thế</w:t>
            </w:r>
          </w:p>
        </w:tc>
      </w:tr>
      <w:tr w:rsidR="00CB068C" w:rsidRPr="00A33FF3" w14:paraId="4846773E" w14:textId="77777777" w:rsidTr="002C35D1">
        <w:tc>
          <w:tcPr>
            <w:tcW w:w="2880" w:type="dxa"/>
          </w:tcPr>
          <w:p w14:paraId="3AD51339" w14:textId="77777777" w:rsidR="00CB068C" w:rsidRPr="00A33FF3" w:rsidRDefault="00CB068C" w:rsidP="002C35D1">
            <w:pPr>
              <w:jc w:val="center"/>
              <w:rPr>
                <w:rFonts w:asciiTheme="majorHAnsi" w:hAnsiTheme="majorHAnsi" w:cstheme="majorHAnsi"/>
                <w:sz w:val="24"/>
                <w:szCs w:val="24"/>
              </w:rPr>
            </w:pPr>
            <w:r w:rsidRPr="00A33FF3">
              <w:rPr>
                <w:rFonts w:asciiTheme="majorHAnsi" w:hAnsiTheme="majorHAnsi" w:cstheme="majorHAnsi"/>
                <w:sz w:val="24"/>
                <w:szCs w:val="24"/>
              </w:rPr>
              <w:t>5,1 đến 10%</w:t>
            </w:r>
          </w:p>
        </w:tc>
        <w:tc>
          <w:tcPr>
            <w:tcW w:w="4500" w:type="dxa"/>
          </w:tcPr>
          <w:p w14:paraId="1B4F3239" w14:textId="77777777" w:rsidR="00CB068C" w:rsidRPr="00A33FF3" w:rsidRDefault="00CB068C" w:rsidP="002C35D1">
            <w:pPr>
              <w:jc w:val="center"/>
              <w:rPr>
                <w:rFonts w:asciiTheme="majorHAnsi" w:hAnsiTheme="majorHAnsi" w:cstheme="majorHAnsi"/>
                <w:sz w:val="24"/>
                <w:szCs w:val="24"/>
              </w:rPr>
            </w:pPr>
            <w:r w:rsidRPr="00A33FF3">
              <w:rPr>
                <w:rFonts w:asciiTheme="majorHAnsi" w:hAnsiTheme="majorHAnsi" w:cstheme="majorHAnsi"/>
                <w:sz w:val="24"/>
                <w:szCs w:val="24"/>
              </w:rPr>
              <w:t>Loài ưu thế</w:t>
            </w:r>
          </w:p>
        </w:tc>
      </w:tr>
      <w:tr w:rsidR="00CB068C" w:rsidRPr="00A33FF3" w14:paraId="6A99F546" w14:textId="77777777" w:rsidTr="002C35D1">
        <w:tc>
          <w:tcPr>
            <w:tcW w:w="2880" w:type="dxa"/>
          </w:tcPr>
          <w:p w14:paraId="52596AC0" w14:textId="77777777" w:rsidR="00CB068C" w:rsidRPr="00A33FF3" w:rsidRDefault="00CB068C" w:rsidP="002C35D1">
            <w:pPr>
              <w:jc w:val="center"/>
              <w:rPr>
                <w:rFonts w:asciiTheme="majorHAnsi" w:hAnsiTheme="majorHAnsi" w:cstheme="majorHAnsi"/>
                <w:sz w:val="24"/>
                <w:szCs w:val="24"/>
              </w:rPr>
            </w:pPr>
            <w:r w:rsidRPr="00A33FF3">
              <w:rPr>
                <w:rFonts w:asciiTheme="majorHAnsi" w:hAnsiTheme="majorHAnsi" w:cstheme="majorHAnsi"/>
                <w:sz w:val="24"/>
                <w:szCs w:val="24"/>
              </w:rPr>
              <w:t>2,0 đến 5,0%</w:t>
            </w:r>
          </w:p>
        </w:tc>
        <w:tc>
          <w:tcPr>
            <w:tcW w:w="4500" w:type="dxa"/>
          </w:tcPr>
          <w:p w14:paraId="4B6130CD" w14:textId="77777777" w:rsidR="00CB068C" w:rsidRPr="00A33FF3" w:rsidRDefault="00CB068C" w:rsidP="002C35D1">
            <w:pPr>
              <w:jc w:val="center"/>
              <w:rPr>
                <w:rFonts w:asciiTheme="majorHAnsi" w:hAnsiTheme="majorHAnsi" w:cstheme="majorHAnsi"/>
                <w:sz w:val="24"/>
                <w:szCs w:val="24"/>
              </w:rPr>
            </w:pPr>
            <w:r w:rsidRPr="00A33FF3">
              <w:rPr>
                <w:rFonts w:asciiTheme="majorHAnsi" w:hAnsiTheme="majorHAnsi" w:cstheme="majorHAnsi"/>
                <w:sz w:val="24"/>
                <w:szCs w:val="24"/>
              </w:rPr>
              <w:t>Loài ưu thế tiềm tàng</w:t>
            </w:r>
          </w:p>
        </w:tc>
      </w:tr>
      <w:tr w:rsidR="00CB068C" w:rsidRPr="00A33FF3" w14:paraId="270F43E2" w14:textId="77777777" w:rsidTr="002C35D1">
        <w:tc>
          <w:tcPr>
            <w:tcW w:w="2880" w:type="dxa"/>
          </w:tcPr>
          <w:p w14:paraId="2F635F3D" w14:textId="77777777" w:rsidR="00CB068C" w:rsidRPr="00A33FF3" w:rsidRDefault="00CB068C" w:rsidP="002C35D1">
            <w:pPr>
              <w:jc w:val="center"/>
              <w:rPr>
                <w:rFonts w:asciiTheme="majorHAnsi" w:hAnsiTheme="majorHAnsi" w:cstheme="majorHAnsi"/>
                <w:sz w:val="24"/>
                <w:szCs w:val="24"/>
              </w:rPr>
            </w:pPr>
            <w:r w:rsidRPr="00A33FF3">
              <w:rPr>
                <w:rFonts w:asciiTheme="majorHAnsi" w:hAnsiTheme="majorHAnsi" w:cstheme="majorHAnsi"/>
                <w:sz w:val="24"/>
                <w:szCs w:val="24"/>
              </w:rPr>
              <w:t>&lt;2%</w:t>
            </w:r>
          </w:p>
        </w:tc>
        <w:tc>
          <w:tcPr>
            <w:tcW w:w="4500" w:type="dxa"/>
          </w:tcPr>
          <w:p w14:paraId="124974B7" w14:textId="77777777" w:rsidR="00CB068C" w:rsidRPr="00A33FF3" w:rsidRDefault="00CB068C" w:rsidP="002C35D1">
            <w:pPr>
              <w:jc w:val="center"/>
              <w:rPr>
                <w:rFonts w:asciiTheme="majorHAnsi" w:hAnsiTheme="majorHAnsi" w:cstheme="majorHAnsi"/>
                <w:sz w:val="24"/>
                <w:szCs w:val="24"/>
              </w:rPr>
            </w:pPr>
            <w:r w:rsidRPr="00A33FF3">
              <w:rPr>
                <w:rFonts w:asciiTheme="majorHAnsi" w:hAnsiTheme="majorHAnsi" w:cstheme="majorHAnsi"/>
                <w:sz w:val="24"/>
                <w:szCs w:val="24"/>
              </w:rPr>
              <w:t>Loài không ưu thế</w:t>
            </w:r>
          </w:p>
        </w:tc>
      </w:tr>
    </w:tbl>
    <w:p w14:paraId="0FABFFCF" w14:textId="77777777" w:rsidR="00CB068C" w:rsidRPr="00A33FF3" w:rsidRDefault="00CB068C" w:rsidP="00CB068C">
      <w:pPr>
        <w:spacing w:line="240" w:lineRule="auto"/>
        <w:jc w:val="both"/>
        <w:rPr>
          <w:rFonts w:asciiTheme="majorHAnsi" w:hAnsiTheme="majorHAnsi" w:cstheme="majorHAnsi"/>
          <w:sz w:val="24"/>
          <w:szCs w:val="24"/>
        </w:rPr>
      </w:pPr>
      <w:r w:rsidRPr="00A33FF3">
        <w:rPr>
          <w:rFonts w:asciiTheme="majorHAnsi" w:hAnsiTheme="majorHAnsi" w:cstheme="majorHAnsi"/>
          <w:sz w:val="24"/>
          <w:szCs w:val="24"/>
        </w:rPr>
        <w:t xml:space="preserve">Loài </w:t>
      </w:r>
      <w:r w:rsidRPr="00A33FF3">
        <w:rPr>
          <w:rFonts w:asciiTheme="majorHAnsi" w:hAnsiTheme="majorHAnsi" w:cstheme="majorHAnsi"/>
          <w:i/>
          <w:sz w:val="24"/>
          <w:szCs w:val="24"/>
        </w:rPr>
        <w:t>Pomponia backanensis</w:t>
      </w:r>
      <w:r w:rsidRPr="00A33FF3">
        <w:rPr>
          <w:rFonts w:asciiTheme="majorHAnsi" w:hAnsiTheme="majorHAnsi" w:cstheme="majorHAnsi"/>
          <w:sz w:val="24"/>
          <w:szCs w:val="24"/>
        </w:rPr>
        <w:t xml:space="preserve"> có mức độ ưu thế như thế nào trong quần xã vườn quốc gia trên?</w:t>
      </w:r>
    </w:p>
    <w:p w14:paraId="54815F58"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rPr>
        <w:t>A.</w:t>
      </w:r>
      <w:r w:rsidRPr="00A33FF3">
        <w:rPr>
          <w:rFonts w:asciiTheme="majorHAnsi" w:hAnsiTheme="majorHAnsi" w:cstheme="majorHAnsi"/>
          <w:sz w:val="24"/>
          <w:szCs w:val="24"/>
        </w:rPr>
        <w:t xml:space="preserve"> Loài rất ưu thế.</w:t>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b/>
          <w:sz w:val="24"/>
          <w:szCs w:val="24"/>
        </w:rPr>
        <w:t>B.</w:t>
      </w:r>
      <w:r w:rsidRPr="00A33FF3">
        <w:rPr>
          <w:rFonts w:asciiTheme="majorHAnsi" w:hAnsiTheme="majorHAnsi" w:cstheme="majorHAnsi"/>
          <w:sz w:val="24"/>
          <w:szCs w:val="24"/>
        </w:rPr>
        <w:t xml:space="preserve"> Loài ưu thế.</w:t>
      </w:r>
    </w:p>
    <w:p w14:paraId="0233A730" w14:textId="77777777" w:rsidR="00CB068C" w:rsidRPr="00A33FF3" w:rsidRDefault="00CB068C" w:rsidP="00CB068C">
      <w:pPr>
        <w:spacing w:line="240" w:lineRule="auto"/>
        <w:ind w:firstLine="450"/>
        <w:jc w:val="both"/>
        <w:rPr>
          <w:rFonts w:asciiTheme="majorHAnsi" w:hAnsiTheme="majorHAnsi" w:cstheme="majorHAnsi"/>
          <w:sz w:val="24"/>
          <w:szCs w:val="24"/>
          <w:lang w:val="en-US"/>
        </w:rPr>
      </w:pPr>
      <w:r w:rsidRPr="00A33FF3">
        <w:rPr>
          <w:rFonts w:asciiTheme="majorHAnsi" w:hAnsiTheme="majorHAnsi" w:cstheme="majorHAnsi"/>
          <w:b/>
          <w:sz w:val="24"/>
          <w:szCs w:val="24"/>
        </w:rPr>
        <w:t>C.</w:t>
      </w:r>
      <w:r w:rsidRPr="00A33FF3">
        <w:rPr>
          <w:rFonts w:asciiTheme="majorHAnsi" w:hAnsiTheme="majorHAnsi" w:cstheme="majorHAnsi"/>
          <w:sz w:val="24"/>
          <w:szCs w:val="24"/>
        </w:rPr>
        <w:t xml:space="preserve"> Loài ưu th</w:t>
      </w:r>
      <w:r w:rsidRPr="00A33FF3">
        <w:rPr>
          <w:rFonts w:asciiTheme="majorHAnsi" w:hAnsiTheme="majorHAnsi" w:cstheme="majorHAnsi"/>
          <w:sz w:val="24"/>
          <w:szCs w:val="24"/>
          <w:lang w:val="en-US"/>
        </w:rPr>
        <w:t>ế</w:t>
      </w:r>
      <w:r w:rsidRPr="00A33FF3">
        <w:rPr>
          <w:rFonts w:asciiTheme="majorHAnsi" w:hAnsiTheme="majorHAnsi" w:cstheme="majorHAnsi"/>
          <w:sz w:val="24"/>
          <w:szCs w:val="24"/>
        </w:rPr>
        <w:t xml:space="preserve"> tiềm tàng.</w:t>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b/>
          <w:sz w:val="24"/>
          <w:szCs w:val="24"/>
          <w:highlight w:val="cyan"/>
          <w:u w:val="single"/>
        </w:rPr>
        <w:t>D.</w:t>
      </w:r>
      <w:r w:rsidRPr="00A33FF3">
        <w:rPr>
          <w:rFonts w:asciiTheme="majorHAnsi" w:hAnsiTheme="majorHAnsi" w:cstheme="majorHAnsi"/>
          <w:sz w:val="24"/>
          <w:szCs w:val="24"/>
          <w:highlight w:val="cyan"/>
        </w:rPr>
        <w:t xml:space="preserve"> Loài không ưu thế.</w:t>
      </w:r>
    </w:p>
    <w:p w14:paraId="12A1855A" w14:textId="77777777" w:rsidR="00CB068C" w:rsidRPr="00A33FF3" w:rsidRDefault="00CB068C" w:rsidP="00CB068C">
      <w:pPr>
        <w:pStyle w:val="BodyText"/>
        <w:spacing w:line="240" w:lineRule="auto"/>
        <w:ind w:left="0"/>
        <w:jc w:val="both"/>
        <w:rPr>
          <w:rFonts w:asciiTheme="majorHAnsi" w:hAnsiTheme="majorHAnsi" w:cstheme="majorHAnsi"/>
          <w:sz w:val="24"/>
          <w:szCs w:val="24"/>
        </w:rPr>
      </w:pPr>
      <w:r w:rsidRPr="00A33FF3">
        <w:rPr>
          <w:rFonts w:asciiTheme="majorHAnsi" w:hAnsiTheme="majorHAnsi" w:cstheme="majorHAnsi"/>
          <w:b/>
          <w:sz w:val="24"/>
          <w:szCs w:val="24"/>
        </w:rPr>
        <w:t xml:space="preserve">Câu 13. </w:t>
      </w:r>
      <w:r w:rsidRPr="00A33FF3">
        <w:rPr>
          <w:rFonts w:asciiTheme="majorHAnsi" w:hAnsiTheme="majorHAnsi" w:cstheme="majorHAnsi"/>
          <w:sz w:val="24"/>
          <w:szCs w:val="24"/>
        </w:rPr>
        <w:t>Đồ thị sau mô tả sự biến động số lượng cá thể của quần thể trùng đế giày được nuôi trong phòng thí nghiệm. Có bao nhiêu phát biểu sau đây đúng về thí nghiệm này?</w:t>
      </w:r>
    </w:p>
    <w:p w14:paraId="598587EA" w14:textId="77777777" w:rsidR="00CB068C" w:rsidRPr="00A33FF3" w:rsidRDefault="00CB068C" w:rsidP="00CB068C">
      <w:pPr>
        <w:tabs>
          <w:tab w:val="left" w:pos="663"/>
        </w:tabs>
        <w:spacing w:line="240" w:lineRule="auto"/>
        <w:jc w:val="both"/>
        <w:rPr>
          <w:rFonts w:asciiTheme="majorHAnsi" w:hAnsiTheme="majorHAnsi" w:cstheme="majorHAnsi"/>
          <w:sz w:val="24"/>
          <w:szCs w:val="24"/>
        </w:rPr>
      </w:pPr>
      <w:r w:rsidRPr="00A33FF3">
        <w:rPr>
          <w:rFonts w:asciiTheme="majorHAnsi" w:hAnsiTheme="majorHAnsi" w:cstheme="majorHAnsi"/>
          <w:noProof/>
          <w:sz w:val="24"/>
          <w:szCs w:val="24"/>
          <w:lang w:eastAsia="vi-VN"/>
        </w:rPr>
        <w:drawing>
          <wp:anchor distT="0" distB="0" distL="0" distR="0" simplePos="0" relativeHeight="251661312" behindDoc="0" locked="0" layoutInCell="1" allowOverlap="1" wp14:anchorId="30F72F4B" wp14:editId="15DE20DF">
            <wp:simplePos x="0" y="0"/>
            <wp:positionH relativeFrom="page">
              <wp:posOffset>2370125</wp:posOffset>
            </wp:positionH>
            <wp:positionV relativeFrom="paragraph">
              <wp:posOffset>51638</wp:posOffset>
            </wp:positionV>
            <wp:extent cx="2757830" cy="2311603"/>
            <wp:effectExtent l="0" t="0" r="4445" b="0"/>
            <wp:wrapNone/>
            <wp:docPr id="404302069"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9" cstate="print">
                      <a:extLst>
                        <a:ext uri="{BEBA8EAE-BF5A-486C-A8C5-ECC9F3942E4B}">
                          <a14:imgProps xmlns:a14="http://schemas.microsoft.com/office/drawing/2010/main">
                            <a14:imgLayer r:embed="rId20">
                              <a14:imgEffect>
                                <a14:brightnessContrast contrast="40000"/>
                              </a14:imgEffect>
                            </a14:imgLayer>
                          </a14:imgProps>
                        </a:ext>
                      </a:extLst>
                    </a:blip>
                    <a:stretch>
                      <a:fillRect/>
                    </a:stretch>
                  </pic:blipFill>
                  <pic:spPr>
                    <a:xfrm>
                      <a:off x="0" y="0"/>
                      <a:ext cx="2757830" cy="2311603"/>
                    </a:xfrm>
                    <a:prstGeom prst="rect">
                      <a:avLst/>
                    </a:prstGeom>
                  </pic:spPr>
                </pic:pic>
              </a:graphicData>
            </a:graphic>
            <wp14:sizeRelH relativeFrom="margin">
              <wp14:pctWidth>0</wp14:pctWidth>
            </wp14:sizeRelH>
            <wp14:sizeRelV relativeFrom="margin">
              <wp14:pctHeight>0</wp14:pctHeight>
            </wp14:sizeRelV>
          </wp:anchor>
        </w:drawing>
      </w:r>
    </w:p>
    <w:p w14:paraId="72BC1204" w14:textId="77777777" w:rsidR="00CB068C" w:rsidRPr="00A33FF3" w:rsidRDefault="00CB068C" w:rsidP="00CB068C">
      <w:pPr>
        <w:tabs>
          <w:tab w:val="left" w:pos="663"/>
        </w:tabs>
        <w:spacing w:line="240" w:lineRule="auto"/>
        <w:jc w:val="both"/>
        <w:rPr>
          <w:rFonts w:asciiTheme="majorHAnsi" w:hAnsiTheme="majorHAnsi" w:cstheme="majorHAnsi"/>
          <w:sz w:val="24"/>
          <w:szCs w:val="24"/>
        </w:rPr>
      </w:pPr>
    </w:p>
    <w:p w14:paraId="340C26E1" w14:textId="77777777" w:rsidR="00CB068C" w:rsidRPr="00A33FF3" w:rsidRDefault="00CB068C" w:rsidP="00CB068C">
      <w:pPr>
        <w:tabs>
          <w:tab w:val="left" w:pos="663"/>
        </w:tabs>
        <w:spacing w:line="240" w:lineRule="auto"/>
        <w:jc w:val="both"/>
        <w:rPr>
          <w:rFonts w:asciiTheme="majorHAnsi" w:hAnsiTheme="majorHAnsi" w:cstheme="majorHAnsi"/>
          <w:sz w:val="24"/>
          <w:szCs w:val="24"/>
        </w:rPr>
      </w:pPr>
    </w:p>
    <w:p w14:paraId="513C504B" w14:textId="77777777" w:rsidR="00CB068C" w:rsidRPr="00A33FF3" w:rsidRDefault="00CB068C" w:rsidP="00CB068C">
      <w:pPr>
        <w:tabs>
          <w:tab w:val="left" w:pos="663"/>
        </w:tabs>
        <w:spacing w:line="240" w:lineRule="auto"/>
        <w:jc w:val="both"/>
        <w:rPr>
          <w:rFonts w:asciiTheme="majorHAnsi" w:hAnsiTheme="majorHAnsi" w:cstheme="majorHAnsi"/>
          <w:sz w:val="24"/>
          <w:szCs w:val="24"/>
        </w:rPr>
      </w:pPr>
    </w:p>
    <w:p w14:paraId="11E11CD3" w14:textId="77777777" w:rsidR="00CB068C" w:rsidRPr="00A33FF3" w:rsidRDefault="00CB068C" w:rsidP="00CB068C">
      <w:pPr>
        <w:tabs>
          <w:tab w:val="left" w:pos="663"/>
        </w:tabs>
        <w:spacing w:line="240" w:lineRule="auto"/>
        <w:jc w:val="both"/>
        <w:rPr>
          <w:rFonts w:asciiTheme="majorHAnsi" w:hAnsiTheme="majorHAnsi" w:cstheme="majorHAnsi"/>
          <w:sz w:val="24"/>
          <w:szCs w:val="24"/>
        </w:rPr>
      </w:pPr>
    </w:p>
    <w:p w14:paraId="041B7A63" w14:textId="77777777" w:rsidR="00CB068C" w:rsidRPr="00A33FF3" w:rsidRDefault="00CB068C" w:rsidP="00CB068C">
      <w:pPr>
        <w:tabs>
          <w:tab w:val="left" w:pos="663"/>
        </w:tabs>
        <w:spacing w:line="240" w:lineRule="auto"/>
        <w:jc w:val="both"/>
        <w:rPr>
          <w:rFonts w:asciiTheme="majorHAnsi" w:hAnsiTheme="majorHAnsi" w:cstheme="majorHAnsi"/>
          <w:sz w:val="24"/>
          <w:szCs w:val="24"/>
        </w:rPr>
      </w:pPr>
    </w:p>
    <w:p w14:paraId="2D32D021" w14:textId="77777777" w:rsidR="00CB068C" w:rsidRPr="00A33FF3" w:rsidRDefault="00CB068C" w:rsidP="00CB068C">
      <w:pPr>
        <w:tabs>
          <w:tab w:val="left" w:pos="663"/>
        </w:tabs>
        <w:spacing w:line="240" w:lineRule="auto"/>
        <w:jc w:val="both"/>
        <w:rPr>
          <w:rFonts w:asciiTheme="majorHAnsi" w:hAnsiTheme="majorHAnsi" w:cstheme="majorHAnsi"/>
          <w:sz w:val="24"/>
          <w:szCs w:val="24"/>
        </w:rPr>
      </w:pPr>
    </w:p>
    <w:p w14:paraId="11674341" w14:textId="77777777" w:rsidR="00CB068C" w:rsidRPr="00A33FF3" w:rsidRDefault="00CB068C" w:rsidP="00CB068C">
      <w:pPr>
        <w:tabs>
          <w:tab w:val="left" w:pos="663"/>
        </w:tabs>
        <w:spacing w:line="240" w:lineRule="auto"/>
        <w:jc w:val="both"/>
        <w:rPr>
          <w:rFonts w:asciiTheme="majorHAnsi" w:hAnsiTheme="majorHAnsi" w:cstheme="majorHAnsi"/>
          <w:sz w:val="24"/>
          <w:szCs w:val="24"/>
        </w:rPr>
      </w:pPr>
    </w:p>
    <w:p w14:paraId="418BD01B" w14:textId="77777777" w:rsidR="00CB068C" w:rsidRPr="00A33FF3" w:rsidRDefault="00CB068C" w:rsidP="00CB068C">
      <w:pPr>
        <w:tabs>
          <w:tab w:val="left" w:pos="663"/>
        </w:tabs>
        <w:spacing w:line="240" w:lineRule="auto"/>
        <w:jc w:val="both"/>
        <w:rPr>
          <w:rFonts w:asciiTheme="majorHAnsi" w:hAnsiTheme="majorHAnsi" w:cstheme="majorHAnsi"/>
          <w:sz w:val="24"/>
          <w:szCs w:val="24"/>
        </w:rPr>
      </w:pPr>
    </w:p>
    <w:p w14:paraId="2BBB7E31" w14:textId="77777777" w:rsidR="00CB068C" w:rsidRPr="00A33FF3" w:rsidRDefault="00CB068C" w:rsidP="00CB068C">
      <w:pPr>
        <w:tabs>
          <w:tab w:val="left" w:pos="663"/>
        </w:tabs>
        <w:spacing w:line="240" w:lineRule="auto"/>
        <w:jc w:val="both"/>
        <w:rPr>
          <w:rFonts w:asciiTheme="majorHAnsi" w:hAnsiTheme="majorHAnsi" w:cstheme="majorHAnsi"/>
          <w:sz w:val="24"/>
          <w:szCs w:val="24"/>
        </w:rPr>
      </w:pPr>
    </w:p>
    <w:p w14:paraId="52E4E43C" w14:textId="77777777" w:rsidR="00CB068C" w:rsidRPr="00A33FF3" w:rsidRDefault="00CB068C" w:rsidP="00CB068C">
      <w:pPr>
        <w:tabs>
          <w:tab w:val="left" w:pos="663"/>
        </w:tabs>
        <w:spacing w:line="240" w:lineRule="auto"/>
        <w:jc w:val="both"/>
        <w:rPr>
          <w:rFonts w:asciiTheme="majorHAnsi" w:hAnsiTheme="majorHAnsi" w:cstheme="majorHAnsi"/>
          <w:sz w:val="24"/>
          <w:szCs w:val="24"/>
        </w:rPr>
      </w:pPr>
    </w:p>
    <w:p w14:paraId="3214A1BF" w14:textId="77777777" w:rsidR="00CB068C" w:rsidRPr="00A33FF3" w:rsidRDefault="00CB068C" w:rsidP="00CB068C">
      <w:pPr>
        <w:tabs>
          <w:tab w:val="left" w:pos="663"/>
        </w:tabs>
        <w:spacing w:line="240" w:lineRule="auto"/>
        <w:jc w:val="both"/>
        <w:rPr>
          <w:rFonts w:asciiTheme="majorHAnsi" w:hAnsiTheme="majorHAnsi" w:cstheme="majorHAnsi"/>
          <w:sz w:val="24"/>
          <w:szCs w:val="24"/>
        </w:rPr>
      </w:pPr>
    </w:p>
    <w:p w14:paraId="5C8DEEF5" w14:textId="77777777" w:rsidR="00CB068C" w:rsidRPr="00A33FF3" w:rsidRDefault="00CB068C" w:rsidP="00CB068C">
      <w:pPr>
        <w:tabs>
          <w:tab w:val="left" w:pos="663"/>
        </w:tabs>
        <w:spacing w:line="240" w:lineRule="auto"/>
        <w:jc w:val="both"/>
        <w:rPr>
          <w:rFonts w:asciiTheme="majorHAnsi" w:hAnsiTheme="majorHAnsi" w:cstheme="majorHAnsi"/>
          <w:sz w:val="24"/>
          <w:szCs w:val="24"/>
          <w:lang w:val="en-US"/>
        </w:rPr>
      </w:pPr>
    </w:p>
    <w:p w14:paraId="4022AC67" w14:textId="77777777" w:rsidR="00A21AEB" w:rsidRDefault="00A21AEB" w:rsidP="00CB068C">
      <w:pPr>
        <w:tabs>
          <w:tab w:val="left" w:pos="663"/>
        </w:tabs>
        <w:spacing w:line="240" w:lineRule="auto"/>
        <w:jc w:val="both"/>
        <w:rPr>
          <w:rFonts w:asciiTheme="majorHAnsi" w:hAnsiTheme="majorHAnsi" w:cstheme="majorHAnsi"/>
          <w:sz w:val="24"/>
          <w:szCs w:val="24"/>
          <w:lang w:val="en-US"/>
        </w:rPr>
      </w:pPr>
    </w:p>
    <w:p w14:paraId="4C150D49" w14:textId="626B0EC6" w:rsidR="00CB068C" w:rsidRPr="00A33FF3" w:rsidRDefault="00CB068C" w:rsidP="00CB068C">
      <w:pPr>
        <w:tabs>
          <w:tab w:val="left" w:pos="663"/>
        </w:tabs>
        <w:spacing w:line="240" w:lineRule="auto"/>
        <w:jc w:val="both"/>
        <w:rPr>
          <w:rFonts w:asciiTheme="majorHAnsi" w:hAnsiTheme="majorHAnsi" w:cstheme="majorHAnsi"/>
          <w:sz w:val="24"/>
          <w:szCs w:val="24"/>
          <w:lang w:val="en-US"/>
        </w:rPr>
      </w:pPr>
      <w:r w:rsidRPr="00A33FF3">
        <w:rPr>
          <w:rFonts w:asciiTheme="majorHAnsi" w:hAnsiTheme="majorHAnsi" w:cstheme="majorHAnsi"/>
          <w:sz w:val="24"/>
          <w:szCs w:val="24"/>
        </w:rPr>
        <w:t>I. Đồ thị này mô tả sự tăng trưởng của quần thể trùng đế giày theo tiềm năng sinh học.</w:t>
      </w:r>
    </w:p>
    <w:p w14:paraId="5EAB9304" w14:textId="77777777" w:rsidR="00CB068C" w:rsidRPr="00A33FF3" w:rsidRDefault="00CB068C" w:rsidP="00CB068C">
      <w:pPr>
        <w:tabs>
          <w:tab w:val="left" w:pos="663"/>
        </w:tabs>
        <w:spacing w:line="240" w:lineRule="auto"/>
        <w:jc w:val="both"/>
        <w:rPr>
          <w:rFonts w:asciiTheme="majorHAnsi" w:hAnsiTheme="majorHAnsi" w:cstheme="majorHAnsi"/>
          <w:sz w:val="24"/>
          <w:szCs w:val="24"/>
          <w:lang w:val="en-US"/>
        </w:rPr>
      </w:pPr>
      <w:r w:rsidRPr="00A33FF3">
        <w:rPr>
          <w:rFonts w:asciiTheme="majorHAnsi" w:hAnsiTheme="majorHAnsi" w:cstheme="majorHAnsi"/>
          <w:sz w:val="24"/>
          <w:szCs w:val="24"/>
        </w:rPr>
        <w:t>II. Vào</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ngày</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thứ</w:t>
      </w:r>
      <w:r w:rsidRPr="00A33FF3">
        <w:rPr>
          <w:rFonts w:asciiTheme="majorHAnsi" w:hAnsiTheme="majorHAnsi" w:cstheme="majorHAnsi"/>
          <w:spacing w:val="-3"/>
          <w:sz w:val="24"/>
          <w:szCs w:val="24"/>
        </w:rPr>
        <w:t xml:space="preserve"> </w:t>
      </w:r>
      <w:r w:rsidRPr="00A33FF3">
        <w:rPr>
          <w:rFonts w:asciiTheme="majorHAnsi" w:hAnsiTheme="majorHAnsi" w:cstheme="majorHAnsi"/>
          <w:sz w:val="24"/>
          <w:szCs w:val="24"/>
        </w:rPr>
        <w:t>5</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w:t>
      </w:r>
      <w:r w:rsidRPr="00A33FF3">
        <w:rPr>
          <w:rFonts w:asciiTheme="majorHAnsi" w:hAnsiTheme="majorHAnsi" w:cstheme="majorHAnsi"/>
          <w:spacing w:val="-3"/>
          <w:sz w:val="24"/>
          <w:szCs w:val="24"/>
        </w:rPr>
        <w:t xml:space="preserve"> </w:t>
      </w:r>
      <w:r w:rsidRPr="00A33FF3">
        <w:rPr>
          <w:rFonts w:asciiTheme="majorHAnsi" w:hAnsiTheme="majorHAnsi" w:cstheme="majorHAnsi"/>
          <w:sz w:val="24"/>
          <w:szCs w:val="24"/>
        </w:rPr>
        <w:t>6</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quần</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thể</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có</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tốc</w:t>
      </w:r>
      <w:r w:rsidRPr="00A33FF3">
        <w:rPr>
          <w:rFonts w:asciiTheme="majorHAnsi" w:hAnsiTheme="majorHAnsi" w:cstheme="majorHAnsi"/>
          <w:spacing w:val="-3"/>
          <w:sz w:val="24"/>
          <w:szCs w:val="24"/>
        </w:rPr>
        <w:t xml:space="preserve"> </w:t>
      </w:r>
      <w:r w:rsidRPr="00A33FF3">
        <w:rPr>
          <w:rFonts w:asciiTheme="majorHAnsi" w:hAnsiTheme="majorHAnsi" w:cstheme="majorHAnsi"/>
          <w:sz w:val="24"/>
          <w:szCs w:val="24"/>
        </w:rPr>
        <w:t>độ</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tăng</w:t>
      </w:r>
      <w:r w:rsidRPr="00A33FF3">
        <w:rPr>
          <w:rFonts w:asciiTheme="majorHAnsi" w:hAnsiTheme="majorHAnsi" w:cstheme="majorHAnsi"/>
          <w:spacing w:val="-4"/>
          <w:sz w:val="24"/>
          <w:szCs w:val="24"/>
        </w:rPr>
        <w:t xml:space="preserve"> </w:t>
      </w:r>
      <w:r w:rsidRPr="00A33FF3">
        <w:rPr>
          <w:rFonts w:asciiTheme="majorHAnsi" w:hAnsiTheme="majorHAnsi" w:cstheme="majorHAnsi"/>
          <w:sz w:val="24"/>
          <w:szCs w:val="24"/>
        </w:rPr>
        <w:t>trưởng nhanh nhất.</w:t>
      </w:r>
    </w:p>
    <w:p w14:paraId="7733F710" w14:textId="77777777" w:rsidR="00CB068C" w:rsidRPr="00A33FF3" w:rsidRDefault="00CB068C" w:rsidP="00CB068C">
      <w:pPr>
        <w:tabs>
          <w:tab w:val="left" w:pos="663"/>
        </w:tabs>
        <w:spacing w:line="240" w:lineRule="auto"/>
        <w:jc w:val="both"/>
        <w:rPr>
          <w:rFonts w:asciiTheme="majorHAnsi" w:hAnsiTheme="majorHAnsi" w:cstheme="majorHAnsi"/>
          <w:sz w:val="24"/>
          <w:szCs w:val="24"/>
          <w:lang w:val="en-US"/>
        </w:rPr>
      </w:pPr>
      <w:r w:rsidRPr="00A33FF3">
        <w:rPr>
          <w:rFonts w:asciiTheme="majorHAnsi" w:hAnsiTheme="majorHAnsi" w:cstheme="majorHAnsi"/>
          <w:sz w:val="24"/>
          <w:szCs w:val="24"/>
        </w:rPr>
        <w:t>III. Từ</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ngày</w:t>
      </w:r>
      <w:r w:rsidRPr="00A33FF3">
        <w:rPr>
          <w:rFonts w:asciiTheme="majorHAnsi" w:hAnsiTheme="majorHAnsi" w:cstheme="majorHAnsi"/>
          <w:spacing w:val="-1"/>
          <w:sz w:val="24"/>
          <w:szCs w:val="24"/>
        </w:rPr>
        <w:t xml:space="preserve"> </w:t>
      </w:r>
      <w:r w:rsidRPr="00A33FF3">
        <w:rPr>
          <w:rFonts w:asciiTheme="majorHAnsi" w:hAnsiTheme="majorHAnsi" w:cstheme="majorHAnsi"/>
          <w:sz w:val="24"/>
          <w:szCs w:val="24"/>
        </w:rPr>
        <w:t>thứ</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7</w:t>
      </w:r>
      <w:r w:rsidRPr="00A33FF3">
        <w:rPr>
          <w:rFonts w:asciiTheme="majorHAnsi" w:hAnsiTheme="majorHAnsi" w:cstheme="majorHAnsi"/>
          <w:spacing w:val="-1"/>
          <w:sz w:val="24"/>
          <w:szCs w:val="24"/>
        </w:rPr>
        <w:t xml:space="preserve"> </w:t>
      </w:r>
      <w:r w:rsidRPr="00A33FF3">
        <w:rPr>
          <w:rFonts w:asciiTheme="majorHAnsi" w:hAnsiTheme="majorHAnsi" w:cstheme="majorHAnsi"/>
          <w:sz w:val="24"/>
          <w:szCs w:val="24"/>
        </w:rPr>
        <w:t>trở</w:t>
      </w:r>
      <w:r w:rsidRPr="00A33FF3">
        <w:rPr>
          <w:rFonts w:asciiTheme="majorHAnsi" w:hAnsiTheme="majorHAnsi" w:cstheme="majorHAnsi"/>
          <w:spacing w:val="-1"/>
          <w:sz w:val="24"/>
          <w:szCs w:val="24"/>
        </w:rPr>
        <w:t xml:space="preserve"> </w:t>
      </w:r>
      <w:r w:rsidRPr="00A33FF3">
        <w:rPr>
          <w:rFonts w:asciiTheme="majorHAnsi" w:hAnsiTheme="majorHAnsi" w:cstheme="majorHAnsi"/>
          <w:sz w:val="24"/>
          <w:szCs w:val="24"/>
        </w:rPr>
        <w:t>đi</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mức</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cạnh</w:t>
      </w:r>
      <w:r w:rsidRPr="00A33FF3">
        <w:rPr>
          <w:rFonts w:asciiTheme="majorHAnsi" w:hAnsiTheme="majorHAnsi" w:cstheme="majorHAnsi"/>
          <w:spacing w:val="-1"/>
          <w:sz w:val="24"/>
          <w:szCs w:val="24"/>
        </w:rPr>
        <w:t xml:space="preserve"> </w:t>
      </w:r>
      <w:r w:rsidRPr="00A33FF3">
        <w:rPr>
          <w:rFonts w:asciiTheme="majorHAnsi" w:hAnsiTheme="majorHAnsi" w:cstheme="majorHAnsi"/>
          <w:sz w:val="24"/>
          <w:szCs w:val="24"/>
        </w:rPr>
        <w:t>tranh</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gay</w:t>
      </w:r>
      <w:r w:rsidRPr="00A33FF3">
        <w:rPr>
          <w:rFonts w:asciiTheme="majorHAnsi" w:hAnsiTheme="majorHAnsi" w:cstheme="majorHAnsi"/>
          <w:spacing w:val="-1"/>
          <w:sz w:val="24"/>
          <w:szCs w:val="24"/>
        </w:rPr>
        <w:t xml:space="preserve"> </w:t>
      </w:r>
      <w:r w:rsidRPr="00A33FF3">
        <w:rPr>
          <w:rFonts w:asciiTheme="majorHAnsi" w:hAnsiTheme="majorHAnsi" w:cstheme="majorHAnsi"/>
          <w:sz w:val="24"/>
          <w:szCs w:val="24"/>
        </w:rPr>
        <w:t>gắt,</w:t>
      </w:r>
      <w:r w:rsidRPr="00A33FF3">
        <w:rPr>
          <w:rFonts w:asciiTheme="majorHAnsi" w:hAnsiTheme="majorHAnsi" w:cstheme="majorHAnsi"/>
          <w:spacing w:val="-1"/>
          <w:sz w:val="24"/>
          <w:szCs w:val="24"/>
        </w:rPr>
        <w:t xml:space="preserve"> </w:t>
      </w:r>
      <w:r w:rsidRPr="00A33FF3">
        <w:rPr>
          <w:rFonts w:asciiTheme="majorHAnsi" w:hAnsiTheme="majorHAnsi" w:cstheme="majorHAnsi"/>
          <w:sz w:val="24"/>
          <w:szCs w:val="24"/>
        </w:rPr>
        <w:t>tốc</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độ</w:t>
      </w:r>
      <w:r w:rsidRPr="00A33FF3">
        <w:rPr>
          <w:rFonts w:asciiTheme="majorHAnsi" w:hAnsiTheme="majorHAnsi" w:cstheme="majorHAnsi"/>
          <w:spacing w:val="-1"/>
          <w:sz w:val="24"/>
          <w:szCs w:val="24"/>
        </w:rPr>
        <w:t xml:space="preserve"> </w:t>
      </w:r>
      <w:r w:rsidRPr="00A33FF3">
        <w:rPr>
          <w:rFonts w:asciiTheme="majorHAnsi" w:hAnsiTheme="majorHAnsi" w:cstheme="majorHAnsi"/>
          <w:sz w:val="24"/>
          <w:szCs w:val="24"/>
        </w:rPr>
        <w:t>sinh</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sản</w:t>
      </w:r>
      <w:r w:rsidRPr="00A33FF3">
        <w:rPr>
          <w:rFonts w:asciiTheme="majorHAnsi" w:hAnsiTheme="majorHAnsi" w:cstheme="majorHAnsi"/>
          <w:spacing w:val="-1"/>
          <w:sz w:val="24"/>
          <w:szCs w:val="24"/>
        </w:rPr>
        <w:t xml:space="preserve"> </w:t>
      </w:r>
      <w:r w:rsidRPr="00A33FF3">
        <w:rPr>
          <w:rFonts w:asciiTheme="majorHAnsi" w:hAnsiTheme="majorHAnsi" w:cstheme="majorHAnsi"/>
          <w:sz w:val="24"/>
          <w:szCs w:val="24"/>
        </w:rPr>
        <w:t>giảm, môi</w:t>
      </w:r>
      <w:r w:rsidRPr="00A33FF3">
        <w:rPr>
          <w:rFonts w:asciiTheme="majorHAnsi" w:hAnsiTheme="majorHAnsi" w:cstheme="majorHAnsi"/>
          <w:spacing w:val="-4"/>
          <w:sz w:val="24"/>
          <w:szCs w:val="24"/>
        </w:rPr>
        <w:t xml:space="preserve"> </w:t>
      </w:r>
      <w:r w:rsidRPr="00A33FF3">
        <w:rPr>
          <w:rFonts w:asciiTheme="majorHAnsi" w:hAnsiTheme="majorHAnsi" w:cstheme="majorHAnsi"/>
          <w:sz w:val="24"/>
          <w:szCs w:val="24"/>
        </w:rPr>
        <w:t>trường</w:t>
      </w:r>
      <w:r w:rsidRPr="00A33FF3">
        <w:rPr>
          <w:rFonts w:asciiTheme="majorHAnsi" w:hAnsiTheme="majorHAnsi" w:cstheme="majorHAnsi"/>
          <w:spacing w:val="-2"/>
          <w:sz w:val="24"/>
          <w:szCs w:val="24"/>
        </w:rPr>
        <w:t xml:space="preserve"> </w:t>
      </w:r>
      <w:r w:rsidRPr="00A33FF3">
        <w:rPr>
          <w:rFonts w:asciiTheme="majorHAnsi" w:hAnsiTheme="majorHAnsi" w:cstheme="majorHAnsi"/>
          <w:sz w:val="24"/>
          <w:szCs w:val="24"/>
        </w:rPr>
        <w:t>nuôi</w:t>
      </w:r>
      <w:r w:rsidRPr="00A33FF3">
        <w:rPr>
          <w:rFonts w:asciiTheme="majorHAnsi" w:hAnsiTheme="majorHAnsi" w:cstheme="majorHAnsi"/>
          <w:spacing w:val="-4"/>
          <w:sz w:val="24"/>
          <w:szCs w:val="24"/>
        </w:rPr>
        <w:t xml:space="preserve"> </w:t>
      </w:r>
      <w:r w:rsidRPr="00A33FF3">
        <w:rPr>
          <w:rFonts w:asciiTheme="majorHAnsi" w:hAnsiTheme="majorHAnsi" w:cstheme="majorHAnsi"/>
          <w:sz w:val="24"/>
          <w:szCs w:val="24"/>
        </w:rPr>
        <w:t>cấy</w:t>
      </w:r>
      <w:r w:rsidRPr="00A33FF3">
        <w:rPr>
          <w:rFonts w:asciiTheme="majorHAnsi" w:hAnsiTheme="majorHAnsi" w:cstheme="majorHAnsi"/>
          <w:spacing w:val="-1"/>
          <w:sz w:val="24"/>
          <w:szCs w:val="24"/>
        </w:rPr>
        <w:t xml:space="preserve"> </w:t>
      </w:r>
      <w:r w:rsidRPr="00A33FF3">
        <w:rPr>
          <w:rFonts w:asciiTheme="majorHAnsi" w:hAnsiTheme="majorHAnsi" w:cstheme="majorHAnsi"/>
          <w:sz w:val="24"/>
          <w:szCs w:val="24"/>
        </w:rPr>
        <w:t>có</w:t>
      </w:r>
      <w:r w:rsidRPr="00A33FF3">
        <w:rPr>
          <w:rFonts w:asciiTheme="majorHAnsi" w:hAnsiTheme="majorHAnsi" w:cstheme="majorHAnsi"/>
          <w:spacing w:val="-1"/>
          <w:sz w:val="24"/>
          <w:szCs w:val="24"/>
        </w:rPr>
        <w:t xml:space="preserve"> </w:t>
      </w:r>
      <w:r w:rsidRPr="00A33FF3">
        <w:rPr>
          <w:rFonts w:asciiTheme="majorHAnsi" w:hAnsiTheme="majorHAnsi" w:cstheme="majorHAnsi"/>
          <w:sz w:val="24"/>
          <w:szCs w:val="24"/>
        </w:rPr>
        <w:t xml:space="preserve">sự biến đổi theo chiều hướng ô nhiễm hơn, </w:t>
      </w:r>
      <w:r w:rsidRPr="00A33FF3">
        <w:rPr>
          <w:rFonts w:asciiTheme="majorHAnsi" w:hAnsiTheme="majorHAnsi" w:cstheme="majorHAnsi"/>
          <w:sz w:val="24"/>
          <w:szCs w:val="24"/>
          <w:lang w:val="en-US"/>
        </w:rPr>
        <w:t>lượng chất</w:t>
      </w:r>
      <w:r w:rsidRPr="00A33FF3">
        <w:rPr>
          <w:rFonts w:asciiTheme="majorHAnsi" w:hAnsiTheme="majorHAnsi" w:cstheme="majorHAnsi"/>
          <w:sz w:val="24"/>
          <w:szCs w:val="24"/>
        </w:rPr>
        <w:t xml:space="preserve"> dinh dưỡng giảm dần</w:t>
      </w:r>
      <w:r w:rsidRPr="00A33FF3">
        <w:rPr>
          <w:rFonts w:asciiTheme="majorHAnsi" w:hAnsiTheme="majorHAnsi" w:cstheme="majorHAnsi"/>
          <w:sz w:val="24"/>
          <w:szCs w:val="24"/>
          <w:lang w:val="en-US"/>
        </w:rPr>
        <w:t>.</w:t>
      </w:r>
    </w:p>
    <w:p w14:paraId="1F9A0F42" w14:textId="77777777" w:rsidR="00CB068C" w:rsidRPr="00A33FF3" w:rsidRDefault="00CB068C" w:rsidP="00CB068C">
      <w:pPr>
        <w:pStyle w:val="NormalWeb"/>
        <w:spacing w:before="0" w:beforeAutospacing="0" w:after="0" w:afterAutospacing="0" w:line="240" w:lineRule="auto"/>
        <w:jc w:val="both"/>
        <w:rPr>
          <w:rFonts w:asciiTheme="majorHAnsi" w:hAnsiTheme="majorHAnsi" w:cstheme="majorHAnsi"/>
          <w:b/>
          <w:bCs/>
          <w:spacing w:val="-2"/>
          <w:sz w:val="24"/>
        </w:rPr>
      </w:pPr>
      <w:r w:rsidRPr="00A33FF3">
        <w:rPr>
          <w:rFonts w:asciiTheme="majorHAnsi" w:hAnsiTheme="majorHAnsi" w:cstheme="majorHAnsi"/>
          <w:sz w:val="24"/>
        </w:rPr>
        <w:t>IV.  Để</w:t>
      </w:r>
      <w:r w:rsidRPr="00A33FF3">
        <w:rPr>
          <w:rFonts w:asciiTheme="majorHAnsi" w:hAnsiTheme="majorHAnsi" w:cstheme="majorHAnsi"/>
          <w:spacing w:val="-2"/>
          <w:sz w:val="24"/>
        </w:rPr>
        <w:t xml:space="preserve"> </w:t>
      </w:r>
      <w:r w:rsidRPr="00A33FF3">
        <w:rPr>
          <w:rFonts w:asciiTheme="majorHAnsi" w:hAnsiTheme="majorHAnsi" w:cstheme="majorHAnsi"/>
          <w:sz w:val="24"/>
        </w:rPr>
        <w:t>quan</w:t>
      </w:r>
      <w:r w:rsidRPr="00A33FF3">
        <w:rPr>
          <w:rFonts w:asciiTheme="majorHAnsi" w:hAnsiTheme="majorHAnsi" w:cstheme="majorHAnsi"/>
          <w:spacing w:val="-2"/>
          <w:sz w:val="24"/>
        </w:rPr>
        <w:t xml:space="preserve"> </w:t>
      </w:r>
      <w:r w:rsidRPr="00A33FF3">
        <w:rPr>
          <w:rFonts w:asciiTheme="majorHAnsi" w:hAnsiTheme="majorHAnsi" w:cstheme="majorHAnsi"/>
          <w:sz w:val="24"/>
        </w:rPr>
        <w:t>sát</w:t>
      </w:r>
      <w:r w:rsidRPr="00A33FF3">
        <w:rPr>
          <w:rFonts w:asciiTheme="majorHAnsi" w:hAnsiTheme="majorHAnsi" w:cstheme="majorHAnsi"/>
          <w:spacing w:val="-1"/>
          <w:sz w:val="24"/>
        </w:rPr>
        <w:t xml:space="preserve"> </w:t>
      </w:r>
      <w:r w:rsidRPr="00A33FF3">
        <w:rPr>
          <w:rFonts w:asciiTheme="majorHAnsi" w:hAnsiTheme="majorHAnsi" w:cstheme="majorHAnsi"/>
          <w:sz w:val="24"/>
        </w:rPr>
        <w:t>tốc</w:t>
      </w:r>
      <w:r w:rsidRPr="00A33FF3">
        <w:rPr>
          <w:rFonts w:asciiTheme="majorHAnsi" w:hAnsiTheme="majorHAnsi" w:cstheme="majorHAnsi"/>
          <w:spacing w:val="-2"/>
          <w:sz w:val="24"/>
        </w:rPr>
        <w:t xml:space="preserve"> </w:t>
      </w:r>
      <w:r w:rsidRPr="00A33FF3">
        <w:rPr>
          <w:rFonts w:asciiTheme="majorHAnsi" w:hAnsiTheme="majorHAnsi" w:cstheme="majorHAnsi"/>
          <w:sz w:val="24"/>
        </w:rPr>
        <w:t>độ</w:t>
      </w:r>
      <w:r w:rsidRPr="00A33FF3">
        <w:rPr>
          <w:rFonts w:asciiTheme="majorHAnsi" w:hAnsiTheme="majorHAnsi" w:cstheme="majorHAnsi"/>
          <w:spacing w:val="-1"/>
          <w:sz w:val="24"/>
        </w:rPr>
        <w:t xml:space="preserve"> </w:t>
      </w:r>
      <w:r w:rsidRPr="00A33FF3">
        <w:rPr>
          <w:rFonts w:asciiTheme="majorHAnsi" w:hAnsiTheme="majorHAnsi" w:cstheme="majorHAnsi"/>
          <w:sz w:val="24"/>
        </w:rPr>
        <w:t>tăng</w:t>
      </w:r>
      <w:r w:rsidRPr="00A33FF3">
        <w:rPr>
          <w:rFonts w:asciiTheme="majorHAnsi" w:hAnsiTheme="majorHAnsi" w:cstheme="majorHAnsi"/>
          <w:spacing w:val="-2"/>
          <w:sz w:val="24"/>
        </w:rPr>
        <w:t xml:space="preserve"> </w:t>
      </w:r>
      <w:r w:rsidRPr="00A33FF3">
        <w:rPr>
          <w:rFonts w:asciiTheme="majorHAnsi" w:hAnsiTheme="majorHAnsi" w:cstheme="majorHAnsi"/>
          <w:sz w:val="24"/>
        </w:rPr>
        <w:t>trưởng</w:t>
      </w:r>
      <w:r w:rsidRPr="00A33FF3">
        <w:rPr>
          <w:rFonts w:asciiTheme="majorHAnsi" w:hAnsiTheme="majorHAnsi" w:cstheme="majorHAnsi"/>
          <w:spacing w:val="-1"/>
          <w:sz w:val="24"/>
        </w:rPr>
        <w:t xml:space="preserve"> của quần thể theo tiềm năng sinh học</w:t>
      </w:r>
      <w:r w:rsidRPr="00A33FF3">
        <w:rPr>
          <w:rFonts w:asciiTheme="majorHAnsi" w:hAnsiTheme="majorHAnsi" w:cstheme="majorHAnsi"/>
          <w:sz w:val="24"/>
        </w:rPr>
        <w:t>,</w:t>
      </w:r>
      <w:r w:rsidRPr="00A33FF3">
        <w:rPr>
          <w:rFonts w:asciiTheme="majorHAnsi" w:hAnsiTheme="majorHAnsi" w:cstheme="majorHAnsi"/>
          <w:spacing w:val="-1"/>
          <w:sz w:val="24"/>
        </w:rPr>
        <w:t xml:space="preserve"> </w:t>
      </w:r>
      <w:r w:rsidRPr="00A33FF3">
        <w:rPr>
          <w:rFonts w:asciiTheme="majorHAnsi" w:hAnsiTheme="majorHAnsi" w:cstheme="majorHAnsi"/>
          <w:sz w:val="24"/>
        </w:rPr>
        <w:t>cần</w:t>
      </w:r>
      <w:r w:rsidRPr="00A33FF3">
        <w:rPr>
          <w:rFonts w:asciiTheme="majorHAnsi" w:hAnsiTheme="majorHAnsi" w:cstheme="majorHAnsi"/>
          <w:spacing w:val="-1"/>
          <w:sz w:val="24"/>
        </w:rPr>
        <w:t xml:space="preserve"> </w:t>
      </w:r>
      <w:r w:rsidRPr="00A33FF3">
        <w:rPr>
          <w:rFonts w:asciiTheme="majorHAnsi" w:hAnsiTheme="majorHAnsi" w:cstheme="majorHAnsi"/>
          <w:spacing w:val="-5"/>
          <w:sz w:val="24"/>
        </w:rPr>
        <w:t xml:space="preserve">đưa </w:t>
      </w:r>
      <w:r w:rsidRPr="00A33FF3">
        <w:rPr>
          <w:rFonts w:asciiTheme="majorHAnsi" w:hAnsiTheme="majorHAnsi" w:cstheme="majorHAnsi"/>
          <w:sz w:val="24"/>
        </w:rPr>
        <w:t>thêm</w:t>
      </w:r>
      <w:r w:rsidRPr="00A33FF3">
        <w:rPr>
          <w:rFonts w:asciiTheme="majorHAnsi" w:hAnsiTheme="majorHAnsi" w:cstheme="majorHAnsi"/>
          <w:spacing w:val="-2"/>
          <w:sz w:val="24"/>
        </w:rPr>
        <w:t xml:space="preserve"> </w:t>
      </w:r>
      <w:r w:rsidRPr="00A33FF3">
        <w:rPr>
          <w:rFonts w:asciiTheme="majorHAnsi" w:hAnsiTheme="majorHAnsi" w:cstheme="majorHAnsi"/>
          <w:sz w:val="24"/>
        </w:rPr>
        <w:t>vào</w:t>
      </w:r>
      <w:r w:rsidRPr="00A33FF3">
        <w:rPr>
          <w:rFonts w:asciiTheme="majorHAnsi" w:hAnsiTheme="majorHAnsi" w:cstheme="majorHAnsi"/>
          <w:spacing w:val="1"/>
          <w:sz w:val="24"/>
        </w:rPr>
        <w:t xml:space="preserve"> </w:t>
      </w:r>
      <w:r w:rsidRPr="00A33FF3">
        <w:rPr>
          <w:rFonts w:asciiTheme="majorHAnsi" w:hAnsiTheme="majorHAnsi" w:cstheme="majorHAnsi"/>
          <w:sz w:val="24"/>
        </w:rPr>
        <w:t>quần</w:t>
      </w:r>
      <w:r w:rsidRPr="00A33FF3">
        <w:rPr>
          <w:rFonts w:asciiTheme="majorHAnsi" w:hAnsiTheme="majorHAnsi" w:cstheme="majorHAnsi"/>
          <w:spacing w:val="-1"/>
          <w:sz w:val="24"/>
        </w:rPr>
        <w:t xml:space="preserve"> </w:t>
      </w:r>
      <w:r w:rsidRPr="00A33FF3">
        <w:rPr>
          <w:rFonts w:asciiTheme="majorHAnsi" w:hAnsiTheme="majorHAnsi" w:cstheme="majorHAnsi"/>
          <w:sz w:val="24"/>
        </w:rPr>
        <w:t>thể nuôi</w:t>
      </w:r>
      <w:r w:rsidRPr="00A33FF3">
        <w:rPr>
          <w:rFonts w:asciiTheme="majorHAnsi" w:hAnsiTheme="majorHAnsi" w:cstheme="majorHAnsi"/>
          <w:spacing w:val="-4"/>
          <w:sz w:val="24"/>
        </w:rPr>
        <w:t xml:space="preserve"> </w:t>
      </w:r>
      <w:r w:rsidRPr="00A33FF3">
        <w:rPr>
          <w:rFonts w:asciiTheme="majorHAnsi" w:hAnsiTheme="majorHAnsi" w:cstheme="majorHAnsi"/>
          <w:sz w:val="24"/>
        </w:rPr>
        <w:t>cấy 1</w:t>
      </w:r>
      <w:r w:rsidRPr="00A33FF3">
        <w:rPr>
          <w:rFonts w:asciiTheme="majorHAnsi" w:hAnsiTheme="majorHAnsi" w:cstheme="majorHAnsi"/>
          <w:spacing w:val="-1"/>
          <w:sz w:val="24"/>
        </w:rPr>
        <w:t xml:space="preserve"> </w:t>
      </w:r>
      <w:r w:rsidRPr="00A33FF3">
        <w:rPr>
          <w:rFonts w:asciiTheme="majorHAnsi" w:hAnsiTheme="majorHAnsi" w:cstheme="majorHAnsi"/>
          <w:sz w:val="24"/>
        </w:rPr>
        <w:t>số loài</w:t>
      </w:r>
      <w:r w:rsidRPr="00A33FF3">
        <w:rPr>
          <w:rFonts w:asciiTheme="majorHAnsi" w:hAnsiTheme="majorHAnsi" w:cstheme="majorHAnsi"/>
          <w:spacing w:val="-3"/>
          <w:sz w:val="24"/>
        </w:rPr>
        <w:t xml:space="preserve"> </w:t>
      </w:r>
      <w:r w:rsidRPr="00A33FF3">
        <w:rPr>
          <w:rFonts w:asciiTheme="majorHAnsi" w:hAnsiTheme="majorHAnsi" w:cstheme="majorHAnsi"/>
          <w:spacing w:val="-2"/>
          <w:sz w:val="24"/>
        </w:rPr>
        <w:t>khác.</w:t>
      </w:r>
    </w:p>
    <w:p w14:paraId="744826EC" w14:textId="77777777" w:rsidR="00CB068C" w:rsidRPr="00A33FF3" w:rsidRDefault="00CB068C" w:rsidP="00CB068C">
      <w:pPr>
        <w:pStyle w:val="BodyText"/>
        <w:spacing w:line="240" w:lineRule="auto"/>
        <w:ind w:left="0" w:firstLine="450"/>
        <w:jc w:val="both"/>
        <w:rPr>
          <w:rFonts w:asciiTheme="majorHAnsi" w:hAnsiTheme="majorHAnsi" w:cstheme="majorHAnsi"/>
          <w:sz w:val="24"/>
          <w:szCs w:val="24"/>
        </w:rPr>
      </w:pPr>
      <w:r w:rsidRPr="00A33FF3">
        <w:rPr>
          <w:rFonts w:asciiTheme="majorHAnsi" w:hAnsiTheme="majorHAnsi" w:cstheme="majorHAnsi"/>
          <w:b/>
          <w:sz w:val="24"/>
          <w:szCs w:val="24"/>
        </w:rPr>
        <w:t xml:space="preserve">A. </w:t>
      </w:r>
      <w:r w:rsidRPr="00A33FF3">
        <w:rPr>
          <w:rFonts w:asciiTheme="majorHAnsi" w:hAnsiTheme="majorHAnsi" w:cstheme="majorHAnsi"/>
          <w:sz w:val="24"/>
          <w:szCs w:val="24"/>
        </w:rPr>
        <w:t xml:space="preserve"> 1. </w:t>
      </w:r>
      <w:r w:rsidRPr="00A33FF3">
        <w:rPr>
          <w:rFonts w:asciiTheme="majorHAnsi" w:hAnsiTheme="majorHAnsi" w:cstheme="majorHAnsi"/>
          <w:b/>
          <w:sz w:val="24"/>
          <w:szCs w:val="24"/>
        </w:rPr>
        <w:t xml:space="preserve"> </w:t>
      </w:r>
      <w:r w:rsidRPr="00A33FF3">
        <w:rPr>
          <w:rFonts w:asciiTheme="majorHAnsi" w:hAnsiTheme="majorHAnsi" w:cstheme="majorHAnsi"/>
          <w:b/>
          <w:sz w:val="24"/>
          <w:szCs w:val="24"/>
        </w:rPr>
        <w:tab/>
      </w:r>
      <w:r w:rsidRPr="00A33FF3">
        <w:rPr>
          <w:rFonts w:asciiTheme="majorHAnsi" w:hAnsiTheme="majorHAnsi" w:cstheme="majorHAnsi"/>
          <w:b/>
          <w:sz w:val="24"/>
          <w:szCs w:val="24"/>
        </w:rPr>
        <w:tab/>
      </w:r>
      <w:r w:rsidRPr="00A33FF3">
        <w:rPr>
          <w:rFonts w:asciiTheme="majorHAnsi" w:hAnsiTheme="majorHAnsi" w:cstheme="majorHAnsi"/>
          <w:b/>
          <w:sz w:val="24"/>
          <w:szCs w:val="24"/>
          <w:highlight w:val="cyan"/>
          <w:u w:val="single"/>
        </w:rPr>
        <w:t>B.</w:t>
      </w:r>
      <w:r w:rsidRPr="00A33FF3">
        <w:rPr>
          <w:rFonts w:asciiTheme="majorHAnsi" w:hAnsiTheme="majorHAnsi" w:cstheme="majorHAnsi"/>
          <w:sz w:val="24"/>
          <w:szCs w:val="24"/>
          <w:highlight w:val="cyan"/>
        </w:rPr>
        <w:t xml:space="preserve">  2.</w:t>
      </w:r>
      <w:r w:rsidRPr="00A33FF3">
        <w:rPr>
          <w:rFonts w:asciiTheme="majorHAnsi" w:hAnsiTheme="majorHAnsi" w:cstheme="majorHAnsi"/>
          <w:sz w:val="24"/>
          <w:szCs w:val="24"/>
        </w:rPr>
        <w:t xml:space="preserve"> </w:t>
      </w:r>
      <w:r w:rsidRPr="00A33FF3">
        <w:rPr>
          <w:rFonts w:asciiTheme="majorHAnsi" w:hAnsiTheme="majorHAnsi" w:cstheme="majorHAnsi"/>
          <w:b/>
          <w:sz w:val="24"/>
          <w:szCs w:val="24"/>
        </w:rPr>
        <w:t xml:space="preserve"> </w:t>
      </w:r>
      <w:r w:rsidRPr="00A33FF3">
        <w:rPr>
          <w:rFonts w:asciiTheme="majorHAnsi" w:hAnsiTheme="majorHAnsi" w:cstheme="majorHAnsi"/>
          <w:b/>
          <w:sz w:val="24"/>
          <w:szCs w:val="24"/>
        </w:rPr>
        <w:tab/>
      </w:r>
      <w:r w:rsidRPr="00A33FF3">
        <w:rPr>
          <w:rFonts w:asciiTheme="majorHAnsi" w:hAnsiTheme="majorHAnsi" w:cstheme="majorHAnsi"/>
          <w:b/>
          <w:sz w:val="24"/>
          <w:szCs w:val="24"/>
        </w:rPr>
        <w:tab/>
        <w:t xml:space="preserve">    </w:t>
      </w:r>
      <w:r w:rsidRPr="00A33FF3">
        <w:rPr>
          <w:rFonts w:asciiTheme="majorHAnsi" w:hAnsiTheme="majorHAnsi" w:cstheme="majorHAnsi"/>
          <w:b/>
          <w:sz w:val="24"/>
          <w:szCs w:val="24"/>
        </w:rPr>
        <w:tab/>
        <w:t xml:space="preserve">C. </w:t>
      </w:r>
      <w:r w:rsidRPr="00A33FF3">
        <w:rPr>
          <w:rFonts w:asciiTheme="majorHAnsi" w:hAnsiTheme="majorHAnsi" w:cstheme="majorHAnsi"/>
          <w:sz w:val="24"/>
          <w:szCs w:val="24"/>
        </w:rPr>
        <w:t xml:space="preserve"> 3. </w:t>
      </w:r>
      <w:r w:rsidRPr="00A33FF3">
        <w:rPr>
          <w:rFonts w:asciiTheme="majorHAnsi" w:hAnsiTheme="majorHAnsi" w:cstheme="majorHAnsi"/>
          <w:b/>
          <w:sz w:val="24"/>
          <w:szCs w:val="24"/>
        </w:rPr>
        <w:t xml:space="preserve"> </w:t>
      </w:r>
      <w:r w:rsidRPr="00A33FF3">
        <w:rPr>
          <w:rFonts w:asciiTheme="majorHAnsi" w:hAnsiTheme="majorHAnsi" w:cstheme="majorHAnsi"/>
          <w:b/>
          <w:sz w:val="24"/>
          <w:szCs w:val="24"/>
        </w:rPr>
        <w:tab/>
      </w:r>
      <w:r w:rsidRPr="00A33FF3">
        <w:rPr>
          <w:rFonts w:asciiTheme="majorHAnsi" w:hAnsiTheme="majorHAnsi" w:cstheme="majorHAnsi"/>
          <w:b/>
          <w:sz w:val="24"/>
          <w:szCs w:val="24"/>
        </w:rPr>
        <w:tab/>
      </w:r>
      <w:r w:rsidRPr="00A33FF3">
        <w:rPr>
          <w:rFonts w:asciiTheme="majorHAnsi" w:hAnsiTheme="majorHAnsi" w:cstheme="majorHAnsi"/>
          <w:b/>
          <w:sz w:val="24"/>
          <w:szCs w:val="24"/>
        </w:rPr>
        <w:tab/>
        <w:t xml:space="preserve">D. </w:t>
      </w:r>
      <w:r w:rsidRPr="00A33FF3">
        <w:rPr>
          <w:rFonts w:asciiTheme="majorHAnsi" w:hAnsiTheme="majorHAnsi" w:cstheme="majorHAnsi"/>
          <w:sz w:val="24"/>
          <w:szCs w:val="24"/>
        </w:rPr>
        <w:t xml:space="preserve"> 4</w:t>
      </w:r>
    </w:p>
    <w:p w14:paraId="0F0A24AC" w14:textId="77777777" w:rsidR="00CB068C" w:rsidRPr="00A33FF3" w:rsidRDefault="00CB068C" w:rsidP="00CB068C">
      <w:pPr>
        <w:spacing w:line="240" w:lineRule="auto"/>
        <w:jc w:val="center"/>
        <w:rPr>
          <w:rFonts w:asciiTheme="majorHAnsi" w:hAnsiTheme="majorHAnsi" w:cstheme="majorHAnsi"/>
          <w:b/>
          <w:color w:val="0070C0"/>
          <w:sz w:val="24"/>
          <w:szCs w:val="24"/>
        </w:rPr>
      </w:pPr>
      <w:r w:rsidRPr="00A33FF3">
        <w:rPr>
          <w:rFonts w:asciiTheme="majorHAnsi" w:hAnsiTheme="majorHAnsi" w:cstheme="majorHAnsi"/>
          <w:b/>
          <w:color w:val="0070C0"/>
          <w:sz w:val="24"/>
          <w:szCs w:val="24"/>
        </w:rPr>
        <w:t>Hướng dẫn giải</w:t>
      </w:r>
    </w:p>
    <w:p w14:paraId="132D948F" w14:textId="77777777" w:rsidR="00CB068C" w:rsidRPr="00A33FF3" w:rsidRDefault="00CB068C" w:rsidP="00CB068C">
      <w:pPr>
        <w:pStyle w:val="BodyText"/>
        <w:spacing w:line="240" w:lineRule="auto"/>
        <w:ind w:left="0"/>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I. Sai, vì đồ thị có hình chữ S là đồ thị thể hiện sự tăng trưởng theo thực tế.</w:t>
      </w:r>
    </w:p>
    <w:p w14:paraId="56A8DCA8" w14:textId="77777777" w:rsidR="00CB068C" w:rsidRPr="00A33FF3" w:rsidRDefault="00CB068C" w:rsidP="00CB068C">
      <w:pPr>
        <w:pStyle w:val="BodyText"/>
        <w:spacing w:line="240" w:lineRule="auto"/>
        <w:ind w:left="0"/>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II. Đúng, vì theo đồ thị ngày 5 – 6 số lượng cá thể tăng nhanh và không đổi (đều tăng 200 cá thể ở mỗi ngày).</w:t>
      </w:r>
    </w:p>
    <w:p w14:paraId="27260767" w14:textId="77777777" w:rsidR="00CB068C" w:rsidRPr="00A33FF3" w:rsidRDefault="00CB068C" w:rsidP="00CB068C">
      <w:pPr>
        <w:pStyle w:val="BodyText"/>
        <w:spacing w:line="240" w:lineRule="auto"/>
        <w:ind w:left="0"/>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III. Đúng, vì từ ngày 7 trở đi số lượng cá thể tăng ít, sau đó không thay đổi --&gt; số cá thể sinh ra bằng số cá thể chết đi ---&gt; nguyên nhân mức</w:t>
      </w:r>
      <w:r w:rsidRPr="00A33FF3">
        <w:rPr>
          <w:rFonts w:asciiTheme="majorHAnsi" w:hAnsiTheme="majorHAnsi" w:cstheme="majorHAnsi"/>
          <w:i/>
          <w:color w:val="C00000"/>
          <w:spacing w:val="-2"/>
          <w:sz w:val="24"/>
          <w:szCs w:val="24"/>
        </w:rPr>
        <w:t xml:space="preserve"> </w:t>
      </w:r>
      <w:r w:rsidRPr="00A33FF3">
        <w:rPr>
          <w:rFonts w:asciiTheme="majorHAnsi" w:hAnsiTheme="majorHAnsi" w:cstheme="majorHAnsi"/>
          <w:i/>
          <w:color w:val="C00000"/>
          <w:sz w:val="24"/>
          <w:szCs w:val="24"/>
        </w:rPr>
        <w:t>cạnh</w:t>
      </w:r>
      <w:r w:rsidRPr="00A33FF3">
        <w:rPr>
          <w:rFonts w:asciiTheme="majorHAnsi" w:hAnsiTheme="majorHAnsi" w:cstheme="majorHAnsi"/>
          <w:i/>
          <w:color w:val="C00000"/>
          <w:spacing w:val="-1"/>
          <w:sz w:val="24"/>
          <w:szCs w:val="24"/>
        </w:rPr>
        <w:t xml:space="preserve"> </w:t>
      </w:r>
      <w:r w:rsidRPr="00A33FF3">
        <w:rPr>
          <w:rFonts w:asciiTheme="majorHAnsi" w:hAnsiTheme="majorHAnsi" w:cstheme="majorHAnsi"/>
          <w:i/>
          <w:color w:val="C00000"/>
          <w:sz w:val="24"/>
          <w:szCs w:val="24"/>
        </w:rPr>
        <w:t>tranh</w:t>
      </w:r>
      <w:r w:rsidRPr="00A33FF3">
        <w:rPr>
          <w:rFonts w:asciiTheme="majorHAnsi" w:hAnsiTheme="majorHAnsi" w:cstheme="majorHAnsi"/>
          <w:i/>
          <w:color w:val="C00000"/>
          <w:spacing w:val="-2"/>
          <w:sz w:val="24"/>
          <w:szCs w:val="24"/>
        </w:rPr>
        <w:t xml:space="preserve"> </w:t>
      </w:r>
      <w:r w:rsidRPr="00A33FF3">
        <w:rPr>
          <w:rFonts w:asciiTheme="majorHAnsi" w:hAnsiTheme="majorHAnsi" w:cstheme="majorHAnsi"/>
          <w:i/>
          <w:color w:val="C00000"/>
          <w:sz w:val="24"/>
          <w:szCs w:val="24"/>
        </w:rPr>
        <w:t>gay</w:t>
      </w:r>
      <w:r w:rsidRPr="00A33FF3">
        <w:rPr>
          <w:rFonts w:asciiTheme="majorHAnsi" w:hAnsiTheme="majorHAnsi" w:cstheme="majorHAnsi"/>
          <w:i/>
          <w:color w:val="C00000"/>
          <w:spacing w:val="-1"/>
          <w:sz w:val="24"/>
          <w:szCs w:val="24"/>
        </w:rPr>
        <w:t xml:space="preserve"> </w:t>
      </w:r>
      <w:r w:rsidRPr="00A33FF3">
        <w:rPr>
          <w:rFonts w:asciiTheme="majorHAnsi" w:hAnsiTheme="majorHAnsi" w:cstheme="majorHAnsi"/>
          <w:i/>
          <w:color w:val="C00000"/>
          <w:sz w:val="24"/>
          <w:szCs w:val="24"/>
        </w:rPr>
        <w:t>gắt,</w:t>
      </w:r>
      <w:r w:rsidRPr="00A33FF3">
        <w:rPr>
          <w:rFonts w:asciiTheme="majorHAnsi" w:hAnsiTheme="majorHAnsi" w:cstheme="majorHAnsi"/>
          <w:i/>
          <w:color w:val="C00000"/>
          <w:spacing w:val="-1"/>
          <w:sz w:val="24"/>
          <w:szCs w:val="24"/>
        </w:rPr>
        <w:t xml:space="preserve"> </w:t>
      </w:r>
      <w:r w:rsidRPr="00A33FF3">
        <w:rPr>
          <w:rFonts w:asciiTheme="majorHAnsi" w:hAnsiTheme="majorHAnsi" w:cstheme="majorHAnsi"/>
          <w:i/>
          <w:color w:val="C00000"/>
          <w:sz w:val="24"/>
          <w:szCs w:val="24"/>
        </w:rPr>
        <w:t>tốc</w:t>
      </w:r>
      <w:r w:rsidRPr="00A33FF3">
        <w:rPr>
          <w:rFonts w:asciiTheme="majorHAnsi" w:hAnsiTheme="majorHAnsi" w:cstheme="majorHAnsi"/>
          <w:i/>
          <w:color w:val="C00000"/>
          <w:spacing w:val="-2"/>
          <w:sz w:val="24"/>
          <w:szCs w:val="24"/>
        </w:rPr>
        <w:t xml:space="preserve"> </w:t>
      </w:r>
      <w:r w:rsidRPr="00A33FF3">
        <w:rPr>
          <w:rFonts w:asciiTheme="majorHAnsi" w:hAnsiTheme="majorHAnsi" w:cstheme="majorHAnsi"/>
          <w:i/>
          <w:color w:val="C00000"/>
          <w:sz w:val="24"/>
          <w:szCs w:val="24"/>
        </w:rPr>
        <w:t>độ</w:t>
      </w:r>
      <w:r w:rsidRPr="00A33FF3">
        <w:rPr>
          <w:rFonts w:asciiTheme="majorHAnsi" w:hAnsiTheme="majorHAnsi" w:cstheme="majorHAnsi"/>
          <w:i/>
          <w:color w:val="C00000"/>
          <w:spacing w:val="-1"/>
          <w:sz w:val="24"/>
          <w:szCs w:val="24"/>
        </w:rPr>
        <w:t xml:space="preserve"> </w:t>
      </w:r>
      <w:r w:rsidRPr="00A33FF3">
        <w:rPr>
          <w:rFonts w:asciiTheme="majorHAnsi" w:hAnsiTheme="majorHAnsi" w:cstheme="majorHAnsi"/>
          <w:i/>
          <w:color w:val="C00000"/>
          <w:sz w:val="24"/>
          <w:szCs w:val="24"/>
        </w:rPr>
        <w:t>sinh</w:t>
      </w:r>
      <w:r w:rsidRPr="00A33FF3">
        <w:rPr>
          <w:rFonts w:asciiTheme="majorHAnsi" w:hAnsiTheme="majorHAnsi" w:cstheme="majorHAnsi"/>
          <w:i/>
          <w:color w:val="C00000"/>
          <w:spacing w:val="-2"/>
          <w:sz w:val="24"/>
          <w:szCs w:val="24"/>
        </w:rPr>
        <w:t xml:space="preserve"> </w:t>
      </w:r>
      <w:r w:rsidRPr="00A33FF3">
        <w:rPr>
          <w:rFonts w:asciiTheme="majorHAnsi" w:hAnsiTheme="majorHAnsi" w:cstheme="majorHAnsi"/>
          <w:i/>
          <w:color w:val="C00000"/>
          <w:sz w:val="24"/>
          <w:szCs w:val="24"/>
        </w:rPr>
        <w:t>sản</w:t>
      </w:r>
      <w:r w:rsidRPr="00A33FF3">
        <w:rPr>
          <w:rFonts w:asciiTheme="majorHAnsi" w:hAnsiTheme="majorHAnsi" w:cstheme="majorHAnsi"/>
          <w:i/>
          <w:color w:val="C00000"/>
          <w:spacing w:val="-1"/>
          <w:sz w:val="24"/>
          <w:szCs w:val="24"/>
        </w:rPr>
        <w:t xml:space="preserve"> </w:t>
      </w:r>
      <w:r w:rsidRPr="00A33FF3">
        <w:rPr>
          <w:rFonts w:asciiTheme="majorHAnsi" w:hAnsiTheme="majorHAnsi" w:cstheme="majorHAnsi"/>
          <w:i/>
          <w:color w:val="C00000"/>
          <w:sz w:val="24"/>
          <w:szCs w:val="24"/>
        </w:rPr>
        <w:t>giảm, môi</w:t>
      </w:r>
      <w:r w:rsidRPr="00A33FF3">
        <w:rPr>
          <w:rFonts w:asciiTheme="majorHAnsi" w:hAnsiTheme="majorHAnsi" w:cstheme="majorHAnsi"/>
          <w:i/>
          <w:color w:val="C00000"/>
          <w:spacing w:val="-4"/>
          <w:sz w:val="24"/>
          <w:szCs w:val="24"/>
        </w:rPr>
        <w:t xml:space="preserve"> </w:t>
      </w:r>
      <w:r w:rsidRPr="00A33FF3">
        <w:rPr>
          <w:rFonts w:asciiTheme="majorHAnsi" w:hAnsiTheme="majorHAnsi" w:cstheme="majorHAnsi"/>
          <w:i/>
          <w:color w:val="C00000"/>
          <w:sz w:val="24"/>
          <w:szCs w:val="24"/>
        </w:rPr>
        <w:t>trường</w:t>
      </w:r>
      <w:r w:rsidRPr="00A33FF3">
        <w:rPr>
          <w:rFonts w:asciiTheme="majorHAnsi" w:hAnsiTheme="majorHAnsi" w:cstheme="majorHAnsi"/>
          <w:i/>
          <w:color w:val="C00000"/>
          <w:spacing w:val="-2"/>
          <w:sz w:val="24"/>
          <w:szCs w:val="24"/>
        </w:rPr>
        <w:t xml:space="preserve"> </w:t>
      </w:r>
      <w:r w:rsidRPr="00A33FF3">
        <w:rPr>
          <w:rFonts w:asciiTheme="majorHAnsi" w:hAnsiTheme="majorHAnsi" w:cstheme="majorHAnsi"/>
          <w:i/>
          <w:color w:val="C00000"/>
          <w:sz w:val="24"/>
          <w:szCs w:val="24"/>
        </w:rPr>
        <w:t>nuôi</w:t>
      </w:r>
      <w:r w:rsidRPr="00A33FF3">
        <w:rPr>
          <w:rFonts w:asciiTheme="majorHAnsi" w:hAnsiTheme="majorHAnsi" w:cstheme="majorHAnsi"/>
          <w:i/>
          <w:color w:val="C00000"/>
          <w:spacing w:val="-4"/>
          <w:sz w:val="24"/>
          <w:szCs w:val="24"/>
        </w:rPr>
        <w:t xml:space="preserve"> </w:t>
      </w:r>
      <w:r w:rsidRPr="00A33FF3">
        <w:rPr>
          <w:rFonts w:asciiTheme="majorHAnsi" w:hAnsiTheme="majorHAnsi" w:cstheme="majorHAnsi"/>
          <w:i/>
          <w:color w:val="C00000"/>
          <w:sz w:val="24"/>
          <w:szCs w:val="24"/>
        </w:rPr>
        <w:t>cấy</w:t>
      </w:r>
      <w:r w:rsidRPr="00A33FF3">
        <w:rPr>
          <w:rFonts w:asciiTheme="majorHAnsi" w:hAnsiTheme="majorHAnsi" w:cstheme="majorHAnsi"/>
          <w:i/>
          <w:color w:val="C00000"/>
          <w:spacing w:val="-1"/>
          <w:sz w:val="24"/>
          <w:szCs w:val="24"/>
        </w:rPr>
        <w:t xml:space="preserve"> </w:t>
      </w:r>
      <w:r w:rsidRPr="00A33FF3">
        <w:rPr>
          <w:rFonts w:asciiTheme="majorHAnsi" w:hAnsiTheme="majorHAnsi" w:cstheme="majorHAnsi"/>
          <w:i/>
          <w:color w:val="C00000"/>
          <w:sz w:val="24"/>
          <w:szCs w:val="24"/>
        </w:rPr>
        <w:t>có</w:t>
      </w:r>
      <w:r w:rsidRPr="00A33FF3">
        <w:rPr>
          <w:rFonts w:asciiTheme="majorHAnsi" w:hAnsiTheme="majorHAnsi" w:cstheme="majorHAnsi"/>
          <w:i/>
          <w:color w:val="C00000"/>
          <w:spacing w:val="-1"/>
          <w:sz w:val="24"/>
          <w:szCs w:val="24"/>
        </w:rPr>
        <w:t xml:space="preserve"> </w:t>
      </w:r>
      <w:r w:rsidRPr="00A33FF3">
        <w:rPr>
          <w:rFonts w:asciiTheme="majorHAnsi" w:hAnsiTheme="majorHAnsi" w:cstheme="majorHAnsi"/>
          <w:i/>
          <w:color w:val="C00000"/>
          <w:sz w:val="24"/>
          <w:szCs w:val="24"/>
        </w:rPr>
        <w:t>sự biến đổi theo chiều hướng ô nhiễm hơn, lượng chất dinh dưỡng giảm dần.</w:t>
      </w:r>
    </w:p>
    <w:p w14:paraId="78F6C33F" w14:textId="77777777" w:rsidR="00CB068C" w:rsidRPr="00A33FF3" w:rsidRDefault="00CB068C" w:rsidP="00CB068C">
      <w:pPr>
        <w:pStyle w:val="BodyText"/>
        <w:spacing w:line="240" w:lineRule="auto"/>
        <w:ind w:left="0"/>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IV. Sai, vì để quần thể tăng trưởng theo tiềm năng sinh học phải tạo điều kiện môi trường tối ưu, nên đưa thêm loài khác vào môi trường có thể gây ra sự cạnh tranh nguồn sống hoặc tăng ô nhiễm, ...--&gt; quần thể không thể tăng trưởng theo tiềm năng sinh học.</w:t>
      </w:r>
    </w:p>
    <w:p w14:paraId="2DAD3702" w14:textId="77777777" w:rsidR="00CB068C" w:rsidRPr="00A33FF3" w:rsidRDefault="00CB068C" w:rsidP="00CB068C">
      <w:pPr>
        <w:spacing w:line="240" w:lineRule="auto"/>
        <w:jc w:val="both"/>
        <w:rPr>
          <w:rFonts w:asciiTheme="majorHAnsi" w:hAnsiTheme="majorHAnsi" w:cstheme="majorHAnsi"/>
          <w:sz w:val="24"/>
          <w:szCs w:val="24"/>
        </w:rPr>
      </w:pPr>
      <w:r w:rsidRPr="00A33FF3">
        <w:rPr>
          <w:rFonts w:asciiTheme="majorHAnsi" w:hAnsiTheme="majorHAnsi" w:cstheme="majorHAnsi"/>
          <w:b/>
          <w:sz w:val="24"/>
          <w:szCs w:val="24"/>
        </w:rPr>
        <w:t>Câu 1</w:t>
      </w:r>
      <w:r w:rsidRPr="00A33FF3">
        <w:rPr>
          <w:rFonts w:asciiTheme="majorHAnsi" w:hAnsiTheme="majorHAnsi" w:cstheme="majorHAnsi"/>
          <w:b/>
          <w:sz w:val="24"/>
          <w:szCs w:val="24"/>
          <w:lang w:val="en-US"/>
        </w:rPr>
        <w:t>4</w:t>
      </w:r>
      <w:r w:rsidRPr="00A33FF3">
        <w:rPr>
          <w:rFonts w:asciiTheme="majorHAnsi" w:hAnsiTheme="majorHAnsi" w:cstheme="majorHAnsi"/>
          <w:b/>
          <w:sz w:val="24"/>
          <w:szCs w:val="24"/>
        </w:rPr>
        <w:t>.</w:t>
      </w:r>
      <w:r w:rsidRPr="00A33FF3">
        <w:rPr>
          <w:rFonts w:asciiTheme="majorHAnsi" w:hAnsiTheme="majorHAnsi" w:cstheme="majorHAnsi"/>
          <w:sz w:val="24"/>
          <w:szCs w:val="24"/>
        </w:rPr>
        <w:t xml:space="preserve"> Ở một loài côn trùng, đột biến gene A thành a. Thể đột biến có mắt lồi hơn bình thường, giúp chúng kiếm ăn tốt hơn và tăng khả năng chống chịu với điều kiện bất lợi của môi trường nhưng thể đột biến lại mất đi khả năng sinh sản. Theo quan điểm của tiến hoá hiện đại, ý nghĩa của đột biến trên là</w:t>
      </w:r>
    </w:p>
    <w:p w14:paraId="69240996"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rPr>
        <w:t>A.</w:t>
      </w:r>
      <w:r w:rsidRPr="00A33FF3">
        <w:rPr>
          <w:rFonts w:asciiTheme="majorHAnsi" w:hAnsiTheme="majorHAnsi" w:cstheme="majorHAnsi"/>
          <w:sz w:val="24"/>
          <w:szCs w:val="24"/>
        </w:rPr>
        <w:t xml:space="preserve"> có lợi cho sinh vật và tiến hoá.</w:t>
      </w:r>
    </w:p>
    <w:p w14:paraId="2690B2BC"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rPr>
        <w:t>B.</w:t>
      </w:r>
      <w:r w:rsidRPr="00A33FF3">
        <w:rPr>
          <w:rFonts w:asciiTheme="majorHAnsi" w:hAnsiTheme="majorHAnsi" w:cstheme="majorHAnsi"/>
          <w:sz w:val="24"/>
          <w:szCs w:val="24"/>
        </w:rPr>
        <w:t xml:space="preserve"> có hại cho sinh vật và tiến hoá.</w:t>
      </w:r>
    </w:p>
    <w:p w14:paraId="182597B6"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rPr>
        <w:t>C.</w:t>
      </w:r>
      <w:r w:rsidRPr="00A33FF3">
        <w:rPr>
          <w:rFonts w:asciiTheme="majorHAnsi" w:hAnsiTheme="majorHAnsi" w:cstheme="majorHAnsi"/>
          <w:sz w:val="24"/>
          <w:szCs w:val="24"/>
        </w:rPr>
        <w:t xml:space="preserve"> có hại cho sinh vật và vô nghĩa với tiến ho</w:t>
      </w:r>
      <w:r w:rsidRPr="00A33FF3">
        <w:rPr>
          <w:rFonts w:asciiTheme="majorHAnsi" w:hAnsiTheme="majorHAnsi" w:cstheme="majorHAnsi"/>
          <w:sz w:val="24"/>
          <w:szCs w:val="24"/>
          <w:lang w:val="en-US"/>
        </w:rPr>
        <w:t>á</w:t>
      </w:r>
      <w:r w:rsidRPr="00A33FF3">
        <w:rPr>
          <w:rFonts w:asciiTheme="majorHAnsi" w:hAnsiTheme="majorHAnsi" w:cstheme="majorHAnsi"/>
          <w:sz w:val="24"/>
          <w:szCs w:val="24"/>
        </w:rPr>
        <w:t>.</w:t>
      </w:r>
    </w:p>
    <w:p w14:paraId="7539EA8B"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highlight w:val="cyan"/>
          <w:u w:val="single"/>
        </w:rPr>
        <w:t>D.</w:t>
      </w:r>
      <w:r w:rsidRPr="00A33FF3">
        <w:rPr>
          <w:rFonts w:asciiTheme="majorHAnsi" w:hAnsiTheme="majorHAnsi" w:cstheme="majorHAnsi"/>
          <w:sz w:val="24"/>
          <w:szCs w:val="24"/>
          <w:highlight w:val="cyan"/>
        </w:rPr>
        <w:t xml:space="preserve"> có lợi cho sinh vật và vô nghĩa với tiến hoá.</w:t>
      </w:r>
    </w:p>
    <w:p w14:paraId="1A04C222" w14:textId="77777777" w:rsidR="00976EFD" w:rsidRPr="006319BD" w:rsidRDefault="00976EFD" w:rsidP="00976EFD">
      <w:pPr>
        <w:spacing w:line="240" w:lineRule="auto"/>
        <w:jc w:val="both"/>
        <w:rPr>
          <w:rFonts w:asciiTheme="majorHAnsi" w:hAnsiTheme="majorHAnsi" w:cstheme="majorHAnsi"/>
          <w:b/>
          <w:sz w:val="24"/>
          <w:szCs w:val="24"/>
          <w:lang w:val="en-US"/>
        </w:rPr>
      </w:pPr>
      <w:r w:rsidRPr="00A21AEB">
        <w:rPr>
          <w:rFonts w:asciiTheme="majorHAnsi" w:hAnsiTheme="majorHAnsi" w:cstheme="majorHAnsi"/>
          <w:b/>
          <w:sz w:val="24"/>
          <w:szCs w:val="24"/>
        </w:rPr>
        <w:t>Câu</w:t>
      </w:r>
      <w:r w:rsidRPr="00A21AEB">
        <w:rPr>
          <w:rFonts w:asciiTheme="majorHAnsi" w:hAnsiTheme="majorHAnsi" w:cstheme="majorHAnsi"/>
          <w:b/>
          <w:spacing w:val="-4"/>
          <w:sz w:val="24"/>
          <w:szCs w:val="24"/>
        </w:rPr>
        <w:t xml:space="preserve"> </w:t>
      </w:r>
      <w:r w:rsidRPr="00A21AEB">
        <w:rPr>
          <w:rFonts w:asciiTheme="majorHAnsi" w:hAnsiTheme="majorHAnsi" w:cstheme="majorHAnsi"/>
          <w:b/>
          <w:sz w:val="24"/>
          <w:szCs w:val="24"/>
        </w:rPr>
        <w:t>15:</w:t>
      </w:r>
      <w:r w:rsidRPr="00A21AEB">
        <w:rPr>
          <w:rFonts w:asciiTheme="majorHAnsi" w:hAnsiTheme="majorHAnsi" w:cstheme="majorHAnsi"/>
          <w:b/>
          <w:spacing w:val="-3"/>
          <w:sz w:val="24"/>
          <w:szCs w:val="24"/>
        </w:rPr>
        <w:t xml:space="preserve"> </w:t>
      </w:r>
      <w:r w:rsidRPr="00A21AEB">
        <w:rPr>
          <w:rFonts w:asciiTheme="majorHAnsi" w:hAnsiTheme="majorHAnsi" w:cstheme="majorHAnsi"/>
          <w:sz w:val="24"/>
          <w:szCs w:val="24"/>
        </w:rPr>
        <w:t>Khi</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nghiên</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cứu</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một</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loài</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thực</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vật</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có</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bộ</w:t>
      </w:r>
      <w:r w:rsidRPr="00A21AEB">
        <w:rPr>
          <w:rFonts w:asciiTheme="majorHAnsi" w:hAnsiTheme="majorHAnsi" w:cstheme="majorHAnsi"/>
          <w:spacing w:val="-4"/>
          <w:sz w:val="24"/>
          <w:szCs w:val="24"/>
        </w:rPr>
        <w:t xml:space="preserve"> </w:t>
      </w:r>
      <w:r w:rsidRPr="00A21AEB">
        <w:rPr>
          <w:rFonts w:asciiTheme="majorHAnsi" w:hAnsiTheme="majorHAnsi" w:cstheme="majorHAnsi"/>
          <w:sz w:val="24"/>
          <w:szCs w:val="24"/>
        </w:rPr>
        <w:t>nhiễm</w:t>
      </w:r>
      <w:r w:rsidRPr="00A21AEB">
        <w:rPr>
          <w:rFonts w:asciiTheme="majorHAnsi" w:hAnsiTheme="majorHAnsi" w:cstheme="majorHAnsi"/>
          <w:spacing w:val="-5"/>
          <w:sz w:val="24"/>
          <w:szCs w:val="24"/>
        </w:rPr>
        <w:t xml:space="preserve"> </w:t>
      </w:r>
      <w:r w:rsidRPr="00A21AEB">
        <w:rPr>
          <w:rFonts w:asciiTheme="majorHAnsi" w:hAnsiTheme="majorHAnsi" w:cstheme="majorHAnsi"/>
          <w:sz w:val="24"/>
          <w:szCs w:val="24"/>
        </w:rPr>
        <w:t>sắc</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thể</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(NST)</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2n</w:t>
      </w:r>
      <w:r w:rsidRPr="00A21AEB">
        <w:rPr>
          <w:rFonts w:asciiTheme="majorHAnsi" w:hAnsiTheme="majorHAnsi" w:cstheme="majorHAnsi"/>
          <w:spacing w:val="-4"/>
          <w:sz w:val="24"/>
          <w:szCs w:val="24"/>
        </w:rPr>
        <w:t xml:space="preserve"> </w:t>
      </w:r>
      <w:r w:rsidRPr="00A21AEB">
        <w:rPr>
          <w:rFonts w:asciiTheme="majorHAnsi" w:hAnsiTheme="majorHAnsi" w:cstheme="majorHAnsi"/>
          <w:sz w:val="24"/>
          <w:szCs w:val="24"/>
        </w:rPr>
        <w:t>=</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6,</w:t>
      </w:r>
      <w:r w:rsidRPr="00A21AEB">
        <w:rPr>
          <w:rFonts w:asciiTheme="majorHAnsi" w:hAnsiTheme="majorHAnsi" w:cstheme="majorHAnsi"/>
          <w:spacing w:val="-6"/>
          <w:sz w:val="24"/>
          <w:szCs w:val="24"/>
        </w:rPr>
        <w:t xml:space="preserve"> </w:t>
      </w:r>
      <w:r w:rsidRPr="00A21AEB">
        <w:rPr>
          <w:rFonts w:asciiTheme="majorHAnsi" w:hAnsiTheme="majorHAnsi" w:cstheme="majorHAnsi"/>
          <w:sz w:val="24"/>
          <w:szCs w:val="24"/>
        </w:rPr>
        <w:t>các</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nhà khoa</w:t>
      </w:r>
      <w:r w:rsidRPr="00A21AEB">
        <w:rPr>
          <w:rFonts w:asciiTheme="majorHAnsi" w:hAnsiTheme="majorHAnsi" w:cstheme="majorHAnsi"/>
          <w:spacing w:val="-6"/>
          <w:sz w:val="24"/>
          <w:szCs w:val="24"/>
        </w:rPr>
        <w:t xml:space="preserve"> </w:t>
      </w:r>
      <w:r w:rsidRPr="00A21AEB">
        <w:rPr>
          <w:rFonts w:asciiTheme="majorHAnsi" w:hAnsiTheme="majorHAnsi" w:cstheme="majorHAnsi"/>
          <w:sz w:val="24"/>
          <w:szCs w:val="24"/>
        </w:rPr>
        <w:t>học</w:t>
      </w:r>
      <w:r w:rsidRPr="00A21AEB">
        <w:rPr>
          <w:rFonts w:asciiTheme="majorHAnsi" w:hAnsiTheme="majorHAnsi" w:cstheme="majorHAnsi"/>
          <w:spacing w:val="-6"/>
          <w:sz w:val="24"/>
          <w:szCs w:val="24"/>
        </w:rPr>
        <w:t xml:space="preserve"> </w:t>
      </w:r>
      <w:r w:rsidRPr="00A21AEB">
        <w:rPr>
          <w:rFonts w:asciiTheme="majorHAnsi" w:hAnsiTheme="majorHAnsi" w:cstheme="majorHAnsi"/>
          <w:sz w:val="24"/>
          <w:szCs w:val="24"/>
        </w:rPr>
        <w:t>đã</w:t>
      </w:r>
      <w:r w:rsidRPr="00A21AEB">
        <w:rPr>
          <w:rFonts w:asciiTheme="majorHAnsi" w:hAnsiTheme="majorHAnsi" w:cstheme="majorHAnsi"/>
          <w:spacing w:val="-6"/>
          <w:sz w:val="24"/>
          <w:szCs w:val="24"/>
        </w:rPr>
        <w:t xml:space="preserve"> </w:t>
      </w:r>
      <w:r w:rsidRPr="00A21AEB">
        <w:rPr>
          <w:rFonts w:asciiTheme="majorHAnsi" w:hAnsiTheme="majorHAnsi" w:cstheme="majorHAnsi"/>
          <w:sz w:val="24"/>
          <w:szCs w:val="24"/>
        </w:rPr>
        <w:t>phát</w:t>
      </w:r>
      <w:r w:rsidRPr="00A21AEB">
        <w:rPr>
          <w:rFonts w:asciiTheme="majorHAnsi" w:hAnsiTheme="majorHAnsi" w:cstheme="majorHAnsi"/>
          <w:spacing w:val="-7"/>
          <w:sz w:val="24"/>
          <w:szCs w:val="24"/>
        </w:rPr>
        <w:t xml:space="preserve"> </w:t>
      </w:r>
      <w:r w:rsidRPr="00A21AEB">
        <w:rPr>
          <w:rFonts w:asciiTheme="majorHAnsi" w:hAnsiTheme="majorHAnsi" w:cstheme="majorHAnsi"/>
          <w:sz w:val="24"/>
          <w:szCs w:val="24"/>
        </w:rPr>
        <w:t>hiện</w:t>
      </w:r>
      <w:r w:rsidRPr="00A21AEB">
        <w:rPr>
          <w:rFonts w:asciiTheme="majorHAnsi" w:hAnsiTheme="majorHAnsi" w:cstheme="majorHAnsi"/>
          <w:spacing w:val="-8"/>
          <w:sz w:val="24"/>
          <w:szCs w:val="24"/>
        </w:rPr>
        <w:t xml:space="preserve"> </w:t>
      </w:r>
      <w:r w:rsidRPr="00A21AEB">
        <w:rPr>
          <w:rFonts w:asciiTheme="majorHAnsi" w:hAnsiTheme="majorHAnsi" w:cstheme="majorHAnsi"/>
          <w:sz w:val="24"/>
          <w:szCs w:val="24"/>
        </w:rPr>
        <w:t>ra</w:t>
      </w:r>
      <w:r w:rsidRPr="00A21AEB">
        <w:rPr>
          <w:rFonts w:asciiTheme="majorHAnsi" w:hAnsiTheme="majorHAnsi" w:cstheme="majorHAnsi"/>
          <w:spacing w:val="-8"/>
          <w:sz w:val="24"/>
          <w:szCs w:val="24"/>
        </w:rPr>
        <w:t xml:space="preserve"> </w:t>
      </w:r>
      <w:r w:rsidRPr="00A21AEB">
        <w:rPr>
          <w:rFonts w:asciiTheme="majorHAnsi" w:hAnsiTheme="majorHAnsi" w:cstheme="majorHAnsi"/>
          <w:sz w:val="24"/>
          <w:szCs w:val="24"/>
        </w:rPr>
        <w:t>một</w:t>
      </w:r>
      <w:r w:rsidRPr="00A21AEB">
        <w:rPr>
          <w:rFonts w:asciiTheme="majorHAnsi" w:hAnsiTheme="majorHAnsi" w:cstheme="majorHAnsi"/>
          <w:spacing w:val="-8"/>
          <w:sz w:val="24"/>
          <w:szCs w:val="24"/>
        </w:rPr>
        <w:t xml:space="preserve"> </w:t>
      </w:r>
      <w:r w:rsidRPr="00A21AEB">
        <w:rPr>
          <w:rFonts w:asciiTheme="majorHAnsi" w:hAnsiTheme="majorHAnsi" w:cstheme="majorHAnsi"/>
          <w:sz w:val="24"/>
          <w:szCs w:val="24"/>
        </w:rPr>
        <w:t>thể</w:t>
      </w:r>
      <w:r w:rsidRPr="00A21AEB">
        <w:rPr>
          <w:rFonts w:asciiTheme="majorHAnsi" w:hAnsiTheme="majorHAnsi" w:cstheme="majorHAnsi"/>
          <w:spacing w:val="-8"/>
          <w:sz w:val="24"/>
          <w:szCs w:val="24"/>
        </w:rPr>
        <w:t xml:space="preserve"> </w:t>
      </w:r>
      <w:r w:rsidRPr="00A21AEB">
        <w:rPr>
          <w:rFonts w:asciiTheme="majorHAnsi" w:hAnsiTheme="majorHAnsi" w:cstheme="majorHAnsi"/>
          <w:sz w:val="24"/>
          <w:szCs w:val="24"/>
        </w:rPr>
        <w:t>đột</w:t>
      </w:r>
      <w:r w:rsidRPr="00A21AEB">
        <w:rPr>
          <w:rFonts w:asciiTheme="majorHAnsi" w:hAnsiTheme="majorHAnsi" w:cstheme="majorHAnsi"/>
          <w:spacing w:val="-7"/>
          <w:sz w:val="24"/>
          <w:szCs w:val="24"/>
        </w:rPr>
        <w:t xml:space="preserve"> </w:t>
      </w:r>
      <w:r w:rsidRPr="00A21AEB">
        <w:rPr>
          <w:rFonts w:asciiTheme="majorHAnsi" w:hAnsiTheme="majorHAnsi" w:cstheme="majorHAnsi"/>
          <w:sz w:val="24"/>
          <w:szCs w:val="24"/>
        </w:rPr>
        <w:t>biến</w:t>
      </w:r>
      <w:r w:rsidRPr="00A21AEB">
        <w:rPr>
          <w:rFonts w:asciiTheme="majorHAnsi" w:hAnsiTheme="majorHAnsi" w:cstheme="majorHAnsi"/>
          <w:spacing w:val="-6"/>
          <w:sz w:val="24"/>
          <w:szCs w:val="24"/>
        </w:rPr>
        <w:t xml:space="preserve"> </w:t>
      </w:r>
      <w:r w:rsidRPr="00A21AEB">
        <w:rPr>
          <w:rFonts w:asciiTheme="majorHAnsi" w:hAnsiTheme="majorHAnsi" w:cstheme="majorHAnsi"/>
          <w:sz w:val="24"/>
          <w:szCs w:val="24"/>
        </w:rPr>
        <w:t>xảy</w:t>
      </w:r>
      <w:r w:rsidRPr="00A21AEB">
        <w:rPr>
          <w:rFonts w:asciiTheme="majorHAnsi" w:hAnsiTheme="majorHAnsi" w:cstheme="majorHAnsi"/>
          <w:spacing w:val="-8"/>
          <w:sz w:val="24"/>
          <w:szCs w:val="24"/>
        </w:rPr>
        <w:t xml:space="preserve"> </w:t>
      </w:r>
      <w:r w:rsidRPr="00A21AEB">
        <w:rPr>
          <w:rFonts w:asciiTheme="majorHAnsi" w:hAnsiTheme="majorHAnsi" w:cstheme="majorHAnsi"/>
          <w:sz w:val="24"/>
          <w:szCs w:val="24"/>
        </w:rPr>
        <w:t>ra</w:t>
      </w:r>
      <w:r w:rsidRPr="00A21AEB">
        <w:rPr>
          <w:rFonts w:asciiTheme="majorHAnsi" w:hAnsiTheme="majorHAnsi" w:cstheme="majorHAnsi"/>
          <w:spacing w:val="-8"/>
          <w:sz w:val="24"/>
          <w:szCs w:val="24"/>
        </w:rPr>
        <w:t xml:space="preserve"> </w:t>
      </w:r>
      <w:r w:rsidRPr="00A21AEB">
        <w:rPr>
          <w:rFonts w:asciiTheme="majorHAnsi" w:hAnsiTheme="majorHAnsi" w:cstheme="majorHAnsi"/>
          <w:sz w:val="24"/>
          <w:szCs w:val="24"/>
        </w:rPr>
        <w:t>đột</w:t>
      </w:r>
      <w:r w:rsidRPr="00A21AEB">
        <w:rPr>
          <w:rFonts w:asciiTheme="majorHAnsi" w:hAnsiTheme="majorHAnsi" w:cstheme="majorHAnsi"/>
          <w:spacing w:val="-7"/>
          <w:sz w:val="24"/>
          <w:szCs w:val="24"/>
        </w:rPr>
        <w:t xml:space="preserve"> </w:t>
      </w:r>
      <w:r w:rsidRPr="00A21AEB">
        <w:rPr>
          <w:rFonts w:asciiTheme="majorHAnsi" w:hAnsiTheme="majorHAnsi" w:cstheme="majorHAnsi"/>
          <w:sz w:val="24"/>
          <w:szCs w:val="24"/>
        </w:rPr>
        <w:t>biến</w:t>
      </w:r>
      <w:r w:rsidRPr="00A21AEB">
        <w:rPr>
          <w:rFonts w:asciiTheme="majorHAnsi" w:hAnsiTheme="majorHAnsi" w:cstheme="majorHAnsi"/>
          <w:spacing w:val="-6"/>
          <w:sz w:val="24"/>
          <w:szCs w:val="24"/>
        </w:rPr>
        <w:t xml:space="preserve"> </w:t>
      </w:r>
      <w:r w:rsidRPr="00A21AEB">
        <w:rPr>
          <w:rFonts w:asciiTheme="majorHAnsi" w:hAnsiTheme="majorHAnsi" w:cstheme="majorHAnsi"/>
          <w:sz w:val="24"/>
          <w:szCs w:val="24"/>
        </w:rPr>
        <w:t>ở</w:t>
      </w:r>
      <w:r w:rsidRPr="00A21AEB">
        <w:rPr>
          <w:rFonts w:asciiTheme="majorHAnsi" w:hAnsiTheme="majorHAnsi" w:cstheme="majorHAnsi"/>
          <w:spacing w:val="-8"/>
          <w:sz w:val="24"/>
          <w:szCs w:val="24"/>
        </w:rPr>
        <w:t xml:space="preserve"> </w:t>
      </w:r>
      <w:r w:rsidRPr="00A21AEB">
        <w:rPr>
          <w:rFonts w:asciiTheme="majorHAnsi" w:hAnsiTheme="majorHAnsi" w:cstheme="majorHAnsi"/>
          <w:sz w:val="24"/>
          <w:szCs w:val="24"/>
        </w:rPr>
        <w:t>cặp</w:t>
      </w:r>
      <w:r w:rsidRPr="00A21AEB">
        <w:rPr>
          <w:rFonts w:asciiTheme="majorHAnsi" w:hAnsiTheme="majorHAnsi" w:cstheme="majorHAnsi"/>
          <w:spacing w:val="-6"/>
          <w:sz w:val="24"/>
          <w:szCs w:val="24"/>
        </w:rPr>
        <w:t xml:space="preserve"> </w:t>
      </w:r>
      <w:r w:rsidRPr="00A21AEB">
        <w:rPr>
          <w:rFonts w:asciiTheme="majorHAnsi" w:hAnsiTheme="majorHAnsi" w:cstheme="majorHAnsi"/>
          <w:sz w:val="24"/>
          <w:szCs w:val="24"/>
        </w:rPr>
        <w:t>NST</w:t>
      </w:r>
      <w:r w:rsidRPr="00A21AEB">
        <w:rPr>
          <w:rFonts w:asciiTheme="majorHAnsi" w:hAnsiTheme="majorHAnsi" w:cstheme="majorHAnsi"/>
          <w:spacing w:val="-7"/>
          <w:sz w:val="24"/>
          <w:szCs w:val="24"/>
        </w:rPr>
        <w:t xml:space="preserve"> </w:t>
      </w:r>
      <w:r w:rsidRPr="00A21AEB">
        <w:rPr>
          <w:rFonts w:asciiTheme="majorHAnsi" w:hAnsiTheme="majorHAnsi" w:cstheme="majorHAnsi"/>
          <w:sz w:val="24"/>
          <w:szCs w:val="24"/>
        </w:rPr>
        <w:t>số</w:t>
      </w:r>
      <w:r w:rsidRPr="00A21AEB">
        <w:rPr>
          <w:rFonts w:asciiTheme="majorHAnsi" w:hAnsiTheme="majorHAnsi" w:cstheme="majorHAnsi"/>
          <w:spacing w:val="-6"/>
          <w:sz w:val="24"/>
          <w:szCs w:val="24"/>
        </w:rPr>
        <w:t xml:space="preserve"> </w:t>
      </w:r>
      <w:r w:rsidRPr="00A21AEB">
        <w:rPr>
          <w:rFonts w:asciiTheme="majorHAnsi" w:hAnsiTheme="majorHAnsi" w:cstheme="majorHAnsi"/>
          <w:sz w:val="24"/>
          <w:szCs w:val="24"/>
        </w:rPr>
        <w:t>2</w:t>
      </w:r>
      <w:r w:rsidRPr="00A21AEB">
        <w:rPr>
          <w:rFonts w:asciiTheme="majorHAnsi" w:hAnsiTheme="majorHAnsi" w:cstheme="majorHAnsi"/>
          <w:spacing w:val="-9"/>
          <w:sz w:val="24"/>
          <w:szCs w:val="24"/>
        </w:rPr>
        <w:t xml:space="preserve"> </w:t>
      </w:r>
      <w:r w:rsidRPr="00A21AEB">
        <w:rPr>
          <w:rFonts w:asciiTheme="majorHAnsi" w:hAnsiTheme="majorHAnsi" w:cstheme="majorHAnsi"/>
          <w:sz w:val="24"/>
          <w:szCs w:val="24"/>
        </w:rPr>
        <w:t>của</w:t>
      </w:r>
      <w:r w:rsidRPr="00A21AEB">
        <w:rPr>
          <w:rFonts w:asciiTheme="majorHAnsi" w:hAnsiTheme="majorHAnsi" w:cstheme="majorHAnsi"/>
          <w:spacing w:val="-8"/>
          <w:sz w:val="24"/>
          <w:szCs w:val="24"/>
        </w:rPr>
        <w:t xml:space="preserve"> </w:t>
      </w:r>
      <w:r w:rsidRPr="00A21AEB">
        <w:rPr>
          <w:rFonts w:asciiTheme="majorHAnsi" w:hAnsiTheme="majorHAnsi" w:cstheme="majorHAnsi"/>
          <w:sz w:val="24"/>
          <w:szCs w:val="24"/>
        </w:rPr>
        <w:t>loài</w:t>
      </w:r>
      <w:r w:rsidRPr="00A21AEB">
        <w:rPr>
          <w:rFonts w:asciiTheme="majorHAnsi" w:hAnsiTheme="majorHAnsi" w:cstheme="majorHAnsi"/>
          <w:spacing w:val="-10"/>
          <w:sz w:val="24"/>
          <w:szCs w:val="24"/>
        </w:rPr>
        <w:t xml:space="preserve"> </w:t>
      </w:r>
      <w:r w:rsidRPr="00A21AEB">
        <w:rPr>
          <w:rFonts w:asciiTheme="majorHAnsi" w:hAnsiTheme="majorHAnsi" w:cstheme="majorHAnsi"/>
          <w:sz w:val="24"/>
          <w:szCs w:val="24"/>
        </w:rPr>
        <w:t xml:space="preserve">này. </w:t>
      </w:r>
      <w:r w:rsidRPr="00A21AEB">
        <w:rPr>
          <w:rFonts w:asciiTheme="majorHAnsi" w:hAnsiTheme="majorHAnsi" w:cstheme="majorHAnsi"/>
          <w:b/>
          <w:sz w:val="24"/>
          <w:szCs w:val="24"/>
        </w:rPr>
        <w:t>Hình 4</w:t>
      </w:r>
      <w:r w:rsidRPr="00A21AEB">
        <w:rPr>
          <w:rFonts w:asciiTheme="majorHAnsi" w:hAnsiTheme="majorHAnsi" w:cstheme="majorHAnsi"/>
          <w:sz w:val="24"/>
          <w:szCs w:val="24"/>
        </w:rPr>
        <w:t xml:space="preserve"> mô tả bộ NST trong</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một tế bào sinh dưỡng của thể đột biến này. Đây</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là dạng đột b</w:t>
      </w:r>
      <w:r>
        <w:rPr>
          <w:rFonts w:asciiTheme="majorHAnsi" w:hAnsiTheme="majorHAnsi" w:cstheme="majorHAnsi"/>
          <w:sz w:val="24"/>
          <w:szCs w:val="24"/>
          <w:lang w:val="en-US"/>
        </w:rPr>
        <w:t xml:space="preserve">iến </w:t>
      </w:r>
    </w:p>
    <w:p w14:paraId="439848E6" w14:textId="77777777" w:rsidR="00976EFD" w:rsidRDefault="00976EFD" w:rsidP="00976EFD">
      <w:pPr>
        <w:spacing w:line="240" w:lineRule="auto"/>
        <w:jc w:val="both"/>
        <w:rPr>
          <w:rFonts w:asciiTheme="majorHAnsi" w:hAnsiTheme="majorHAnsi" w:cstheme="majorHAnsi"/>
          <w:b/>
          <w:sz w:val="24"/>
          <w:szCs w:val="24"/>
          <w:lang w:val="en-US"/>
        </w:rPr>
      </w:pPr>
    </w:p>
    <w:p w14:paraId="3A63D9D8" w14:textId="169FB993" w:rsidR="00976EFD" w:rsidRPr="00976EFD" w:rsidRDefault="00976EFD" w:rsidP="00976EFD">
      <w:pPr>
        <w:spacing w:line="240" w:lineRule="auto"/>
        <w:jc w:val="center"/>
        <w:rPr>
          <w:rFonts w:asciiTheme="majorHAnsi" w:hAnsiTheme="majorHAnsi" w:cstheme="majorHAnsi"/>
          <w:b/>
          <w:sz w:val="24"/>
          <w:szCs w:val="24"/>
          <w:lang w:val="en-US"/>
        </w:rPr>
      </w:pPr>
      <w:r w:rsidRPr="00E62DDE">
        <w:rPr>
          <w:rFonts w:asciiTheme="majorHAnsi" w:hAnsiTheme="majorHAnsi" w:cstheme="majorHAnsi"/>
          <w:b/>
          <w:noProof/>
          <w:sz w:val="24"/>
          <w:szCs w:val="24"/>
          <w:lang w:eastAsia="vi-VN"/>
        </w:rPr>
        <w:lastRenderedPageBreak/>
        <w:drawing>
          <wp:inline distT="0" distB="0" distL="0" distR="0" wp14:anchorId="27150170" wp14:editId="08072EEC">
            <wp:extent cx="2476648" cy="1576800"/>
            <wp:effectExtent l="0" t="0" r="0" b="4445"/>
            <wp:docPr id="1143273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57771" name=""/>
                    <pic:cNvPicPr/>
                  </pic:nvPicPr>
                  <pic:blipFill>
                    <a:blip r:embed="rId21"/>
                    <a:stretch>
                      <a:fillRect/>
                    </a:stretch>
                  </pic:blipFill>
                  <pic:spPr>
                    <a:xfrm>
                      <a:off x="0" y="0"/>
                      <a:ext cx="2512116" cy="1599381"/>
                    </a:xfrm>
                    <a:prstGeom prst="rect">
                      <a:avLst/>
                    </a:prstGeom>
                  </pic:spPr>
                </pic:pic>
              </a:graphicData>
            </a:graphic>
          </wp:inline>
        </w:drawing>
      </w:r>
    </w:p>
    <w:p w14:paraId="23A9110E" w14:textId="77777777" w:rsidR="00976EFD" w:rsidRPr="00A21AEB" w:rsidRDefault="00976EFD" w:rsidP="00976EFD">
      <w:pPr>
        <w:pStyle w:val="BodyText"/>
        <w:tabs>
          <w:tab w:val="left" w:pos="3547"/>
        </w:tabs>
        <w:spacing w:line="240" w:lineRule="auto"/>
        <w:ind w:left="0" w:firstLine="450"/>
        <w:jc w:val="both"/>
        <w:rPr>
          <w:rFonts w:asciiTheme="majorHAnsi" w:hAnsiTheme="majorHAnsi" w:cstheme="majorHAnsi"/>
          <w:sz w:val="24"/>
          <w:szCs w:val="24"/>
        </w:rPr>
      </w:pPr>
      <w:r w:rsidRPr="00A21AEB">
        <w:rPr>
          <w:rFonts w:asciiTheme="majorHAnsi" w:hAnsiTheme="majorHAnsi" w:cstheme="majorHAnsi"/>
          <w:b/>
          <w:sz w:val="24"/>
          <w:szCs w:val="24"/>
        </w:rPr>
        <w:t>A</w:t>
      </w:r>
      <w:r w:rsidRPr="00A21AEB">
        <w:rPr>
          <w:rFonts w:asciiTheme="majorHAnsi" w:hAnsiTheme="majorHAnsi" w:cstheme="majorHAnsi"/>
          <w:sz w:val="24"/>
          <w:szCs w:val="24"/>
        </w:rPr>
        <w:t>.</w:t>
      </w:r>
      <w:r w:rsidRPr="00A21AEB">
        <w:rPr>
          <w:rFonts w:asciiTheme="majorHAnsi" w:hAnsiTheme="majorHAnsi" w:cstheme="majorHAnsi"/>
          <w:spacing w:val="-1"/>
          <w:sz w:val="24"/>
          <w:szCs w:val="24"/>
        </w:rPr>
        <w:t xml:space="preserve"> </w:t>
      </w:r>
      <w:r w:rsidRPr="00A21AEB">
        <w:rPr>
          <w:rFonts w:asciiTheme="majorHAnsi" w:hAnsiTheme="majorHAnsi" w:cstheme="majorHAnsi"/>
          <w:sz w:val="24"/>
          <w:szCs w:val="24"/>
        </w:rPr>
        <w:t>thể</w:t>
      </w:r>
      <w:r w:rsidRPr="00A21AEB">
        <w:rPr>
          <w:rFonts w:asciiTheme="majorHAnsi" w:hAnsiTheme="majorHAnsi" w:cstheme="majorHAnsi"/>
          <w:spacing w:val="-3"/>
          <w:sz w:val="24"/>
          <w:szCs w:val="24"/>
        </w:rPr>
        <w:t xml:space="preserve"> </w:t>
      </w:r>
      <w:r w:rsidRPr="00A21AEB">
        <w:rPr>
          <w:rFonts w:asciiTheme="majorHAnsi" w:hAnsiTheme="majorHAnsi" w:cstheme="majorHAnsi"/>
          <w:sz w:val="24"/>
          <w:szCs w:val="24"/>
        </w:rPr>
        <w:t>một</w:t>
      </w:r>
      <w:r w:rsidRPr="00A21AEB">
        <w:rPr>
          <w:rFonts w:asciiTheme="majorHAnsi" w:hAnsiTheme="majorHAnsi" w:cstheme="majorHAnsi"/>
          <w:spacing w:val="-2"/>
          <w:sz w:val="24"/>
          <w:szCs w:val="24"/>
        </w:rPr>
        <w:t xml:space="preserve"> nhiễm.</w:t>
      </w:r>
      <w:r w:rsidRPr="00A21AEB">
        <w:rPr>
          <w:rFonts w:asciiTheme="majorHAnsi" w:hAnsiTheme="majorHAnsi" w:cstheme="majorHAnsi"/>
          <w:sz w:val="24"/>
          <w:szCs w:val="24"/>
        </w:rPr>
        <w:tab/>
      </w:r>
      <w:r>
        <w:rPr>
          <w:rFonts w:asciiTheme="majorHAnsi" w:hAnsiTheme="majorHAnsi" w:cstheme="majorHAnsi"/>
          <w:sz w:val="24"/>
          <w:szCs w:val="24"/>
        </w:rPr>
        <w:tab/>
      </w:r>
      <w:r w:rsidRPr="007971CE">
        <w:rPr>
          <w:rFonts w:asciiTheme="majorHAnsi" w:hAnsiTheme="majorHAnsi" w:cstheme="majorHAnsi"/>
          <w:b/>
          <w:sz w:val="24"/>
          <w:szCs w:val="24"/>
          <w:highlight w:val="cyan"/>
          <w:u w:val="single"/>
        </w:rPr>
        <w:t>B</w:t>
      </w:r>
      <w:r w:rsidRPr="007971CE">
        <w:rPr>
          <w:rFonts w:asciiTheme="majorHAnsi" w:hAnsiTheme="majorHAnsi" w:cstheme="majorHAnsi"/>
          <w:sz w:val="24"/>
          <w:szCs w:val="24"/>
          <w:highlight w:val="cyan"/>
          <w:u w:val="single"/>
        </w:rPr>
        <w:t>.</w:t>
      </w:r>
      <w:r w:rsidRPr="007971CE">
        <w:rPr>
          <w:rFonts w:asciiTheme="majorHAnsi" w:hAnsiTheme="majorHAnsi" w:cstheme="majorHAnsi"/>
          <w:spacing w:val="-2"/>
          <w:sz w:val="24"/>
          <w:szCs w:val="24"/>
          <w:highlight w:val="cyan"/>
        </w:rPr>
        <w:t xml:space="preserve"> </w:t>
      </w:r>
      <w:r w:rsidRPr="007971CE">
        <w:rPr>
          <w:rFonts w:asciiTheme="majorHAnsi" w:hAnsiTheme="majorHAnsi" w:cstheme="majorHAnsi"/>
          <w:sz w:val="24"/>
          <w:szCs w:val="24"/>
          <w:highlight w:val="cyan"/>
        </w:rPr>
        <w:t>thể</w:t>
      </w:r>
      <w:r w:rsidRPr="007971CE">
        <w:rPr>
          <w:rFonts w:asciiTheme="majorHAnsi" w:hAnsiTheme="majorHAnsi" w:cstheme="majorHAnsi"/>
          <w:spacing w:val="-1"/>
          <w:sz w:val="24"/>
          <w:szCs w:val="24"/>
          <w:highlight w:val="cyan"/>
        </w:rPr>
        <w:t xml:space="preserve"> </w:t>
      </w:r>
      <w:r w:rsidRPr="007971CE">
        <w:rPr>
          <w:rFonts w:asciiTheme="majorHAnsi" w:hAnsiTheme="majorHAnsi" w:cstheme="majorHAnsi"/>
          <w:sz w:val="24"/>
          <w:szCs w:val="24"/>
          <w:highlight w:val="cyan"/>
        </w:rPr>
        <w:t>ba</w:t>
      </w:r>
      <w:r w:rsidRPr="007971CE">
        <w:rPr>
          <w:rFonts w:asciiTheme="majorHAnsi" w:hAnsiTheme="majorHAnsi" w:cstheme="majorHAnsi"/>
          <w:spacing w:val="-1"/>
          <w:sz w:val="24"/>
          <w:szCs w:val="24"/>
          <w:highlight w:val="cyan"/>
        </w:rPr>
        <w:t xml:space="preserve"> </w:t>
      </w:r>
      <w:r w:rsidRPr="007971CE">
        <w:rPr>
          <w:rFonts w:asciiTheme="majorHAnsi" w:hAnsiTheme="majorHAnsi" w:cstheme="majorHAnsi"/>
          <w:spacing w:val="-2"/>
          <w:sz w:val="24"/>
          <w:szCs w:val="24"/>
          <w:highlight w:val="cyan"/>
        </w:rPr>
        <w:t>nhiễm.</w:t>
      </w:r>
    </w:p>
    <w:p w14:paraId="48665CD9" w14:textId="089F0BD4" w:rsidR="00976EFD" w:rsidRDefault="00976EFD" w:rsidP="00976EFD">
      <w:pPr>
        <w:spacing w:line="240" w:lineRule="auto"/>
        <w:ind w:firstLine="450"/>
        <w:jc w:val="both"/>
        <w:rPr>
          <w:rFonts w:asciiTheme="majorHAnsi" w:hAnsiTheme="majorHAnsi" w:cstheme="majorHAnsi"/>
          <w:b/>
          <w:sz w:val="24"/>
          <w:szCs w:val="24"/>
          <w:lang w:val="en-US"/>
        </w:rPr>
      </w:pPr>
      <w:r w:rsidRPr="00A21AEB">
        <w:rPr>
          <w:rFonts w:asciiTheme="majorHAnsi" w:hAnsiTheme="majorHAnsi" w:cstheme="majorHAnsi"/>
          <w:b/>
          <w:sz w:val="24"/>
          <w:szCs w:val="24"/>
        </w:rPr>
        <w:t>C</w:t>
      </w:r>
      <w:r w:rsidRPr="00A21AEB">
        <w:rPr>
          <w:rFonts w:asciiTheme="majorHAnsi" w:hAnsiTheme="majorHAnsi" w:cstheme="majorHAnsi"/>
          <w:sz w:val="24"/>
          <w:szCs w:val="24"/>
        </w:rPr>
        <w:t>.</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thể</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không</w:t>
      </w:r>
      <w:r w:rsidRPr="00A21AEB">
        <w:rPr>
          <w:rFonts w:asciiTheme="majorHAnsi" w:hAnsiTheme="majorHAnsi" w:cstheme="majorHAnsi"/>
          <w:spacing w:val="-1"/>
          <w:sz w:val="24"/>
          <w:szCs w:val="24"/>
        </w:rPr>
        <w:t xml:space="preserve"> </w:t>
      </w:r>
      <w:r w:rsidRPr="00A21AEB">
        <w:rPr>
          <w:rFonts w:asciiTheme="majorHAnsi" w:hAnsiTheme="majorHAnsi" w:cstheme="majorHAnsi"/>
          <w:spacing w:val="-2"/>
          <w:sz w:val="24"/>
          <w:szCs w:val="24"/>
        </w:rPr>
        <w:t>nhiễm.</w:t>
      </w:r>
      <w:r w:rsidRPr="00A21AEB">
        <w:rPr>
          <w:rFonts w:asciiTheme="majorHAnsi" w:hAnsiTheme="majorHAnsi" w:cstheme="majorHAnsi"/>
          <w:sz w:val="24"/>
          <w:szCs w:val="24"/>
        </w:rPr>
        <w:tab/>
      </w:r>
      <w:r>
        <w:rPr>
          <w:rFonts w:asciiTheme="majorHAnsi" w:hAnsiTheme="majorHAnsi" w:cstheme="majorHAnsi"/>
          <w:sz w:val="24"/>
          <w:szCs w:val="24"/>
          <w:lang w:val="en-US"/>
        </w:rPr>
        <w:tab/>
      </w:r>
      <w:r>
        <w:rPr>
          <w:rFonts w:asciiTheme="majorHAnsi" w:hAnsiTheme="majorHAnsi" w:cstheme="majorHAnsi"/>
          <w:sz w:val="24"/>
          <w:szCs w:val="24"/>
          <w:lang w:val="en-US"/>
        </w:rPr>
        <w:tab/>
      </w:r>
      <w:r w:rsidRPr="00A21AEB">
        <w:rPr>
          <w:rFonts w:asciiTheme="majorHAnsi" w:hAnsiTheme="majorHAnsi" w:cstheme="majorHAnsi"/>
          <w:b/>
          <w:sz w:val="24"/>
          <w:szCs w:val="24"/>
        </w:rPr>
        <w:t>D</w:t>
      </w:r>
      <w:r w:rsidRPr="00A21AEB">
        <w:rPr>
          <w:rFonts w:asciiTheme="majorHAnsi" w:hAnsiTheme="majorHAnsi" w:cstheme="majorHAnsi"/>
          <w:sz w:val="24"/>
          <w:szCs w:val="24"/>
        </w:rPr>
        <w:t>.</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thể</w:t>
      </w:r>
      <w:r w:rsidRPr="00A21AEB">
        <w:rPr>
          <w:rFonts w:asciiTheme="majorHAnsi" w:hAnsiTheme="majorHAnsi" w:cstheme="majorHAnsi"/>
          <w:spacing w:val="-2"/>
          <w:sz w:val="24"/>
          <w:szCs w:val="24"/>
        </w:rPr>
        <w:t xml:space="preserve"> </w:t>
      </w:r>
      <w:r w:rsidRPr="00A21AEB">
        <w:rPr>
          <w:rFonts w:asciiTheme="majorHAnsi" w:hAnsiTheme="majorHAnsi" w:cstheme="majorHAnsi"/>
          <w:sz w:val="24"/>
          <w:szCs w:val="24"/>
        </w:rPr>
        <w:t>bốn</w:t>
      </w:r>
      <w:r w:rsidRPr="00A21AEB">
        <w:rPr>
          <w:rFonts w:asciiTheme="majorHAnsi" w:hAnsiTheme="majorHAnsi" w:cstheme="majorHAnsi"/>
          <w:spacing w:val="-1"/>
          <w:sz w:val="24"/>
          <w:szCs w:val="24"/>
        </w:rPr>
        <w:t xml:space="preserve"> </w:t>
      </w:r>
      <w:r w:rsidRPr="00A21AEB">
        <w:rPr>
          <w:rFonts w:asciiTheme="majorHAnsi" w:hAnsiTheme="majorHAnsi" w:cstheme="majorHAnsi"/>
          <w:spacing w:val="-2"/>
          <w:sz w:val="24"/>
          <w:szCs w:val="24"/>
        </w:rPr>
        <w:t>nhiễm.</w:t>
      </w:r>
    </w:p>
    <w:p w14:paraId="3580BA69" w14:textId="47B3663F" w:rsidR="00CB068C" w:rsidRPr="00A33FF3" w:rsidRDefault="00CB068C" w:rsidP="00CB068C">
      <w:pPr>
        <w:spacing w:line="240" w:lineRule="auto"/>
        <w:jc w:val="both"/>
        <w:rPr>
          <w:rFonts w:asciiTheme="majorHAnsi" w:hAnsiTheme="majorHAnsi" w:cstheme="majorHAnsi"/>
          <w:sz w:val="24"/>
          <w:szCs w:val="24"/>
          <w:lang w:val="en-US"/>
        </w:rPr>
      </w:pPr>
      <w:r w:rsidRPr="00A33FF3">
        <w:rPr>
          <w:rFonts w:asciiTheme="majorHAnsi" w:hAnsiTheme="majorHAnsi" w:cstheme="majorHAnsi"/>
          <w:b/>
          <w:sz w:val="24"/>
          <w:szCs w:val="24"/>
        </w:rPr>
        <w:t>Câu 1</w:t>
      </w:r>
      <w:r w:rsidRPr="00A33FF3">
        <w:rPr>
          <w:rFonts w:asciiTheme="majorHAnsi" w:hAnsiTheme="majorHAnsi" w:cstheme="majorHAnsi"/>
          <w:b/>
          <w:sz w:val="24"/>
          <w:szCs w:val="24"/>
          <w:lang w:val="en-US"/>
        </w:rPr>
        <w:t>6</w:t>
      </w:r>
      <w:r w:rsidRPr="00A33FF3">
        <w:rPr>
          <w:rFonts w:asciiTheme="majorHAnsi" w:hAnsiTheme="majorHAnsi" w:cstheme="majorHAnsi"/>
          <w:b/>
          <w:sz w:val="24"/>
          <w:szCs w:val="24"/>
        </w:rPr>
        <w:t>.</w:t>
      </w:r>
      <w:r w:rsidRPr="00A33FF3">
        <w:rPr>
          <w:rFonts w:asciiTheme="majorHAnsi" w:hAnsiTheme="majorHAnsi" w:cstheme="majorHAnsi"/>
          <w:sz w:val="24"/>
          <w:szCs w:val="24"/>
        </w:rPr>
        <w:t xml:space="preserve"> Sục oxygene trong hệ sinh thái bể cá cảnh có vai trò gì?</w:t>
      </w:r>
      <w:r w:rsidRPr="00A33FF3">
        <w:rPr>
          <w:rFonts w:asciiTheme="majorHAnsi" w:hAnsiTheme="majorHAnsi" w:cstheme="majorHAnsi"/>
          <w:b/>
          <w:sz w:val="24"/>
          <w:szCs w:val="24"/>
          <w:lang w:val="en-US"/>
        </w:rPr>
        <w:tab/>
      </w:r>
      <w:r w:rsidRPr="00A33FF3">
        <w:rPr>
          <w:rFonts w:asciiTheme="majorHAnsi" w:hAnsiTheme="majorHAnsi" w:cstheme="majorHAnsi"/>
          <w:b/>
          <w:sz w:val="24"/>
          <w:szCs w:val="24"/>
          <w:lang w:val="en-US"/>
        </w:rPr>
        <w:tab/>
      </w:r>
      <w:r w:rsidRPr="00A33FF3">
        <w:rPr>
          <w:rFonts w:asciiTheme="majorHAnsi" w:hAnsiTheme="majorHAnsi" w:cstheme="majorHAnsi"/>
          <w:b/>
          <w:sz w:val="24"/>
          <w:szCs w:val="24"/>
          <w:lang w:val="en-US"/>
        </w:rPr>
        <w:tab/>
      </w:r>
      <w:r w:rsidRPr="00A33FF3">
        <w:rPr>
          <w:rFonts w:asciiTheme="majorHAnsi" w:hAnsiTheme="majorHAnsi" w:cstheme="majorHAnsi"/>
          <w:b/>
          <w:sz w:val="24"/>
          <w:szCs w:val="24"/>
          <w:lang w:val="en-US"/>
        </w:rPr>
        <w:tab/>
      </w:r>
      <w:r w:rsidRPr="00A33FF3">
        <w:rPr>
          <w:rFonts w:asciiTheme="majorHAnsi" w:hAnsiTheme="majorHAnsi" w:cstheme="majorHAnsi"/>
          <w:b/>
          <w:sz w:val="24"/>
          <w:szCs w:val="24"/>
          <w:lang w:val="en-US"/>
        </w:rPr>
        <w:tab/>
      </w:r>
    </w:p>
    <w:p w14:paraId="267C2EBB"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highlight w:val="cyan"/>
          <w:u w:val="single"/>
        </w:rPr>
        <w:t>A.</w:t>
      </w:r>
      <w:r w:rsidRPr="00A33FF3">
        <w:rPr>
          <w:rFonts w:asciiTheme="majorHAnsi" w:hAnsiTheme="majorHAnsi" w:cstheme="majorHAnsi"/>
          <w:sz w:val="24"/>
          <w:szCs w:val="24"/>
          <w:highlight w:val="cyan"/>
        </w:rPr>
        <w:t xml:space="preserve"> Cung cấp O</w:t>
      </w:r>
      <w:r w:rsidRPr="00A33FF3">
        <w:rPr>
          <w:rFonts w:asciiTheme="majorHAnsi" w:hAnsiTheme="majorHAnsi" w:cstheme="majorHAnsi"/>
          <w:sz w:val="24"/>
          <w:szCs w:val="24"/>
          <w:highlight w:val="cyan"/>
          <w:vertAlign w:val="subscript"/>
        </w:rPr>
        <w:t>2</w:t>
      </w:r>
      <w:r w:rsidRPr="00A33FF3">
        <w:rPr>
          <w:rFonts w:asciiTheme="majorHAnsi" w:hAnsiTheme="majorHAnsi" w:cstheme="majorHAnsi"/>
          <w:sz w:val="24"/>
          <w:szCs w:val="24"/>
          <w:highlight w:val="cyan"/>
        </w:rPr>
        <w:t xml:space="preserve"> cho các sinh vật hô hấp.</w:t>
      </w:r>
      <w:r w:rsidRPr="00A33FF3">
        <w:rPr>
          <w:rFonts w:asciiTheme="majorHAnsi" w:hAnsiTheme="majorHAnsi" w:cstheme="majorHAnsi"/>
          <w:sz w:val="24"/>
          <w:szCs w:val="24"/>
        </w:rPr>
        <w:tab/>
        <w:t xml:space="preserve">   </w:t>
      </w:r>
      <w:r w:rsidRPr="00A33FF3">
        <w:rPr>
          <w:rFonts w:asciiTheme="majorHAnsi" w:hAnsiTheme="majorHAnsi" w:cstheme="majorHAnsi"/>
          <w:b/>
          <w:sz w:val="24"/>
          <w:szCs w:val="24"/>
        </w:rPr>
        <w:t>B.</w:t>
      </w:r>
      <w:r w:rsidRPr="00A33FF3">
        <w:rPr>
          <w:rFonts w:asciiTheme="majorHAnsi" w:hAnsiTheme="majorHAnsi" w:cstheme="majorHAnsi"/>
          <w:sz w:val="24"/>
          <w:szCs w:val="24"/>
        </w:rPr>
        <w:t xml:space="preserve"> Cung cấp CO</w:t>
      </w:r>
      <w:r w:rsidRPr="00A33FF3">
        <w:rPr>
          <w:rFonts w:asciiTheme="majorHAnsi" w:hAnsiTheme="majorHAnsi" w:cstheme="majorHAnsi"/>
          <w:sz w:val="24"/>
          <w:szCs w:val="24"/>
          <w:vertAlign w:val="subscript"/>
        </w:rPr>
        <w:t>2</w:t>
      </w:r>
      <w:r w:rsidRPr="00A33FF3">
        <w:rPr>
          <w:rFonts w:asciiTheme="majorHAnsi" w:hAnsiTheme="majorHAnsi" w:cstheme="majorHAnsi"/>
          <w:sz w:val="24"/>
          <w:szCs w:val="24"/>
        </w:rPr>
        <w:t xml:space="preserve"> cho các thực vật quang hợp.</w:t>
      </w:r>
    </w:p>
    <w:p w14:paraId="05197495"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rPr>
        <w:t>C.</w:t>
      </w:r>
      <w:r w:rsidRPr="00A33FF3">
        <w:rPr>
          <w:rFonts w:asciiTheme="majorHAnsi" w:hAnsiTheme="majorHAnsi" w:cstheme="majorHAnsi"/>
          <w:sz w:val="24"/>
          <w:szCs w:val="24"/>
        </w:rPr>
        <w:t xml:space="preserve"> Cung cấp O</w:t>
      </w:r>
      <w:r w:rsidRPr="00A33FF3">
        <w:rPr>
          <w:rFonts w:asciiTheme="majorHAnsi" w:hAnsiTheme="majorHAnsi" w:cstheme="majorHAnsi"/>
          <w:sz w:val="24"/>
          <w:szCs w:val="24"/>
          <w:vertAlign w:val="subscript"/>
        </w:rPr>
        <w:t>2</w:t>
      </w:r>
      <w:r w:rsidRPr="00A33FF3">
        <w:rPr>
          <w:rFonts w:asciiTheme="majorHAnsi" w:hAnsiTheme="majorHAnsi" w:cstheme="majorHAnsi"/>
          <w:sz w:val="24"/>
          <w:szCs w:val="24"/>
        </w:rPr>
        <w:t xml:space="preserve"> cho các sinh vật quang hợp.   </w:t>
      </w:r>
      <w:r w:rsidRPr="00A33FF3">
        <w:rPr>
          <w:rFonts w:asciiTheme="majorHAnsi" w:hAnsiTheme="majorHAnsi" w:cstheme="majorHAnsi"/>
          <w:b/>
          <w:sz w:val="24"/>
          <w:szCs w:val="24"/>
        </w:rPr>
        <w:t>D.</w:t>
      </w:r>
      <w:r w:rsidRPr="00A33FF3">
        <w:rPr>
          <w:rFonts w:asciiTheme="majorHAnsi" w:hAnsiTheme="majorHAnsi" w:cstheme="majorHAnsi"/>
          <w:sz w:val="24"/>
          <w:szCs w:val="24"/>
        </w:rPr>
        <w:t xml:space="preserve"> Cung cấp CO</w:t>
      </w:r>
      <w:r w:rsidRPr="00A33FF3">
        <w:rPr>
          <w:rFonts w:asciiTheme="majorHAnsi" w:hAnsiTheme="majorHAnsi" w:cstheme="majorHAnsi"/>
          <w:sz w:val="24"/>
          <w:szCs w:val="24"/>
          <w:vertAlign w:val="subscript"/>
        </w:rPr>
        <w:t>2</w:t>
      </w:r>
      <w:r w:rsidRPr="00A33FF3">
        <w:rPr>
          <w:rFonts w:asciiTheme="majorHAnsi" w:hAnsiTheme="majorHAnsi" w:cstheme="majorHAnsi"/>
          <w:sz w:val="24"/>
          <w:szCs w:val="24"/>
        </w:rPr>
        <w:t xml:space="preserve"> cho các sinh vật hô hấp.</w:t>
      </w:r>
    </w:p>
    <w:p w14:paraId="3C9A37E5" w14:textId="77777777" w:rsidR="00CB068C" w:rsidRPr="00A33FF3" w:rsidRDefault="00CB068C" w:rsidP="00CB068C">
      <w:pPr>
        <w:spacing w:line="240" w:lineRule="auto"/>
        <w:jc w:val="both"/>
        <w:rPr>
          <w:rFonts w:asciiTheme="majorHAnsi" w:hAnsiTheme="majorHAnsi" w:cstheme="majorHAnsi"/>
          <w:sz w:val="24"/>
          <w:szCs w:val="24"/>
        </w:rPr>
      </w:pPr>
      <w:r w:rsidRPr="00A33FF3">
        <w:rPr>
          <w:rFonts w:asciiTheme="majorHAnsi" w:hAnsiTheme="majorHAnsi" w:cstheme="majorHAnsi"/>
          <w:b/>
          <w:sz w:val="24"/>
          <w:szCs w:val="24"/>
        </w:rPr>
        <w:t xml:space="preserve">Câu </w:t>
      </w:r>
      <w:r w:rsidRPr="00A33FF3">
        <w:rPr>
          <w:rFonts w:asciiTheme="majorHAnsi" w:hAnsiTheme="majorHAnsi" w:cstheme="majorHAnsi"/>
          <w:b/>
          <w:sz w:val="24"/>
          <w:szCs w:val="24"/>
          <w:lang w:val="en-US"/>
        </w:rPr>
        <w:t>17</w:t>
      </w:r>
      <w:r w:rsidRPr="00A33FF3">
        <w:rPr>
          <w:rFonts w:asciiTheme="majorHAnsi" w:hAnsiTheme="majorHAnsi" w:cstheme="majorHAnsi"/>
          <w:b/>
          <w:sz w:val="24"/>
          <w:szCs w:val="24"/>
        </w:rPr>
        <w:t>.</w:t>
      </w:r>
      <w:r w:rsidRPr="00A33FF3">
        <w:rPr>
          <w:rFonts w:asciiTheme="majorHAnsi" w:hAnsiTheme="majorHAnsi" w:cstheme="majorHAnsi"/>
          <w:sz w:val="24"/>
          <w:szCs w:val="24"/>
        </w:rPr>
        <w:t xml:space="preserve"> Một quần thể thực vật đang ở trạng thái cân bằng di truyền</w:t>
      </w:r>
      <w:r w:rsidRPr="00A33FF3">
        <w:rPr>
          <w:rFonts w:asciiTheme="majorHAnsi" w:hAnsiTheme="majorHAnsi" w:cstheme="majorHAnsi"/>
          <w:sz w:val="24"/>
          <w:szCs w:val="24"/>
          <w:lang w:val="en-US"/>
        </w:rPr>
        <w:t>, xét 1 gen nằm trên NST thường và chỉ có 2 allele B,b</w:t>
      </w:r>
      <w:r w:rsidRPr="00A33FF3">
        <w:rPr>
          <w:rFonts w:asciiTheme="majorHAnsi" w:hAnsiTheme="majorHAnsi" w:cstheme="majorHAnsi"/>
          <w:sz w:val="24"/>
          <w:szCs w:val="24"/>
        </w:rPr>
        <w:t xml:space="preserve"> </w:t>
      </w:r>
      <w:r w:rsidRPr="00A33FF3">
        <w:rPr>
          <w:rFonts w:asciiTheme="majorHAnsi" w:hAnsiTheme="majorHAnsi" w:cstheme="majorHAnsi"/>
          <w:sz w:val="24"/>
          <w:szCs w:val="24"/>
          <w:lang w:val="en-US"/>
        </w:rPr>
        <w:t>biết</w:t>
      </w:r>
      <w:r w:rsidRPr="00A33FF3">
        <w:rPr>
          <w:rFonts w:asciiTheme="majorHAnsi" w:hAnsiTheme="majorHAnsi" w:cstheme="majorHAnsi"/>
          <w:sz w:val="24"/>
          <w:szCs w:val="24"/>
        </w:rPr>
        <w:t xml:space="preserve"> tần số allele B là 0,3. Theo lý thuyết, tần số kiểu gene bb của quần thể này là</w:t>
      </w:r>
    </w:p>
    <w:p w14:paraId="035F15C6" w14:textId="77777777" w:rsidR="00CB068C" w:rsidRPr="00A33FF3" w:rsidRDefault="00CB068C" w:rsidP="00CB068C">
      <w:pPr>
        <w:spacing w:line="240" w:lineRule="auto"/>
        <w:ind w:firstLine="450"/>
        <w:jc w:val="both"/>
        <w:rPr>
          <w:rFonts w:asciiTheme="majorHAnsi" w:hAnsiTheme="majorHAnsi" w:cstheme="majorHAnsi"/>
          <w:sz w:val="24"/>
          <w:szCs w:val="24"/>
          <w:lang w:val="en-US"/>
        </w:rPr>
      </w:pPr>
      <w:r w:rsidRPr="00A33FF3">
        <w:rPr>
          <w:rFonts w:asciiTheme="majorHAnsi" w:hAnsiTheme="majorHAnsi" w:cstheme="majorHAnsi"/>
          <w:b/>
          <w:sz w:val="24"/>
          <w:szCs w:val="24"/>
          <w:highlight w:val="cyan"/>
          <w:u w:val="single"/>
        </w:rPr>
        <w:t>A.</w:t>
      </w:r>
      <w:r w:rsidRPr="00A33FF3">
        <w:rPr>
          <w:rFonts w:asciiTheme="majorHAnsi" w:hAnsiTheme="majorHAnsi" w:cstheme="majorHAnsi"/>
          <w:sz w:val="24"/>
          <w:szCs w:val="24"/>
          <w:highlight w:val="cyan"/>
        </w:rPr>
        <w:t xml:space="preserve"> 0,49.</w:t>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b/>
          <w:sz w:val="24"/>
          <w:szCs w:val="24"/>
        </w:rPr>
        <w:t>B.</w:t>
      </w:r>
      <w:r w:rsidRPr="00A33FF3">
        <w:rPr>
          <w:rFonts w:asciiTheme="majorHAnsi" w:hAnsiTheme="majorHAnsi" w:cstheme="majorHAnsi"/>
          <w:sz w:val="24"/>
          <w:szCs w:val="24"/>
        </w:rPr>
        <w:t xml:space="preserve"> 0,60.</w:t>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b/>
          <w:sz w:val="24"/>
          <w:szCs w:val="24"/>
        </w:rPr>
        <w:t>C.</w:t>
      </w:r>
      <w:r w:rsidRPr="00A33FF3">
        <w:rPr>
          <w:rFonts w:asciiTheme="majorHAnsi" w:hAnsiTheme="majorHAnsi" w:cstheme="majorHAnsi"/>
          <w:sz w:val="24"/>
          <w:szCs w:val="24"/>
        </w:rPr>
        <w:t xml:space="preserve"> 0,42</w:t>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b/>
          <w:sz w:val="24"/>
          <w:szCs w:val="24"/>
        </w:rPr>
        <w:t>D.</w:t>
      </w:r>
      <w:r w:rsidRPr="00A33FF3">
        <w:rPr>
          <w:rFonts w:asciiTheme="majorHAnsi" w:hAnsiTheme="majorHAnsi" w:cstheme="majorHAnsi"/>
          <w:sz w:val="24"/>
          <w:szCs w:val="24"/>
        </w:rPr>
        <w:t xml:space="preserve"> 0,30</w:t>
      </w:r>
    </w:p>
    <w:p w14:paraId="71D30EA4" w14:textId="77777777" w:rsidR="00CB068C" w:rsidRPr="00A33FF3" w:rsidRDefault="00CB068C" w:rsidP="00CB068C">
      <w:pPr>
        <w:spacing w:line="240" w:lineRule="auto"/>
        <w:jc w:val="center"/>
        <w:rPr>
          <w:rFonts w:asciiTheme="majorHAnsi" w:hAnsiTheme="majorHAnsi" w:cstheme="majorHAnsi"/>
          <w:b/>
          <w:color w:val="0070C0"/>
          <w:sz w:val="24"/>
          <w:szCs w:val="24"/>
        </w:rPr>
      </w:pPr>
      <w:r w:rsidRPr="00A33FF3">
        <w:rPr>
          <w:rFonts w:asciiTheme="majorHAnsi" w:hAnsiTheme="majorHAnsi" w:cstheme="majorHAnsi"/>
          <w:b/>
          <w:color w:val="0070C0"/>
          <w:sz w:val="24"/>
          <w:szCs w:val="24"/>
        </w:rPr>
        <w:t>Hướng dẫn giải</w:t>
      </w:r>
    </w:p>
    <w:p w14:paraId="48E58EE2"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 Một quần thể được coi là ở trạng thái cân bằng di truyền khi tỉ lệ các kiểu gene (thành phần kiểu gene) của quần thể tuân theo công thức: p² +2pq+q²=1. Trong đó: p là tần số allele trội, q là tần số allele lặn, p</w:t>
      </w:r>
      <w:r w:rsidRPr="00A33FF3">
        <w:rPr>
          <w:rFonts w:asciiTheme="majorHAnsi" w:hAnsiTheme="majorHAnsi" w:cstheme="majorHAnsi"/>
          <w:i/>
          <w:color w:val="C00000"/>
          <w:sz w:val="24"/>
          <w:szCs w:val="24"/>
          <w:vertAlign w:val="superscript"/>
        </w:rPr>
        <w:t>2</w:t>
      </w:r>
      <w:r w:rsidRPr="00A33FF3">
        <w:rPr>
          <w:rFonts w:asciiTheme="majorHAnsi" w:hAnsiTheme="majorHAnsi" w:cstheme="majorHAnsi"/>
          <w:i/>
          <w:color w:val="C00000"/>
          <w:sz w:val="24"/>
          <w:szCs w:val="24"/>
        </w:rPr>
        <w:t xml:space="preserve"> là tần số kiểu gene đồng hợp trội, 2pq là tần số kiểu gene dị hợp và q</w:t>
      </w:r>
      <w:r w:rsidRPr="00A33FF3">
        <w:rPr>
          <w:rFonts w:asciiTheme="majorHAnsi" w:hAnsiTheme="majorHAnsi" w:cstheme="majorHAnsi"/>
          <w:i/>
          <w:color w:val="C00000"/>
          <w:sz w:val="24"/>
          <w:szCs w:val="24"/>
          <w:vertAlign w:val="superscript"/>
        </w:rPr>
        <w:t>2</w:t>
      </w:r>
      <w:r w:rsidRPr="00A33FF3">
        <w:rPr>
          <w:rFonts w:asciiTheme="majorHAnsi" w:hAnsiTheme="majorHAnsi" w:cstheme="majorHAnsi"/>
          <w:i/>
          <w:color w:val="C00000"/>
          <w:sz w:val="24"/>
          <w:szCs w:val="24"/>
        </w:rPr>
        <w:t xml:space="preserve"> là tần số kiểu gene đồng hợp lặn.</w:t>
      </w:r>
    </w:p>
    <w:p w14:paraId="29A73DC2"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P+q = 1; P= 0,3 --&gt; q = 0,7 =&gt; q</w:t>
      </w:r>
      <w:r w:rsidRPr="00A33FF3">
        <w:rPr>
          <w:rFonts w:asciiTheme="majorHAnsi" w:hAnsiTheme="majorHAnsi" w:cstheme="majorHAnsi"/>
          <w:i/>
          <w:color w:val="C00000"/>
          <w:sz w:val="24"/>
          <w:szCs w:val="24"/>
          <w:vertAlign w:val="superscript"/>
        </w:rPr>
        <w:t>2</w:t>
      </w:r>
      <w:r w:rsidRPr="00A33FF3">
        <w:rPr>
          <w:rFonts w:asciiTheme="majorHAnsi" w:hAnsiTheme="majorHAnsi" w:cstheme="majorHAnsi"/>
          <w:i/>
          <w:color w:val="C00000"/>
          <w:sz w:val="24"/>
          <w:szCs w:val="24"/>
        </w:rPr>
        <w:t xml:space="preserve"> = 0,49</w:t>
      </w:r>
    </w:p>
    <w:p w14:paraId="0FF90429" w14:textId="77777777" w:rsidR="00CB068C" w:rsidRPr="00A33FF3" w:rsidRDefault="00CB068C" w:rsidP="00CB068C">
      <w:pPr>
        <w:spacing w:line="240" w:lineRule="auto"/>
        <w:jc w:val="both"/>
        <w:rPr>
          <w:rFonts w:asciiTheme="majorHAnsi" w:hAnsiTheme="majorHAnsi" w:cstheme="majorHAnsi"/>
          <w:b/>
          <w:sz w:val="24"/>
          <w:szCs w:val="24"/>
          <w:lang w:val="en-US"/>
        </w:rPr>
      </w:pPr>
      <w:r w:rsidRPr="00A33FF3">
        <w:rPr>
          <w:rFonts w:asciiTheme="majorHAnsi" w:hAnsiTheme="majorHAnsi" w:cstheme="majorHAnsi"/>
          <w:b/>
          <w:sz w:val="24"/>
          <w:szCs w:val="24"/>
        </w:rPr>
        <w:t xml:space="preserve">Câu </w:t>
      </w:r>
      <w:r w:rsidRPr="00A33FF3">
        <w:rPr>
          <w:rFonts w:asciiTheme="majorHAnsi" w:hAnsiTheme="majorHAnsi" w:cstheme="majorHAnsi"/>
          <w:b/>
          <w:sz w:val="24"/>
          <w:szCs w:val="24"/>
          <w:lang w:val="en-US"/>
        </w:rPr>
        <w:t>18</w:t>
      </w:r>
      <w:r w:rsidRPr="00A33FF3">
        <w:rPr>
          <w:rFonts w:asciiTheme="majorHAnsi" w:hAnsiTheme="majorHAnsi" w:cstheme="majorHAnsi"/>
          <w:b/>
          <w:sz w:val="24"/>
          <w:szCs w:val="24"/>
        </w:rPr>
        <w:t>.</w:t>
      </w:r>
      <w:r w:rsidRPr="00A33FF3">
        <w:rPr>
          <w:rFonts w:asciiTheme="majorHAnsi" w:hAnsiTheme="majorHAnsi" w:cstheme="majorHAnsi"/>
          <w:sz w:val="24"/>
          <w:szCs w:val="24"/>
        </w:rPr>
        <w:t xml:space="preserve"> Ở người, xét 2 gene trên 2 cặp nhiễm sắc thể thường; gene quy định nhóm máu có 3 allele là I</w:t>
      </w:r>
      <w:r w:rsidRPr="00A33FF3">
        <w:rPr>
          <w:rFonts w:asciiTheme="majorHAnsi" w:hAnsiTheme="majorHAnsi" w:cstheme="majorHAnsi"/>
          <w:sz w:val="24"/>
          <w:szCs w:val="24"/>
          <w:vertAlign w:val="superscript"/>
        </w:rPr>
        <w:t>A</w:t>
      </w:r>
      <w:r w:rsidRPr="00A33FF3">
        <w:rPr>
          <w:rFonts w:asciiTheme="majorHAnsi" w:hAnsiTheme="majorHAnsi" w:cstheme="majorHAnsi"/>
          <w:sz w:val="24"/>
          <w:szCs w:val="24"/>
        </w:rPr>
        <w:t>, I</w:t>
      </w:r>
      <w:r w:rsidRPr="00A33FF3">
        <w:rPr>
          <w:rFonts w:asciiTheme="majorHAnsi" w:hAnsiTheme="majorHAnsi" w:cstheme="majorHAnsi"/>
          <w:sz w:val="24"/>
          <w:szCs w:val="24"/>
          <w:vertAlign w:val="superscript"/>
        </w:rPr>
        <w:t>B</w:t>
      </w:r>
      <w:r w:rsidRPr="00A33FF3">
        <w:rPr>
          <w:rFonts w:asciiTheme="majorHAnsi" w:hAnsiTheme="majorHAnsi" w:cstheme="majorHAnsi"/>
          <w:sz w:val="24"/>
          <w:szCs w:val="24"/>
        </w:rPr>
        <w:t>, I</w:t>
      </w:r>
      <w:r w:rsidRPr="00A33FF3">
        <w:rPr>
          <w:rFonts w:asciiTheme="majorHAnsi" w:hAnsiTheme="majorHAnsi" w:cstheme="majorHAnsi"/>
          <w:sz w:val="24"/>
          <w:szCs w:val="24"/>
          <w:vertAlign w:val="superscript"/>
        </w:rPr>
        <w:t>O</w:t>
      </w:r>
      <w:r w:rsidRPr="00A33FF3">
        <w:rPr>
          <w:rFonts w:asciiTheme="majorHAnsi" w:hAnsiTheme="majorHAnsi" w:cstheme="majorHAnsi"/>
          <w:sz w:val="24"/>
          <w:szCs w:val="24"/>
        </w:rPr>
        <w:t>. Kiểu gene I</w:t>
      </w:r>
      <w:r w:rsidRPr="00A33FF3">
        <w:rPr>
          <w:rFonts w:asciiTheme="majorHAnsi" w:hAnsiTheme="majorHAnsi" w:cstheme="majorHAnsi"/>
          <w:sz w:val="24"/>
          <w:szCs w:val="24"/>
          <w:vertAlign w:val="superscript"/>
        </w:rPr>
        <w:t>A</w:t>
      </w:r>
      <w:r w:rsidRPr="00A33FF3">
        <w:rPr>
          <w:rFonts w:asciiTheme="majorHAnsi" w:hAnsiTheme="majorHAnsi" w:cstheme="majorHAnsi"/>
          <w:sz w:val="24"/>
          <w:szCs w:val="24"/>
        </w:rPr>
        <w:t>I</w:t>
      </w:r>
      <w:r w:rsidRPr="00A33FF3">
        <w:rPr>
          <w:rFonts w:asciiTheme="majorHAnsi" w:hAnsiTheme="majorHAnsi" w:cstheme="majorHAnsi"/>
          <w:sz w:val="24"/>
          <w:szCs w:val="24"/>
          <w:vertAlign w:val="superscript"/>
        </w:rPr>
        <w:t>A</w:t>
      </w:r>
      <w:r w:rsidRPr="00A33FF3">
        <w:rPr>
          <w:rFonts w:asciiTheme="majorHAnsi" w:hAnsiTheme="majorHAnsi" w:cstheme="majorHAnsi"/>
          <w:sz w:val="24"/>
          <w:szCs w:val="24"/>
        </w:rPr>
        <w:t xml:space="preserve"> và I</w:t>
      </w:r>
      <w:r w:rsidRPr="00A33FF3">
        <w:rPr>
          <w:rFonts w:asciiTheme="majorHAnsi" w:hAnsiTheme="majorHAnsi" w:cstheme="majorHAnsi"/>
          <w:sz w:val="24"/>
          <w:szCs w:val="24"/>
          <w:vertAlign w:val="superscript"/>
        </w:rPr>
        <w:t>A</w:t>
      </w:r>
      <w:r w:rsidRPr="00A33FF3">
        <w:rPr>
          <w:rFonts w:asciiTheme="majorHAnsi" w:hAnsiTheme="majorHAnsi" w:cstheme="majorHAnsi"/>
          <w:sz w:val="24"/>
          <w:szCs w:val="24"/>
        </w:rPr>
        <w:t>I</w:t>
      </w:r>
      <w:r w:rsidRPr="00A33FF3">
        <w:rPr>
          <w:rFonts w:asciiTheme="majorHAnsi" w:hAnsiTheme="majorHAnsi" w:cstheme="majorHAnsi"/>
          <w:sz w:val="24"/>
          <w:szCs w:val="24"/>
          <w:vertAlign w:val="superscript"/>
        </w:rPr>
        <w:t>O</w:t>
      </w:r>
      <w:r w:rsidRPr="00A33FF3">
        <w:rPr>
          <w:rFonts w:asciiTheme="majorHAnsi" w:hAnsiTheme="majorHAnsi" w:cstheme="majorHAnsi"/>
          <w:sz w:val="24"/>
          <w:szCs w:val="24"/>
        </w:rPr>
        <w:t xml:space="preserve"> quy định nhóm máu A; kiểu gene I</w:t>
      </w:r>
      <w:r w:rsidRPr="00A33FF3">
        <w:rPr>
          <w:rFonts w:asciiTheme="majorHAnsi" w:hAnsiTheme="majorHAnsi" w:cstheme="majorHAnsi"/>
          <w:sz w:val="24"/>
          <w:szCs w:val="24"/>
          <w:vertAlign w:val="superscript"/>
        </w:rPr>
        <w:t>B</w:t>
      </w:r>
      <w:r w:rsidRPr="00A33FF3">
        <w:rPr>
          <w:rFonts w:asciiTheme="majorHAnsi" w:hAnsiTheme="majorHAnsi" w:cstheme="majorHAnsi"/>
          <w:sz w:val="24"/>
          <w:szCs w:val="24"/>
        </w:rPr>
        <w:t>I</w:t>
      </w:r>
      <w:r w:rsidRPr="00A33FF3">
        <w:rPr>
          <w:rFonts w:asciiTheme="majorHAnsi" w:hAnsiTheme="majorHAnsi" w:cstheme="majorHAnsi"/>
          <w:sz w:val="24"/>
          <w:szCs w:val="24"/>
          <w:vertAlign w:val="superscript"/>
        </w:rPr>
        <w:t>B</w:t>
      </w:r>
      <w:r w:rsidRPr="00A33FF3">
        <w:rPr>
          <w:rFonts w:asciiTheme="majorHAnsi" w:hAnsiTheme="majorHAnsi" w:cstheme="majorHAnsi"/>
          <w:sz w:val="24"/>
          <w:szCs w:val="24"/>
        </w:rPr>
        <w:t xml:space="preserve"> và I</w:t>
      </w:r>
      <w:r w:rsidRPr="00A33FF3">
        <w:rPr>
          <w:rFonts w:asciiTheme="majorHAnsi" w:hAnsiTheme="majorHAnsi" w:cstheme="majorHAnsi"/>
          <w:sz w:val="24"/>
          <w:szCs w:val="24"/>
          <w:vertAlign w:val="superscript"/>
        </w:rPr>
        <w:t>B</w:t>
      </w:r>
      <w:r w:rsidRPr="00A33FF3">
        <w:rPr>
          <w:rFonts w:asciiTheme="majorHAnsi" w:hAnsiTheme="majorHAnsi" w:cstheme="majorHAnsi"/>
          <w:sz w:val="24"/>
          <w:szCs w:val="24"/>
        </w:rPr>
        <w:t>I</w:t>
      </w:r>
      <w:r w:rsidRPr="00A33FF3">
        <w:rPr>
          <w:rFonts w:asciiTheme="majorHAnsi" w:hAnsiTheme="majorHAnsi" w:cstheme="majorHAnsi"/>
          <w:sz w:val="24"/>
          <w:szCs w:val="24"/>
          <w:vertAlign w:val="superscript"/>
        </w:rPr>
        <w:t>O</w:t>
      </w:r>
      <w:r w:rsidRPr="00A33FF3">
        <w:rPr>
          <w:rFonts w:asciiTheme="majorHAnsi" w:hAnsiTheme="majorHAnsi" w:cstheme="majorHAnsi"/>
          <w:sz w:val="24"/>
          <w:szCs w:val="24"/>
        </w:rPr>
        <w:t xml:space="preserve"> quy định nhóm máu B; kiểu gene I</w:t>
      </w:r>
      <w:r w:rsidRPr="00A33FF3">
        <w:rPr>
          <w:rFonts w:asciiTheme="majorHAnsi" w:hAnsiTheme="majorHAnsi" w:cstheme="majorHAnsi"/>
          <w:sz w:val="24"/>
          <w:szCs w:val="24"/>
          <w:vertAlign w:val="superscript"/>
        </w:rPr>
        <w:t>A</w:t>
      </w:r>
      <w:r w:rsidRPr="00A33FF3">
        <w:rPr>
          <w:rFonts w:asciiTheme="majorHAnsi" w:hAnsiTheme="majorHAnsi" w:cstheme="majorHAnsi"/>
          <w:sz w:val="24"/>
          <w:szCs w:val="24"/>
        </w:rPr>
        <w:t>I</w:t>
      </w:r>
      <w:r w:rsidRPr="00A33FF3">
        <w:rPr>
          <w:rFonts w:asciiTheme="majorHAnsi" w:hAnsiTheme="majorHAnsi" w:cstheme="majorHAnsi"/>
          <w:sz w:val="24"/>
          <w:szCs w:val="24"/>
          <w:vertAlign w:val="superscript"/>
        </w:rPr>
        <w:t>B</w:t>
      </w:r>
      <w:r w:rsidRPr="00A33FF3">
        <w:rPr>
          <w:rFonts w:asciiTheme="majorHAnsi" w:hAnsiTheme="majorHAnsi" w:cstheme="majorHAnsi"/>
          <w:sz w:val="24"/>
          <w:szCs w:val="24"/>
        </w:rPr>
        <w:t xml:space="preserve"> quy định nhóm máu AB; kiểu gene I</w:t>
      </w:r>
      <w:r w:rsidRPr="00A33FF3">
        <w:rPr>
          <w:rFonts w:asciiTheme="majorHAnsi" w:hAnsiTheme="majorHAnsi" w:cstheme="majorHAnsi"/>
          <w:sz w:val="24"/>
          <w:szCs w:val="24"/>
          <w:vertAlign w:val="superscript"/>
        </w:rPr>
        <w:t>O</w:t>
      </w:r>
      <w:r w:rsidRPr="00A33FF3">
        <w:rPr>
          <w:rFonts w:asciiTheme="majorHAnsi" w:hAnsiTheme="majorHAnsi" w:cstheme="majorHAnsi"/>
          <w:sz w:val="24"/>
          <w:szCs w:val="24"/>
        </w:rPr>
        <w:t>I</w:t>
      </w:r>
      <w:r w:rsidRPr="00A33FF3">
        <w:rPr>
          <w:rFonts w:asciiTheme="majorHAnsi" w:hAnsiTheme="majorHAnsi" w:cstheme="majorHAnsi"/>
          <w:sz w:val="24"/>
          <w:szCs w:val="24"/>
          <w:vertAlign w:val="superscript"/>
        </w:rPr>
        <w:t>O</w:t>
      </w:r>
      <w:r w:rsidRPr="00A33FF3">
        <w:rPr>
          <w:rFonts w:asciiTheme="majorHAnsi" w:hAnsiTheme="majorHAnsi" w:cstheme="majorHAnsi"/>
          <w:sz w:val="24"/>
          <w:szCs w:val="24"/>
        </w:rPr>
        <w:t xml:space="preserve"> quy định nhóm máu O; gene quy định dạng tóc có 2 allele, allele D trội hoàn toàn so với allele d. Nghiên cứu sự di truyền tính trạng nhóm máu và dạng tóc trong một dòng họ, người ta xây dựng sơ đồ phả hệ như </w:t>
      </w:r>
      <w:r w:rsidRPr="00A33FF3">
        <w:rPr>
          <w:rFonts w:asciiTheme="majorHAnsi" w:hAnsiTheme="majorHAnsi" w:cstheme="majorHAnsi"/>
          <w:b/>
          <w:sz w:val="24"/>
          <w:szCs w:val="24"/>
        </w:rPr>
        <w:t xml:space="preserve">Hình </w:t>
      </w:r>
      <w:r w:rsidRPr="00A33FF3">
        <w:rPr>
          <w:rFonts w:asciiTheme="majorHAnsi" w:hAnsiTheme="majorHAnsi" w:cstheme="majorHAnsi"/>
          <w:b/>
          <w:sz w:val="24"/>
          <w:szCs w:val="2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9"/>
        <w:gridCol w:w="1441"/>
      </w:tblGrid>
      <w:tr w:rsidR="00CB068C" w:rsidRPr="00A33FF3" w14:paraId="29312FC0" w14:textId="77777777" w:rsidTr="002C35D1">
        <w:trPr>
          <w:trHeight w:val="569"/>
          <w:jc w:val="center"/>
        </w:trPr>
        <w:tc>
          <w:tcPr>
            <w:tcW w:w="6919" w:type="dxa"/>
            <w:vMerge w:val="restart"/>
          </w:tcPr>
          <w:p w14:paraId="5F2153B6" w14:textId="77777777" w:rsidR="00CB068C" w:rsidRPr="00A33FF3" w:rsidRDefault="00CB068C" w:rsidP="002C35D1">
            <w:pPr>
              <w:jc w:val="both"/>
              <w:rPr>
                <w:rFonts w:asciiTheme="majorHAnsi" w:hAnsiTheme="majorHAnsi" w:cstheme="majorHAnsi"/>
                <w:sz w:val="24"/>
                <w:szCs w:val="24"/>
              </w:rPr>
            </w:pPr>
            <w:r w:rsidRPr="00A33FF3">
              <w:rPr>
                <w:rFonts w:asciiTheme="majorHAnsi" w:hAnsiTheme="majorHAnsi" w:cstheme="majorHAnsi"/>
                <w:noProof/>
                <w:sz w:val="24"/>
                <w:szCs w:val="24"/>
                <w:lang w:eastAsia="vi-VN"/>
              </w:rPr>
              <w:drawing>
                <wp:inline distT="0" distB="0" distL="0" distR="0" wp14:anchorId="76DCB516" wp14:editId="0C1C0A47">
                  <wp:extent cx="3957851" cy="1098644"/>
                  <wp:effectExtent l="0" t="0" r="5080" b="6350"/>
                  <wp:docPr id="2022915186" name="Picture 202291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rotWithShape="1">
                          <a:blip r:embed="rId22">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7921" t="49800" r="24660" b="37974"/>
                          <a:stretch/>
                        </pic:blipFill>
                        <pic:spPr bwMode="auto">
                          <a:xfrm>
                            <a:off x="0" y="0"/>
                            <a:ext cx="3957967" cy="10986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1" w:type="dxa"/>
          </w:tcPr>
          <w:p w14:paraId="1C955D83" w14:textId="77777777" w:rsidR="00CB068C" w:rsidRPr="00A33FF3" w:rsidRDefault="00CB068C" w:rsidP="002C35D1">
            <w:pPr>
              <w:rPr>
                <w:rFonts w:asciiTheme="majorHAnsi" w:hAnsiTheme="majorHAnsi" w:cstheme="majorHAnsi"/>
                <w:sz w:val="24"/>
                <w:szCs w:val="24"/>
              </w:rPr>
            </w:pPr>
            <w:r w:rsidRPr="00A33FF3">
              <w:rPr>
                <w:rFonts w:asciiTheme="majorHAnsi" w:hAnsiTheme="majorHAnsi" w:cstheme="majorHAnsi"/>
                <w:sz w:val="24"/>
                <w:szCs w:val="24"/>
              </w:rPr>
              <w:t>Chưa rõ kiểu hình</w:t>
            </w:r>
          </w:p>
        </w:tc>
      </w:tr>
      <w:tr w:rsidR="00CB068C" w:rsidRPr="00A33FF3" w14:paraId="21FD09CA" w14:textId="77777777" w:rsidTr="002C35D1">
        <w:trPr>
          <w:trHeight w:val="391"/>
          <w:jc w:val="center"/>
        </w:trPr>
        <w:tc>
          <w:tcPr>
            <w:tcW w:w="6919" w:type="dxa"/>
            <w:vMerge/>
          </w:tcPr>
          <w:p w14:paraId="5F01A553" w14:textId="77777777" w:rsidR="00CB068C" w:rsidRPr="00A33FF3" w:rsidRDefault="00CB068C" w:rsidP="002C35D1">
            <w:pPr>
              <w:jc w:val="both"/>
              <w:rPr>
                <w:rFonts w:asciiTheme="majorHAnsi" w:hAnsiTheme="majorHAnsi" w:cstheme="majorHAnsi"/>
                <w:sz w:val="24"/>
                <w:szCs w:val="24"/>
              </w:rPr>
            </w:pPr>
          </w:p>
        </w:tc>
        <w:tc>
          <w:tcPr>
            <w:tcW w:w="1441" w:type="dxa"/>
          </w:tcPr>
          <w:p w14:paraId="5D30536B" w14:textId="77777777" w:rsidR="00CB068C" w:rsidRPr="00A33FF3" w:rsidRDefault="00CB068C" w:rsidP="002C35D1">
            <w:pPr>
              <w:spacing w:before="60" w:after="60"/>
              <w:jc w:val="both"/>
              <w:rPr>
                <w:rFonts w:asciiTheme="majorHAnsi" w:hAnsiTheme="majorHAnsi" w:cstheme="majorHAnsi"/>
                <w:sz w:val="24"/>
                <w:szCs w:val="24"/>
              </w:rPr>
            </w:pPr>
            <w:r w:rsidRPr="00A33FF3">
              <w:rPr>
                <w:rFonts w:asciiTheme="majorHAnsi" w:hAnsiTheme="majorHAnsi" w:cstheme="majorHAnsi"/>
                <w:sz w:val="24"/>
                <w:szCs w:val="24"/>
              </w:rPr>
              <w:t>Tóc quăn</w:t>
            </w:r>
          </w:p>
        </w:tc>
      </w:tr>
      <w:tr w:rsidR="00CB068C" w:rsidRPr="00A33FF3" w14:paraId="57324DA7" w14:textId="77777777" w:rsidTr="002C35D1">
        <w:trPr>
          <w:trHeight w:val="569"/>
          <w:jc w:val="center"/>
        </w:trPr>
        <w:tc>
          <w:tcPr>
            <w:tcW w:w="6919" w:type="dxa"/>
            <w:vMerge/>
          </w:tcPr>
          <w:p w14:paraId="036D3CAA" w14:textId="77777777" w:rsidR="00CB068C" w:rsidRPr="00A33FF3" w:rsidRDefault="00CB068C" w:rsidP="002C35D1">
            <w:pPr>
              <w:jc w:val="both"/>
              <w:rPr>
                <w:rFonts w:asciiTheme="majorHAnsi" w:hAnsiTheme="majorHAnsi" w:cstheme="majorHAnsi"/>
                <w:sz w:val="24"/>
                <w:szCs w:val="24"/>
              </w:rPr>
            </w:pPr>
          </w:p>
        </w:tc>
        <w:tc>
          <w:tcPr>
            <w:tcW w:w="1441" w:type="dxa"/>
          </w:tcPr>
          <w:p w14:paraId="10BCF4AB" w14:textId="77777777" w:rsidR="00CB068C" w:rsidRPr="00A33FF3" w:rsidRDefault="00CB068C" w:rsidP="002C35D1">
            <w:pPr>
              <w:jc w:val="both"/>
              <w:rPr>
                <w:rFonts w:asciiTheme="majorHAnsi" w:hAnsiTheme="majorHAnsi" w:cstheme="majorHAnsi"/>
                <w:sz w:val="24"/>
                <w:szCs w:val="24"/>
              </w:rPr>
            </w:pPr>
          </w:p>
          <w:p w14:paraId="3C02EC5C" w14:textId="77777777" w:rsidR="00CB068C" w:rsidRPr="00A33FF3" w:rsidRDefault="00CB068C" w:rsidP="002C35D1">
            <w:pPr>
              <w:jc w:val="both"/>
              <w:rPr>
                <w:rFonts w:asciiTheme="majorHAnsi" w:hAnsiTheme="majorHAnsi" w:cstheme="majorHAnsi"/>
                <w:sz w:val="24"/>
                <w:szCs w:val="24"/>
              </w:rPr>
            </w:pPr>
            <w:r w:rsidRPr="00A33FF3">
              <w:rPr>
                <w:rFonts w:asciiTheme="majorHAnsi" w:hAnsiTheme="majorHAnsi" w:cstheme="majorHAnsi"/>
                <w:sz w:val="24"/>
                <w:szCs w:val="24"/>
              </w:rPr>
              <w:t>Tóc thẳng</w:t>
            </w:r>
          </w:p>
        </w:tc>
      </w:tr>
    </w:tbl>
    <w:p w14:paraId="3FD9DD67" w14:textId="77777777" w:rsidR="00CB068C" w:rsidRPr="00A33FF3" w:rsidRDefault="00CB068C" w:rsidP="00CB068C">
      <w:pPr>
        <w:spacing w:line="240" w:lineRule="auto"/>
        <w:jc w:val="center"/>
        <w:rPr>
          <w:rFonts w:asciiTheme="majorHAnsi" w:hAnsiTheme="majorHAnsi" w:cstheme="majorHAnsi"/>
          <w:b/>
          <w:sz w:val="24"/>
          <w:szCs w:val="24"/>
          <w:lang w:val="en-US"/>
        </w:rPr>
      </w:pPr>
      <w:r w:rsidRPr="00A33FF3">
        <w:rPr>
          <w:rFonts w:asciiTheme="majorHAnsi" w:hAnsiTheme="majorHAnsi" w:cstheme="majorHAnsi"/>
          <w:b/>
          <w:sz w:val="24"/>
          <w:szCs w:val="24"/>
        </w:rPr>
        <w:t>Hình</w:t>
      </w:r>
      <w:r w:rsidRPr="00A33FF3">
        <w:rPr>
          <w:rFonts w:asciiTheme="majorHAnsi" w:hAnsiTheme="majorHAnsi" w:cstheme="majorHAnsi"/>
          <w:b/>
          <w:sz w:val="24"/>
          <w:szCs w:val="24"/>
          <w:lang w:val="en-US"/>
        </w:rPr>
        <w:t xml:space="preserve"> 5.</w:t>
      </w:r>
    </w:p>
    <w:p w14:paraId="240F9B2D" w14:textId="77777777" w:rsidR="00CB068C" w:rsidRPr="00A33FF3" w:rsidRDefault="00CB068C" w:rsidP="00CB068C">
      <w:pPr>
        <w:spacing w:line="240" w:lineRule="auto"/>
        <w:jc w:val="both"/>
        <w:rPr>
          <w:rFonts w:asciiTheme="majorHAnsi" w:hAnsiTheme="majorHAnsi" w:cstheme="majorHAnsi"/>
          <w:sz w:val="24"/>
          <w:szCs w:val="24"/>
        </w:rPr>
      </w:pPr>
      <w:r w:rsidRPr="00A33FF3">
        <w:rPr>
          <w:rFonts w:asciiTheme="majorHAnsi" w:hAnsiTheme="majorHAnsi" w:cstheme="majorHAnsi"/>
          <w:sz w:val="24"/>
          <w:szCs w:val="24"/>
        </w:rPr>
        <w:t xml:space="preserve">Biết rằng cặp vợ chồng 1-2 có nhóm máu giống nhau, 2 người con gái 5, 6 có kiểu hình khác bố, mẹ về cả 2 tính trạng; đồng thời 2 người con gái này có nhóm máu khác nhau. Theo lí thuyết, xác suất sinh con đầu lòng là con gái có nhóm máu </w:t>
      </w:r>
      <w:r w:rsidRPr="00A33FF3">
        <w:rPr>
          <w:rFonts w:asciiTheme="majorHAnsi" w:hAnsiTheme="majorHAnsi" w:cstheme="majorHAnsi"/>
          <w:sz w:val="24"/>
          <w:szCs w:val="24"/>
          <w:lang w:val="en-US"/>
        </w:rPr>
        <w:t>A dị hợp</w:t>
      </w:r>
      <w:r w:rsidRPr="00A33FF3">
        <w:rPr>
          <w:rFonts w:asciiTheme="majorHAnsi" w:hAnsiTheme="majorHAnsi" w:cstheme="majorHAnsi"/>
          <w:sz w:val="24"/>
          <w:szCs w:val="24"/>
        </w:rPr>
        <w:t>, tóc thẳng của cặp vợ chồng 7 - 8 là</w:t>
      </w:r>
    </w:p>
    <w:p w14:paraId="05C0D043" w14:textId="77777777" w:rsidR="00CB068C" w:rsidRPr="00A33FF3" w:rsidRDefault="00CB068C" w:rsidP="00CB068C">
      <w:pPr>
        <w:spacing w:line="240" w:lineRule="auto"/>
        <w:ind w:firstLine="450"/>
        <w:jc w:val="both"/>
        <w:rPr>
          <w:rFonts w:asciiTheme="majorHAnsi" w:hAnsiTheme="majorHAnsi" w:cstheme="majorHAnsi"/>
          <w:sz w:val="24"/>
          <w:szCs w:val="24"/>
          <w:lang w:val="en-US"/>
        </w:rPr>
      </w:pPr>
      <w:r w:rsidRPr="00A33FF3">
        <w:rPr>
          <w:rFonts w:asciiTheme="majorHAnsi" w:hAnsiTheme="majorHAnsi" w:cstheme="majorHAnsi"/>
          <w:b/>
          <w:sz w:val="24"/>
          <w:szCs w:val="24"/>
        </w:rPr>
        <w:t xml:space="preserve">A. </w:t>
      </w:r>
      <w:r w:rsidRPr="00A33FF3">
        <w:rPr>
          <w:rFonts w:asciiTheme="majorHAnsi" w:hAnsiTheme="majorHAnsi" w:cstheme="majorHAnsi"/>
          <w:position w:val="-24"/>
          <w:sz w:val="24"/>
          <w:szCs w:val="24"/>
        </w:rPr>
        <w:object w:dxaOrig="440" w:dyaOrig="620" w14:anchorId="1A3E8324">
          <v:shape id="_x0000_i1035" type="#_x0000_t75" alt="" style="width:21.65pt;height:31.65pt" o:ole="">
            <v:imagedata r:id="rId23" o:title=""/>
          </v:shape>
          <o:OLEObject Type="Embed" ProgID="Equation.DSMT4" ShapeID="_x0000_i1035" DrawAspect="Content" ObjectID="_1797992527" r:id="rId39"/>
        </w:object>
      </w:r>
      <w:r w:rsidRPr="00A33FF3">
        <w:rPr>
          <w:rFonts w:asciiTheme="majorHAnsi" w:hAnsiTheme="majorHAnsi" w:cstheme="majorHAnsi"/>
          <w:sz w:val="24"/>
          <w:szCs w:val="24"/>
        </w:rPr>
        <w:t>.</w:t>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b/>
          <w:sz w:val="24"/>
          <w:szCs w:val="24"/>
        </w:rPr>
        <w:t>B.</w:t>
      </w:r>
      <w:r w:rsidRPr="00A33FF3">
        <w:rPr>
          <w:rFonts w:asciiTheme="majorHAnsi" w:hAnsiTheme="majorHAnsi" w:cstheme="majorHAnsi"/>
          <w:position w:val="-24"/>
          <w:sz w:val="24"/>
          <w:szCs w:val="24"/>
        </w:rPr>
        <w:object w:dxaOrig="320" w:dyaOrig="620" w14:anchorId="6B39C475">
          <v:shape id="_x0000_i1036" type="#_x0000_t75" alt="" style="width:16.65pt;height:31.65pt" o:ole="">
            <v:imagedata r:id="rId25" o:title=""/>
          </v:shape>
          <o:OLEObject Type="Embed" ProgID="Equation.DSMT4" ShapeID="_x0000_i1036" DrawAspect="Content" ObjectID="_1797992528" r:id="rId40"/>
        </w:object>
      </w:r>
      <w:r w:rsidRPr="00A33FF3">
        <w:rPr>
          <w:rFonts w:asciiTheme="majorHAnsi" w:hAnsiTheme="majorHAnsi" w:cstheme="majorHAnsi"/>
          <w:sz w:val="24"/>
          <w:szCs w:val="24"/>
        </w:rPr>
        <w:t>.</w:t>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b/>
          <w:sz w:val="24"/>
          <w:szCs w:val="24"/>
        </w:rPr>
        <w:t>C.</w:t>
      </w:r>
      <w:r w:rsidRPr="00A33FF3">
        <w:rPr>
          <w:rFonts w:asciiTheme="majorHAnsi" w:hAnsiTheme="majorHAnsi" w:cstheme="majorHAnsi"/>
          <w:sz w:val="24"/>
          <w:szCs w:val="24"/>
        </w:rPr>
        <w:t xml:space="preserve"> </w:t>
      </w:r>
      <w:r w:rsidRPr="00A33FF3">
        <w:rPr>
          <w:rFonts w:asciiTheme="majorHAnsi" w:hAnsiTheme="majorHAnsi" w:cstheme="majorHAnsi"/>
          <w:position w:val="-24"/>
          <w:sz w:val="24"/>
          <w:szCs w:val="24"/>
        </w:rPr>
        <w:object w:dxaOrig="240" w:dyaOrig="620" w14:anchorId="2232A82E">
          <v:shape id="_x0000_i1037" type="#_x0000_t75" alt="" style="width:11.25pt;height:31.65pt" o:ole="">
            <v:imagedata r:id="rId27" o:title=""/>
          </v:shape>
          <o:OLEObject Type="Embed" ProgID="Equation.DSMT4" ShapeID="_x0000_i1037" DrawAspect="Content" ObjectID="_1797992529" r:id="rId41"/>
        </w:object>
      </w:r>
      <w:r w:rsidRPr="00A33FF3">
        <w:rPr>
          <w:rFonts w:asciiTheme="majorHAnsi" w:hAnsiTheme="majorHAnsi" w:cstheme="majorHAnsi"/>
          <w:sz w:val="24"/>
          <w:szCs w:val="24"/>
        </w:rPr>
        <w:t>.</w:t>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sz w:val="24"/>
          <w:szCs w:val="24"/>
        </w:rPr>
        <w:tab/>
      </w:r>
      <w:r w:rsidRPr="00A33FF3">
        <w:rPr>
          <w:rFonts w:asciiTheme="majorHAnsi" w:hAnsiTheme="majorHAnsi" w:cstheme="majorHAnsi"/>
          <w:b/>
          <w:sz w:val="24"/>
          <w:szCs w:val="24"/>
          <w:highlight w:val="cyan"/>
          <w:u w:val="single"/>
        </w:rPr>
        <w:t>D.</w:t>
      </w:r>
      <w:r w:rsidRPr="00A33FF3">
        <w:rPr>
          <w:rFonts w:asciiTheme="majorHAnsi" w:hAnsiTheme="majorHAnsi" w:cstheme="majorHAnsi"/>
          <w:sz w:val="24"/>
          <w:szCs w:val="24"/>
          <w:highlight w:val="cyan"/>
          <w:lang w:val="en-US"/>
        </w:rPr>
        <w:t xml:space="preserve"> </w:t>
      </w:r>
      <w:r w:rsidRPr="00A33FF3">
        <w:rPr>
          <w:rFonts w:asciiTheme="majorHAnsi" w:hAnsiTheme="majorHAnsi" w:cstheme="majorHAnsi"/>
          <w:position w:val="-24"/>
          <w:sz w:val="24"/>
          <w:szCs w:val="24"/>
          <w:highlight w:val="cyan"/>
        </w:rPr>
        <w:object w:dxaOrig="340" w:dyaOrig="620" w14:anchorId="0C6AA0F0">
          <v:shape id="_x0000_i1038" type="#_x0000_t75" alt="" style="width:16.65pt;height:31.65pt" o:ole="">
            <v:imagedata r:id="rId29" o:title=""/>
          </v:shape>
          <o:OLEObject Type="Embed" ProgID="Equation.DSMT4" ShapeID="_x0000_i1038" DrawAspect="Content" ObjectID="_1797992530" r:id="rId42"/>
        </w:object>
      </w:r>
      <w:r w:rsidRPr="00A33FF3">
        <w:rPr>
          <w:rFonts w:asciiTheme="majorHAnsi" w:hAnsiTheme="majorHAnsi" w:cstheme="majorHAnsi"/>
          <w:sz w:val="24"/>
          <w:szCs w:val="24"/>
          <w:lang w:val="en-US"/>
        </w:rPr>
        <w:t xml:space="preserve"> </w:t>
      </w:r>
    </w:p>
    <w:p w14:paraId="510255AF" w14:textId="77777777" w:rsidR="00CB068C" w:rsidRPr="00A33FF3" w:rsidRDefault="00CB068C" w:rsidP="00CB068C">
      <w:pPr>
        <w:spacing w:line="240" w:lineRule="auto"/>
        <w:jc w:val="center"/>
        <w:rPr>
          <w:rFonts w:asciiTheme="majorHAnsi" w:hAnsiTheme="majorHAnsi" w:cstheme="majorHAnsi"/>
          <w:b/>
          <w:color w:val="0070C0"/>
          <w:sz w:val="24"/>
          <w:szCs w:val="24"/>
        </w:rPr>
      </w:pPr>
      <w:r w:rsidRPr="00A33FF3">
        <w:rPr>
          <w:rFonts w:asciiTheme="majorHAnsi" w:hAnsiTheme="majorHAnsi" w:cstheme="majorHAnsi"/>
          <w:b/>
          <w:color w:val="0070C0"/>
          <w:sz w:val="24"/>
          <w:szCs w:val="24"/>
        </w:rPr>
        <w:t>Hướng dẫn giải</w:t>
      </w:r>
    </w:p>
    <w:p w14:paraId="619DEF04"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 Ngư</w:t>
      </w:r>
      <w:r w:rsidRPr="00A33FF3">
        <w:rPr>
          <w:rFonts w:asciiTheme="majorHAnsi" w:hAnsiTheme="majorHAnsi" w:cstheme="majorHAnsi"/>
          <w:i/>
          <w:color w:val="C00000"/>
          <w:sz w:val="24"/>
          <w:szCs w:val="24"/>
          <w:lang w:val="en-US"/>
        </w:rPr>
        <w:t>ờ</w:t>
      </w:r>
      <w:r w:rsidRPr="00A33FF3">
        <w:rPr>
          <w:rFonts w:asciiTheme="majorHAnsi" w:hAnsiTheme="majorHAnsi" w:cstheme="majorHAnsi"/>
          <w:i/>
          <w:color w:val="C00000"/>
          <w:sz w:val="24"/>
          <w:szCs w:val="24"/>
        </w:rPr>
        <w:t>i 3,4 đều tóc xoăn, sinh con (9) tóc thẳng --&gt; Allele D quy định tóc xoăn, allele d quy định tóc thẳng.</w:t>
      </w:r>
    </w:p>
    <w:p w14:paraId="02E7617F"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 Xét người 8, có bố mẹ nhóm máu A, tóc quăn nhưng sinh con (9) nhóm máu O, tóc thẳng --&gt; Người 3, 4 đều có kiểu gene dị hợp về các cặp gene: I</w:t>
      </w:r>
      <w:r w:rsidRPr="00A33FF3">
        <w:rPr>
          <w:rFonts w:asciiTheme="majorHAnsi" w:hAnsiTheme="majorHAnsi" w:cstheme="majorHAnsi"/>
          <w:i/>
          <w:color w:val="C00000"/>
          <w:sz w:val="24"/>
          <w:szCs w:val="24"/>
          <w:vertAlign w:val="superscript"/>
        </w:rPr>
        <w:t>A</w:t>
      </w:r>
      <w:r w:rsidRPr="00A33FF3">
        <w:rPr>
          <w:rFonts w:asciiTheme="majorHAnsi" w:hAnsiTheme="majorHAnsi" w:cstheme="majorHAnsi"/>
          <w:i/>
          <w:color w:val="C00000"/>
          <w:sz w:val="24"/>
          <w:szCs w:val="24"/>
        </w:rPr>
        <w:t>I</w:t>
      </w:r>
      <w:r w:rsidRPr="00A33FF3">
        <w:rPr>
          <w:rFonts w:asciiTheme="majorHAnsi" w:hAnsiTheme="majorHAnsi" w:cstheme="majorHAnsi"/>
          <w:i/>
          <w:color w:val="C00000"/>
          <w:sz w:val="24"/>
          <w:szCs w:val="24"/>
          <w:vertAlign w:val="superscript"/>
        </w:rPr>
        <w:t>O</w:t>
      </w:r>
      <w:r w:rsidRPr="00A33FF3">
        <w:rPr>
          <w:rFonts w:asciiTheme="majorHAnsi" w:hAnsiTheme="majorHAnsi" w:cstheme="majorHAnsi"/>
          <w:i/>
          <w:color w:val="C00000"/>
          <w:sz w:val="24"/>
          <w:szCs w:val="24"/>
        </w:rPr>
        <w:t>Dd.</w:t>
      </w:r>
    </w:p>
    <w:p w14:paraId="0193EDFA"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sym w:font="Wingdings" w:char="F0E0"/>
      </w:r>
      <w:r w:rsidRPr="00A33FF3">
        <w:rPr>
          <w:rFonts w:asciiTheme="majorHAnsi" w:hAnsiTheme="majorHAnsi" w:cstheme="majorHAnsi"/>
          <w:i/>
          <w:color w:val="C00000"/>
          <w:sz w:val="24"/>
          <w:szCs w:val="24"/>
        </w:rPr>
        <w:t xml:space="preserve"> người 8 có thể có kiểu gene: (1I</w:t>
      </w:r>
      <w:r w:rsidRPr="00A33FF3">
        <w:rPr>
          <w:rFonts w:asciiTheme="majorHAnsi" w:hAnsiTheme="majorHAnsi" w:cstheme="majorHAnsi"/>
          <w:i/>
          <w:color w:val="C00000"/>
          <w:sz w:val="24"/>
          <w:szCs w:val="24"/>
          <w:vertAlign w:val="superscript"/>
        </w:rPr>
        <w:t>A</w:t>
      </w:r>
      <w:r w:rsidRPr="00A33FF3">
        <w:rPr>
          <w:rFonts w:asciiTheme="majorHAnsi" w:hAnsiTheme="majorHAnsi" w:cstheme="majorHAnsi"/>
          <w:i/>
          <w:color w:val="C00000"/>
          <w:sz w:val="24"/>
          <w:szCs w:val="24"/>
        </w:rPr>
        <w:t>I</w:t>
      </w:r>
      <w:r w:rsidRPr="00A33FF3">
        <w:rPr>
          <w:rFonts w:asciiTheme="majorHAnsi" w:hAnsiTheme="majorHAnsi" w:cstheme="majorHAnsi"/>
          <w:i/>
          <w:color w:val="C00000"/>
          <w:sz w:val="24"/>
          <w:szCs w:val="24"/>
          <w:vertAlign w:val="superscript"/>
          <w:lang w:val="en-US"/>
        </w:rPr>
        <w:t>A</w:t>
      </w:r>
      <w:r w:rsidRPr="00A33FF3">
        <w:rPr>
          <w:rFonts w:asciiTheme="majorHAnsi" w:hAnsiTheme="majorHAnsi" w:cstheme="majorHAnsi"/>
          <w:i/>
          <w:color w:val="C00000"/>
          <w:sz w:val="24"/>
          <w:szCs w:val="24"/>
        </w:rPr>
        <w:t>: 2I</w:t>
      </w:r>
      <w:r w:rsidRPr="00A33FF3">
        <w:rPr>
          <w:rFonts w:asciiTheme="majorHAnsi" w:hAnsiTheme="majorHAnsi" w:cstheme="majorHAnsi"/>
          <w:i/>
          <w:color w:val="C00000"/>
          <w:sz w:val="24"/>
          <w:szCs w:val="24"/>
          <w:vertAlign w:val="superscript"/>
        </w:rPr>
        <w:t>A</w:t>
      </w:r>
      <w:r w:rsidRPr="00A33FF3">
        <w:rPr>
          <w:rFonts w:asciiTheme="majorHAnsi" w:hAnsiTheme="majorHAnsi" w:cstheme="majorHAnsi"/>
          <w:i/>
          <w:color w:val="C00000"/>
          <w:sz w:val="24"/>
          <w:szCs w:val="24"/>
        </w:rPr>
        <w:t>I</w:t>
      </w:r>
      <w:r w:rsidRPr="00A33FF3">
        <w:rPr>
          <w:rFonts w:asciiTheme="majorHAnsi" w:hAnsiTheme="majorHAnsi" w:cstheme="majorHAnsi"/>
          <w:i/>
          <w:color w:val="C00000"/>
          <w:sz w:val="24"/>
          <w:szCs w:val="24"/>
          <w:vertAlign w:val="superscript"/>
        </w:rPr>
        <w:t>O</w:t>
      </w:r>
      <w:r w:rsidRPr="00A33FF3">
        <w:rPr>
          <w:rFonts w:asciiTheme="majorHAnsi" w:hAnsiTheme="majorHAnsi" w:cstheme="majorHAnsi"/>
          <w:i/>
          <w:color w:val="C00000"/>
          <w:sz w:val="24"/>
          <w:szCs w:val="24"/>
        </w:rPr>
        <w:t>)(1DD: 2Dd).</w:t>
      </w:r>
    </w:p>
    <w:p w14:paraId="231D4313"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 Xét bên người 7</w:t>
      </w:r>
    </w:p>
    <w:p w14:paraId="34A303AB"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 Người 1, 2 có kiểu hình giống nhau, mà con 5, 6 có kiểu hình khác P --&gt; 1,2 có kiểu hình tóc xoăn và kiểu gene dị hợp Dd; 5, 6 có kiểu hình tóc thẳng (dd) --&gt; người 7 tóc xoăn có thể có kiểu gene: 1DD: 2Dd.</w:t>
      </w:r>
    </w:p>
    <w:p w14:paraId="6CD080A9"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 Người 7 có nhóm máu A người 1,2 phải có nhóm máu A hoặc AB (mới sinh ra I</w:t>
      </w:r>
      <w:r w:rsidRPr="00A33FF3">
        <w:rPr>
          <w:rFonts w:asciiTheme="majorHAnsi" w:hAnsiTheme="majorHAnsi" w:cstheme="majorHAnsi"/>
          <w:i/>
          <w:color w:val="C00000"/>
          <w:sz w:val="24"/>
          <w:szCs w:val="24"/>
          <w:vertAlign w:val="superscript"/>
        </w:rPr>
        <w:t>A</w:t>
      </w:r>
      <w:r w:rsidRPr="00A33FF3">
        <w:rPr>
          <w:rFonts w:asciiTheme="majorHAnsi" w:hAnsiTheme="majorHAnsi" w:cstheme="majorHAnsi"/>
          <w:i/>
          <w:color w:val="C00000"/>
          <w:sz w:val="24"/>
          <w:szCs w:val="24"/>
        </w:rPr>
        <w:t>), nhưng 2 người con gái có nhóm máu khác nhau và khác nhóm máu với P --&gt; người 1, 2 phải có nhóm máu AB (Vì nếu 1, 2 có nhóm máu A thì đời con có tối đa 2 loại nhóm máu, 2 người con gái sẽ có kiểu hình nhóm máu giống P).</w:t>
      </w:r>
    </w:p>
    <w:p w14:paraId="15E4CB2C"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--&gt; (1)-(2): I</w:t>
      </w:r>
      <w:r w:rsidRPr="00A33FF3">
        <w:rPr>
          <w:rFonts w:asciiTheme="majorHAnsi" w:hAnsiTheme="majorHAnsi" w:cstheme="majorHAnsi"/>
          <w:i/>
          <w:color w:val="C00000"/>
          <w:sz w:val="24"/>
          <w:szCs w:val="24"/>
          <w:vertAlign w:val="superscript"/>
        </w:rPr>
        <w:t>A</w:t>
      </w:r>
      <w:r w:rsidRPr="00A33FF3">
        <w:rPr>
          <w:rFonts w:asciiTheme="majorHAnsi" w:hAnsiTheme="majorHAnsi" w:cstheme="majorHAnsi"/>
          <w:i/>
          <w:color w:val="C00000"/>
          <w:sz w:val="24"/>
          <w:szCs w:val="24"/>
        </w:rPr>
        <w:t>I</w:t>
      </w:r>
      <w:r w:rsidRPr="00A33FF3">
        <w:rPr>
          <w:rFonts w:asciiTheme="majorHAnsi" w:hAnsiTheme="majorHAnsi" w:cstheme="majorHAnsi"/>
          <w:i/>
          <w:color w:val="C00000"/>
          <w:sz w:val="24"/>
          <w:szCs w:val="24"/>
          <w:vertAlign w:val="superscript"/>
        </w:rPr>
        <w:t>B</w:t>
      </w:r>
      <w:r w:rsidRPr="00A33FF3">
        <w:rPr>
          <w:rFonts w:asciiTheme="majorHAnsi" w:hAnsiTheme="majorHAnsi" w:cstheme="majorHAnsi"/>
          <w:i/>
          <w:color w:val="C00000"/>
          <w:sz w:val="24"/>
          <w:szCs w:val="24"/>
        </w:rPr>
        <w:t xml:space="preserve"> x I</w:t>
      </w:r>
      <w:r w:rsidRPr="00A33FF3">
        <w:rPr>
          <w:rFonts w:asciiTheme="majorHAnsi" w:hAnsiTheme="majorHAnsi" w:cstheme="majorHAnsi"/>
          <w:i/>
          <w:color w:val="C00000"/>
          <w:sz w:val="24"/>
          <w:szCs w:val="24"/>
          <w:vertAlign w:val="superscript"/>
        </w:rPr>
        <w:t>A</w:t>
      </w:r>
      <w:r w:rsidRPr="00A33FF3">
        <w:rPr>
          <w:rFonts w:asciiTheme="majorHAnsi" w:hAnsiTheme="majorHAnsi" w:cstheme="majorHAnsi"/>
          <w:i/>
          <w:color w:val="C00000"/>
          <w:sz w:val="24"/>
          <w:szCs w:val="24"/>
        </w:rPr>
        <w:t>I</w:t>
      </w:r>
      <w:r w:rsidRPr="00A33FF3">
        <w:rPr>
          <w:rFonts w:asciiTheme="majorHAnsi" w:hAnsiTheme="majorHAnsi" w:cstheme="majorHAnsi"/>
          <w:i/>
          <w:color w:val="C00000"/>
          <w:sz w:val="24"/>
          <w:szCs w:val="24"/>
          <w:vertAlign w:val="superscript"/>
        </w:rPr>
        <w:t>B</w:t>
      </w:r>
      <w:r w:rsidRPr="00A33FF3">
        <w:rPr>
          <w:rFonts w:asciiTheme="majorHAnsi" w:hAnsiTheme="majorHAnsi" w:cstheme="majorHAnsi"/>
          <w:i/>
          <w:color w:val="C00000"/>
          <w:sz w:val="24"/>
          <w:szCs w:val="24"/>
        </w:rPr>
        <w:t xml:space="preserve"> --&gt; đời con: 1I</w:t>
      </w:r>
      <w:r w:rsidRPr="00A33FF3">
        <w:rPr>
          <w:rFonts w:asciiTheme="majorHAnsi" w:hAnsiTheme="majorHAnsi" w:cstheme="majorHAnsi"/>
          <w:i/>
          <w:color w:val="C00000"/>
          <w:sz w:val="24"/>
          <w:szCs w:val="24"/>
          <w:vertAlign w:val="superscript"/>
        </w:rPr>
        <w:t>A</w:t>
      </w:r>
      <w:r w:rsidRPr="00A33FF3">
        <w:rPr>
          <w:rFonts w:asciiTheme="majorHAnsi" w:hAnsiTheme="majorHAnsi" w:cstheme="majorHAnsi"/>
          <w:i/>
          <w:color w:val="C00000"/>
          <w:sz w:val="24"/>
          <w:szCs w:val="24"/>
        </w:rPr>
        <w:t>I</w:t>
      </w:r>
      <w:r w:rsidRPr="00A33FF3">
        <w:rPr>
          <w:rFonts w:asciiTheme="majorHAnsi" w:hAnsiTheme="majorHAnsi" w:cstheme="majorHAnsi"/>
          <w:i/>
          <w:color w:val="C00000"/>
          <w:sz w:val="24"/>
          <w:szCs w:val="24"/>
          <w:vertAlign w:val="superscript"/>
        </w:rPr>
        <w:t>A</w:t>
      </w:r>
      <w:r w:rsidRPr="00A33FF3">
        <w:rPr>
          <w:rFonts w:asciiTheme="majorHAnsi" w:hAnsiTheme="majorHAnsi" w:cstheme="majorHAnsi"/>
          <w:i/>
          <w:color w:val="C00000"/>
          <w:sz w:val="24"/>
          <w:szCs w:val="24"/>
        </w:rPr>
        <w:t>: 2I</w:t>
      </w:r>
      <w:r w:rsidRPr="00A33FF3">
        <w:rPr>
          <w:rFonts w:asciiTheme="majorHAnsi" w:hAnsiTheme="majorHAnsi" w:cstheme="majorHAnsi"/>
          <w:i/>
          <w:color w:val="C00000"/>
          <w:sz w:val="24"/>
          <w:szCs w:val="24"/>
          <w:vertAlign w:val="superscript"/>
        </w:rPr>
        <w:t>A</w:t>
      </w:r>
      <w:r w:rsidRPr="00A33FF3">
        <w:rPr>
          <w:rFonts w:asciiTheme="majorHAnsi" w:hAnsiTheme="majorHAnsi" w:cstheme="majorHAnsi"/>
          <w:i/>
          <w:color w:val="C00000"/>
          <w:sz w:val="24"/>
          <w:szCs w:val="24"/>
        </w:rPr>
        <w:t>I</w:t>
      </w:r>
      <w:r w:rsidRPr="00A33FF3">
        <w:rPr>
          <w:rFonts w:asciiTheme="majorHAnsi" w:hAnsiTheme="majorHAnsi" w:cstheme="majorHAnsi"/>
          <w:i/>
          <w:color w:val="C00000"/>
          <w:sz w:val="24"/>
          <w:szCs w:val="24"/>
          <w:vertAlign w:val="superscript"/>
        </w:rPr>
        <w:t>B</w:t>
      </w:r>
      <w:r w:rsidRPr="00A33FF3">
        <w:rPr>
          <w:rFonts w:asciiTheme="majorHAnsi" w:hAnsiTheme="majorHAnsi" w:cstheme="majorHAnsi"/>
          <w:i/>
          <w:color w:val="C00000"/>
          <w:sz w:val="24"/>
          <w:szCs w:val="24"/>
        </w:rPr>
        <w:t>: 1I</w:t>
      </w:r>
      <w:r w:rsidRPr="00A33FF3">
        <w:rPr>
          <w:rFonts w:asciiTheme="majorHAnsi" w:hAnsiTheme="majorHAnsi" w:cstheme="majorHAnsi"/>
          <w:i/>
          <w:color w:val="C00000"/>
          <w:sz w:val="24"/>
          <w:szCs w:val="24"/>
          <w:vertAlign w:val="superscript"/>
        </w:rPr>
        <w:t>B</w:t>
      </w:r>
      <w:r w:rsidRPr="00A33FF3">
        <w:rPr>
          <w:rFonts w:asciiTheme="majorHAnsi" w:hAnsiTheme="majorHAnsi" w:cstheme="majorHAnsi"/>
          <w:i/>
          <w:color w:val="C00000"/>
          <w:sz w:val="24"/>
          <w:szCs w:val="24"/>
        </w:rPr>
        <w:t>I</w:t>
      </w:r>
      <w:r w:rsidRPr="00A33FF3">
        <w:rPr>
          <w:rFonts w:asciiTheme="majorHAnsi" w:hAnsiTheme="majorHAnsi" w:cstheme="majorHAnsi"/>
          <w:i/>
          <w:color w:val="C00000"/>
          <w:sz w:val="24"/>
          <w:szCs w:val="24"/>
          <w:vertAlign w:val="superscript"/>
        </w:rPr>
        <w:t>B</w:t>
      </w:r>
      <w:r w:rsidRPr="00A33FF3">
        <w:rPr>
          <w:rFonts w:asciiTheme="majorHAnsi" w:hAnsiTheme="majorHAnsi" w:cstheme="majorHAnsi"/>
          <w:i/>
          <w:color w:val="C00000"/>
          <w:sz w:val="24"/>
          <w:szCs w:val="24"/>
        </w:rPr>
        <w:t xml:space="preserve"> --&gt; người 7 máu A có kiểu gene: I</w:t>
      </w:r>
      <w:r w:rsidRPr="00A33FF3">
        <w:rPr>
          <w:rFonts w:asciiTheme="majorHAnsi" w:hAnsiTheme="majorHAnsi" w:cstheme="majorHAnsi"/>
          <w:i/>
          <w:color w:val="C00000"/>
          <w:sz w:val="24"/>
          <w:szCs w:val="24"/>
          <w:vertAlign w:val="superscript"/>
        </w:rPr>
        <w:t>A</w:t>
      </w:r>
      <w:r w:rsidRPr="00A33FF3">
        <w:rPr>
          <w:rFonts w:asciiTheme="majorHAnsi" w:hAnsiTheme="majorHAnsi" w:cstheme="majorHAnsi"/>
          <w:i/>
          <w:color w:val="C00000"/>
          <w:sz w:val="24"/>
          <w:szCs w:val="24"/>
        </w:rPr>
        <w:t>I</w:t>
      </w:r>
      <w:r w:rsidRPr="00A33FF3">
        <w:rPr>
          <w:rFonts w:asciiTheme="majorHAnsi" w:hAnsiTheme="majorHAnsi" w:cstheme="majorHAnsi"/>
          <w:i/>
          <w:color w:val="C00000"/>
          <w:sz w:val="24"/>
          <w:szCs w:val="24"/>
          <w:vertAlign w:val="superscript"/>
        </w:rPr>
        <w:t>A</w:t>
      </w:r>
    </w:p>
    <w:p w14:paraId="055304EB"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sym w:font="Wingdings" w:char="F0E0"/>
      </w:r>
      <w:r w:rsidRPr="00A33FF3">
        <w:rPr>
          <w:rFonts w:asciiTheme="majorHAnsi" w:hAnsiTheme="majorHAnsi" w:cstheme="majorHAnsi"/>
          <w:i/>
          <w:color w:val="C00000"/>
          <w:sz w:val="24"/>
          <w:szCs w:val="24"/>
        </w:rPr>
        <w:t xml:space="preserve"> Người 7 có thể có kiểu gene: I</w:t>
      </w:r>
      <w:r w:rsidRPr="00A33FF3">
        <w:rPr>
          <w:rFonts w:asciiTheme="majorHAnsi" w:hAnsiTheme="majorHAnsi" w:cstheme="majorHAnsi"/>
          <w:i/>
          <w:color w:val="C00000"/>
          <w:sz w:val="24"/>
          <w:szCs w:val="24"/>
          <w:vertAlign w:val="superscript"/>
        </w:rPr>
        <w:t>A</w:t>
      </w:r>
      <w:r w:rsidRPr="00A33FF3">
        <w:rPr>
          <w:rFonts w:asciiTheme="majorHAnsi" w:hAnsiTheme="majorHAnsi" w:cstheme="majorHAnsi"/>
          <w:i/>
          <w:color w:val="C00000"/>
          <w:sz w:val="24"/>
          <w:szCs w:val="24"/>
        </w:rPr>
        <w:t>I</w:t>
      </w:r>
      <w:r w:rsidRPr="00A33FF3">
        <w:rPr>
          <w:rFonts w:asciiTheme="majorHAnsi" w:hAnsiTheme="majorHAnsi" w:cstheme="majorHAnsi"/>
          <w:i/>
          <w:color w:val="C00000"/>
          <w:sz w:val="24"/>
          <w:szCs w:val="24"/>
          <w:vertAlign w:val="superscript"/>
        </w:rPr>
        <w:t>A</w:t>
      </w:r>
      <w:r w:rsidRPr="00A33FF3">
        <w:rPr>
          <w:rFonts w:asciiTheme="majorHAnsi" w:hAnsiTheme="majorHAnsi" w:cstheme="majorHAnsi"/>
          <w:i/>
          <w:color w:val="C00000"/>
          <w:sz w:val="24"/>
          <w:szCs w:val="24"/>
        </w:rPr>
        <w:t xml:space="preserve">(1DD: 2Dd) </w:t>
      </w:r>
    </w:p>
    <w:p w14:paraId="5CF06C1C"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 Xét cặp vợ chồng 7-8: I</w:t>
      </w:r>
      <w:r w:rsidRPr="00A33FF3">
        <w:rPr>
          <w:rFonts w:asciiTheme="majorHAnsi" w:hAnsiTheme="majorHAnsi" w:cstheme="majorHAnsi"/>
          <w:i/>
          <w:color w:val="C00000"/>
          <w:sz w:val="24"/>
          <w:szCs w:val="24"/>
          <w:vertAlign w:val="superscript"/>
        </w:rPr>
        <w:t>A</w:t>
      </w:r>
      <w:r w:rsidRPr="00A33FF3">
        <w:rPr>
          <w:rFonts w:asciiTheme="majorHAnsi" w:hAnsiTheme="majorHAnsi" w:cstheme="majorHAnsi"/>
          <w:i/>
          <w:color w:val="C00000"/>
          <w:sz w:val="24"/>
          <w:szCs w:val="24"/>
        </w:rPr>
        <w:t>I</w:t>
      </w:r>
      <w:r w:rsidRPr="00A33FF3">
        <w:rPr>
          <w:rFonts w:asciiTheme="majorHAnsi" w:hAnsiTheme="majorHAnsi" w:cstheme="majorHAnsi"/>
          <w:i/>
          <w:color w:val="C00000"/>
          <w:sz w:val="24"/>
          <w:szCs w:val="24"/>
          <w:vertAlign w:val="superscript"/>
        </w:rPr>
        <w:t>A</w:t>
      </w:r>
      <w:r w:rsidRPr="00A33FF3">
        <w:rPr>
          <w:rFonts w:asciiTheme="majorHAnsi" w:hAnsiTheme="majorHAnsi" w:cstheme="majorHAnsi"/>
          <w:i/>
          <w:color w:val="C00000"/>
          <w:sz w:val="24"/>
          <w:szCs w:val="24"/>
        </w:rPr>
        <w:t>(1DD: 2Dd) x (1I</w:t>
      </w:r>
      <w:r w:rsidRPr="00A33FF3">
        <w:rPr>
          <w:rFonts w:asciiTheme="majorHAnsi" w:hAnsiTheme="majorHAnsi" w:cstheme="majorHAnsi"/>
          <w:i/>
          <w:color w:val="C00000"/>
          <w:sz w:val="24"/>
          <w:szCs w:val="24"/>
          <w:vertAlign w:val="superscript"/>
        </w:rPr>
        <w:t>A</w:t>
      </w:r>
      <w:r w:rsidRPr="00A33FF3">
        <w:rPr>
          <w:rFonts w:asciiTheme="majorHAnsi" w:hAnsiTheme="majorHAnsi" w:cstheme="majorHAnsi"/>
          <w:i/>
          <w:color w:val="C00000"/>
          <w:sz w:val="24"/>
          <w:szCs w:val="24"/>
        </w:rPr>
        <w:t>I</w:t>
      </w:r>
      <w:r w:rsidRPr="00A33FF3">
        <w:rPr>
          <w:rFonts w:asciiTheme="majorHAnsi" w:hAnsiTheme="majorHAnsi" w:cstheme="majorHAnsi"/>
          <w:i/>
          <w:color w:val="C00000"/>
          <w:sz w:val="24"/>
          <w:szCs w:val="24"/>
          <w:vertAlign w:val="superscript"/>
          <w:lang w:val="en-US"/>
        </w:rPr>
        <w:t>A</w:t>
      </w:r>
      <w:r w:rsidRPr="00A33FF3">
        <w:rPr>
          <w:rFonts w:asciiTheme="majorHAnsi" w:hAnsiTheme="majorHAnsi" w:cstheme="majorHAnsi"/>
          <w:i/>
          <w:color w:val="C00000"/>
          <w:sz w:val="24"/>
          <w:szCs w:val="24"/>
        </w:rPr>
        <w:t>: 2I</w:t>
      </w:r>
      <w:r w:rsidRPr="00A33FF3">
        <w:rPr>
          <w:rFonts w:asciiTheme="majorHAnsi" w:hAnsiTheme="majorHAnsi" w:cstheme="majorHAnsi"/>
          <w:i/>
          <w:color w:val="C00000"/>
          <w:sz w:val="24"/>
          <w:szCs w:val="24"/>
          <w:vertAlign w:val="superscript"/>
        </w:rPr>
        <w:t>A</w:t>
      </w:r>
      <w:r w:rsidRPr="00A33FF3">
        <w:rPr>
          <w:rFonts w:asciiTheme="majorHAnsi" w:hAnsiTheme="majorHAnsi" w:cstheme="majorHAnsi"/>
          <w:i/>
          <w:color w:val="C00000"/>
          <w:sz w:val="24"/>
          <w:szCs w:val="24"/>
        </w:rPr>
        <w:t>I</w:t>
      </w:r>
      <w:r w:rsidRPr="00A33FF3">
        <w:rPr>
          <w:rFonts w:asciiTheme="majorHAnsi" w:hAnsiTheme="majorHAnsi" w:cstheme="majorHAnsi"/>
          <w:i/>
          <w:color w:val="C00000"/>
          <w:sz w:val="24"/>
          <w:szCs w:val="24"/>
          <w:vertAlign w:val="superscript"/>
        </w:rPr>
        <w:t>O</w:t>
      </w:r>
      <w:r w:rsidRPr="00A33FF3">
        <w:rPr>
          <w:rFonts w:asciiTheme="majorHAnsi" w:hAnsiTheme="majorHAnsi" w:cstheme="majorHAnsi"/>
          <w:i/>
          <w:color w:val="C00000"/>
          <w:sz w:val="24"/>
          <w:szCs w:val="24"/>
        </w:rPr>
        <w:t>)(1DD: 2Dd)</w:t>
      </w:r>
    </w:p>
    <w:p w14:paraId="0E70459E"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sym w:font="Wingdings" w:char="F0E0"/>
      </w:r>
      <w:r w:rsidRPr="00A33FF3">
        <w:rPr>
          <w:rFonts w:asciiTheme="majorHAnsi" w:hAnsiTheme="majorHAnsi" w:cstheme="majorHAnsi"/>
          <w:i/>
          <w:color w:val="C00000"/>
          <w:sz w:val="24"/>
          <w:szCs w:val="24"/>
        </w:rPr>
        <w:t xml:space="preserve"> Xác suất họ sinh con gái nhóm máu A</w:t>
      </w:r>
      <w:r w:rsidRPr="00A33FF3">
        <w:rPr>
          <w:rFonts w:asciiTheme="majorHAnsi" w:hAnsiTheme="majorHAnsi" w:cstheme="majorHAnsi"/>
          <w:i/>
          <w:color w:val="C00000"/>
          <w:sz w:val="24"/>
          <w:szCs w:val="24"/>
          <w:lang w:val="en-US"/>
        </w:rPr>
        <w:t xml:space="preserve"> dị hợp</w:t>
      </w:r>
      <w:r w:rsidRPr="00A33FF3">
        <w:rPr>
          <w:rFonts w:asciiTheme="majorHAnsi" w:hAnsiTheme="majorHAnsi" w:cstheme="majorHAnsi"/>
          <w:i/>
          <w:color w:val="C00000"/>
          <w:sz w:val="24"/>
          <w:szCs w:val="24"/>
        </w:rPr>
        <w:t>, tóc thẳng:</w:t>
      </w:r>
    </w:p>
    <w:p w14:paraId="042B70E7" w14:textId="77777777" w:rsidR="00CB068C" w:rsidRPr="00A33FF3" w:rsidRDefault="00CB068C" w:rsidP="00CB068C">
      <w:pPr>
        <w:spacing w:line="240" w:lineRule="auto"/>
        <w:jc w:val="both"/>
        <w:rPr>
          <w:rFonts w:asciiTheme="majorHAnsi" w:hAnsiTheme="majorHAnsi" w:cstheme="majorHAnsi"/>
          <w:b/>
          <w:i/>
          <w:color w:val="C00000"/>
          <w:sz w:val="24"/>
          <w:szCs w:val="24"/>
          <w:lang w:val="en-US"/>
        </w:rPr>
      </w:pPr>
      <w:r w:rsidRPr="00A33FF3">
        <w:rPr>
          <w:rFonts w:asciiTheme="majorHAnsi" w:hAnsiTheme="majorHAnsi" w:cstheme="majorHAnsi"/>
          <w:i/>
          <w:color w:val="C00000"/>
          <w:sz w:val="24"/>
          <w:szCs w:val="24"/>
        </w:rPr>
        <w:t>1/2 (con gái)×</w:t>
      </w:r>
      <w:r w:rsidRPr="00A33FF3">
        <w:rPr>
          <w:rFonts w:asciiTheme="majorHAnsi" w:hAnsiTheme="majorHAnsi" w:cstheme="majorHAnsi"/>
          <w:i/>
          <w:color w:val="C00000"/>
          <w:sz w:val="24"/>
          <w:szCs w:val="24"/>
          <w:lang w:val="en-US"/>
        </w:rPr>
        <w:t xml:space="preserve"> 1/3 </w:t>
      </w:r>
      <w:r w:rsidRPr="00A33FF3">
        <w:rPr>
          <w:rFonts w:asciiTheme="majorHAnsi" w:hAnsiTheme="majorHAnsi" w:cstheme="majorHAnsi"/>
          <w:i/>
          <w:color w:val="C00000"/>
          <w:sz w:val="24"/>
          <w:szCs w:val="24"/>
        </w:rPr>
        <w:t>(</w:t>
      </w:r>
      <w:r w:rsidRPr="00A33FF3">
        <w:rPr>
          <w:rFonts w:asciiTheme="majorHAnsi" w:hAnsiTheme="majorHAnsi" w:cstheme="majorHAnsi"/>
          <w:i/>
          <w:color w:val="C00000"/>
          <w:sz w:val="24"/>
          <w:szCs w:val="24"/>
          <w:lang w:val="en-US"/>
        </w:rPr>
        <w:t>I</w:t>
      </w:r>
      <w:r w:rsidRPr="00A33FF3">
        <w:rPr>
          <w:rFonts w:asciiTheme="majorHAnsi" w:hAnsiTheme="majorHAnsi" w:cstheme="majorHAnsi"/>
          <w:i/>
          <w:color w:val="C00000"/>
          <w:sz w:val="24"/>
          <w:szCs w:val="24"/>
          <w:vertAlign w:val="superscript"/>
          <w:lang w:val="en-US"/>
        </w:rPr>
        <w:t>A</w:t>
      </w:r>
      <w:r w:rsidRPr="00A33FF3">
        <w:rPr>
          <w:rFonts w:asciiTheme="majorHAnsi" w:hAnsiTheme="majorHAnsi" w:cstheme="majorHAnsi"/>
          <w:i/>
          <w:color w:val="C00000"/>
          <w:sz w:val="24"/>
          <w:szCs w:val="24"/>
        </w:rPr>
        <w:t>I</w:t>
      </w:r>
      <w:r w:rsidRPr="00A33FF3">
        <w:rPr>
          <w:rFonts w:asciiTheme="majorHAnsi" w:hAnsiTheme="majorHAnsi" w:cstheme="majorHAnsi"/>
          <w:i/>
          <w:color w:val="C00000"/>
          <w:sz w:val="24"/>
          <w:szCs w:val="24"/>
          <w:vertAlign w:val="superscript"/>
        </w:rPr>
        <w:t>O</w:t>
      </w:r>
      <w:r w:rsidRPr="00A33FF3">
        <w:rPr>
          <w:rFonts w:asciiTheme="majorHAnsi" w:hAnsiTheme="majorHAnsi" w:cstheme="majorHAnsi"/>
          <w:i/>
          <w:color w:val="C00000"/>
          <w:sz w:val="24"/>
          <w:szCs w:val="24"/>
          <w:lang w:val="en-US"/>
        </w:rPr>
        <w:t xml:space="preserve"> </w:t>
      </w:r>
      <w:r w:rsidRPr="00A33FF3">
        <w:rPr>
          <w:rFonts w:asciiTheme="majorHAnsi" w:hAnsiTheme="majorHAnsi" w:cstheme="majorHAnsi"/>
          <w:i/>
          <w:color w:val="C00000"/>
          <w:sz w:val="24"/>
          <w:szCs w:val="24"/>
        </w:rPr>
        <w:t xml:space="preserve">)×2/3×2/3×1/4 (tóc thẳng) = </w:t>
      </w:r>
      <w:r w:rsidRPr="00A33FF3">
        <w:rPr>
          <w:rFonts w:asciiTheme="majorHAnsi" w:hAnsiTheme="majorHAnsi" w:cstheme="majorHAnsi"/>
          <w:b/>
          <w:i/>
          <w:color w:val="C00000"/>
          <w:sz w:val="24"/>
          <w:szCs w:val="24"/>
          <w:lang w:val="en-US"/>
        </w:rPr>
        <w:t>1/54</w:t>
      </w:r>
    </w:p>
    <w:p w14:paraId="119711BB" w14:textId="77777777" w:rsidR="00CB068C" w:rsidRPr="00A33FF3" w:rsidRDefault="00CB068C" w:rsidP="00CB068C">
      <w:pPr>
        <w:rPr>
          <w:rFonts w:asciiTheme="majorHAnsi" w:hAnsiTheme="majorHAnsi" w:cstheme="majorHAnsi"/>
          <w:b/>
          <w:color w:val="000000" w:themeColor="text1"/>
          <w:sz w:val="24"/>
          <w:szCs w:val="24"/>
        </w:rPr>
      </w:pPr>
      <w:r w:rsidRPr="00A33FF3">
        <w:rPr>
          <w:rFonts w:asciiTheme="majorHAnsi" w:hAnsiTheme="majorHAnsi" w:cstheme="majorHAnsi"/>
          <w:b/>
          <w:color w:val="000000" w:themeColor="text1"/>
          <w:sz w:val="24"/>
          <w:szCs w:val="24"/>
        </w:rPr>
        <w:lastRenderedPageBreak/>
        <w:t>PHẦN II. Thí sinh trả lời từ câu 1 đến câu 4. Trong mỗi ý a), b), c), d) ở mỗi câu, th</w:t>
      </w:r>
      <w:r w:rsidRPr="00A33FF3">
        <w:rPr>
          <w:rFonts w:asciiTheme="majorHAnsi" w:hAnsiTheme="majorHAnsi" w:cstheme="majorHAnsi"/>
          <w:b/>
          <w:color w:val="000000" w:themeColor="text1"/>
          <w:sz w:val="24"/>
          <w:szCs w:val="24"/>
          <w:lang w:val="en-US"/>
        </w:rPr>
        <w:t>í</w:t>
      </w:r>
      <w:r w:rsidRPr="00A33FF3">
        <w:rPr>
          <w:rFonts w:asciiTheme="majorHAnsi" w:hAnsiTheme="majorHAnsi" w:cstheme="majorHAnsi"/>
          <w:b/>
          <w:color w:val="000000" w:themeColor="text1"/>
          <w:sz w:val="24"/>
          <w:szCs w:val="24"/>
        </w:rPr>
        <w:t xml:space="preserve"> sinh chọn đúng hoặc sai.</w:t>
      </w:r>
    </w:p>
    <w:p w14:paraId="6B8FF52B" w14:textId="77777777" w:rsidR="00CB068C" w:rsidRPr="00A33FF3" w:rsidRDefault="00CB068C" w:rsidP="00CB068C">
      <w:pPr>
        <w:spacing w:line="240" w:lineRule="auto"/>
        <w:jc w:val="both"/>
        <w:rPr>
          <w:rFonts w:asciiTheme="majorHAnsi" w:hAnsiTheme="majorHAnsi" w:cstheme="majorHAnsi"/>
          <w:sz w:val="24"/>
          <w:szCs w:val="24"/>
        </w:rPr>
      </w:pPr>
      <w:r w:rsidRPr="00A33FF3">
        <w:rPr>
          <w:rFonts w:asciiTheme="majorHAnsi" w:hAnsiTheme="majorHAnsi" w:cstheme="majorHAnsi"/>
          <w:b/>
          <w:sz w:val="24"/>
          <w:szCs w:val="24"/>
        </w:rPr>
        <w:t xml:space="preserve">Câu </w:t>
      </w:r>
      <w:r w:rsidRPr="00A33FF3">
        <w:rPr>
          <w:rFonts w:asciiTheme="majorHAnsi" w:hAnsiTheme="majorHAnsi" w:cstheme="majorHAnsi"/>
          <w:b/>
          <w:sz w:val="24"/>
          <w:szCs w:val="24"/>
          <w:lang w:val="en-US"/>
        </w:rPr>
        <w:t>1</w:t>
      </w:r>
      <w:r w:rsidRPr="00A33FF3">
        <w:rPr>
          <w:rFonts w:asciiTheme="majorHAnsi" w:hAnsiTheme="majorHAnsi" w:cstheme="majorHAnsi"/>
          <w:b/>
          <w:sz w:val="24"/>
          <w:szCs w:val="24"/>
        </w:rPr>
        <w:t>.</w:t>
      </w:r>
      <w:r w:rsidRPr="00A33FF3">
        <w:rPr>
          <w:rFonts w:asciiTheme="majorHAnsi" w:hAnsiTheme="majorHAnsi" w:cstheme="majorHAnsi"/>
          <w:sz w:val="24"/>
          <w:szCs w:val="24"/>
        </w:rPr>
        <w:t xml:space="preserve"> Ở ruồi giấm, xét 2 cặp gene Aa và Bb nằm trên cùng một cặp nhiễm sắc thể thường quy định hai tính trạng. Biết các allele A, B quy định các trính trạng trội, trội hoàn toàn so với các allele a, b quy định tính trạng lặn, và không xảy đột biến. Thực hiện phép lai giữa hai cá thể (P), thu được F</w:t>
      </w:r>
      <w:r w:rsidRPr="00A33FF3">
        <w:rPr>
          <w:rFonts w:asciiTheme="majorHAnsi" w:hAnsiTheme="majorHAnsi" w:cstheme="majorHAnsi"/>
          <w:sz w:val="24"/>
          <w:szCs w:val="24"/>
          <w:vertAlign w:val="subscript"/>
        </w:rPr>
        <w:t>1</w:t>
      </w:r>
      <w:r w:rsidRPr="00A33FF3">
        <w:rPr>
          <w:rFonts w:asciiTheme="majorHAnsi" w:hAnsiTheme="majorHAnsi" w:cstheme="majorHAnsi"/>
          <w:sz w:val="24"/>
          <w:szCs w:val="24"/>
        </w:rPr>
        <w:t xml:space="preserve"> có tỉ lệ kiểu hình 1: 2: 1. Theo lí thuyết, mỗi phát biểu dưới đây là Đúng hay Sai?</w:t>
      </w:r>
    </w:p>
    <w:p w14:paraId="0CBD6258"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rPr>
        <w:t>a)</w:t>
      </w:r>
      <w:r w:rsidRPr="00A33FF3">
        <w:rPr>
          <w:rFonts w:asciiTheme="majorHAnsi" w:hAnsiTheme="majorHAnsi" w:cstheme="majorHAnsi"/>
          <w:sz w:val="24"/>
          <w:szCs w:val="24"/>
        </w:rPr>
        <w:t xml:space="preserve"> Hai cá thể P có kiểu gene khác nhau.</w:t>
      </w:r>
    </w:p>
    <w:p w14:paraId="587276DA"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rPr>
        <w:t>b)</w:t>
      </w:r>
      <w:r w:rsidRPr="00A33FF3">
        <w:rPr>
          <w:rFonts w:asciiTheme="majorHAnsi" w:hAnsiTheme="majorHAnsi" w:cstheme="majorHAnsi"/>
          <w:sz w:val="24"/>
          <w:szCs w:val="24"/>
        </w:rPr>
        <w:t xml:space="preserve"> F</w:t>
      </w:r>
      <w:r w:rsidRPr="00A33FF3">
        <w:rPr>
          <w:rFonts w:asciiTheme="majorHAnsi" w:hAnsiTheme="majorHAnsi" w:cstheme="majorHAnsi"/>
          <w:sz w:val="24"/>
          <w:szCs w:val="24"/>
          <w:vertAlign w:val="subscript"/>
        </w:rPr>
        <w:t>1</w:t>
      </w:r>
      <w:r w:rsidRPr="00A33FF3">
        <w:rPr>
          <w:rFonts w:asciiTheme="majorHAnsi" w:hAnsiTheme="majorHAnsi" w:cstheme="majorHAnsi"/>
          <w:sz w:val="24"/>
          <w:szCs w:val="24"/>
        </w:rPr>
        <w:t>, có tối đa 4 kiểu gene.</w:t>
      </w:r>
    </w:p>
    <w:p w14:paraId="3A465B78"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rPr>
        <w:t>c)</w:t>
      </w:r>
      <w:r w:rsidRPr="00A33FF3">
        <w:rPr>
          <w:rFonts w:asciiTheme="majorHAnsi" w:hAnsiTheme="majorHAnsi" w:cstheme="majorHAnsi"/>
          <w:sz w:val="24"/>
          <w:szCs w:val="24"/>
        </w:rPr>
        <w:t xml:space="preserve"> Cho con đực P lai phân tích thì có thể thu được ở đời con có 100% cá thể mang kiểu hình trội về 1 tính trạng.</w:t>
      </w:r>
    </w:p>
    <w:p w14:paraId="382FCF01"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rPr>
        <w:t>d)</w:t>
      </w:r>
      <w:r w:rsidRPr="00A33FF3">
        <w:rPr>
          <w:rFonts w:asciiTheme="majorHAnsi" w:hAnsiTheme="majorHAnsi" w:cstheme="majorHAnsi"/>
          <w:sz w:val="24"/>
          <w:szCs w:val="24"/>
        </w:rPr>
        <w:t xml:space="preserve"> Cho con cái P lai phân tích thì có thể thu được đời con có tỉ lệ kiểu hình 4:4:1:1.</w:t>
      </w:r>
    </w:p>
    <w:p w14:paraId="1D252CFC" w14:textId="77777777" w:rsidR="00CB068C" w:rsidRPr="00A33FF3" w:rsidRDefault="00CB068C" w:rsidP="00CB068C">
      <w:pPr>
        <w:spacing w:line="240" w:lineRule="auto"/>
        <w:jc w:val="center"/>
        <w:rPr>
          <w:rFonts w:asciiTheme="majorHAnsi" w:eastAsia="Times New Roman" w:hAnsiTheme="majorHAnsi" w:cstheme="majorHAnsi"/>
          <w:b/>
          <w:iCs/>
          <w:color w:val="0070C0"/>
          <w:sz w:val="24"/>
          <w:szCs w:val="24"/>
        </w:rPr>
      </w:pPr>
      <w:r w:rsidRPr="00A33FF3">
        <w:rPr>
          <w:rFonts w:asciiTheme="majorHAnsi" w:eastAsia="Times New Roman" w:hAnsiTheme="majorHAnsi" w:cstheme="majorHAnsi"/>
          <w:b/>
          <w:iCs/>
          <w:color w:val="0070C0"/>
          <w:sz w:val="24"/>
          <w:szCs w:val="24"/>
        </w:rPr>
        <w:t>Hướng dẫn giải</w:t>
      </w:r>
    </w:p>
    <w:p w14:paraId="363B8E4C" w14:textId="77777777" w:rsidR="00CB068C" w:rsidRPr="00A33FF3" w:rsidRDefault="00CB068C" w:rsidP="00CB068C">
      <w:pPr>
        <w:spacing w:line="240" w:lineRule="auto"/>
        <w:jc w:val="center"/>
        <w:rPr>
          <w:rFonts w:asciiTheme="majorHAnsi" w:eastAsia="Times New Roman" w:hAnsiTheme="majorHAnsi" w:cstheme="majorHAnsi"/>
          <w:b/>
          <w:iCs/>
          <w:color w:val="0070C0"/>
          <w:sz w:val="24"/>
          <w:szCs w:val="24"/>
        </w:rPr>
      </w:pPr>
    </w:p>
    <w:tbl>
      <w:tblPr>
        <w:tblStyle w:val="TableGrid"/>
        <w:tblW w:w="0" w:type="auto"/>
        <w:tblLook w:val="04A0" w:firstRow="1" w:lastRow="0" w:firstColumn="1" w:lastColumn="0" w:noHBand="0" w:noVBand="1"/>
      </w:tblPr>
      <w:tblGrid>
        <w:gridCol w:w="416"/>
        <w:gridCol w:w="8609"/>
        <w:gridCol w:w="837"/>
        <w:gridCol w:w="663"/>
      </w:tblGrid>
      <w:tr w:rsidR="00CB068C" w:rsidRPr="00A33FF3" w14:paraId="6058FB81" w14:textId="77777777" w:rsidTr="002C35D1">
        <w:tc>
          <w:tcPr>
            <w:tcW w:w="417" w:type="dxa"/>
          </w:tcPr>
          <w:p w14:paraId="25CECFC7" w14:textId="77777777" w:rsidR="00CB068C" w:rsidRPr="00A33FF3" w:rsidRDefault="00CB068C" w:rsidP="002C35D1">
            <w:pPr>
              <w:rPr>
                <w:rFonts w:asciiTheme="majorHAnsi" w:hAnsiTheme="majorHAnsi" w:cstheme="majorHAnsi"/>
                <w:sz w:val="24"/>
                <w:szCs w:val="24"/>
              </w:rPr>
            </w:pPr>
          </w:p>
        </w:tc>
        <w:tc>
          <w:tcPr>
            <w:tcW w:w="8736" w:type="dxa"/>
          </w:tcPr>
          <w:p w14:paraId="0A05DACA" w14:textId="77777777" w:rsidR="00CB068C" w:rsidRPr="00A33FF3" w:rsidRDefault="00CB068C" w:rsidP="002C35D1">
            <w:pPr>
              <w:jc w:val="center"/>
              <w:rPr>
                <w:rFonts w:asciiTheme="majorHAnsi" w:hAnsiTheme="majorHAnsi" w:cstheme="majorHAnsi"/>
                <w:b/>
                <w:bCs/>
                <w:sz w:val="24"/>
                <w:szCs w:val="24"/>
              </w:rPr>
            </w:pPr>
            <w:r w:rsidRPr="00A33FF3">
              <w:rPr>
                <w:rFonts w:asciiTheme="majorHAnsi" w:hAnsiTheme="majorHAnsi" w:cstheme="majorHAnsi"/>
                <w:b/>
                <w:bCs/>
                <w:sz w:val="24"/>
                <w:szCs w:val="24"/>
              </w:rPr>
              <w:t>Nội dung</w:t>
            </w:r>
          </w:p>
        </w:tc>
        <w:tc>
          <w:tcPr>
            <w:tcW w:w="838" w:type="dxa"/>
          </w:tcPr>
          <w:p w14:paraId="1DA73487" w14:textId="77777777" w:rsidR="00CB068C" w:rsidRPr="00A33FF3" w:rsidRDefault="00CB068C" w:rsidP="002C35D1">
            <w:pPr>
              <w:rPr>
                <w:rFonts w:asciiTheme="majorHAnsi" w:hAnsiTheme="majorHAnsi" w:cstheme="majorHAnsi"/>
                <w:b/>
                <w:bCs/>
                <w:sz w:val="24"/>
                <w:szCs w:val="24"/>
              </w:rPr>
            </w:pPr>
            <w:r w:rsidRPr="00A33FF3">
              <w:rPr>
                <w:rFonts w:asciiTheme="majorHAnsi" w:hAnsiTheme="majorHAnsi" w:cstheme="majorHAnsi"/>
                <w:b/>
                <w:bCs/>
                <w:sz w:val="24"/>
                <w:szCs w:val="24"/>
              </w:rPr>
              <w:t xml:space="preserve">Đúng </w:t>
            </w:r>
          </w:p>
        </w:tc>
        <w:tc>
          <w:tcPr>
            <w:tcW w:w="665" w:type="dxa"/>
          </w:tcPr>
          <w:p w14:paraId="3296DAE9" w14:textId="77777777" w:rsidR="00CB068C" w:rsidRPr="00A33FF3" w:rsidRDefault="00CB068C" w:rsidP="002C35D1">
            <w:pPr>
              <w:rPr>
                <w:rFonts w:asciiTheme="majorHAnsi" w:hAnsiTheme="majorHAnsi" w:cstheme="majorHAnsi"/>
                <w:b/>
                <w:bCs/>
                <w:sz w:val="24"/>
                <w:szCs w:val="24"/>
              </w:rPr>
            </w:pPr>
            <w:r w:rsidRPr="00A33FF3">
              <w:rPr>
                <w:rFonts w:asciiTheme="majorHAnsi" w:hAnsiTheme="majorHAnsi" w:cstheme="majorHAnsi"/>
                <w:b/>
                <w:bCs/>
                <w:sz w:val="24"/>
                <w:szCs w:val="24"/>
              </w:rPr>
              <w:t>Sai</w:t>
            </w:r>
          </w:p>
        </w:tc>
      </w:tr>
      <w:tr w:rsidR="00CB068C" w:rsidRPr="00A33FF3" w14:paraId="5BC6B888" w14:textId="77777777" w:rsidTr="002C35D1">
        <w:tc>
          <w:tcPr>
            <w:tcW w:w="417" w:type="dxa"/>
          </w:tcPr>
          <w:p w14:paraId="50B55C0E" w14:textId="77777777" w:rsidR="00CB068C" w:rsidRPr="00A33FF3" w:rsidRDefault="00CB068C" w:rsidP="002C35D1">
            <w:pPr>
              <w:rPr>
                <w:rFonts w:asciiTheme="majorHAnsi" w:hAnsiTheme="majorHAnsi" w:cstheme="majorHAnsi"/>
                <w:b/>
                <w:bCs/>
                <w:sz w:val="24"/>
                <w:szCs w:val="24"/>
              </w:rPr>
            </w:pPr>
            <w:r w:rsidRPr="00A33FF3">
              <w:rPr>
                <w:rFonts w:asciiTheme="majorHAnsi" w:hAnsiTheme="majorHAnsi" w:cstheme="majorHAnsi"/>
                <w:b/>
                <w:bCs/>
                <w:sz w:val="24"/>
                <w:szCs w:val="24"/>
              </w:rPr>
              <w:t>a</w:t>
            </w:r>
          </w:p>
        </w:tc>
        <w:tc>
          <w:tcPr>
            <w:tcW w:w="8736" w:type="dxa"/>
          </w:tcPr>
          <w:p w14:paraId="589956E8" w14:textId="77777777" w:rsidR="00CB068C" w:rsidRPr="00A33FF3" w:rsidRDefault="00CB068C" w:rsidP="002C35D1">
            <w:pPr>
              <w:jc w:val="both"/>
              <w:rPr>
                <w:rFonts w:asciiTheme="majorHAnsi" w:eastAsia="Times New Roman" w:hAnsiTheme="majorHAnsi" w:cstheme="majorHAnsi"/>
                <w:sz w:val="24"/>
                <w:szCs w:val="24"/>
              </w:rPr>
            </w:pPr>
            <w:r w:rsidRPr="00A33FF3">
              <w:rPr>
                <w:rFonts w:asciiTheme="majorHAnsi" w:hAnsiTheme="majorHAnsi" w:cstheme="majorHAnsi"/>
                <w:sz w:val="24"/>
                <w:szCs w:val="24"/>
              </w:rPr>
              <w:t>Hai cá thể P có kiểu gene khác nhau.</w:t>
            </w:r>
          </w:p>
        </w:tc>
        <w:tc>
          <w:tcPr>
            <w:tcW w:w="838" w:type="dxa"/>
            <w:vAlign w:val="center"/>
          </w:tcPr>
          <w:p w14:paraId="0DA7E99C" w14:textId="77777777" w:rsidR="00CB068C" w:rsidRPr="00A33FF3" w:rsidRDefault="00CB068C" w:rsidP="002C35D1">
            <w:pPr>
              <w:jc w:val="center"/>
              <w:rPr>
                <w:rFonts w:asciiTheme="majorHAnsi" w:hAnsiTheme="majorHAnsi" w:cstheme="majorHAnsi"/>
                <w:b/>
                <w:bCs/>
                <w:color w:val="FF0000"/>
                <w:sz w:val="24"/>
                <w:szCs w:val="24"/>
              </w:rPr>
            </w:pPr>
          </w:p>
        </w:tc>
        <w:tc>
          <w:tcPr>
            <w:tcW w:w="665" w:type="dxa"/>
            <w:vAlign w:val="center"/>
          </w:tcPr>
          <w:p w14:paraId="7DB9CBA7" w14:textId="77777777" w:rsidR="00CB068C" w:rsidRPr="00A33FF3" w:rsidRDefault="00CB068C" w:rsidP="002C35D1">
            <w:pPr>
              <w:jc w:val="center"/>
              <w:rPr>
                <w:rFonts w:asciiTheme="majorHAnsi" w:hAnsiTheme="majorHAnsi" w:cstheme="majorHAnsi"/>
                <w:b/>
                <w:bCs/>
                <w:color w:val="FF0000"/>
                <w:sz w:val="24"/>
                <w:szCs w:val="24"/>
              </w:rPr>
            </w:pPr>
            <w:r w:rsidRPr="00A33FF3">
              <w:rPr>
                <w:rFonts w:asciiTheme="majorHAnsi" w:hAnsiTheme="majorHAnsi" w:cstheme="majorHAnsi"/>
                <w:b/>
                <w:bCs/>
                <w:color w:val="FF0000"/>
                <w:sz w:val="24"/>
                <w:szCs w:val="24"/>
              </w:rPr>
              <w:t>S</w:t>
            </w:r>
          </w:p>
        </w:tc>
      </w:tr>
      <w:tr w:rsidR="00CB068C" w:rsidRPr="00A33FF3" w14:paraId="19CC1A5A" w14:textId="77777777" w:rsidTr="002C35D1">
        <w:tc>
          <w:tcPr>
            <w:tcW w:w="417" w:type="dxa"/>
          </w:tcPr>
          <w:p w14:paraId="71A224C7" w14:textId="77777777" w:rsidR="00CB068C" w:rsidRPr="00A33FF3" w:rsidRDefault="00CB068C" w:rsidP="002C35D1">
            <w:pPr>
              <w:rPr>
                <w:rFonts w:asciiTheme="majorHAnsi" w:hAnsiTheme="majorHAnsi" w:cstheme="majorHAnsi"/>
                <w:b/>
                <w:bCs/>
                <w:sz w:val="24"/>
                <w:szCs w:val="24"/>
              </w:rPr>
            </w:pPr>
            <w:r w:rsidRPr="00A33FF3">
              <w:rPr>
                <w:rFonts w:asciiTheme="majorHAnsi" w:hAnsiTheme="majorHAnsi" w:cstheme="majorHAnsi"/>
                <w:b/>
                <w:bCs/>
                <w:sz w:val="24"/>
                <w:szCs w:val="24"/>
              </w:rPr>
              <w:t>b</w:t>
            </w:r>
          </w:p>
        </w:tc>
        <w:tc>
          <w:tcPr>
            <w:tcW w:w="8736" w:type="dxa"/>
          </w:tcPr>
          <w:p w14:paraId="7469CB4B" w14:textId="77777777" w:rsidR="00CB068C" w:rsidRPr="00A33FF3" w:rsidRDefault="00CB068C" w:rsidP="002C35D1">
            <w:pPr>
              <w:jc w:val="both"/>
              <w:rPr>
                <w:rFonts w:asciiTheme="majorHAnsi" w:eastAsia="Times New Roman" w:hAnsiTheme="majorHAnsi" w:cstheme="majorHAnsi"/>
                <w:sz w:val="24"/>
                <w:szCs w:val="24"/>
              </w:rPr>
            </w:pPr>
            <w:r w:rsidRPr="00A33FF3">
              <w:rPr>
                <w:rFonts w:asciiTheme="majorHAnsi" w:hAnsiTheme="majorHAnsi" w:cstheme="majorHAnsi"/>
                <w:sz w:val="24"/>
                <w:szCs w:val="24"/>
              </w:rPr>
              <w:t>F</w:t>
            </w:r>
            <w:r w:rsidRPr="00A33FF3">
              <w:rPr>
                <w:rFonts w:asciiTheme="majorHAnsi" w:hAnsiTheme="majorHAnsi" w:cstheme="majorHAnsi"/>
                <w:sz w:val="24"/>
                <w:szCs w:val="24"/>
                <w:vertAlign w:val="subscript"/>
              </w:rPr>
              <w:t>1</w:t>
            </w:r>
            <w:r w:rsidRPr="00A33FF3">
              <w:rPr>
                <w:rFonts w:asciiTheme="majorHAnsi" w:hAnsiTheme="majorHAnsi" w:cstheme="majorHAnsi"/>
                <w:sz w:val="24"/>
                <w:szCs w:val="24"/>
              </w:rPr>
              <w:t>, có tối đa 4 kiểu gene.</w:t>
            </w:r>
          </w:p>
        </w:tc>
        <w:tc>
          <w:tcPr>
            <w:tcW w:w="838" w:type="dxa"/>
            <w:vAlign w:val="center"/>
          </w:tcPr>
          <w:p w14:paraId="19A8F6C2" w14:textId="77777777" w:rsidR="00CB068C" w:rsidRPr="00A33FF3" w:rsidRDefault="00CB068C" w:rsidP="002C35D1">
            <w:pPr>
              <w:jc w:val="center"/>
              <w:rPr>
                <w:rFonts w:asciiTheme="majorHAnsi" w:hAnsiTheme="majorHAnsi" w:cstheme="majorHAnsi"/>
                <w:b/>
                <w:bCs/>
                <w:color w:val="FF0000"/>
                <w:sz w:val="24"/>
                <w:szCs w:val="24"/>
              </w:rPr>
            </w:pPr>
          </w:p>
        </w:tc>
        <w:tc>
          <w:tcPr>
            <w:tcW w:w="665" w:type="dxa"/>
            <w:vAlign w:val="center"/>
          </w:tcPr>
          <w:p w14:paraId="020F235B" w14:textId="77777777" w:rsidR="00CB068C" w:rsidRPr="00A33FF3" w:rsidRDefault="00CB068C" w:rsidP="002C35D1">
            <w:pPr>
              <w:jc w:val="center"/>
              <w:rPr>
                <w:rFonts w:asciiTheme="majorHAnsi" w:hAnsiTheme="majorHAnsi" w:cstheme="majorHAnsi"/>
                <w:b/>
                <w:bCs/>
                <w:color w:val="FF0000"/>
                <w:sz w:val="24"/>
                <w:szCs w:val="24"/>
              </w:rPr>
            </w:pPr>
            <w:r w:rsidRPr="00A33FF3">
              <w:rPr>
                <w:rFonts w:asciiTheme="majorHAnsi" w:hAnsiTheme="majorHAnsi" w:cstheme="majorHAnsi"/>
                <w:b/>
                <w:bCs/>
                <w:color w:val="FF0000"/>
                <w:sz w:val="24"/>
                <w:szCs w:val="24"/>
              </w:rPr>
              <w:t>S</w:t>
            </w:r>
          </w:p>
        </w:tc>
      </w:tr>
      <w:tr w:rsidR="00CB068C" w:rsidRPr="00A33FF3" w14:paraId="6625F816" w14:textId="77777777" w:rsidTr="002C35D1">
        <w:tc>
          <w:tcPr>
            <w:tcW w:w="417" w:type="dxa"/>
          </w:tcPr>
          <w:p w14:paraId="461B9C54" w14:textId="77777777" w:rsidR="00CB068C" w:rsidRPr="00A33FF3" w:rsidRDefault="00CB068C" w:rsidP="002C35D1">
            <w:pPr>
              <w:rPr>
                <w:rFonts w:asciiTheme="majorHAnsi" w:hAnsiTheme="majorHAnsi" w:cstheme="majorHAnsi"/>
                <w:b/>
                <w:bCs/>
                <w:sz w:val="24"/>
                <w:szCs w:val="24"/>
              </w:rPr>
            </w:pPr>
            <w:r w:rsidRPr="00A33FF3">
              <w:rPr>
                <w:rFonts w:asciiTheme="majorHAnsi" w:hAnsiTheme="majorHAnsi" w:cstheme="majorHAnsi"/>
                <w:b/>
                <w:bCs/>
                <w:sz w:val="24"/>
                <w:szCs w:val="24"/>
              </w:rPr>
              <w:t>c</w:t>
            </w:r>
          </w:p>
        </w:tc>
        <w:tc>
          <w:tcPr>
            <w:tcW w:w="8736" w:type="dxa"/>
          </w:tcPr>
          <w:p w14:paraId="2C4924C0" w14:textId="77777777" w:rsidR="00CB068C" w:rsidRPr="00A33FF3" w:rsidRDefault="00CB068C" w:rsidP="002C35D1">
            <w:pPr>
              <w:jc w:val="both"/>
              <w:rPr>
                <w:rFonts w:asciiTheme="majorHAnsi" w:eastAsia="Times New Roman" w:hAnsiTheme="majorHAnsi" w:cstheme="majorHAnsi"/>
                <w:sz w:val="24"/>
                <w:szCs w:val="24"/>
              </w:rPr>
            </w:pPr>
            <w:r w:rsidRPr="00A33FF3">
              <w:rPr>
                <w:rFonts w:asciiTheme="majorHAnsi" w:hAnsiTheme="majorHAnsi" w:cstheme="majorHAnsi"/>
                <w:sz w:val="24"/>
                <w:szCs w:val="24"/>
              </w:rPr>
              <w:t>Cho con đực P lai phân tích thì có thể thu được ở đời con có 100% cá thể mang kiểu hình trội về 1 tính trạng.</w:t>
            </w:r>
          </w:p>
        </w:tc>
        <w:tc>
          <w:tcPr>
            <w:tcW w:w="838" w:type="dxa"/>
            <w:vAlign w:val="center"/>
          </w:tcPr>
          <w:p w14:paraId="0D139240" w14:textId="77777777" w:rsidR="00CB068C" w:rsidRPr="00A33FF3" w:rsidRDefault="00CB068C" w:rsidP="002C35D1">
            <w:pPr>
              <w:jc w:val="center"/>
              <w:rPr>
                <w:rFonts w:asciiTheme="majorHAnsi" w:hAnsiTheme="majorHAnsi" w:cstheme="majorHAnsi"/>
                <w:b/>
                <w:bCs/>
                <w:color w:val="FF0000"/>
                <w:sz w:val="24"/>
                <w:szCs w:val="24"/>
              </w:rPr>
            </w:pPr>
            <w:r w:rsidRPr="00A33FF3">
              <w:rPr>
                <w:rFonts w:asciiTheme="majorHAnsi" w:hAnsiTheme="majorHAnsi" w:cstheme="majorHAnsi"/>
                <w:b/>
                <w:bCs/>
                <w:color w:val="FF0000"/>
                <w:sz w:val="24"/>
                <w:szCs w:val="24"/>
              </w:rPr>
              <w:t>Đ</w:t>
            </w:r>
          </w:p>
        </w:tc>
        <w:tc>
          <w:tcPr>
            <w:tcW w:w="665" w:type="dxa"/>
            <w:vAlign w:val="center"/>
          </w:tcPr>
          <w:p w14:paraId="42DE5314" w14:textId="77777777" w:rsidR="00CB068C" w:rsidRPr="00A33FF3" w:rsidRDefault="00CB068C" w:rsidP="002C35D1">
            <w:pPr>
              <w:jc w:val="center"/>
              <w:rPr>
                <w:rFonts w:asciiTheme="majorHAnsi" w:hAnsiTheme="majorHAnsi" w:cstheme="majorHAnsi"/>
                <w:b/>
                <w:bCs/>
                <w:color w:val="FF0000"/>
                <w:sz w:val="24"/>
                <w:szCs w:val="24"/>
              </w:rPr>
            </w:pPr>
          </w:p>
        </w:tc>
      </w:tr>
      <w:tr w:rsidR="00CB068C" w:rsidRPr="00A33FF3" w14:paraId="0139EB04" w14:textId="77777777" w:rsidTr="002C35D1">
        <w:tc>
          <w:tcPr>
            <w:tcW w:w="417" w:type="dxa"/>
          </w:tcPr>
          <w:p w14:paraId="59AB4B51" w14:textId="77777777" w:rsidR="00CB068C" w:rsidRPr="00A33FF3" w:rsidRDefault="00CB068C" w:rsidP="002C35D1">
            <w:pPr>
              <w:rPr>
                <w:rFonts w:asciiTheme="majorHAnsi" w:hAnsiTheme="majorHAnsi" w:cstheme="majorHAnsi"/>
                <w:b/>
                <w:bCs/>
                <w:sz w:val="24"/>
                <w:szCs w:val="24"/>
              </w:rPr>
            </w:pPr>
            <w:r w:rsidRPr="00A33FF3">
              <w:rPr>
                <w:rFonts w:asciiTheme="majorHAnsi" w:hAnsiTheme="majorHAnsi" w:cstheme="majorHAnsi"/>
                <w:b/>
                <w:bCs/>
                <w:sz w:val="24"/>
                <w:szCs w:val="24"/>
              </w:rPr>
              <w:t>d</w:t>
            </w:r>
          </w:p>
        </w:tc>
        <w:tc>
          <w:tcPr>
            <w:tcW w:w="8736" w:type="dxa"/>
          </w:tcPr>
          <w:p w14:paraId="1B754EC6" w14:textId="77777777" w:rsidR="00CB068C" w:rsidRPr="00A33FF3" w:rsidRDefault="00CB068C" w:rsidP="002C35D1">
            <w:pPr>
              <w:jc w:val="both"/>
              <w:rPr>
                <w:rFonts w:asciiTheme="majorHAnsi" w:eastAsia="Times New Roman" w:hAnsiTheme="majorHAnsi" w:cstheme="majorHAnsi"/>
                <w:sz w:val="24"/>
                <w:szCs w:val="24"/>
              </w:rPr>
            </w:pPr>
            <w:r w:rsidRPr="00A33FF3">
              <w:rPr>
                <w:rFonts w:asciiTheme="majorHAnsi" w:hAnsiTheme="majorHAnsi" w:cstheme="majorHAnsi"/>
                <w:sz w:val="24"/>
                <w:szCs w:val="24"/>
              </w:rPr>
              <w:t>Cho con cái P lai phân tích thì có thể thu được đời con có tỉ lệ kiểu hình 4:4:1:1.</w:t>
            </w:r>
          </w:p>
        </w:tc>
        <w:tc>
          <w:tcPr>
            <w:tcW w:w="838" w:type="dxa"/>
            <w:vAlign w:val="center"/>
          </w:tcPr>
          <w:p w14:paraId="7E5BCE6E" w14:textId="77777777" w:rsidR="00CB068C" w:rsidRPr="00A33FF3" w:rsidRDefault="00CB068C" w:rsidP="002C35D1">
            <w:pPr>
              <w:jc w:val="center"/>
              <w:rPr>
                <w:rFonts w:asciiTheme="majorHAnsi" w:hAnsiTheme="majorHAnsi" w:cstheme="majorHAnsi"/>
                <w:b/>
                <w:bCs/>
                <w:color w:val="FF0000"/>
                <w:sz w:val="24"/>
                <w:szCs w:val="24"/>
              </w:rPr>
            </w:pPr>
            <w:r w:rsidRPr="00A33FF3">
              <w:rPr>
                <w:rFonts w:asciiTheme="majorHAnsi" w:hAnsiTheme="majorHAnsi" w:cstheme="majorHAnsi"/>
                <w:b/>
                <w:bCs/>
                <w:color w:val="FF0000"/>
                <w:sz w:val="24"/>
                <w:szCs w:val="24"/>
              </w:rPr>
              <w:t>Đ</w:t>
            </w:r>
          </w:p>
        </w:tc>
        <w:tc>
          <w:tcPr>
            <w:tcW w:w="665" w:type="dxa"/>
            <w:vAlign w:val="center"/>
          </w:tcPr>
          <w:p w14:paraId="230B3D43" w14:textId="77777777" w:rsidR="00CB068C" w:rsidRPr="00A33FF3" w:rsidRDefault="00CB068C" w:rsidP="002C35D1">
            <w:pPr>
              <w:jc w:val="center"/>
              <w:rPr>
                <w:rFonts w:asciiTheme="majorHAnsi" w:hAnsiTheme="majorHAnsi" w:cstheme="majorHAnsi"/>
                <w:b/>
                <w:bCs/>
                <w:color w:val="FF0000"/>
                <w:sz w:val="24"/>
                <w:szCs w:val="24"/>
              </w:rPr>
            </w:pPr>
          </w:p>
        </w:tc>
      </w:tr>
    </w:tbl>
    <w:p w14:paraId="25F9AA5B" w14:textId="77777777" w:rsidR="00CB068C" w:rsidRPr="00A33FF3" w:rsidRDefault="00CB068C" w:rsidP="00CB068C">
      <w:pPr>
        <w:spacing w:line="240" w:lineRule="auto"/>
        <w:jc w:val="both"/>
        <w:rPr>
          <w:rFonts w:asciiTheme="majorHAnsi" w:eastAsia="Times New Roman" w:hAnsiTheme="majorHAnsi" w:cstheme="majorHAnsi"/>
          <w:b/>
          <w:iCs/>
          <w:color w:val="C00000"/>
          <w:sz w:val="24"/>
          <w:szCs w:val="24"/>
        </w:rPr>
      </w:pPr>
    </w:p>
    <w:p w14:paraId="76093DD9" w14:textId="77777777" w:rsidR="00CB068C" w:rsidRPr="00A33FF3" w:rsidRDefault="00CB068C" w:rsidP="00CB068C">
      <w:pPr>
        <w:spacing w:line="240" w:lineRule="auto"/>
        <w:jc w:val="both"/>
        <w:rPr>
          <w:rFonts w:asciiTheme="majorHAnsi" w:eastAsia="Times New Roman" w:hAnsiTheme="majorHAnsi" w:cstheme="majorHAnsi"/>
          <w:i/>
          <w:iCs/>
          <w:color w:val="C00000"/>
          <w:sz w:val="24"/>
          <w:szCs w:val="24"/>
        </w:rPr>
      </w:pPr>
      <w:r w:rsidRPr="00A33FF3">
        <w:rPr>
          <w:rFonts w:asciiTheme="majorHAnsi" w:eastAsia="Times New Roman" w:hAnsiTheme="majorHAnsi" w:cstheme="majorHAnsi"/>
          <w:b/>
          <w:iCs/>
          <w:color w:val="C00000"/>
          <w:sz w:val="24"/>
          <w:szCs w:val="24"/>
        </w:rPr>
        <w:t>a) Sai.</w:t>
      </w:r>
      <w:r w:rsidRPr="00A33FF3">
        <w:rPr>
          <w:rFonts w:asciiTheme="majorHAnsi" w:eastAsia="Times New Roman" w:hAnsiTheme="majorHAnsi" w:cstheme="majorHAnsi"/>
          <w:b/>
          <w:i/>
          <w:iCs/>
          <w:color w:val="C00000"/>
          <w:sz w:val="24"/>
          <w:szCs w:val="24"/>
        </w:rPr>
        <w:t xml:space="preserve"> </w:t>
      </w:r>
      <w:r w:rsidRPr="00A33FF3">
        <w:rPr>
          <w:rFonts w:asciiTheme="majorHAnsi" w:eastAsia="Times New Roman" w:hAnsiTheme="majorHAnsi" w:cstheme="majorHAnsi"/>
          <w:i/>
          <w:iCs/>
          <w:color w:val="C00000"/>
          <w:sz w:val="24"/>
          <w:szCs w:val="24"/>
        </w:rPr>
        <w:t xml:space="preserve">Vì </w:t>
      </w:r>
      <w:r w:rsidRPr="00A33FF3">
        <w:rPr>
          <w:rFonts w:asciiTheme="majorHAnsi" w:hAnsiTheme="majorHAnsi" w:cstheme="majorHAnsi"/>
          <w:i/>
          <w:color w:val="C00000"/>
          <w:sz w:val="24"/>
          <w:szCs w:val="24"/>
        </w:rPr>
        <w:t>F</w:t>
      </w:r>
      <w:r w:rsidRPr="00A33FF3">
        <w:rPr>
          <w:rFonts w:asciiTheme="majorHAnsi" w:hAnsiTheme="majorHAnsi" w:cstheme="majorHAnsi"/>
          <w:i/>
          <w:color w:val="C00000"/>
          <w:sz w:val="24"/>
          <w:szCs w:val="24"/>
          <w:vertAlign w:val="subscript"/>
        </w:rPr>
        <w:t>1</w:t>
      </w:r>
      <w:r w:rsidRPr="00A33FF3">
        <w:rPr>
          <w:rFonts w:asciiTheme="majorHAnsi" w:hAnsiTheme="majorHAnsi" w:cstheme="majorHAnsi"/>
          <w:i/>
          <w:color w:val="C00000"/>
          <w:sz w:val="24"/>
          <w:szCs w:val="24"/>
        </w:rPr>
        <w:t xml:space="preserve"> có tỉ lệ kiểu hình 1: 2: 1 nên kiểu gene của P có thể là: </w:t>
      </w:r>
      <w:r w:rsidRPr="00A33FF3">
        <w:rPr>
          <w:rFonts w:asciiTheme="majorHAnsi" w:hAnsiTheme="majorHAnsi" w:cstheme="majorHAnsi"/>
          <w:i/>
          <w:color w:val="C00000"/>
          <w:position w:val="-24"/>
          <w:sz w:val="24"/>
          <w:szCs w:val="24"/>
        </w:rPr>
        <w:object w:dxaOrig="440" w:dyaOrig="620" w14:anchorId="71ACE1D0">
          <v:shape id="_x0000_i1039" type="#_x0000_t75" alt="" style="width:21.65pt;height:31.65pt" o:ole="">
            <v:imagedata r:id="rId43" o:title=""/>
          </v:shape>
          <o:OLEObject Type="Embed" ProgID="Equation.DSMT4" ShapeID="_x0000_i1039" DrawAspect="Content" ObjectID="_1797992531" r:id="rId44"/>
        </w:object>
      </w:r>
      <w:r w:rsidRPr="00A33FF3">
        <w:rPr>
          <w:rFonts w:asciiTheme="majorHAnsi" w:hAnsiTheme="majorHAnsi" w:cstheme="majorHAnsi"/>
          <w:i/>
          <w:color w:val="C00000"/>
          <w:sz w:val="24"/>
          <w:szCs w:val="24"/>
        </w:rPr>
        <w:t xml:space="preserve">× </w:t>
      </w:r>
      <w:r w:rsidRPr="00A33FF3">
        <w:rPr>
          <w:rFonts w:asciiTheme="majorHAnsi" w:hAnsiTheme="majorHAnsi" w:cstheme="majorHAnsi"/>
          <w:i/>
          <w:color w:val="C00000"/>
          <w:position w:val="-24"/>
          <w:sz w:val="24"/>
          <w:szCs w:val="24"/>
        </w:rPr>
        <w:object w:dxaOrig="400" w:dyaOrig="620" w14:anchorId="105FE579">
          <v:shape id="_x0000_i1040" type="#_x0000_t75" alt="" style="width:20.4pt;height:31.65pt" o:ole="">
            <v:imagedata r:id="rId45" o:title=""/>
          </v:shape>
          <o:OLEObject Type="Embed" ProgID="Equation.DSMT4" ShapeID="_x0000_i1040" DrawAspect="Content" ObjectID="_1797992532" r:id="rId46"/>
        </w:object>
      </w:r>
      <w:r w:rsidRPr="00A33FF3">
        <w:rPr>
          <w:rFonts w:asciiTheme="majorHAnsi" w:hAnsiTheme="majorHAnsi" w:cstheme="majorHAnsi"/>
          <w:i/>
          <w:color w:val="C00000"/>
          <w:sz w:val="24"/>
          <w:szCs w:val="24"/>
        </w:rPr>
        <w:t xml:space="preserve"> hoặc </w:t>
      </w:r>
      <w:r w:rsidRPr="00A33FF3">
        <w:rPr>
          <w:rFonts w:asciiTheme="majorHAnsi" w:hAnsiTheme="majorHAnsi" w:cstheme="majorHAnsi"/>
          <w:i/>
          <w:color w:val="C00000"/>
          <w:position w:val="-24"/>
          <w:sz w:val="24"/>
          <w:szCs w:val="24"/>
        </w:rPr>
        <w:object w:dxaOrig="400" w:dyaOrig="620" w14:anchorId="49F2FEA4">
          <v:shape id="_x0000_i1041" type="#_x0000_t75" alt="" style="width:20.4pt;height:31.65pt" o:ole="">
            <v:imagedata r:id="rId47" o:title=""/>
          </v:shape>
          <o:OLEObject Type="Embed" ProgID="Equation.DSMT4" ShapeID="_x0000_i1041" DrawAspect="Content" ObjectID="_1797992533" r:id="rId48"/>
        </w:object>
      </w:r>
      <w:r w:rsidRPr="00A33FF3">
        <w:rPr>
          <w:rFonts w:asciiTheme="majorHAnsi" w:hAnsiTheme="majorHAnsi" w:cstheme="majorHAnsi"/>
          <w:i/>
          <w:color w:val="C00000"/>
          <w:sz w:val="24"/>
          <w:szCs w:val="24"/>
        </w:rPr>
        <w:t>×</w:t>
      </w:r>
      <w:r w:rsidRPr="00A33FF3">
        <w:rPr>
          <w:rFonts w:asciiTheme="majorHAnsi" w:hAnsiTheme="majorHAnsi" w:cstheme="majorHAnsi"/>
          <w:i/>
          <w:color w:val="C00000"/>
          <w:position w:val="-24"/>
          <w:sz w:val="24"/>
          <w:szCs w:val="24"/>
        </w:rPr>
        <w:object w:dxaOrig="400" w:dyaOrig="620" w14:anchorId="0A1FAF73">
          <v:shape id="_x0000_i1042" type="#_x0000_t75" alt="" style="width:20.4pt;height:31.65pt" o:ole="">
            <v:imagedata r:id="rId49" o:title=""/>
          </v:shape>
          <o:OLEObject Type="Embed" ProgID="Equation.DSMT4" ShapeID="_x0000_i1042" DrawAspect="Content" ObjectID="_1797992534" r:id="rId50"/>
        </w:object>
      </w:r>
      <w:r w:rsidRPr="00A33FF3">
        <w:rPr>
          <w:rFonts w:asciiTheme="majorHAnsi" w:hAnsiTheme="majorHAnsi" w:cstheme="majorHAnsi"/>
          <w:i/>
          <w:color w:val="C00000"/>
          <w:sz w:val="24"/>
          <w:szCs w:val="24"/>
        </w:rPr>
        <w:t>.</w:t>
      </w:r>
    </w:p>
    <w:p w14:paraId="5B969C8A"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b/>
          <w:color w:val="C00000"/>
          <w:sz w:val="24"/>
          <w:szCs w:val="24"/>
        </w:rPr>
        <w:t>b) Sai.</w:t>
      </w:r>
      <w:r w:rsidRPr="00A33FF3">
        <w:rPr>
          <w:rFonts w:asciiTheme="majorHAnsi" w:hAnsiTheme="majorHAnsi" w:cstheme="majorHAnsi"/>
          <w:color w:val="C00000"/>
          <w:sz w:val="24"/>
          <w:szCs w:val="24"/>
        </w:rPr>
        <w:t xml:space="preserve"> </w:t>
      </w:r>
      <w:r w:rsidRPr="00A33FF3">
        <w:rPr>
          <w:rFonts w:asciiTheme="majorHAnsi" w:hAnsiTheme="majorHAnsi" w:cstheme="majorHAnsi"/>
          <w:i/>
          <w:color w:val="C00000"/>
          <w:sz w:val="24"/>
          <w:szCs w:val="24"/>
        </w:rPr>
        <w:t xml:space="preserve">Vì trong trường hợp phép lai P: </w:t>
      </w:r>
      <w:r w:rsidRPr="00A33FF3">
        <w:rPr>
          <w:rFonts w:asciiTheme="majorHAnsi" w:eastAsia="Yu Gothic" w:hAnsiTheme="majorHAnsi" w:cstheme="majorHAnsi"/>
          <w:i/>
          <w:color w:val="C00000"/>
          <w:sz w:val="24"/>
          <w:szCs w:val="24"/>
        </w:rPr>
        <w:t>♂</w:t>
      </w:r>
      <w:r w:rsidRPr="00A33FF3">
        <w:rPr>
          <w:rFonts w:asciiTheme="majorHAnsi" w:hAnsiTheme="majorHAnsi" w:cstheme="majorHAnsi"/>
          <w:i/>
          <w:color w:val="C00000"/>
          <w:sz w:val="24"/>
          <w:szCs w:val="24"/>
        </w:rPr>
        <w:t xml:space="preserve"> </w:t>
      </w:r>
      <w:r w:rsidRPr="00A33FF3">
        <w:rPr>
          <w:rFonts w:asciiTheme="majorHAnsi" w:hAnsiTheme="majorHAnsi" w:cstheme="majorHAnsi"/>
          <w:i/>
          <w:color w:val="C00000"/>
          <w:position w:val="-24"/>
          <w:sz w:val="24"/>
          <w:szCs w:val="24"/>
        </w:rPr>
        <w:object w:dxaOrig="400" w:dyaOrig="620" w14:anchorId="7C9A8865">
          <v:shape id="_x0000_i1043" type="#_x0000_t75" alt="" style="width:20.4pt;height:31.65pt" o:ole="">
            <v:imagedata r:id="rId51" o:title=""/>
          </v:shape>
          <o:OLEObject Type="Embed" ProgID="Equation.DSMT4" ShapeID="_x0000_i1043" DrawAspect="Content" ObjectID="_1797992535" r:id="rId52"/>
        </w:object>
      </w:r>
      <w:r w:rsidRPr="00A33FF3">
        <w:rPr>
          <w:rFonts w:asciiTheme="majorHAnsi" w:hAnsiTheme="majorHAnsi" w:cstheme="majorHAnsi"/>
          <w:i/>
          <w:color w:val="C00000"/>
          <w:sz w:val="24"/>
          <w:szCs w:val="24"/>
        </w:rPr>
        <w:t>(liên kết gene)×</w:t>
      </w:r>
      <w:r w:rsidRPr="00A33FF3">
        <w:rPr>
          <w:rFonts w:asciiTheme="majorHAnsi" w:eastAsia="Yu Gothic" w:hAnsiTheme="majorHAnsi" w:cstheme="majorHAnsi"/>
          <w:i/>
          <w:color w:val="C00000"/>
          <w:sz w:val="24"/>
          <w:szCs w:val="24"/>
        </w:rPr>
        <w:t>♀</w:t>
      </w:r>
      <w:r w:rsidRPr="00A33FF3">
        <w:rPr>
          <w:rFonts w:asciiTheme="majorHAnsi" w:eastAsia="Yu Gothic" w:hAnsiTheme="majorHAnsi" w:cstheme="majorHAnsi"/>
          <w:i/>
          <w:color w:val="C00000"/>
          <w:position w:val="-24"/>
          <w:sz w:val="24"/>
          <w:szCs w:val="24"/>
        </w:rPr>
        <w:object w:dxaOrig="440" w:dyaOrig="620" w14:anchorId="4F6F7EAE">
          <v:shape id="_x0000_i1044" type="#_x0000_t75" alt="" style="width:21.65pt;height:31.65pt" o:ole="">
            <v:imagedata r:id="rId53" o:title=""/>
          </v:shape>
          <o:OLEObject Type="Embed" ProgID="Equation.DSMT4" ShapeID="_x0000_i1044" DrawAspect="Content" ObjectID="_1797992536" r:id="rId54"/>
        </w:object>
      </w:r>
      <w:r w:rsidRPr="00A33FF3">
        <w:rPr>
          <w:rFonts w:asciiTheme="majorHAnsi" w:eastAsia="Yu Gothic" w:hAnsiTheme="majorHAnsi" w:cstheme="majorHAnsi"/>
          <w:i/>
          <w:color w:val="C00000"/>
          <w:sz w:val="24"/>
          <w:szCs w:val="24"/>
        </w:rPr>
        <w:t>hoặc</w:t>
      </w:r>
      <w:r w:rsidRPr="00A33FF3">
        <w:rPr>
          <w:rFonts w:asciiTheme="majorHAnsi" w:eastAsia="Yu Gothic" w:hAnsiTheme="majorHAnsi" w:cstheme="majorHAnsi"/>
          <w:i/>
          <w:color w:val="C00000"/>
          <w:position w:val="-24"/>
          <w:sz w:val="24"/>
          <w:szCs w:val="24"/>
        </w:rPr>
        <w:object w:dxaOrig="400" w:dyaOrig="620" w14:anchorId="035BB9F3">
          <v:shape id="_x0000_i1045" type="#_x0000_t75" alt="" style="width:20.4pt;height:31.65pt" o:ole="">
            <v:imagedata r:id="rId55" o:title=""/>
          </v:shape>
          <o:OLEObject Type="Embed" ProgID="Equation.DSMT4" ShapeID="_x0000_i1045" DrawAspect="Content" ObjectID="_1797992537" r:id="rId56"/>
        </w:object>
      </w:r>
      <w:r w:rsidRPr="00A33FF3">
        <w:rPr>
          <w:rFonts w:asciiTheme="majorHAnsi" w:eastAsia="Yu Gothic" w:hAnsiTheme="majorHAnsi" w:cstheme="majorHAnsi"/>
          <w:i/>
          <w:color w:val="C00000"/>
          <w:sz w:val="24"/>
          <w:szCs w:val="24"/>
        </w:rPr>
        <w:t>(xảy ra hoán vị gene với mọi tần số f = x%, 0% &lt; x &lt; 50%)--&gt; F</w:t>
      </w:r>
      <w:r w:rsidRPr="00A33FF3">
        <w:rPr>
          <w:rFonts w:asciiTheme="majorHAnsi" w:eastAsia="Yu Gothic" w:hAnsiTheme="majorHAnsi" w:cstheme="majorHAnsi"/>
          <w:i/>
          <w:color w:val="C00000"/>
          <w:sz w:val="24"/>
          <w:szCs w:val="24"/>
          <w:vertAlign w:val="subscript"/>
        </w:rPr>
        <w:t>1</w:t>
      </w:r>
      <w:r w:rsidRPr="00A33FF3">
        <w:rPr>
          <w:rFonts w:asciiTheme="majorHAnsi" w:eastAsia="Yu Gothic" w:hAnsiTheme="majorHAnsi" w:cstheme="majorHAnsi"/>
          <w:i/>
          <w:color w:val="C00000"/>
          <w:sz w:val="24"/>
          <w:szCs w:val="24"/>
        </w:rPr>
        <w:t xml:space="preserve"> có 7 loại kiểu gene.</w:t>
      </w:r>
    </w:p>
    <w:p w14:paraId="3C002F2D"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b/>
          <w:color w:val="C00000"/>
          <w:sz w:val="24"/>
          <w:szCs w:val="24"/>
        </w:rPr>
        <w:t>c) Đúng.</w:t>
      </w:r>
      <w:r w:rsidRPr="00A33FF3">
        <w:rPr>
          <w:rFonts w:asciiTheme="majorHAnsi" w:hAnsiTheme="majorHAnsi" w:cstheme="majorHAnsi"/>
          <w:color w:val="C00000"/>
          <w:sz w:val="24"/>
          <w:szCs w:val="24"/>
        </w:rPr>
        <w:t xml:space="preserve"> </w:t>
      </w:r>
      <w:r w:rsidRPr="00A33FF3">
        <w:rPr>
          <w:rFonts w:asciiTheme="majorHAnsi" w:hAnsiTheme="majorHAnsi" w:cstheme="majorHAnsi"/>
          <w:i/>
          <w:color w:val="C00000"/>
          <w:sz w:val="24"/>
          <w:szCs w:val="24"/>
        </w:rPr>
        <w:t xml:space="preserve">Vì trong trường hợp con đực P có kiểu gene </w:t>
      </w:r>
      <w:r w:rsidRPr="00A33FF3">
        <w:rPr>
          <w:rFonts w:asciiTheme="majorHAnsi" w:hAnsiTheme="majorHAnsi" w:cstheme="majorHAnsi"/>
          <w:i/>
          <w:color w:val="C00000"/>
          <w:position w:val="-24"/>
          <w:sz w:val="24"/>
          <w:szCs w:val="24"/>
        </w:rPr>
        <w:object w:dxaOrig="400" w:dyaOrig="620" w14:anchorId="70F93F7E">
          <v:shape id="_x0000_i1046" type="#_x0000_t75" alt="" style="width:20.4pt;height:31.65pt" o:ole="">
            <v:imagedata r:id="rId57" o:title=""/>
          </v:shape>
          <o:OLEObject Type="Embed" ProgID="Equation.DSMT4" ShapeID="_x0000_i1046" DrawAspect="Content" ObjectID="_1797992538" r:id="rId58"/>
        </w:object>
      </w:r>
      <w:r w:rsidRPr="00A33FF3">
        <w:rPr>
          <w:rFonts w:asciiTheme="majorHAnsi" w:hAnsiTheme="majorHAnsi" w:cstheme="majorHAnsi"/>
          <w:i/>
          <w:color w:val="C00000"/>
          <w:sz w:val="24"/>
          <w:szCs w:val="24"/>
        </w:rPr>
        <w:t xml:space="preserve"> lai  phân tích với con cái có kiểu gene</w:t>
      </w:r>
      <w:r w:rsidRPr="00A33FF3">
        <w:rPr>
          <w:rFonts w:asciiTheme="majorHAnsi" w:hAnsiTheme="majorHAnsi" w:cstheme="majorHAnsi"/>
          <w:i/>
          <w:color w:val="C00000"/>
          <w:position w:val="-24"/>
          <w:sz w:val="24"/>
          <w:szCs w:val="24"/>
        </w:rPr>
        <w:object w:dxaOrig="360" w:dyaOrig="620" w14:anchorId="2505C906">
          <v:shape id="_x0000_i1047" type="#_x0000_t75" alt="" style="width:17.05pt;height:31.65pt" o:ole="">
            <v:imagedata r:id="rId59" o:title=""/>
          </v:shape>
          <o:OLEObject Type="Embed" ProgID="Equation.DSMT4" ShapeID="_x0000_i1047" DrawAspect="Content" ObjectID="_1797992539" r:id="rId60"/>
        </w:object>
      </w:r>
      <w:r w:rsidRPr="00A33FF3">
        <w:rPr>
          <w:rFonts w:asciiTheme="majorHAnsi" w:hAnsiTheme="majorHAnsi" w:cstheme="majorHAnsi"/>
          <w:i/>
          <w:color w:val="C00000"/>
          <w:sz w:val="24"/>
          <w:szCs w:val="24"/>
        </w:rPr>
        <w:t xml:space="preserve"> thì ở đời con sẽ luôn có kiểu hình A-bb hoặc aaB- </w:t>
      </w:r>
      <w:r w:rsidRPr="00A33FF3">
        <w:rPr>
          <w:rFonts w:asciiTheme="majorHAnsi" w:hAnsiTheme="majorHAnsi" w:cstheme="majorHAnsi"/>
          <w:i/>
          <w:color w:val="C00000"/>
          <w:sz w:val="24"/>
          <w:szCs w:val="24"/>
        </w:rPr>
        <w:sym w:font="Wingdings" w:char="F0E0"/>
      </w:r>
      <w:r w:rsidRPr="00A33FF3">
        <w:rPr>
          <w:rFonts w:asciiTheme="majorHAnsi" w:hAnsiTheme="majorHAnsi" w:cstheme="majorHAnsi"/>
          <w:i/>
          <w:color w:val="C00000"/>
          <w:sz w:val="24"/>
          <w:szCs w:val="24"/>
        </w:rPr>
        <w:t xml:space="preserve"> Đời con luôn có 100% cá thể mang kiểu hình trội về 1 tính trạng.</w:t>
      </w:r>
    </w:p>
    <w:p w14:paraId="6E1EB167"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eastAsia="Times New Roman" w:hAnsiTheme="majorHAnsi" w:cstheme="majorHAnsi"/>
          <w:b/>
          <w:iCs/>
          <w:color w:val="C00000"/>
          <w:sz w:val="24"/>
          <w:szCs w:val="24"/>
        </w:rPr>
        <w:t>d) Đúng.</w:t>
      </w:r>
      <w:r w:rsidRPr="00A33FF3">
        <w:rPr>
          <w:rFonts w:asciiTheme="majorHAnsi" w:eastAsia="Times New Roman" w:hAnsiTheme="majorHAnsi" w:cstheme="majorHAnsi"/>
          <w:b/>
          <w:i/>
          <w:iCs/>
          <w:color w:val="C00000"/>
          <w:sz w:val="24"/>
          <w:szCs w:val="24"/>
        </w:rPr>
        <w:t xml:space="preserve"> </w:t>
      </w:r>
      <w:r w:rsidRPr="00A33FF3">
        <w:rPr>
          <w:rFonts w:asciiTheme="majorHAnsi" w:eastAsia="Times New Roman" w:hAnsiTheme="majorHAnsi" w:cstheme="majorHAnsi"/>
          <w:i/>
          <w:iCs/>
          <w:color w:val="C00000"/>
          <w:sz w:val="24"/>
          <w:szCs w:val="24"/>
        </w:rPr>
        <w:t xml:space="preserve">Vì </w:t>
      </w:r>
      <w:r w:rsidRPr="00A33FF3">
        <w:rPr>
          <w:rFonts w:asciiTheme="majorHAnsi" w:hAnsiTheme="majorHAnsi" w:cstheme="majorHAnsi"/>
          <w:i/>
          <w:color w:val="C00000"/>
          <w:sz w:val="24"/>
          <w:szCs w:val="24"/>
        </w:rPr>
        <w:t xml:space="preserve">trong trường hợp con cái có hoán vị gene với tần số 20% thì khi cho cá thể cái có kiểu gene </w:t>
      </w:r>
      <w:r w:rsidRPr="00A33FF3">
        <w:rPr>
          <w:rFonts w:asciiTheme="majorHAnsi" w:hAnsiTheme="majorHAnsi" w:cstheme="majorHAnsi"/>
          <w:i/>
          <w:color w:val="C00000"/>
          <w:position w:val="-24"/>
          <w:sz w:val="24"/>
          <w:szCs w:val="24"/>
        </w:rPr>
        <w:object w:dxaOrig="440" w:dyaOrig="620" w14:anchorId="69FDB595">
          <v:shape id="_x0000_i1048" type="#_x0000_t75" alt="" style="width:21.65pt;height:31.65pt" o:ole="">
            <v:imagedata r:id="rId61" o:title=""/>
          </v:shape>
          <o:OLEObject Type="Embed" ProgID="Equation.DSMT4" ShapeID="_x0000_i1048" DrawAspect="Content" ObjectID="_1797992540" r:id="rId62"/>
        </w:object>
      </w:r>
      <w:r w:rsidRPr="00A33FF3">
        <w:rPr>
          <w:rFonts w:asciiTheme="majorHAnsi" w:hAnsiTheme="majorHAnsi" w:cstheme="majorHAnsi"/>
          <w:i/>
          <w:color w:val="C00000"/>
          <w:sz w:val="24"/>
          <w:szCs w:val="24"/>
        </w:rPr>
        <w:t xml:space="preserve"> hoặc </w:t>
      </w:r>
      <w:r w:rsidRPr="00A33FF3">
        <w:rPr>
          <w:rFonts w:asciiTheme="majorHAnsi" w:hAnsiTheme="majorHAnsi" w:cstheme="majorHAnsi"/>
          <w:i/>
          <w:color w:val="C00000"/>
          <w:position w:val="-24"/>
          <w:sz w:val="24"/>
          <w:szCs w:val="24"/>
        </w:rPr>
        <w:object w:dxaOrig="400" w:dyaOrig="620" w14:anchorId="452BFD21">
          <v:shape id="_x0000_i1049" type="#_x0000_t75" alt="" style="width:20.4pt;height:31.65pt" o:ole="">
            <v:imagedata r:id="rId63" o:title=""/>
          </v:shape>
          <o:OLEObject Type="Embed" ProgID="Equation.DSMT4" ShapeID="_x0000_i1049" DrawAspect="Content" ObjectID="_1797992541" r:id="rId64"/>
        </w:object>
      </w:r>
      <w:r w:rsidRPr="00A33FF3">
        <w:rPr>
          <w:rFonts w:asciiTheme="majorHAnsi" w:hAnsiTheme="majorHAnsi" w:cstheme="majorHAnsi"/>
          <w:i/>
          <w:color w:val="C00000"/>
          <w:sz w:val="24"/>
          <w:szCs w:val="24"/>
        </w:rPr>
        <w:t xml:space="preserve"> lai phân tích thì sẽ thu được đời con có tỉ lệ 4: 4: 1: 1.</w:t>
      </w:r>
    </w:p>
    <w:p w14:paraId="2A88B760" w14:textId="77777777" w:rsidR="00CB068C" w:rsidRPr="00A33FF3" w:rsidRDefault="00CB068C" w:rsidP="00CB068C">
      <w:pPr>
        <w:spacing w:line="240" w:lineRule="auto"/>
        <w:ind w:left="1" w:hanging="3"/>
        <w:jc w:val="both"/>
        <w:rPr>
          <w:rFonts w:asciiTheme="majorHAnsi" w:eastAsia="Times New Roman" w:hAnsiTheme="majorHAnsi" w:cstheme="majorHAnsi"/>
          <w:sz w:val="24"/>
          <w:szCs w:val="24"/>
          <w:lang w:val="en-US"/>
        </w:rPr>
      </w:pPr>
      <w:r w:rsidRPr="00A33FF3">
        <w:rPr>
          <w:rFonts w:asciiTheme="majorHAnsi" w:hAnsiTheme="majorHAnsi" w:cstheme="majorHAnsi"/>
          <w:b/>
          <w:sz w:val="24"/>
          <w:szCs w:val="24"/>
        </w:rPr>
        <w:t xml:space="preserve">Câu </w:t>
      </w:r>
      <w:r w:rsidRPr="00A33FF3">
        <w:rPr>
          <w:rFonts w:asciiTheme="majorHAnsi" w:hAnsiTheme="majorHAnsi" w:cstheme="majorHAnsi"/>
          <w:b/>
          <w:sz w:val="24"/>
          <w:szCs w:val="24"/>
          <w:lang w:val="en-US"/>
        </w:rPr>
        <w:t>2</w:t>
      </w:r>
      <w:r w:rsidRPr="00A33FF3">
        <w:rPr>
          <w:rFonts w:asciiTheme="majorHAnsi" w:hAnsiTheme="majorHAnsi" w:cstheme="majorHAnsi"/>
          <w:b/>
          <w:sz w:val="24"/>
          <w:szCs w:val="24"/>
        </w:rPr>
        <w:t>.</w:t>
      </w:r>
      <w:r w:rsidRPr="00A33FF3">
        <w:rPr>
          <w:rFonts w:asciiTheme="majorHAnsi" w:hAnsiTheme="majorHAnsi" w:cstheme="majorHAnsi"/>
          <w:sz w:val="24"/>
          <w:szCs w:val="24"/>
        </w:rPr>
        <w:t xml:space="preserve"> </w:t>
      </w:r>
      <w:r w:rsidRPr="00A33FF3">
        <w:rPr>
          <w:rFonts w:asciiTheme="majorHAnsi" w:eastAsia="Times New Roman" w:hAnsiTheme="majorHAnsi" w:cstheme="majorHAnsi"/>
          <w:sz w:val="24"/>
          <w:szCs w:val="24"/>
        </w:rPr>
        <w:t xml:space="preserve">Quá trình nghiên cứu về độ đa dạng của quần xã vùng biển </w:t>
      </w:r>
      <w:r w:rsidRPr="00A33FF3">
        <w:rPr>
          <w:rFonts w:asciiTheme="majorHAnsi" w:eastAsia="Times New Roman" w:hAnsiTheme="majorHAnsi" w:cstheme="majorHAnsi"/>
          <w:sz w:val="24"/>
          <w:szCs w:val="24"/>
          <w:lang w:val="en-US"/>
        </w:rPr>
        <w:t xml:space="preserve">ven đảo ngoài khơi của quần đảo Trường Sa, </w:t>
      </w:r>
      <w:r w:rsidRPr="00A33FF3">
        <w:rPr>
          <w:rFonts w:asciiTheme="majorHAnsi" w:eastAsia="Times New Roman" w:hAnsiTheme="majorHAnsi" w:cstheme="majorHAnsi"/>
          <w:sz w:val="24"/>
          <w:szCs w:val="24"/>
        </w:rPr>
        <w:t>các nhà nghiên cứu đã đưa ra kết luận:</w:t>
      </w:r>
    </w:p>
    <w:p w14:paraId="59EFBA8F" w14:textId="77777777" w:rsidR="00CB068C" w:rsidRPr="00A33FF3" w:rsidRDefault="00CB068C" w:rsidP="00CB068C">
      <w:pPr>
        <w:spacing w:line="240" w:lineRule="auto"/>
        <w:ind w:left="1" w:firstLine="449"/>
        <w:jc w:val="both"/>
        <w:rPr>
          <w:rFonts w:asciiTheme="majorHAnsi" w:eastAsia="Times New Roman" w:hAnsiTheme="majorHAnsi" w:cstheme="majorHAnsi"/>
          <w:sz w:val="24"/>
          <w:szCs w:val="24"/>
          <w:lang w:val="en-US"/>
        </w:rPr>
      </w:pPr>
      <w:r w:rsidRPr="00A33FF3">
        <w:rPr>
          <w:rFonts w:asciiTheme="majorHAnsi" w:hAnsiTheme="majorHAnsi" w:cstheme="majorHAnsi"/>
          <w:b/>
          <w:sz w:val="24"/>
          <w:szCs w:val="24"/>
          <w:lang w:val="en-US"/>
        </w:rPr>
        <w:t>-</w:t>
      </w:r>
      <w:r w:rsidRPr="00A33FF3">
        <w:rPr>
          <w:rFonts w:asciiTheme="majorHAnsi" w:eastAsia="Times New Roman" w:hAnsiTheme="majorHAnsi" w:cstheme="majorHAnsi"/>
          <w:sz w:val="24"/>
          <w:szCs w:val="24"/>
          <w:lang w:val="en-US"/>
        </w:rPr>
        <w:t xml:space="preserve"> </w:t>
      </w:r>
      <w:r w:rsidRPr="00A33FF3">
        <w:rPr>
          <w:rFonts w:asciiTheme="majorHAnsi" w:eastAsia="Times New Roman" w:hAnsiTheme="majorHAnsi" w:cstheme="majorHAnsi"/>
          <w:sz w:val="24"/>
          <w:szCs w:val="24"/>
        </w:rPr>
        <w:t>Nếu có mặt loài sao biển thì tại quần xã có mặt khoảng 18-20 loài sinh vật đơn bào, tuy nhiên nếu không có mặt loài sao biển thì chỉ còn khoảng 5-6 loài sinh vật đơn bào.</w:t>
      </w:r>
    </w:p>
    <w:p w14:paraId="5CD4F43D" w14:textId="77777777" w:rsidR="00CB068C" w:rsidRPr="00A33FF3" w:rsidRDefault="00CB068C" w:rsidP="00CB068C">
      <w:pPr>
        <w:spacing w:line="240" w:lineRule="auto"/>
        <w:ind w:left="1" w:firstLine="449"/>
        <w:jc w:val="both"/>
        <w:rPr>
          <w:rFonts w:asciiTheme="majorHAnsi" w:eastAsia="Times New Roman" w:hAnsiTheme="majorHAnsi" w:cstheme="majorHAnsi"/>
          <w:sz w:val="24"/>
          <w:szCs w:val="24"/>
          <w:lang w:val="en-US"/>
        </w:rPr>
      </w:pPr>
      <w:r w:rsidRPr="00A33FF3">
        <w:rPr>
          <w:rFonts w:asciiTheme="majorHAnsi" w:hAnsiTheme="majorHAnsi" w:cstheme="majorHAnsi"/>
          <w:b/>
          <w:sz w:val="24"/>
          <w:szCs w:val="24"/>
          <w:lang w:val="en-US"/>
        </w:rPr>
        <w:t>-</w:t>
      </w:r>
      <w:r w:rsidRPr="00A33FF3">
        <w:rPr>
          <w:rFonts w:asciiTheme="majorHAnsi" w:hAnsiTheme="majorHAnsi" w:cstheme="majorHAnsi"/>
          <w:bCs/>
          <w:iCs/>
          <w:sz w:val="24"/>
          <w:szCs w:val="24"/>
          <w:shd w:val="clear" w:color="auto" w:fill="FFFFFF"/>
          <w:lang w:val="en-US"/>
        </w:rPr>
        <w:t xml:space="preserve"> </w:t>
      </w:r>
      <w:r w:rsidRPr="00A33FF3">
        <w:rPr>
          <w:rFonts w:asciiTheme="majorHAnsi" w:hAnsiTheme="majorHAnsi" w:cstheme="majorHAnsi"/>
          <w:bCs/>
          <w:iCs/>
          <w:sz w:val="24"/>
          <w:szCs w:val="24"/>
          <w:shd w:val="clear" w:color="auto" w:fill="FFFFFF"/>
        </w:rPr>
        <w:t>Sao biển gai (</w:t>
      </w:r>
      <w:r w:rsidRPr="00A33FF3">
        <w:rPr>
          <w:rFonts w:asciiTheme="majorHAnsi" w:hAnsiTheme="majorHAnsi" w:cstheme="majorHAnsi"/>
          <w:bCs/>
          <w:i/>
          <w:iCs/>
          <w:sz w:val="24"/>
          <w:szCs w:val="24"/>
          <w:shd w:val="clear" w:color="auto" w:fill="FFFFFF"/>
        </w:rPr>
        <w:t>Acanthaster planci</w:t>
      </w:r>
      <w:r w:rsidRPr="00A33FF3">
        <w:rPr>
          <w:rFonts w:asciiTheme="majorHAnsi" w:hAnsiTheme="majorHAnsi" w:cstheme="majorHAnsi"/>
          <w:bCs/>
          <w:iCs/>
          <w:sz w:val="24"/>
          <w:szCs w:val="24"/>
          <w:shd w:val="clear" w:color="auto" w:fill="FFFFFF"/>
        </w:rPr>
        <w:t>) là loài sao biển có kích thước cơ thể lớn với đường kính có thể đạt tới 0,5m. Khác với các loài thuộc lớp sao biển, chúng có tập tính ăn ưa thích nhất là các mầm (polyp) san hô sống, các mô mềm của các loài san hô tạo rạn và các nhóm san hô khác. Các quần thể sao biển gai có thể phát triển nhanh chóng với cấp số nhân dẫn tới việc phá hủy cấu trúc của rạn san hô và làm thay đổi cân bằng sinh thái học trong rạn.</w:t>
      </w:r>
    </w:p>
    <w:p w14:paraId="70AA9E66" w14:textId="77777777" w:rsidR="00CB068C" w:rsidRPr="00A33FF3" w:rsidRDefault="00CB068C" w:rsidP="00CB068C">
      <w:pPr>
        <w:spacing w:line="240" w:lineRule="auto"/>
        <w:ind w:left="1" w:firstLine="449"/>
        <w:jc w:val="both"/>
        <w:rPr>
          <w:rFonts w:asciiTheme="majorHAnsi" w:eastAsia="Times New Roman" w:hAnsiTheme="majorHAnsi" w:cstheme="majorHAnsi"/>
          <w:sz w:val="24"/>
          <w:szCs w:val="24"/>
          <w:lang w:val="en-US"/>
        </w:rPr>
      </w:pPr>
      <w:r w:rsidRPr="00A33FF3">
        <w:rPr>
          <w:rFonts w:asciiTheme="majorHAnsi" w:eastAsia="Times New Roman" w:hAnsiTheme="majorHAnsi" w:cstheme="majorHAnsi"/>
          <w:sz w:val="24"/>
          <w:szCs w:val="24"/>
        </w:rPr>
        <w:t>Mỗi phát biểu dưới đây đúng hay sai?</w:t>
      </w:r>
    </w:p>
    <w:p w14:paraId="5C8BB1E1" w14:textId="77777777" w:rsidR="00CB068C" w:rsidRPr="00A33FF3" w:rsidRDefault="00CB068C" w:rsidP="00CB068C">
      <w:pPr>
        <w:spacing w:line="240" w:lineRule="auto"/>
        <w:ind w:left="1" w:firstLine="449"/>
        <w:jc w:val="both"/>
        <w:rPr>
          <w:rFonts w:asciiTheme="majorHAnsi" w:eastAsia="Times New Roman" w:hAnsiTheme="majorHAnsi" w:cstheme="majorHAnsi"/>
          <w:sz w:val="24"/>
          <w:szCs w:val="24"/>
          <w:lang w:val="en-US"/>
        </w:rPr>
      </w:pPr>
      <w:r w:rsidRPr="00A33FF3">
        <w:rPr>
          <w:rFonts w:asciiTheme="majorHAnsi" w:eastAsia="Times New Roman" w:hAnsiTheme="majorHAnsi" w:cstheme="majorHAnsi"/>
          <w:b/>
          <w:sz w:val="24"/>
          <w:szCs w:val="24"/>
        </w:rPr>
        <w:t>a</w:t>
      </w:r>
      <w:r w:rsidRPr="00A33FF3">
        <w:rPr>
          <w:rFonts w:asciiTheme="majorHAnsi" w:eastAsia="Times New Roman" w:hAnsiTheme="majorHAnsi" w:cstheme="majorHAnsi"/>
          <w:b/>
          <w:sz w:val="24"/>
          <w:szCs w:val="24"/>
          <w:lang w:val="en-US"/>
        </w:rPr>
        <w:t>)</w:t>
      </w:r>
      <w:r w:rsidRPr="00A33FF3">
        <w:rPr>
          <w:rFonts w:asciiTheme="majorHAnsi" w:eastAsia="Times New Roman" w:hAnsiTheme="majorHAnsi" w:cstheme="majorHAnsi"/>
          <w:sz w:val="24"/>
          <w:szCs w:val="24"/>
        </w:rPr>
        <w:t xml:space="preserve"> Loài sao biển có ảnh hưởng đến độ phong phú của quần xã này</w:t>
      </w:r>
      <w:r w:rsidRPr="00A33FF3">
        <w:rPr>
          <w:rFonts w:asciiTheme="majorHAnsi" w:eastAsia="Times New Roman" w:hAnsiTheme="majorHAnsi" w:cstheme="majorHAnsi"/>
          <w:sz w:val="24"/>
          <w:szCs w:val="24"/>
          <w:lang w:val="en-US"/>
        </w:rPr>
        <w:t>.</w:t>
      </w:r>
    </w:p>
    <w:p w14:paraId="7633E445" w14:textId="77777777" w:rsidR="00CB068C" w:rsidRPr="00A33FF3" w:rsidRDefault="00CB068C" w:rsidP="00CB068C">
      <w:pPr>
        <w:spacing w:line="240" w:lineRule="auto"/>
        <w:ind w:left="1" w:firstLine="449"/>
        <w:jc w:val="both"/>
        <w:rPr>
          <w:rFonts w:asciiTheme="majorHAnsi" w:eastAsia="Times New Roman" w:hAnsiTheme="majorHAnsi" w:cstheme="majorHAnsi"/>
          <w:sz w:val="24"/>
          <w:szCs w:val="24"/>
          <w:lang w:val="en-US"/>
        </w:rPr>
      </w:pPr>
      <w:r w:rsidRPr="00A33FF3">
        <w:rPr>
          <w:rFonts w:asciiTheme="majorHAnsi" w:eastAsia="Times New Roman" w:hAnsiTheme="majorHAnsi" w:cstheme="majorHAnsi"/>
          <w:b/>
          <w:sz w:val="24"/>
          <w:szCs w:val="24"/>
        </w:rPr>
        <w:t>b</w:t>
      </w:r>
      <w:r w:rsidRPr="00A33FF3">
        <w:rPr>
          <w:rFonts w:asciiTheme="majorHAnsi" w:eastAsia="Times New Roman" w:hAnsiTheme="majorHAnsi" w:cstheme="majorHAnsi"/>
          <w:b/>
          <w:sz w:val="24"/>
          <w:szCs w:val="24"/>
          <w:lang w:val="en-US"/>
        </w:rPr>
        <w:t>)</w:t>
      </w:r>
      <w:r w:rsidRPr="00A33FF3">
        <w:rPr>
          <w:rFonts w:asciiTheme="majorHAnsi" w:eastAsia="Times New Roman" w:hAnsiTheme="majorHAnsi" w:cstheme="majorHAnsi"/>
          <w:sz w:val="24"/>
          <w:szCs w:val="24"/>
        </w:rPr>
        <w:t xml:space="preserve"> Loài sao biển đã sử dụng một số loài sinh vật đơn bào làm thức ăn</w:t>
      </w:r>
      <w:r w:rsidRPr="00A33FF3">
        <w:rPr>
          <w:rFonts w:asciiTheme="majorHAnsi" w:eastAsia="Times New Roman" w:hAnsiTheme="majorHAnsi" w:cstheme="majorHAnsi"/>
          <w:sz w:val="24"/>
          <w:szCs w:val="24"/>
          <w:lang w:val="en-US"/>
        </w:rPr>
        <w:t>.</w:t>
      </w:r>
    </w:p>
    <w:p w14:paraId="3FC91B9C" w14:textId="77777777" w:rsidR="00CB068C" w:rsidRPr="00A33FF3" w:rsidRDefault="00CB068C" w:rsidP="00CB068C">
      <w:pPr>
        <w:spacing w:line="240" w:lineRule="auto"/>
        <w:ind w:left="1" w:firstLine="449"/>
        <w:jc w:val="both"/>
        <w:rPr>
          <w:rFonts w:asciiTheme="majorHAnsi" w:eastAsia="Times New Roman" w:hAnsiTheme="majorHAnsi" w:cstheme="majorHAnsi"/>
          <w:sz w:val="24"/>
          <w:szCs w:val="24"/>
          <w:lang w:val="en-US"/>
        </w:rPr>
      </w:pPr>
      <w:r w:rsidRPr="00A33FF3">
        <w:rPr>
          <w:rFonts w:asciiTheme="majorHAnsi" w:eastAsia="Times New Roman" w:hAnsiTheme="majorHAnsi" w:cstheme="majorHAnsi"/>
          <w:b/>
          <w:sz w:val="24"/>
          <w:szCs w:val="24"/>
        </w:rPr>
        <w:t>c</w:t>
      </w:r>
      <w:r w:rsidRPr="00A33FF3">
        <w:rPr>
          <w:rFonts w:asciiTheme="majorHAnsi" w:eastAsia="Times New Roman" w:hAnsiTheme="majorHAnsi" w:cstheme="majorHAnsi"/>
          <w:b/>
          <w:sz w:val="24"/>
          <w:szCs w:val="24"/>
          <w:lang w:val="en-US"/>
        </w:rPr>
        <w:t>)</w:t>
      </w:r>
      <w:r w:rsidRPr="00A33FF3">
        <w:rPr>
          <w:rFonts w:asciiTheme="majorHAnsi" w:eastAsia="Times New Roman" w:hAnsiTheme="majorHAnsi" w:cstheme="majorHAnsi"/>
          <w:sz w:val="24"/>
          <w:szCs w:val="24"/>
        </w:rPr>
        <w:t xml:space="preserve"> Trong quần xã trên thì sao biển đóng vai trò là loài chủ chốt</w:t>
      </w:r>
      <w:r w:rsidRPr="00A33FF3">
        <w:rPr>
          <w:rFonts w:asciiTheme="majorHAnsi" w:eastAsia="Times New Roman" w:hAnsiTheme="majorHAnsi" w:cstheme="majorHAnsi"/>
          <w:sz w:val="24"/>
          <w:szCs w:val="24"/>
          <w:lang w:val="en-US"/>
        </w:rPr>
        <w:t>.</w:t>
      </w:r>
    </w:p>
    <w:p w14:paraId="213502EB" w14:textId="77777777" w:rsidR="00CB068C" w:rsidRPr="00A33FF3" w:rsidRDefault="00CB068C" w:rsidP="00CB068C">
      <w:pPr>
        <w:spacing w:line="240" w:lineRule="auto"/>
        <w:ind w:left="1" w:firstLine="449"/>
        <w:jc w:val="both"/>
        <w:rPr>
          <w:rFonts w:asciiTheme="majorHAnsi" w:eastAsia="Times New Roman" w:hAnsiTheme="majorHAnsi" w:cstheme="majorHAnsi"/>
          <w:sz w:val="24"/>
          <w:szCs w:val="24"/>
          <w:lang w:val="en-US"/>
        </w:rPr>
      </w:pPr>
      <w:r w:rsidRPr="00A33FF3">
        <w:rPr>
          <w:rFonts w:asciiTheme="majorHAnsi" w:eastAsia="Times New Roman" w:hAnsiTheme="majorHAnsi" w:cstheme="majorHAnsi"/>
          <w:b/>
          <w:sz w:val="24"/>
          <w:szCs w:val="24"/>
        </w:rPr>
        <w:t>d</w:t>
      </w:r>
      <w:r w:rsidRPr="00A33FF3">
        <w:rPr>
          <w:rFonts w:asciiTheme="majorHAnsi" w:eastAsia="Times New Roman" w:hAnsiTheme="majorHAnsi" w:cstheme="majorHAnsi"/>
          <w:b/>
          <w:sz w:val="24"/>
          <w:szCs w:val="24"/>
          <w:lang w:val="en-US"/>
        </w:rPr>
        <w:t>)</w:t>
      </w:r>
      <w:r w:rsidRPr="00A33FF3">
        <w:rPr>
          <w:rFonts w:asciiTheme="majorHAnsi" w:eastAsia="Times New Roman" w:hAnsiTheme="majorHAnsi" w:cstheme="majorHAnsi"/>
          <w:sz w:val="24"/>
          <w:szCs w:val="24"/>
        </w:rPr>
        <w:t xml:space="preserve"> Một trong các biện pháp để bảo vệ các rạn san hô là kìm hãm sự sinh trưởng của loài sao biển gai.</w:t>
      </w:r>
    </w:p>
    <w:p w14:paraId="5007555A" w14:textId="40FB138A" w:rsidR="00CB068C" w:rsidRPr="009E0CE4" w:rsidRDefault="00CB068C" w:rsidP="009E0CE4">
      <w:pPr>
        <w:spacing w:line="240" w:lineRule="auto"/>
        <w:jc w:val="center"/>
        <w:rPr>
          <w:rFonts w:asciiTheme="majorHAnsi" w:eastAsia="Times New Roman" w:hAnsiTheme="majorHAnsi" w:cstheme="majorHAnsi"/>
          <w:b/>
          <w:iCs/>
          <w:color w:val="0070C0"/>
          <w:sz w:val="24"/>
          <w:szCs w:val="24"/>
          <w:lang w:val="en-US"/>
        </w:rPr>
      </w:pPr>
      <w:r w:rsidRPr="00A33FF3">
        <w:rPr>
          <w:rFonts w:asciiTheme="majorHAnsi" w:eastAsia="Times New Roman" w:hAnsiTheme="majorHAnsi" w:cstheme="majorHAnsi"/>
          <w:b/>
          <w:iCs/>
          <w:color w:val="0070C0"/>
          <w:sz w:val="24"/>
          <w:szCs w:val="24"/>
        </w:rPr>
        <w:t>Hướng dẫn giải</w:t>
      </w:r>
    </w:p>
    <w:tbl>
      <w:tblPr>
        <w:tblStyle w:val="TableGrid"/>
        <w:tblW w:w="0" w:type="auto"/>
        <w:tblLook w:val="04A0" w:firstRow="1" w:lastRow="0" w:firstColumn="1" w:lastColumn="0" w:noHBand="0" w:noVBand="1"/>
      </w:tblPr>
      <w:tblGrid>
        <w:gridCol w:w="416"/>
        <w:gridCol w:w="8609"/>
        <w:gridCol w:w="837"/>
        <w:gridCol w:w="663"/>
      </w:tblGrid>
      <w:tr w:rsidR="00CB068C" w:rsidRPr="00A33FF3" w14:paraId="6055F0EB" w14:textId="77777777" w:rsidTr="002C35D1">
        <w:tc>
          <w:tcPr>
            <w:tcW w:w="417" w:type="dxa"/>
          </w:tcPr>
          <w:p w14:paraId="44623151" w14:textId="77777777" w:rsidR="00CB068C" w:rsidRPr="00A33FF3" w:rsidRDefault="00CB068C" w:rsidP="002C35D1">
            <w:pPr>
              <w:rPr>
                <w:rFonts w:asciiTheme="majorHAnsi" w:hAnsiTheme="majorHAnsi" w:cstheme="majorHAnsi"/>
                <w:sz w:val="24"/>
                <w:szCs w:val="24"/>
              </w:rPr>
            </w:pPr>
          </w:p>
        </w:tc>
        <w:tc>
          <w:tcPr>
            <w:tcW w:w="8736" w:type="dxa"/>
          </w:tcPr>
          <w:p w14:paraId="060ABF2E" w14:textId="77777777" w:rsidR="00CB068C" w:rsidRPr="00A33FF3" w:rsidRDefault="00CB068C" w:rsidP="002C35D1">
            <w:pPr>
              <w:jc w:val="center"/>
              <w:rPr>
                <w:rFonts w:asciiTheme="majorHAnsi" w:hAnsiTheme="majorHAnsi" w:cstheme="majorHAnsi"/>
                <w:b/>
                <w:bCs/>
                <w:sz w:val="24"/>
                <w:szCs w:val="24"/>
              </w:rPr>
            </w:pPr>
            <w:r w:rsidRPr="00A33FF3">
              <w:rPr>
                <w:rFonts w:asciiTheme="majorHAnsi" w:hAnsiTheme="majorHAnsi" w:cstheme="majorHAnsi"/>
                <w:b/>
                <w:bCs/>
                <w:sz w:val="24"/>
                <w:szCs w:val="24"/>
              </w:rPr>
              <w:t>Nội dung</w:t>
            </w:r>
          </w:p>
        </w:tc>
        <w:tc>
          <w:tcPr>
            <w:tcW w:w="838" w:type="dxa"/>
          </w:tcPr>
          <w:p w14:paraId="6554F783" w14:textId="77777777" w:rsidR="00CB068C" w:rsidRPr="00A33FF3" w:rsidRDefault="00CB068C" w:rsidP="002C35D1">
            <w:pPr>
              <w:rPr>
                <w:rFonts w:asciiTheme="majorHAnsi" w:hAnsiTheme="majorHAnsi" w:cstheme="majorHAnsi"/>
                <w:b/>
                <w:bCs/>
                <w:sz w:val="24"/>
                <w:szCs w:val="24"/>
              </w:rPr>
            </w:pPr>
            <w:r w:rsidRPr="00A33FF3">
              <w:rPr>
                <w:rFonts w:asciiTheme="majorHAnsi" w:hAnsiTheme="majorHAnsi" w:cstheme="majorHAnsi"/>
                <w:b/>
                <w:bCs/>
                <w:sz w:val="24"/>
                <w:szCs w:val="24"/>
              </w:rPr>
              <w:t xml:space="preserve">Đúng </w:t>
            </w:r>
          </w:p>
        </w:tc>
        <w:tc>
          <w:tcPr>
            <w:tcW w:w="665" w:type="dxa"/>
          </w:tcPr>
          <w:p w14:paraId="07A85873" w14:textId="77777777" w:rsidR="00CB068C" w:rsidRPr="00A33FF3" w:rsidRDefault="00CB068C" w:rsidP="002C35D1">
            <w:pPr>
              <w:rPr>
                <w:rFonts w:asciiTheme="majorHAnsi" w:hAnsiTheme="majorHAnsi" w:cstheme="majorHAnsi"/>
                <w:b/>
                <w:bCs/>
                <w:sz w:val="24"/>
                <w:szCs w:val="24"/>
              </w:rPr>
            </w:pPr>
            <w:r w:rsidRPr="00A33FF3">
              <w:rPr>
                <w:rFonts w:asciiTheme="majorHAnsi" w:hAnsiTheme="majorHAnsi" w:cstheme="majorHAnsi"/>
                <w:b/>
                <w:bCs/>
                <w:sz w:val="24"/>
                <w:szCs w:val="24"/>
              </w:rPr>
              <w:t>Sai</w:t>
            </w:r>
          </w:p>
        </w:tc>
      </w:tr>
      <w:tr w:rsidR="00CB068C" w:rsidRPr="00A33FF3" w14:paraId="4D6C7F1C" w14:textId="77777777" w:rsidTr="002C35D1">
        <w:tc>
          <w:tcPr>
            <w:tcW w:w="417" w:type="dxa"/>
          </w:tcPr>
          <w:p w14:paraId="5C08499A" w14:textId="77777777" w:rsidR="00CB068C" w:rsidRPr="00A33FF3" w:rsidRDefault="00CB068C" w:rsidP="002C35D1">
            <w:pPr>
              <w:rPr>
                <w:rFonts w:asciiTheme="majorHAnsi" w:hAnsiTheme="majorHAnsi" w:cstheme="majorHAnsi"/>
                <w:b/>
                <w:bCs/>
                <w:sz w:val="24"/>
                <w:szCs w:val="24"/>
              </w:rPr>
            </w:pPr>
            <w:r w:rsidRPr="00A33FF3">
              <w:rPr>
                <w:rFonts w:asciiTheme="majorHAnsi" w:hAnsiTheme="majorHAnsi" w:cstheme="majorHAnsi"/>
                <w:b/>
                <w:bCs/>
                <w:sz w:val="24"/>
                <w:szCs w:val="24"/>
              </w:rPr>
              <w:t>a</w:t>
            </w:r>
          </w:p>
        </w:tc>
        <w:tc>
          <w:tcPr>
            <w:tcW w:w="8736" w:type="dxa"/>
          </w:tcPr>
          <w:p w14:paraId="44FC77CE" w14:textId="77777777" w:rsidR="00CB068C" w:rsidRPr="00A33FF3" w:rsidRDefault="00CB068C" w:rsidP="002C35D1">
            <w:pPr>
              <w:jc w:val="both"/>
              <w:rPr>
                <w:rFonts w:asciiTheme="majorHAnsi" w:eastAsia="Times New Roman" w:hAnsiTheme="majorHAnsi" w:cstheme="majorHAnsi"/>
                <w:sz w:val="24"/>
                <w:szCs w:val="24"/>
              </w:rPr>
            </w:pPr>
            <w:r w:rsidRPr="00A33FF3">
              <w:rPr>
                <w:rFonts w:asciiTheme="majorHAnsi" w:eastAsia="Times New Roman" w:hAnsiTheme="majorHAnsi" w:cstheme="majorHAnsi"/>
                <w:sz w:val="24"/>
                <w:szCs w:val="24"/>
              </w:rPr>
              <w:t>Loài sao biển có ảnh hưởng đến độ phong phú của quần xã này.</w:t>
            </w:r>
          </w:p>
        </w:tc>
        <w:tc>
          <w:tcPr>
            <w:tcW w:w="838" w:type="dxa"/>
            <w:vAlign w:val="center"/>
          </w:tcPr>
          <w:p w14:paraId="248CF207" w14:textId="77777777" w:rsidR="00CB068C" w:rsidRPr="00A33FF3" w:rsidRDefault="00CB068C" w:rsidP="002C35D1">
            <w:pPr>
              <w:jc w:val="center"/>
              <w:rPr>
                <w:rFonts w:asciiTheme="majorHAnsi" w:hAnsiTheme="majorHAnsi" w:cstheme="majorHAnsi"/>
                <w:b/>
                <w:bCs/>
                <w:color w:val="FF0000"/>
                <w:sz w:val="24"/>
                <w:szCs w:val="24"/>
              </w:rPr>
            </w:pPr>
            <w:r w:rsidRPr="00A33FF3">
              <w:rPr>
                <w:rFonts w:asciiTheme="majorHAnsi" w:hAnsiTheme="majorHAnsi" w:cstheme="majorHAnsi"/>
                <w:b/>
                <w:bCs/>
                <w:color w:val="FF0000"/>
                <w:sz w:val="24"/>
                <w:szCs w:val="24"/>
              </w:rPr>
              <w:t>Đ</w:t>
            </w:r>
          </w:p>
        </w:tc>
        <w:tc>
          <w:tcPr>
            <w:tcW w:w="665" w:type="dxa"/>
            <w:vAlign w:val="center"/>
          </w:tcPr>
          <w:p w14:paraId="4E2DC85D" w14:textId="77777777" w:rsidR="00CB068C" w:rsidRPr="00A33FF3" w:rsidRDefault="00CB068C" w:rsidP="002C35D1">
            <w:pPr>
              <w:jc w:val="center"/>
              <w:rPr>
                <w:rFonts w:asciiTheme="majorHAnsi" w:hAnsiTheme="majorHAnsi" w:cstheme="majorHAnsi"/>
                <w:b/>
                <w:bCs/>
                <w:color w:val="FF0000"/>
                <w:sz w:val="24"/>
                <w:szCs w:val="24"/>
              </w:rPr>
            </w:pPr>
          </w:p>
        </w:tc>
      </w:tr>
      <w:tr w:rsidR="00CB068C" w:rsidRPr="00A33FF3" w14:paraId="70D9B149" w14:textId="77777777" w:rsidTr="002C35D1">
        <w:tc>
          <w:tcPr>
            <w:tcW w:w="417" w:type="dxa"/>
          </w:tcPr>
          <w:p w14:paraId="56554184" w14:textId="77777777" w:rsidR="00CB068C" w:rsidRPr="00A33FF3" w:rsidRDefault="00CB068C" w:rsidP="002C35D1">
            <w:pPr>
              <w:rPr>
                <w:rFonts w:asciiTheme="majorHAnsi" w:hAnsiTheme="majorHAnsi" w:cstheme="majorHAnsi"/>
                <w:b/>
                <w:bCs/>
                <w:sz w:val="24"/>
                <w:szCs w:val="24"/>
              </w:rPr>
            </w:pPr>
            <w:r w:rsidRPr="00A33FF3">
              <w:rPr>
                <w:rFonts w:asciiTheme="majorHAnsi" w:hAnsiTheme="majorHAnsi" w:cstheme="majorHAnsi"/>
                <w:b/>
                <w:bCs/>
                <w:sz w:val="24"/>
                <w:szCs w:val="24"/>
              </w:rPr>
              <w:t>b</w:t>
            </w:r>
          </w:p>
        </w:tc>
        <w:tc>
          <w:tcPr>
            <w:tcW w:w="8736" w:type="dxa"/>
          </w:tcPr>
          <w:p w14:paraId="1FBF57D2" w14:textId="77777777" w:rsidR="00CB068C" w:rsidRPr="00A33FF3" w:rsidRDefault="00CB068C" w:rsidP="002C35D1">
            <w:pPr>
              <w:spacing w:line="240" w:lineRule="auto"/>
              <w:jc w:val="both"/>
              <w:rPr>
                <w:rFonts w:asciiTheme="majorHAnsi" w:eastAsia="Times New Roman" w:hAnsiTheme="majorHAnsi" w:cstheme="majorHAnsi"/>
                <w:sz w:val="24"/>
                <w:szCs w:val="24"/>
              </w:rPr>
            </w:pPr>
            <w:r w:rsidRPr="00A33FF3">
              <w:rPr>
                <w:rFonts w:asciiTheme="majorHAnsi" w:eastAsia="Times New Roman" w:hAnsiTheme="majorHAnsi" w:cstheme="majorHAnsi"/>
                <w:sz w:val="24"/>
                <w:szCs w:val="24"/>
              </w:rPr>
              <w:t>Loài sao biển đã sử dụng một số loài sinh vật đơn bào làm thức ăn.</w:t>
            </w:r>
          </w:p>
        </w:tc>
        <w:tc>
          <w:tcPr>
            <w:tcW w:w="838" w:type="dxa"/>
            <w:vAlign w:val="center"/>
          </w:tcPr>
          <w:p w14:paraId="0A98D83A" w14:textId="77777777" w:rsidR="00CB068C" w:rsidRPr="00A33FF3" w:rsidRDefault="00CB068C" w:rsidP="002C35D1">
            <w:pPr>
              <w:jc w:val="center"/>
              <w:rPr>
                <w:rFonts w:asciiTheme="majorHAnsi" w:hAnsiTheme="majorHAnsi" w:cstheme="majorHAnsi"/>
                <w:b/>
                <w:bCs/>
                <w:color w:val="FF0000"/>
                <w:sz w:val="24"/>
                <w:szCs w:val="24"/>
              </w:rPr>
            </w:pPr>
          </w:p>
        </w:tc>
        <w:tc>
          <w:tcPr>
            <w:tcW w:w="665" w:type="dxa"/>
            <w:vAlign w:val="center"/>
          </w:tcPr>
          <w:p w14:paraId="24ABE0BE" w14:textId="77777777" w:rsidR="00CB068C" w:rsidRPr="00A33FF3" w:rsidRDefault="00CB068C" w:rsidP="002C35D1">
            <w:pPr>
              <w:jc w:val="center"/>
              <w:rPr>
                <w:rFonts w:asciiTheme="majorHAnsi" w:hAnsiTheme="majorHAnsi" w:cstheme="majorHAnsi"/>
                <w:b/>
                <w:bCs/>
                <w:color w:val="FF0000"/>
                <w:sz w:val="24"/>
                <w:szCs w:val="24"/>
              </w:rPr>
            </w:pPr>
            <w:r w:rsidRPr="00A33FF3">
              <w:rPr>
                <w:rFonts w:asciiTheme="majorHAnsi" w:hAnsiTheme="majorHAnsi" w:cstheme="majorHAnsi"/>
                <w:b/>
                <w:bCs/>
                <w:color w:val="FF0000"/>
                <w:sz w:val="24"/>
                <w:szCs w:val="24"/>
              </w:rPr>
              <w:t>S</w:t>
            </w:r>
          </w:p>
        </w:tc>
      </w:tr>
      <w:tr w:rsidR="00CB068C" w:rsidRPr="00A33FF3" w14:paraId="785FAAC4" w14:textId="77777777" w:rsidTr="002C35D1">
        <w:tc>
          <w:tcPr>
            <w:tcW w:w="417" w:type="dxa"/>
          </w:tcPr>
          <w:p w14:paraId="6A733CAC" w14:textId="77777777" w:rsidR="00CB068C" w:rsidRPr="00A33FF3" w:rsidRDefault="00CB068C" w:rsidP="002C35D1">
            <w:pPr>
              <w:rPr>
                <w:rFonts w:asciiTheme="majorHAnsi" w:hAnsiTheme="majorHAnsi" w:cstheme="majorHAnsi"/>
                <w:b/>
                <w:bCs/>
                <w:sz w:val="24"/>
                <w:szCs w:val="24"/>
              </w:rPr>
            </w:pPr>
            <w:r w:rsidRPr="00A33FF3">
              <w:rPr>
                <w:rFonts w:asciiTheme="majorHAnsi" w:hAnsiTheme="majorHAnsi" w:cstheme="majorHAnsi"/>
                <w:b/>
                <w:bCs/>
                <w:sz w:val="24"/>
                <w:szCs w:val="24"/>
              </w:rPr>
              <w:t>c</w:t>
            </w:r>
          </w:p>
        </w:tc>
        <w:tc>
          <w:tcPr>
            <w:tcW w:w="8736" w:type="dxa"/>
          </w:tcPr>
          <w:p w14:paraId="61EB75C3" w14:textId="77777777" w:rsidR="00CB068C" w:rsidRPr="00A33FF3" w:rsidRDefault="00CB068C" w:rsidP="002C35D1">
            <w:pPr>
              <w:jc w:val="both"/>
              <w:rPr>
                <w:rFonts w:asciiTheme="majorHAnsi" w:eastAsia="Times New Roman" w:hAnsiTheme="majorHAnsi" w:cstheme="majorHAnsi"/>
                <w:sz w:val="24"/>
                <w:szCs w:val="24"/>
              </w:rPr>
            </w:pPr>
            <w:r w:rsidRPr="00A33FF3">
              <w:rPr>
                <w:rFonts w:asciiTheme="majorHAnsi" w:eastAsia="Times New Roman" w:hAnsiTheme="majorHAnsi" w:cstheme="majorHAnsi"/>
                <w:sz w:val="24"/>
                <w:szCs w:val="24"/>
              </w:rPr>
              <w:t>Trong quần xã trên thì sao biển đóng vai trò là loài chủ chốt.</w:t>
            </w:r>
          </w:p>
        </w:tc>
        <w:tc>
          <w:tcPr>
            <w:tcW w:w="838" w:type="dxa"/>
            <w:vAlign w:val="center"/>
          </w:tcPr>
          <w:p w14:paraId="2111AD88" w14:textId="77777777" w:rsidR="00CB068C" w:rsidRPr="00A33FF3" w:rsidRDefault="00CB068C" w:rsidP="002C35D1">
            <w:pPr>
              <w:jc w:val="center"/>
              <w:rPr>
                <w:rFonts w:asciiTheme="majorHAnsi" w:hAnsiTheme="majorHAnsi" w:cstheme="majorHAnsi"/>
                <w:b/>
                <w:bCs/>
                <w:color w:val="FF0000"/>
                <w:sz w:val="24"/>
                <w:szCs w:val="24"/>
              </w:rPr>
            </w:pPr>
            <w:r w:rsidRPr="00A33FF3">
              <w:rPr>
                <w:rFonts w:asciiTheme="majorHAnsi" w:hAnsiTheme="majorHAnsi" w:cstheme="majorHAnsi"/>
                <w:b/>
                <w:bCs/>
                <w:color w:val="FF0000"/>
                <w:sz w:val="24"/>
                <w:szCs w:val="24"/>
              </w:rPr>
              <w:t>Đ</w:t>
            </w:r>
          </w:p>
        </w:tc>
        <w:tc>
          <w:tcPr>
            <w:tcW w:w="665" w:type="dxa"/>
            <w:vAlign w:val="center"/>
          </w:tcPr>
          <w:p w14:paraId="3E3AFF44" w14:textId="77777777" w:rsidR="00CB068C" w:rsidRPr="00A33FF3" w:rsidRDefault="00CB068C" w:rsidP="002C35D1">
            <w:pPr>
              <w:rPr>
                <w:rFonts w:asciiTheme="majorHAnsi" w:hAnsiTheme="majorHAnsi" w:cstheme="majorHAnsi"/>
                <w:b/>
                <w:bCs/>
                <w:color w:val="FF0000"/>
                <w:sz w:val="24"/>
                <w:szCs w:val="24"/>
              </w:rPr>
            </w:pPr>
          </w:p>
        </w:tc>
      </w:tr>
      <w:tr w:rsidR="00CB068C" w:rsidRPr="00A33FF3" w14:paraId="5D60575B" w14:textId="77777777" w:rsidTr="002C35D1">
        <w:tc>
          <w:tcPr>
            <w:tcW w:w="417" w:type="dxa"/>
          </w:tcPr>
          <w:p w14:paraId="092723F5" w14:textId="77777777" w:rsidR="00CB068C" w:rsidRPr="00A33FF3" w:rsidRDefault="00CB068C" w:rsidP="002C35D1">
            <w:pPr>
              <w:rPr>
                <w:rFonts w:asciiTheme="majorHAnsi" w:hAnsiTheme="majorHAnsi" w:cstheme="majorHAnsi"/>
                <w:b/>
                <w:bCs/>
                <w:sz w:val="24"/>
                <w:szCs w:val="24"/>
              </w:rPr>
            </w:pPr>
            <w:r w:rsidRPr="00A33FF3">
              <w:rPr>
                <w:rFonts w:asciiTheme="majorHAnsi" w:hAnsiTheme="majorHAnsi" w:cstheme="majorHAnsi"/>
                <w:b/>
                <w:bCs/>
                <w:sz w:val="24"/>
                <w:szCs w:val="24"/>
              </w:rPr>
              <w:t>d</w:t>
            </w:r>
          </w:p>
        </w:tc>
        <w:tc>
          <w:tcPr>
            <w:tcW w:w="8736" w:type="dxa"/>
          </w:tcPr>
          <w:p w14:paraId="3D9B2022" w14:textId="77777777" w:rsidR="00CB068C" w:rsidRPr="00A33FF3" w:rsidRDefault="00CB068C" w:rsidP="002C35D1">
            <w:pPr>
              <w:spacing w:line="240" w:lineRule="auto"/>
              <w:ind w:left="1"/>
              <w:jc w:val="both"/>
              <w:rPr>
                <w:rFonts w:asciiTheme="majorHAnsi" w:eastAsia="Times New Roman" w:hAnsiTheme="majorHAnsi" w:cstheme="majorHAnsi"/>
                <w:sz w:val="24"/>
                <w:szCs w:val="24"/>
              </w:rPr>
            </w:pPr>
            <w:r w:rsidRPr="00A33FF3">
              <w:rPr>
                <w:rFonts w:asciiTheme="majorHAnsi" w:eastAsia="Times New Roman" w:hAnsiTheme="majorHAnsi" w:cstheme="majorHAnsi"/>
                <w:sz w:val="24"/>
                <w:szCs w:val="24"/>
              </w:rPr>
              <w:t>Một trong các biện pháp để bảo vệ các rạn san hô là kìm hãm sự sinh trưởng của loài sao biển gai.</w:t>
            </w:r>
          </w:p>
        </w:tc>
        <w:tc>
          <w:tcPr>
            <w:tcW w:w="838" w:type="dxa"/>
            <w:vAlign w:val="center"/>
          </w:tcPr>
          <w:p w14:paraId="032C7FB0" w14:textId="77777777" w:rsidR="00CB068C" w:rsidRPr="00A33FF3" w:rsidRDefault="00CB068C" w:rsidP="002C35D1">
            <w:pPr>
              <w:jc w:val="center"/>
              <w:rPr>
                <w:rFonts w:asciiTheme="majorHAnsi" w:hAnsiTheme="majorHAnsi" w:cstheme="majorHAnsi"/>
                <w:b/>
                <w:bCs/>
                <w:color w:val="FF0000"/>
                <w:sz w:val="24"/>
                <w:szCs w:val="24"/>
              </w:rPr>
            </w:pPr>
            <w:r w:rsidRPr="00A33FF3">
              <w:rPr>
                <w:rFonts w:asciiTheme="majorHAnsi" w:hAnsiTheme="majorHAnsi" w:cstheme="majorHAnsi"/>
                <w:b/>
                <w:bCs/>
                <w:color w:val="FF0000"/>
                <w:sz w:val="24"/>
                <w:szCs w:val="24"/>
              </w:rPr>
              <w:t>Đ</w:t>
            </w:r>
          </w:p>
        </w:tc>
        <w:tc>
          <w:tcPr>
            <w:tcW w:w="665" w:type="dxa"/>
            <w:vAlign w:val="center"/>
          </w:tcPr>
          <w:p w14:paraId="5D2B336A" w14:textId="77777777" w:rsidR="00CB068C" w:rsidRPr="00A33FF3" w:rsidRDefault="00CB068C" w:rsidP="002C35D1">
            <w:pPr>
              <w:jc w:val="center"/>
              <w:rPr>
                <w:rFonts w:asciiTheme="majorHAnsi" w:hAnsiTheme="majorHAnsi" w:cstheme="majorHAnsi"/>
                <w:b/>
                <w:bCs/>
                <w:color w:val="FF0000"/>
                <w:sz w:val="24"/>
                <w:szCs w:val="24"/>
              </w:rPr>
            </w:pPr>
          </w:p>
        </w:tc>
      </w:tr>
    </w:tbl>
    <w:p w14:paraId="5404137A" w14:textId="77777777" w:rsidR="00CB068C" w:rsidRPr="00A33FF3" w:rsidRDefault="00CB068C" w:rsidP="00CB068C">
      <w:pPr>
        <w:spacing w:line="240" w:lineRule="auto"/>
        <w:jc w:val="both"/>
        <w:rPr>
          <w:rFonts w:asciiTheme="majorHAnsi" w:eastAsia="Times New Roman" w:hAnsiTheme="majorHAnsi" w:cstheme="majorHAnsi"/>
          <w:b/>
          <w:iCs/>
          <w:color w:val="C00000"/>
          <w:sz w:val="24"/>
          <w:szCs w:val="24"/>
        </w:rPr>
      </w:pPr>
    </w:p>
    <w:p w14:paraId="3B6C0BDB" w14:textId="77777777" w:rsidR="00CB068C" w:rsidRPr="00A33FF3" w:rsidRDefault="00CB068C" w:rsidP="00CB068C">
      <w:pPr>
        <w:spacing w:line="240" w:lineRule="auto"/>
        <w:jc w:val="both"/>
        <w:rPr>
          <w:rFonts w:asciiTheme="majorHAnsi" w:eastAsia="Times New Roman" w:hAnsiTheme="majorHAnsi" w:cstheme="majorHAnsi"/>
          <w:i/>
          <w:iCs/>
          <w:color w:val="C00000"/>
          <w:sz w:val="24"/>
          <w:szCs w:val="24"/>
          <w:lang w:val="en-US"/>
        </w:rPr>
      </w:pPr>
      <w:r w:rsidRPr="00A33FF3">
        <w:rPr>
          <w:rFonts w:asciiTheme="majorHAnsi" w:eastAsia="Times New Roman" w:hAnsiTheme="majorHAnsi" w:cstheme="majorHAnsi"/>
          <w:b/>
          <w:iCs/>
          <w:color w:val="C00000"/>
          <w:sz w:val="24"/>
          <w:szCs w:val="24"/>
        </w:rPr>
        <w:t>a) Đúng.</w:t>
      </w:r>
      <w:r w:rsidRPr="00A33FF3">
        <w:rPr>
          <w:rFonts w:asciiTheme="majorHAnsi" w:eastAsia="Times New Roman" w:hAnsiTheme="majorHAnsi" w:cstheme="majorHAnsi"/>
          <w:b/>
          <w:i/>
          <w:iCs/>
          <w:color w:val="C00000"/>
          <w:sz w:val="24"/>
          <w:szCs w:val="24"/>
        </w:rPr>
        <w:t xml:space="preserve"> </w:t>
      </w:r>
      <w:r w:rsidRPr="00A33FF3">
        <w:rPr>
          <w:rFonts w:asciiTheme="majorHAnsi" w:eastAsia="Times New Roman" w:hAnsiTheme="majorHAnsi" w:cstheme="majorHAnsi"/>
          <w:i/>
          <w:iCs/>
          <w:color w:val="C00000"/>
          <w:sz w:val="24"/>
          <w:szCs w:val="24"/>
        </w:rPr>
        <w:t xml:space="preserve">Vì </w:t>
      </w:r>
      <w:r w:rsidRPr="00A33FF3">
        <w:rPr>
          <w:rFonts w:asciiTheme="majorHAnsi" w:eastAsia="Times New Roman" w:hAnsiTheme="majorHAnsi" w:cstheme="majorHAnsi"/>
          <w:i/>
          <w:color w:val="C00000"/>
          <w:sz w:val="24"/>
          <w:szCs w:val="24"/>
        </w:rPr>
        <w:t>có mặt loài sao biển thì tại quần xã có mặt khoảng 18-20 loài sinh vật đơn bào, tuy nhiên nếu không có mặt loài sao biển thì chỉ còn khoảng 5-6 loài sinh vật đơn bà</w:t>
      </w:r>
      <w:r w:rsidRPr="00A33FF3">
        <w:rPr>
          <w:rFonts w:asciiTheme="majorHAnsi" w:eastAsia="Times New Roman" w:hAnsiTheme="majorHAnsi" w:cstheme="majorHAnsi"/>
          <w:i/>
          <w:color w:val="C00000"/>
          <w:sz w:val="24"/>
          <w:szCs w:val="24"/>
          <w:lang w:val="en-US"/>
        </w:rPr>
        <w:t>o.</w:t>
      </w:r>
    </w:p>
    <w:p w14:paraId="3B0FB6E9" w14:textId="77777777" w:rsidR="00CB068C" w:rsidRPr="00A33FF3" w:rsidRDefault="00CB068C" w:rsidP="00CB068C">
      <w:pPr>
        <w:spacing w:line="240" w:lineRule="auto"/>
        <w:ind w:left="1"/>
        <w:jc w:val="both"/>
        <w:rPr>
          <w:rFonts w:asciiTheme="majorHAnsi" w:eastAsia="Times New Roman" w:hAnsiTheme="majorHAnsi" w:cstheme="majorHAnsi"/>
          <w:i/>
          <w:color w:val="C00000"/>
          <w:sz w:val="24"/>
          <w:szCs w:val="24"/>
          <w:lang w:val="en-US"/>
        </w:rPr>
      </w:pPr>
      <w:r w:rsidRPr="00A33FF3">
        <w:rPr>
          <w:rFonts w:asciiTheme="majorHAnsi" w:hAnsiTheme="majorHAnsi" w:cstheme="majorHAnsi"/>
          <w:b/>
          <w:i/>
          <w:color w:val="C00000"/>
          <w:sz w:val="24"/>
          <w:szCs w:val="24"/>
        </w:rPr>
        <w:t>b) Sai.</w:t>
      </w:r>
      <w:r w:rsidRPr="00A33FF3">
        <w:rPr>
          <w:rFonts w:asciiTheme="majorHAnsi" w:hAnsiTheme="majorHAnsi" w:cstheme="majorHAnsi"/>
          <w:i/>
          <w:color w:val="C00000"/>
          <w:sz w:val="24"/>
          <w:szCs w:val="24"/>
        </w:rPr>
        <w:t xml:space="preserve"> </w:t>
      </w:r>
      <w:r w:rsidRPr="00A33FF3">
        <w:rPr>
          <w:rFonts w:asciiTheme="majorHAnsi" w:hAnsiTheme="majorHAnsi" w:cstheme="majorHAnsi"/>
          <w:i/>
          <w:color w:val="C00000"/>
          <w:sz w:val="24"/>
          <w:szCs w:val="24"/>
          <w:lang w:val="en-US"/>
        </w:rPr>
        <w:t xml:space="preserve">Vì </w:t>
      </w:r>
      <w:r w:rsidRPr="00A33FF3">
        <w:rPr>
          <w:rFonts w:asciiTheme="majorHAnsi" w:eastAsia="Times New Roman" w:hAnsiTheme="majorHAnsi" w:cstheme="majorHAnsi"/>
          <w:i/>
          <w:color w:val="C00000"/>
          <w:sz w:val="24"/>
          <w:szCs w:val="24"/>
          <w:lang w:val="en-US"/>
        </w:rPr>
        <w:t>l</w:t>
      </w:r>
      <w:r w:rsidRPr="00A33FF3">
        <w:rPr>
          <w:rFonts w:asciiTheme="majorHAnsi" w:eastAsia="Times New Roman" w:hAnsiTheme="majorHAnsi" w:cstheme="majorHAnsi"/>
          <w:i/>
          <w:color w:val="C00000"/>
          <w:sz w:val="24"/>
          <w:szCs w:val="24"/>
        </w:rPr>
        <w:t>oài sao biển sử dụng các loài sinh vật ăn sinh vật đơn bào</w:t>
      </w:r>
      <w:r w:rsidRPr="00A33FF3">
        <w:rPr>
          <w:rFonts w:asciiTheme="majorHAnsi" w:eastAsia="Times New Roman" w:hAnsiTheme="majorHAnsi" w:cstheme="majorHAnsi"/>
          <w:i/>
          <w:color w:val="C00000"/>
          <w:sz w:val="24"/>
          <w:szCs w:val="24"/>
          <w:lang w:val="en-US"/>
        </w:rPr>
        <w:t xml:space="preserve"> </w:t>
      </w:r>
      <w:r w:rsidRPr="00A33FF3">
        <w:rPr>
          <w:rFonts w:asciiTheme="majorHAnsi" w:eastAsia="Times New Roman" w:hAnsiTheme="majorHAnsi" w:cstheme="majorHAnsi"/>
          <w:i/>
          <w:color w:val="C00000"/>
          <w:sz w:val="24"/>
          <w:szCs w:val="24"/>
        </w:rPr>
        <w:t xml:space="preserve">làm thức ăn, nên khi không có mặt sao biển các loài sinh vật ăn sinh vật đơn bào sinh trưởng mạnh nên đã làm giảm số lượng các loài </w:t>
      </w:r>
      <w:r w:rsidRPr="00A33FF3">
        <w:rPr>
          <w:rFonts w:asciiTheme="majorHAnsi" w:eastAsia="Times New Roman" w:hAnsiTheme="majorHAnsi" w:cstheme="majorHAnsi"/>
          <w:i/>
          <w:color w:val="C00000"/>
          <w:sz w:val="24"/>
          <w:szCs w:val="24"/>
          <w:lang w:val="en-US"/>
        </w:rPr>
        <w:t>sinh vật</w:t>
      </w:r>
      <w:r w:rsidRPr="00A33FF3">
        <w:rPr>
          <w:rFonts w:asciiTheme="majorHAnsi" w:eastAsia="Times New Roman" w:hAnsiTheme="majorHAnsi" w:cstheme="majorHAnsi"/>
          <w:i/>
          <w:color w:val="C00000"/>
          <w:sz w:val="24"/>
          <w:szCs w:val="24"/>
        </w:rPr>
        <w:t xml:space="preserve"> đơn bào</w:t>
      </w:r>
      <w:r w:rsidRPr="00A33FF3">
        <w:rPr>
          <w:rFonts w:asciiTheme="majorHAnsi" w:hAnsiTheme="majorHAnsi" w:cstheme="majorHAnsi"/>
          <w:i/>
          <w:color w:val="C00000"/>
          <w:sz w:val="24"/>
          <w:szCs w:val="24"/>
        </w:rPr>
        <w:t>.</w:t>
      </w:r>
    </w:p>
    <w:p w14:paraId="64E8E721" w14:textId="77777777" w:rsidR="00CB068C" w:rsidRPr="00A33FF3" w:rsidRDefault="00CB068C" w:rsidP="00CB068C">
      <w:pPr>
        <w:spacing w:line="240" w:lineRule="auto"/>
        <w:jc w:val="both"/>
        <w:rPr>
          <w:rFonts w:asciiTheme="majorHAnsi" w:eastAsia="Times New Roman" w:hAnsiTheme="majorHAnsi" w:cstheme="majorHAnsi"/>
          <w:b/>
          <w:i/>
          <w:iCs/>
          <w:color w:val="C00000"/>
          <w:sz w:val="24"/>
          <w:szCs w:val="24"/>
          <w:lang w:val="en-US"/>
        </w:rPr>
      </w:pPr>
      <w:r w:rsidRPr="00A33FF3">
        <w:rPr>
          <w:rFonts w:asciiTheme="majorHAnsi" w:hAnsiTheme="majorHAnsi" w:cstheme="majorHAnsi"/>
          <w:b/>
          <w:i/>
          <w:color w:val="C00000"/>
          <w:sz w:val="24"/>
          <w:szCs w:val="24"/>
        </w:rPr>
        <w:t xml:space="preserve">c) </w:t>
      </w:r>
      <w:r w:rsidRPr="00A33FF3">
        <w:rPr>
          <w:rFonts w:asciiTheme="majorHAnsi" w:hAnsiTheme="majorHAnsi" w:cstheme="majorHAnsi"/>
          <w:b/>
          <w:i/>
          <w:color w:val="C00000"/>
          <w:sz w:val="24"/>
          <w:szCs w:val="24"/>
          <w:lang w:val="en-US"/>
        </w:rPr>
        <w:t>Đúng</w:t>
      </w:r>
      <w:r w:rsidRPr="00A33FF3">
        <w:rPr>
          <w:rFonts w:asciiTheme="majorHAnsi" w:hAnsiTheme="majorHAnsi" w:cstheme="majorHAnsi"/>
          <w:b/>
          <w:i/>
          <w:color w:val="C00000"/>
          <w:sz w:val="24"/>
          <w:szCs w:val="24"/>
        </w:rPr>
        <w:t>.</w:t>
      </w:r>
      <w:r w:rsidRPr="00A33FF3">
        <w:rPr>
          <w:rFonts w:asciiTheme="majorHAnsi" w:hAnsiTheme="majorHAnsi" w:cstheme="majorHAnsi"/>
          <w:i/>
          <w:color w:val="C00000"/>
          <w:sz w:val="24"/>
          <w:szCs w:val="24"/>
        </w:rPr>
        <w:t xml:space="preserve"> Vì</w:t>
      </w:r>
      <w:r w:rsidRPr="00A33FF3">
        <w:rPr>
          <w:rFonts w:asciiTheme="majorHAnsi" w:hAnsiTheme="majorHAnsi" w:cstheme="majorHAnsi"/>
          <w:i/>
          <w:color w:val="C00000"/>
          <w:sz w:val="24"/>
          <w:szCs w:val="24"/>
          <w:shd w:val="clear" w:color="auto" w:fill="FFFFFF"/>
        </w:rPr>
        <w:t xml:space="preserve"> loài</w:t>
      </w:r>
      <w:r w:rsidRPr="00A33FF3">
        <w:rPr>
          <w:rFonts w:asciiTheme="majorHAnsi" w:hAnsiTheme="majorHAnsi" w:cstheme="majorHAnsi"/>
          <w:i/>
          <w:color w:val="C00000"/>
          <w:sz w:val="24"/>
          <w:szCs w:val="24"/>
          <w:shd w:val="clear" w:color="auto" w:fill="FFFFFF"/>
          <w:lang w:val="en-US"/>
        </w:rPr>
        <w:t xml:space="preserve"> sao biển </w:t>
      </w:r>
      <w:r w:rsidRPr="00A33FF3">
        <w:rPr>
          <w:rFonts w:asciiTheme="majorHAnsi" w:hAnsiTheme="majorHAnsi" w:cstheme="majorHAnsi"/>
          <w:i/>
          <w:color w:val="C00000"/>
          <w:sz w:val="24"/>
          <w:szCs w:val="24"/>
          <w:shd w:val="clear" w:color="auto" w:fill="FFFFFF"/>
        </w:rPr>
        <w:t>có vai trò quyết định trong việc duy trì tính đa dạng sinh học và sự ổn định của một quần xã trong hệ sinh thái.</w:t>
      </w:r>
      <w:r w:rsidRPr="00A33FF3">
        <w:rPr>
          <w:rFonts w:asciiTheme="majorHAnsi" w:eastAsia="Times New Roman" w:hAnsiTheme="majorHAnsi" w:cstheme="majorHAnsi"/>
          <w:b/>
          <w:i/>
          <w:iCs/>
          <w:color w:val="C00000"/>
          <w:sz w:val="24"/>
          <w:szCs w:val="24"/>
        </w:rPr>
        <w:t xml:space="preserve"> </w:t>
      </w:r>
    </w:p>
    <w:p w14:paraId="55F7B8B3" w14:textId="77777777" w:rsidR="00CB068C" w:rsidRPr="00A33FF3" w:rsidRDefault="00CB068C" w:rsidP="00CB068C">
      <w:pPr>
        <w:spacing w:line="240" w:lineRule="auto"/>
        <w:jc w:val="both"/>
        <w:rPr>
          <w:rFonts w:asciiTheme="majorHAnsi" w:hAnsiTheme="majorHAnsi" w:cstheme="majorHAnsi"/>
          <w:i/>
          <w:color w:val="C00000"/>
          <w:sz w:val="24"/>
          <w:szCs w:val="24"/>
          <w:lang w:val="en-US"/>
        </w:rPr>
      </w:pPr>
      <w:r w:rsidRPr="00A33FF3">
        <w:rPr>
          <w:rFonts w:asciiTheme="majorHAnsi" w:eastAsia="Times New Roman" w:hAnsiTheme="majorHAnsi" w:cstheme="majorHAnsi"/>
          <w:b/>
          <w:i/>
          <w:iCs/>
          <w:color w:val="C00000"/>
          <w:sz w:val="24"/>
          <w:szCs w:val="24"/>
        </w:rPr>
        <w:t xml:space="preserve">d) Đúng. </w:t>
      </w:r>
      <w:r w:rsidRPr="00A33FF3">
        <w:rPr>
          <w:rFonts w:asciiTheme="majorHAnsi" w:eastAsia="Times New Roman" w:hAnsiTheme="majorHAnsi" w:cstheme="majorHAnsi"/>
          <w:i/>
          <w:iCs/>
          <w:color w:val="C00000"/>
          <w:sz w:val="24"/>
          <w:szCs w:val="24"/>
        </w:rPr>
        <w:t xml:space="preserve">Vì </w:t>
      </w:r>
      <w:r w:rsidRPr="00A33FF3">
        <w:rPr>
          <w:rFonts w:asciiTheme="majorHAnsi" w:eastAsia="Times New Roman" w:hAnsiTheme="majorHAnsi" w:cstheme="majorHAnsi"/>
          <w:i/>
          <w:iCs/>
          <w:color w:val="C00000"/>
          <w:sz w:val="24"/>
          <w:szCs w:val="24"/>
          <w:lang w:val="en-US"/>
        </w:rPr>
        <w:t xml:space="preserve">sao biển gai </w:t>
      </w:r>
      <w:r w:rsidRPr="00A33FF3">
        <w:rPr>
          <w:rFonts w:asciiTheme="majorHAnsi" w:hAnsiTheme="majorHAnsi" w:cstheme="majorHAnsi"/>
          <w:bCs/>
          <w:i/>
          <w:iCs/>
          <w:color w:val="C00000"/>
          <w:sz w:val="24"/>
          <w:szCs w:val="24"/>
          <w:shd w:val="clear" w:color="auto" w:fill="FFFFFF"/>
        </w:rPr>
        <w:t>chúng có tập tính ăn ưa thích nhất là các mầm (polyp) san hô sống, các mô mềm của các loài san hô tạo rạn và các nhóm san hô khác</w:t>
      </w:r>
      <w:r w:rsidRPr="00A33FF3">
        <w:rPr>
          <w:rFonts w:asciiTheme="majorHAnsi" w:hAnsiTheme="majorHAnsi" w:cstheme="majorHAnsi"/>
          <w:bCs/>
          <w:i/>
          <w:iCs/>
          <w:color w:val="C00000"/>
          <w:sz w:val="24"/>
          <w:szCs w:val="24"/>
          <w:shd w:val="clear" w:color="auto" w:fill="FFFFFF"/>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5"/>
        <w:gridCol w:w="4190"/>
      </w:tblGrid>
      <w:tr w:rsidR="00CB068C" w:rsidRPr="00A33FF3" w14:paraId="0B357BE1" w14:textId="77777777" w:rsidTr="002C35D1">
        <w:tc>
          <w:tcPr>
            <w:tcW w:w="8118" w:type="dxa"/>
          </w:tcPr>
          <w:p w14:paraId="1B759175" w14:textId="77777777" w:rsidR="00CB068C" w:rsidRPr="00A33FF3" w:rsidRDefault="00CB068C" w:rsidP="002C35D1">
            <w:pPr>
              <w:spacing w:before="60" w:line="240" w:lineRule="auto"/>
              <w:jc w:val="both"/>
              <w:rPr>
                <w:rFonts w:asciiTheme="majorHAnsi" w:hAnsiTheme="majorHAnsi" w:cstheme="majorHAnsi"/>
                <w:sz w:val="24"/>
                <w:szCs w:val="24"/>
              </w:rPr>
            </w:pPr>
            <w:r w:rsidRPr="00A33FF3">
              <w:rPr>
                <w:rFonts w:asciiTheme="majorHAnsi" w:hAnsiTheme="majorHAnsi" w:cstheme="majorHAnsi"/>
                <w:b/>
                <w:sz w:val="24"/>
                <w:szCs w:val="24"/>
              </w:rPr>
              <w:t>Câu 3.</w:t>
            </w:r>
            <w:r w:rsidRPr="00A33FF3">
              <w:rPr>
                <w:rFonts w:asciiTheme="majorHAnsi" w:hAnsiTheme="majorHAnsi" w:cstheme="majorHAnsi"/>
                <w:sz w:val="24"/>
                <w:szCs w:val="24"/>
              </w:rPr>
              <w:t xml:space="preserve"> </w:t>
            </w:r>
            <w:r w:rsidRPr="00A33FF3">
              <w:rPr>
                <w:rFonts w:asciiTheme="majorHAnsi" w:hAnsiTheme="majorHAnsi" w:cstheme="majorHAnsi"/>
                <w:b/>
                <w:sz w:val="24"/>
                <w:szCs w:val="24"/>
              </w:rPr>
              <w:t xml:space="preserve">Hình 7 </w:t>
            </w:r>
            <w:r w:rsidRPr="00A33FF3">
              <w:rPr>
                <w:rFonts w:asciiTheme="majorHAnsi" w:hAnsiTheme="majorHAnsi" w:cstheme="majorHAnsi"/>
                <w:sz w:val="24"/>
                <w:szCs w:val="24"/>
              </w:rPr>
              <w:t xml:space="preserve">mô tả các thành phần của hệ dẫn truyền tim ở người. Quan sát hình và cho biết, mỗi phát biểu dưới đây khi nói về tuần hoàn máu là Đúng hay Sai? </w:t>
            </w:r>
          </w:p>
          <w:p w14:paraId="0859F499" w14:textId="77777777" w:rsidR="00CB068C" w:rsidRPr="00A33FF3" w:rsidRDefault="00CB068C" w:rsidP="002C35D1">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rPr>
              <w:t>a)</w:t>
            </w:r>
            <w:r w:rsidRPr="00A33FF3">
              <w:rPr>
                <w:rFonts w:asciiTheme="majorHAnsi" w:hAnsiTheme="majorHAnsi" w:cstheme="majorHAnsi"/>
                <w:sz w:val="24"/>
                <w:szCs w:val="24"/>
              </w:rPr>
              <w:t xml:space="preserve"> Tim co dãn tự động theo chu kì là do hoạt động của hệ dẫn truyền tim.</w:t>
            </w:r>
          </w:p>
          <w:p w14:paraId="7E0942CE" w14:textId="77777777" w:rsidR="00CB068C" w:rsidRPr="00A33FF3" w:rsidRDefault="00CB068C" w:rsidP="002C35D1">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rPr>
              <w:t>b)</w:t>
            </w:r>
            <w:r w:rsidRPr="00A33FF3">
              <w:rPr>
                <w:rFonts w:asciiTheme="majorHAnsi" w:hAnsiTheme="majorHAnsi" w:cstheme="majorHAnsi"/>
                <w:sz w:val="24"/>
                <w:szCs w:val="24"/>
              </w:rPr>
              <w:t xml:space="preserve"> Các chú thích trên hình là các thành phần của hệ dẫn truyền tim: (1) Nút xoang nhĩ, (3) nút nhĩ thất, (5) bó His, (2) nhánh bó His và (4) mạng lưới Purkinje.</w:t>
            </w:r>
          </w:p>
          <w:p w14:paraId="4454E600" w14:textId="77777777" w:rsidR="00CB068C" w:rsidRPr="00A33FF3" w:rsidRDefault="00CB068C" w:rsidP="002C35D1">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rPr>
              <w:t>c)</w:t>
            </w:r>
            <w:r w:rsidRPr="00A33FF3">
              <w:rPr>
                <w:rFonts w:asciiTheme="majorHAnsi" w:hAnsiTheme="majorHAnsi" w:cstheme="majorHAnsi"/>
                <w:sz w:val="24"/>
                <w:szCs w:val="24"/>
              </w:rPr>
              <w:t xml:space="preserve"> Một bệnh nhân bị bệnh tim được lắp máy trợ tim có chức năng phát xung điện cho tim. Máy trợ tim này có chức năng tương tự cấu trúc nút nhĩ thất trong hệ dẫn truyền tim. </w:t>
            </w:r>
          </w:p>
        </w:tc>
        <w:tc>
          <w:tcPr>
            <w:tcW w:w="2340" w:type="dxa"/>
          </w:tcPr>
          <w:p w14:paraId="08086FEF" w14:textId="77777777" w:rsidR="00CB068C" w:rsidRPr="00A33FF3" w:rsidRDefault="00CB068C" w:rsidP="002C35D1">
            <w:pPr>
              <w:jc w:val="center"/>
              <w:rPr>
                <w:rFonts w:asciiTheme="majorHAnsi" w:hAnsiTheme="majorHAnsi" w:cstheme="majorHAnsi"/>
                <w:b/>
                <w:sz w:val="24"/>
                <w:szCs w:val="24"/>
              </w:rPr>
            </w:pPr>
            <w:r w:rsidRPr="00A33FF3">
              <w:rPr>
                <w:rFonts w:asciiTheme="majorHAnsi" w:hAnsiTheme="majorHAnsi" w:cstheme="majorHAnsi"/>
                <w:noProof/>
                <w:sz w:val="24"/>
                <w:szCs w:val="24"/>
                <w:lang w:eastAsia="vi-VN"/>
              </w:rPr>
              <w:drawing>
                <wp:inline distT="0" distB="0" distL="0" distR="0" wp14:anchorId="2AC2EDE2" wp14:editId="132CB166">
                  <wp:extent cx="2523744" cy="1901952"/>
                  <wp:effectExtent l="0" t="0" r="0" b="3175"/>
                  <wp:docPr id="1239634681" name="Picture 123963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2529405" cy="1906218"/>
                          </a:xfrm>
                          <a:prstGeom prst="rect">
                            <a:avLst/>
                          </a:prstGeom>
                        </pic:spPr>
                      </pic:pic>
                    </a:graphicData>
                  </a:graphic>
                </wp:inline>
              </w:drawing>
            </w:r>
          </w:p>
          <w:p w14:paraId="46BAE6CF" w14:textId="77777777" w:rsidR="00CB068C" w:rsidRPr="00A33FF3" w:rsidRDefault="00CB068C" w:rsidP="002C35D1">
            <w:pPr>
              <w:jc w:val="center"/>
              <w:rPr>
                <w:rFonts w:asciiTheme="majorHAnsi" w:hAnsiTheme="majorHAnsi" w:cstheme="majorHAnsi"/>
                <w:b/>
                <w:sz w:val="24"/>
                <w:szCs w:val="24"/>
              </w:rPr>
            </w:pPr>
            <w:r w:rsidRPr="00A33FF3">
              <w:rPr>
                <w:rFonts w:asciiTheme="majorHAnsi" w:hAnsiTheme="majorHAnsi" w:cstheme="majorHAnsi"/>
                <w:b/>
                <w:sz w:val="24"/>
                <w:szCs w:val="24"/>
              </w:rPr>
              <w:t>Hình 7.</w:t>
            </w:r>
          </w:p>
        </w:tc>
      </w:tr>
    </w:tbl>
    <w:p w14:paraId="1DDE10B3"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rPr>
        <w:t>d)</w:t>
      </w:r>
      <w:r w:rsidRPr="00A33FF3">
        <w:rPr>
          <w:rFonts w:asciiTheme="majorHAnsi" w:hAnsiTheme="majorHAnsi" w:cstheme="majorHAnsi"/>
          <w:sz w:val="24"/>
          <w:szCs w:val="24"/>
        </w:rPr>
        <w:t xml:space="preserve"> Khi nồng độ CO</w:t>
      </w:r>
      <w:r w:rsidRPr="00A33FF3">
        <w:rPr>
          <w:rFonts w:asciiTheme="majorHAnsi" w:hAnsiTheme="majorHAnsi" w:cstheme="majorHAnsi"/>
          <w:sz w:val="24"/>
          <w:szCs w:val="24"/>
          <w:vertAlign w:val="subscript"/>
        </w:rPr>
        <w:t>2</w:t>
      </w:r>
      <w:r w:rsidRPr="00A33FF3">
        <w:rPr>
          <w:rFonts w:asciiTheme="majorHAnsi" w:hAnsiTheme="majorHAnsi" w:cstheme="majorHAnsi"/>
          <w:sz w:val="24"/>
          <w:szCs w:val="24"/>
        </w:rPr>
        <w:t xml:space="preserve"> trong máu tăng, tim sẽ đập nhanh và mạnh, mạch giãn ra làm huyết áp tăng và tăng quá trình vận chuyển máu trong mạch.</w:t>
      </w:r>
    </w:p>
    <w:p w14:paraId="6B337213" w14:textId="77777777" w:rsidR="00CB068C" w:rsidRPr="00A33FF3" w:rsidRDefault="00CB068C" w:rsidP="00CB068C">
      <w:pPr>
        <w:spacing w:line="240" w:lineRule="auto"/>
        <w:jc w:val="center"/>
        <w:rPr>
          <w:rFonts w:asciiTheme="majorHAnsi" w:eastAsia="Times New Roman" w:hAnsiTheme="majorHAnsi" w:cstheme="majorHAnsi"/>
          <w:b/>
          <w:iCs/>
          <w:color w:val="0070C0"/>
          <w:sz w:val="24"/>
          <w:szCs w:val="24"/>
        </w:rPr>
      </w:pPr>
      <w:r w:rsidRPr="00A33FF3">
        <w:rPr>
          <w:rFonts w:asciiTheme="majorHAnsi" w:eastAsia="Times New Roman" w:hAnsiTheme="majorHAnsi" w:cstheme="majorHAnsi"/>
          <w:b/>
          <w:iCs/>
          <w:color w:val="0070C0"/>
          <w:sz w:val="24"/>
          <w:szCs w:val="24"/>
        </w:rPr>
        <w:t>Hướng dẫn giải</w:t>
      </w:r>
    </w:p>
    <w:p w14:paraId="2FAC34F2" w14:textId="77777777" w:rsidR="00CB068C" w:rsidRPr="00A33FF3" w:rsidRDefault="00CB068C" w:rsidP="00CB068C">
      <w:pPr>
        <w:spacing w:line="240" w:lineRule="auto"/>
        <w:jc w:val="center"/>
        <w:rPr>
          <w:rFonts w:asciiTheme="majorHAnsi" w:eastAsia="Times New Roman" w:hAnsiTheme="majorHAnsi" w:cstheme="majorHAnsi"/>
          <w:b/>
          <w:iCs/>
          <w:color w:val="0070C0"/>
          <w:sz w:val="24"/>
          <w:szCs w:val="24"/>
        </w:rPr>
      </w:pPr>
    </w:p>
    <w:tbl>
      <w:tblPr>
        <w:tblStyle w:val="TableGrid"/>
        <w:tblW w:w="0" w:type="auto"/>
        <w:tblLook w:val="04A0" w:firstRow="1" w:lastRow="0" w:firstColumn="1" w:lastColumn="0" w:noHBand="0" w:noVBand="1"/>
      </w:tblPr>
      <w:tblGrid>
        <w:gridCol w:w="416"/>
        <w:gridCol w:w="8609"/>
        <w:gridCol w:w="837"/>
        <w:gridCol w:w="663"/>
      </w:tblGrid>
      <w:tr w:rsidR="00CB068C" w:rsidRPr="00A33FF3" w14:paraId="6EC70633" w14:textId="77777777" w:rsidTr="002C35D1">
        <w:tc>
          <w:tcPr>
            <w:tcW w:w="417" w:type="dxa"/>
          </w:tcPr>
          <w:p w14:paraId="7C77ED12" w14:textId="77777777" w:rsidR="00CB068C" w:rsidRPr="00A33FF3" w:rsidRDefault="00CB068C" w:rsidP="002C35D1">
            <w:pPr>
              <w:rPr>
                <w:rFonts w:asciiTheme="majorHAnsi" w:hAnsiTheme="majorHAnsi" w:cstheme="majorHAnsi"/>
                <w:sz w:val="24"/>
                <w:szCs w:val="24"/>
              </w:rPr>
            </w:pPr>
          </w:p>
        </w:tc>
        <w:tc>
          <w:tcPr>
            <w:tcW w:w="8736" w:type="dxa"/>
          </w:tcPr>
          <w:p w14:paraId="1FCEBE7B" w14:textId="77777777" w:rsidR="00CB068C" w:rsidRPr="00A33FF3" w:rsidRDefault="00CB068C" w:rsidP="002C35D1">
            <w:pPr>
              <w:jc w:val="center"/>
              <w:rPr>
                <w:rFonts w:asciiTheme="majorHAnsi" w:hAnsiTheme="majorHAnsi" w:cstheme="majorHAnsi"/>
                <w:b/>
                <w:bCs/>
                <w:sz w:val="24"/>
                <w:szCs w:val="24"/>
              </w:rPr>
            </w:pPr>
            <w:r w:rsidRPr="00A33FF3">
              <w:rPr>
                <w:rFonts w:asciiTheme="majorHAnsi" w:hAnsiTheme="majorHAnsi" w:cstheme="majorHAnsi"/>
                <w:b/>
                <w:bCs/>
                <w:sz w:val="24"/>
                <w:szCs w:val="24"/>
              </w:rPr>
              <w:t>Nội dung</w:t>
            </w:r>
          </w:p>
        </w:tc>
        <w:tc>
          <w:tcPr>
            <w:tcW w:w="838" w:type="dxa"/>
          </w:tcPr>
          <w:p w14:paraId="596E40BC" w14:textId="77777777" w:rsidR="00CB068C" w:rsidRPr="00A33FF3" w:rsidRDefault="00CB068C" w:rsidP="002C35D1">
            <w:pPr>
              <w:rPr>
                <w:rFonts w:asciiTheme="majorHAnsi" w:hAnsiTheme="majorHAnsi" w:cstheme="majorHAnsi"/>
                <w:b/>
                <w:bCs/>
                <w:sz w:val="24"/>
                <w:szCs w:val="24"/>
              </w:rPr>
            </w:pPr>
            <w:r w:rsidRPr="00A33FF3">
              <w:rPr>
                <w:rFonts w:asciiTheme="majorHAnsi" w:hAnsiTheme="majorHAnsi" w:cstheme="majorHAnsi"/>
                <w:b/>
                <w:bCs/>
                <w:sz w:val="24"/>
                <w:szCs w:val="24"/>
              </w:rPr>
              <w:t xml:space="preserve">Đúng </w:t>
            </w:r>
          </w:p>
        </w:tc>
        <w:tc>
          <w:tcPr>
            <w:tcW w:w="665" w:type="dxa"/>
          </w:tcPr>
          <w:p w14:paraId="75B65425" w14:textId="77777777" w:rsidR="00CB068C" w:rsidRPr="00A33FF3" w:rsidRDefault="00CB068C" w:rsidP="002C35D1">
            <w:pPr>
              <w:rPr>
                <w:rFonts w:asciiTheme="majorHAnsi" w:hAnsiTheme="majorHAnsi" w:cstheme="majorHAnsi"/>
                <w:b/>
                <w:bCs/>
                <w:sz w:val="24"/>
                <w:szCs w:val="24"/>
              </w:rPr>
            </w:pPr>
            <w:r w:rsidRPr="00A33FF3">
              <w:rPr>
                <w:rFonts w:asciiTheme="majorHAnsi" w:hAnsiTheme="majorHAnsi" w:cstheme="majorHAnsi"/>
                <w:b/>
                <w:bCs/>
                <w:sz w:val="24"/>
                <w:szCs w:val="24"/>
              </w:rPr>
              <w:t>Sai</w:t>
            </w:r>
          </w:p>
        </w:tc>
      </w:tr>
      <w:tr w:rsidR="00CB068C" w:rsidRPr="00A33FF3" w14:paraId="09E0D633" w14:textId="77777777" w:rsidTr="002C35D1">
        <w:tc>
          <w:tcPr>
            <w:tcW w:w="417" w:type="dxa"/>
          </w:tcPr>
          <w:p w14:paraId="6445CEFB" w14:textId="77777777" w:rsidR="00CB068C" w:rsidRPr="00A33FF3" w:rsidRDefault="00CB068C" w:rsidP="002C35D1">
            <w:pPr>
              <w:rPr>
                <w:rFonts w:asciiTheme="majorHAnsi" w:hAnsiTheme="majorHAnsi" w:cstheme="majorHAnsi"/>
                <w:b/>
                <w:bCs/>
                <w:sz w:val="24"/>
                <w:szCs w:val="24"/>
              </w:rPr>
            </w:pPr>
            <w:r w:rsidRPr="00A33FF3">
              <w:rPr>
                <w:rFonts w:asciiTheme="majorHAnsi" w:hAnsiTheme="majorHAnsi" w:cstheme="majorHAnsi"/>
                <w:b/>
                <w:bCs/>
                <w:sz w:val="24"/>
                <w:szCs w:val="24"/>
              </w:rPr>
              <w:t>a</w:t>
            </w:r>
          </w:p>
        </w:tc>
        <w:tc>
          <w:tcPr>
            <w:tcW w:w="8736" w:type="dxa"/>
          </w:tcPr>
          <w:p w14:paraId="65226825" w14:textId="77777777" w:rsidR="00CB068C" w:rsidRPr="00A33FF3" w:rsidRDefault="00CB068C" w:rsidP="002C35D1">
            <w:pPr>
              <w:jc w:val="both"/>
              <w:rPr>
                <w:rFonts w:asciiTheme="majorHAnsi" w:eastAsia="Times New Roman" w:hAnsiTheme="majorHAnsi" w:cstheme="majorHAnsi"/>
                <w:sz w:val="24"/>
                <w:szCs w:val="24"/>
              </w:rPr>
            </w:pPr>
            <w:r w:rsidRPr="00A33FF3">
              <w:rPr>
                <w:rFonts w:asciiTheme="majorHAnsi" w:hAnsiTheme="majorHAnsi" w:cstheme="majorHAnsi"/>
                <w:sz w:val="24"/>
                <w:szCs w:val="24"/>
              </w:rPr>
              <w:t>Tim co dãn tự động theo chu kì là do hoạt động của hệ dẫn truyền tim.</w:t>
            </w:r>
          </w:p>
        </w:tc>
        <w:tc>
          <w:tcPr>
            <w:tcW w:w="838" w:type="dxa"/>
            <w:vAlign w:val="center"/>
          </w:tcPr>
          <w:p w14:paraId="74024208" w14:textId="77777777" w:rsidR="00CB068C" w:rsidRPr="00A33FF3" w:rsidRDefault="00CB068C" w:rsidP="002C35D1">
            <w:pPr>
              <w:jc w:val="center"/>
              <w:rPr>
                <w:rFonts w:asciiTheme="majorHAnsi" w:hAnsiTheme="majorHAnsi" w:cstheme="majorHAnsi"/>
                <w:b/>
                <w:bCs/>
                <w:color w:val="FF0000"/>
                <w:sz w:val="24"/>
                <w:szCs w:val="24"/>
              </w:rPr>
            </w:pPr>
            <w:r w:rsidRPr="00A33FF3">
              <w:rPr>
                <w:rFonts w:asciiTheme="majorHAnsi" w:hAnsiTheme="majorHAnsi" w:cstheme="majorHAnsi"/>
                <w:b/>
                <w:bCs/>
                <w:color w:val="FF0000"/>
                <w:sz w:val="24"/>
                <w:szCs w:val="24"/>
              </w:rPr>
              <w:t>Đ</w:t>
            </w:r>
          </w:p>
        </w:tc>
        <w:tc>
          <w:tcPr>
            <w:tcW w:w="665" w:type="dxa"/>
            <w:vAlign w:val="center"/>
          </w:tcPr>
          <w:p w14:paraId="15AC3102" w14:textId="77777777" w:rsidR="00CB068C" w:rsidRPr="00A33FF3" w:rsidRDefault="00CB068C" w:rsidP="002C35D1">
            <w:pPr>
              <w:jc w:val="center"/>
              <w:rPr>
                <w:rFonts w:asciiTheme="majorHAnsi" w:hAnsiTheme="majorHAnsi" w:cstheme="majorHAnsi"/>
                <w:b/>
                <w:bCs/>
                <w:color w:val="FF0000"/>
                <w:sz w:val="24"/>
                <w:szCs w:val="24"/>
              </w:rPr>
            </w:pPr>
          </w:p>
        </w:tc>
      </w:tr>
      <w:tr w:rsidR="00CB068C" w:rsidRPr="00A33FF3" w14:paraId="36737AEB" w14:textId="77777777" w:rsidTr="002C35D1">
        <w:tc>
          <w:tcPr>
            <w:tcW w:w="417" w:type="dxa"/>
          </w:tcPr>
          <w:p w14:paraId="1186060C" w14:textId="77777777" w:rsidR="00CB068C" w:rsidRPr="00A33FF3" w:rsidRDefault="00CB068C" w:rsidP="002C35D1">
            <w:pPr>
              <w:rPr>
                <w:rFonts w:asciiTheme="majorHAnsi" w:hAnsiTheme="majorHAnsi" w:cstheme="majorHAnsi"/>
                <w:b/>
                <w:bCs/>
                <w:sz w:val="24"/>
                <w:szCs w:val="24"/>
              </w:rPr>
            </w:pPr>
            <w:r w:rsidRPr="00A33FF3">
              <w:rPr>
                <w:rFonts w:asciiTheme="majorHAnsi" w:hAnsiTheme="majorHAnsi" w:cstheme="majorHAnsi"/>
                <w:b/>
                <w:bCs/>
                <w:sz w:val="24"/>
                <w:szCs w:val="24"/>
              </w:rPr>
              <w:t>b</w:t>
            </w:r>
          </w:p>
        </w:tc>
        <w:tc>
          <w:tcPr>
            <w:tcW w:w="8736" w:type="dxa"/>
          </w:tcPr>
          <w:p w14:paraId="5DA2B194" w14:textId="77777777" w:rsidR="00CB068C" w:rsidRPr="00A33FF3" w:rsidRDefault="00CB068C" w:rsidP="002C35D1">
            <w:pPr>
              <w:jc w:val="both"/>
              <w:rPr>
                <w:rFonts w:asciiTheme="majorHAnsi" w:eastAsia="Times New Roman" w:hAnsiTheme="majorHAnsi" w:cstheme="majorHAnsi"/>
                <w:sz w:val="24"/>
                <w:szCs w:val="24"/>
              </w:rPr>
            </w:pPr>
            <w:r w:rsidRPr="00A33FF3">
              <w:rPr>
                <w:rFonts w:asciiTheme="majorHAnsi" w:hAnsiTheme="majorHAnsi" w:cstheme="majorHAnsi"/>
                <w:sz w:val="24"/>
                <w:szCs w:val="24"/>
              </w:rPr>
              <w:t>Các chú thích trên hình là các thành phần của hệ dẫn truyền tim: (1) Nút xoang nhĩ, (3) nút nhĩ thất, (5) bó His, (2) nhánh bó His và (4) mạng lưới Purkinje.</w:t>
            </w:r>
          </w:p>
        </w:tc>
        <w:tc>
          <w:tcPr>
            <w:tcW w:w="838" w:type="dxa"/>
            <w:vAlign w:val="center"/>
          </w:tcPr>
          <w:p w14:paraId="458375F3" w14:textId="77777777" w:rsidR="00CB068C" w:rsidRPr="00A33FF3" w:rsidRDefault="00CB068C" w:rsidP="002C35D1">
            <w:pPr>
              <w:jc w:val="center"/>
              <w:rPr>
                <w:rFonts w:asciiTheme="majorHAnsi" w:hAnsiTheme="majorHAnsi" w:cstheme="majorHAnsi"/>
                <w:b/>
                <w:bCs/>
                <w:color w:val="FF0000"/>
                <w:sz w:val="24"/>
                <w:szCs w:val="24"/>
              </w:rPr>
            </w:pPr>
            <w:r w:rsidRPr="00A33FF3">
              <w:rPr>
                <w:rFonts w:asciiTheme="majorHAnsi" w:hAnsiTheme="majorHAnsi" w:cstheme="majorHAnsi"/>
                <w:b/>
                <w:bCs/>
                <w:color w:val="FF0000"/>
                <w:sz w:val="24"/>
                <w:szCs w:val="24"/>
              </w:rPr>
              <w:t>Đ</w:t>
            </w:r>
          </w:p>
        </w:tc>
        <w:tc>
          <w:tcPr>
            <w:tcW w:w="665" w:type="dxa"/>
            <w:vAlign w:val="center"/>
          </w:tcPr>
          <w:p w14:paraId="5F50B66E" w14:textId="77777777" w:rsidR="00CB068C" w:rsidRPr="00A33FF3" w:rsidRDefault="00CB068C" w:rsidP="002C35D1">
            <w:pPr>
              <w:jc w:val="center"/>
              <w:rPr>
                <w:rFonts w:asciiTheme="majorHAnsi" w:hAnsiTheme="majorHAnsi" w:cstheme="majorHAnsi"/>
                <w:b/>
                <w:bCs/>
                <w:color w:val="FF0000"/>
                <w:sz w:val="24"/>
                <w:szCs w:val="24"/>
              </w:rPr>
            </w:pPr>
          </w:p>
        </w:tc>
      </w:tr>
      <w:tr w:rsidR="00CB068C" w:rsidRPr="00A33FF3" w14:paraId="2F9189E7" w14:textId="77777777" w:rsidTr="002C35D1">
        <w:tc>
          <w:tcPr>
            <w:tcW w:w="417" w:type="dxa"/>
          </w:tcPr>
          <w:p w14:paraId="073F64DD" w14:textId="77777777" w:rsidR="00CB068C" w:rsidRPr="00A33FF3" w:rsidRDefault="00CB068C" w:rsidP="002C35D1">
            <w:pPr>
              <w:rPr>
                <w:rFonts w:asciiTheme="majorHAnsi" w:hAnsiTheme="majorHAnsi" w:cstheme="majorHAnsi"/>
                <w:b/>
                <w:bCs/>
                <w:sz w:val="24"/>
                <w:szCs w:val="24"/>
              </w:rPr>
            </w:pPr>
            <w:r w:rsidRPr="00A33FF3">
              <w:rPr>
                <w:rFonts w:asciiTheme="majorHAnsi" w:hAnsiTheme="majorHAnsi" w:cstheme="majorHAnsi"/>
                <w:b/>
                <w:bCs/>
                <w:sz w:val="24"/>
                <w:szCs w:val="24"/>
              </w:rPr>
              <w:t>c</w:t>
            </w:r>
          </w:p>
        </w:tc>
        <w:tc>
          <w:tcPr>
            <w:tcW w:w="8736" w:type="dxa"/>
          </w:tcPr>
          <w:p w14:paraId="260D1D72" w14:textId="77777777" w:rsidR="00CB068C" w:rsidRPr="00A33FF3" w:rsidRDefault="00CB068C" w:rsidP="002C35D1">
            <w:pPr>
              <w:jc w:val="both"/>
              <w:rPr>
                <w:rFonts w:asciiTheme="majorHAnsi" w:eastAsia="Times New Roman" w:hAnsiTheme="majorHAnsi" w:cstheme="majorHAnsi"/>
                <w:sz w:val="24"/>
                <w:szCs w:val="24"/>
              </w:rPr>
            </w:pPr>
            <w:r w:rsidRPr="00A33FF3">
              <w:rPr>
                <w:rFonts w:asciiTheme="majorHAnsi" w:hAnsiTheme="majorHAnsi" w:cstheme="majorHAnsi"/>
                <w:sz w:val="24"/>
                <w:szCs w:val="24"/>
              </w:rPr>
              <w:t>Một bệnh nhân bị bệnh tim được lắp máy trợ tim có chức năng phát xung điện cho tim. Máy trợ tim này có chức năng tương tự cấu trúc nút nhĩ thất trong hệ dẫn truyền tim.</w:t>
            </w:r>
          </w:p>
        </w:tc>
        <w:tc>
          <w:tcPr>
            <w:tcW w:w="838" w:type="dxa"/>
            <w:vAlign w:val="center"/>
          </w:tcPr>
          <w:p w14:paraId="602F69DD" w14:textId="77777777" w:rsidR="00CB068C" w:rsidRPr="00A33FF3" w:rsidRDefault="00CB068C" w:rsidP="002C35D1">
            <w:pPr>
              <w:jc w:val="center"/>
              <w:rPr>
                <w:rFonts w:asciiTheme="majorHAnsi" w:hAnsiTheme="majorHAnsi" w:cstheme="majorHAnsi"/>
                <w:b/>
                <w:bCs/>
                <w:color w:val="FF0000"/>
                <w:sz w:val="24"/>
                <w:szCs w:val="24"/>
              </w:rPr>
            </w:pPr>
          </w:p>
        </w:tc>
        <w:tc>
          <w:tcPr>
            <w:tcW w:w="665" w:type="dxa"/>
            <w:vAlign w:val="center"/>
          </w:tcPr>
          <w:p w14:paraId="15FD401E" w14:textId="77777777" w:rsidR="00CB068C" w:rsidRPr="00A33FF3" w:rsidRDefault="00CB068C" w:rsidP="002C35D1">
            <w:pPr>
              <w:jc w:val="center"/>
              <w:rPr>
                <w:rFonts w:asciiTheme="majorHAnsi" w:hAnsiTheme="majorHAnsi" w:cstheme="majorHAnsi"/>
                <w:b/>
                <w:bCs/>
                <w:color w:val="FF0000"/>
                <w:sz w:val="24"/>
                <w:szCs w:val="24"/>
              </w:rPr>
            </w:pPr>
            <w:r w:rsidRPr="00A33FF3">
              <w:rPr>
                <w:rFonts w:asciiTheme="majorHAnsi" w:hAnsiTheme="majorHAnsi" w:cstheme="majorHAnsi"/>
                <w:b/>
                <w:bCs/>
                <w:color w:val="FF0000"/>
                <w:sz w:val="24"/>
                <w:szCs w:val="24"/>
              </w:rPr>
              <w:t>S</w:t>
            </w:r>
          </w:p>
        </w:tc>
      </w:tr>
      <w:tr w:rsidR="00CB068C" w:rsidRPr="00A33FF3" w14:paraId="0FF5D265" w14:textId="77777777" w:rsidTr="002C35D1">
        <w:tc>
          <w:tcPr>
            <w:tcW w:w="417" w:type="dxa"/>
          </w:tcPr>
          <w:p w14:paraId="7D6435EF" w14:textId="77777777" w:rsidR="00CB068C" w:rsidRPr="00A33FF3" w:rsidRDefault="00CB068C" w:rsidP="002C35D1">
            <w:pPr>
              <w:rPr>
                <w:rFonts w:asciiTheme="majorHAnsi" w:hAnsiTheme="majorHAnsi" w:cstheme="majorHAnsi"/>
                <w:b/>
                <w:bCs/>
                <w:sz w:val="24"/>
                <w:szCs w:val="24"/>
              </w:rPr>
            </w:pPr>
            <w:r w:rsidRPr="00A33FF3">
              <w:rPr>
                <w:rFonts w:asciiTheme="majorHAnsi" w:hAnsiTheme="majorHAnsi" w:cstheme="majorHAnsi"/>
                <w:b/>
                <w:bCs/>
                <w:sz w:val="24"/>
                <w:szCs w:val="24"/>
              </w:rPr>
              <w:t>d</w:t>
            </w:r>
          </w:p>
        </w:tc>
        <w:tc>
          <w:tcPr>
            <w:tcW w:w="8736" w:type="dxa"/>
          </w:tcPr>
          <w:p w14:paraId="08761BEC" w14:textId="77777777" w:rsidR="00CB068C" w:rsidRPr="00A33FF3" w:rsidRDefault="00CB068C" w:rsidP="002C35D1">
            <w:pPr>
              <w:jc w:val="both"/>
              <w:rPr>
                <w:rFonts w:asciiTheme="majorHAnsi" w:eastAsia="Times New Roman" w:hAnsiTheme="majorHAnsi" w:cstheme="majorHAnsi"/>
                <w:sz w:val="24"/>
                <w:szCs w:val="24"/>
              </w:rPr>
            </w:pPr>
            <w:r w:rsidRPr="00A33FF3">
              <w:rPr>
                <w:rFonts w:asciiTheme="majorHAnsi" w:hAnsiTheme="majorHAnsi" w:cstheme="majorHAnsi"/>
                <w:sz w:val="24"/>
                <w:szCs w:val="24"/>
              </w:rPr>
              <w:t>Khi nồng độ CO</w:t>
            </w:r>
            <w:r w:rsidRPr="00A33FF3">
              <w:rPr>
                <w:rFonts w:asciiTheme="majorHAnsi" w:hAnsiTheme="majorHAnsi" w:cstheme="majorHAnsi"/>
                <w:sz w:val="24"/>
                <w:szCs w:val="24"/>
                <w:vertAlign w:val="subscript"/>
              </w:rPr>
              <w:t>2</w:t>
            </w:r>
            <w:r w:rsidRPr="00A33FF3">
              <w:rPr>
                <w:rFonts w:asciiTheme="majorHAnsi" w:hAnsiTheme="majorHAnsi" w:cstheme="majorHAnsi"/>
                <w:sz w:val="24"/>
                <w:szCs w:val="24"/>
              </w:rPr>
              <w:t xml:space="preserve"> trong máu tăng, tim sẽ đập nhanh và mạnh, mạch giãn ra làm huyết áp tăng và tăng quá trình vận chuyển máu trong mạch.</w:t>
            </w:r>
          </w:p>
        </w:tc>
        <w:tc>
          <w:tcPr>
            <w:tcW w:w="838" w:type="dxa"/>
            <w:vAlign w:val="center"/>
          </w:tcPr>
          <w:p w14:paraId="3619D738" w14:textId="77777777" w:rsidR="00CB068C" w:rsidRPr="00A33FF3" w:rsidRDefault="00CB068C" w:rsidP="002C35D1">
            <w:pPr>
              <w:jc w:val="center"/>
              <w:rPr>
                <w:rFonts w:asciiTheme="majorHAnsi" w:hAnsiTheme="majorHAnsi" w:cstheme="majorHAnsi"/>
                <w:b/>
                <w:bCs/>
                <w:color w:val="FF0000"/>
                <w:sz w:val="24"/>
                <w:szCs w:val="24"/>
              </w:rPr>
            </w:pPr>
          </w:p>
        </w:tc>
        <w:tc>
          <w:tcPr>
            <w:tcW w:w="665" w:type="dxa"/>
            <w:vAlign w:val="center"/>
          </w:tcPr>
          <w:p w14:paraId="186258D0" w14:textId="77777777" w:rsidR="00CB068C" w:rsidRPr="00A33FF3" w:rsidRDefault="00CB068C" w:rsidP="002C35D1">
            <w:pPr>
              <w:jc w:val="center"/>
              <w:rPr>
                <w:rFonts w:asciiTheme="majorHAnsi" w:hAnsiTheme="majorHAnsi" w:cstheme="majorHAnsi"/>
                <w:b/>
                <w:bCs/>
                <w:color w:val="FF0000"/>
                <w:sz w:val="24"/>
                <w:szCs w:val="24"/>
              </w:rPr>
            </w:pPr>
            <w:r w:rsidRPr="00A33FF3">
              <w:rPr>
                <w:rFonts w:asciiTheme="majorHAnsi" w:hAnsiTheme="majorHAnsi" w:cstheme="majorHAnsi"/>
                <w:b/>
                <w:bCs/>
                <w:color w:val="FF0000"/>
                <w:sz w:val="24"/>
                <w:szCs w:val="24"/>
              </w:rPr>
              <w:t>S</w:t>
            </w:r>
          </w:p>
        </w:tc>
      </w:tr>
    </w:tbl>
    <w:p w14:paraId="64953452" w14:textId="77777777" w:rsidR="00CB068C" w:rsidRPr="00A33FF3" w:rsidRDefault="00CB068C" w:rsidP="00CB068C">
      <w:pPr>
        <w:spacing w:line="240" w:lineRule="auto"/>
        <w:jc w:val="both"/>
        <w:rPr>
          <w:rFonts w:asciiTheme="majorHAnsi" w:eastAsia="Times New Roman" w:hAnsiTheme="majorHAnsi" w:cstheme="majorHAnsi"/>
          <w:b/>
          <w:iCs/>
          <w:color w:val="C00000"/>
          <w:sz w:val="24"/>
          <w:szCs w:val="24"/>
        </w:rPr>
      </w:pPr>
    </w:p>
    <w:p w14:paraId="4B052081" w14:textId="77777777" w:rsidR="00CB068C" w:rsidRPr="00A33FF3" w:rsidRDefault="00CB068C" w:rsidP="00CB068C">
      <w:pPr>
        <w:spacing w:line="240" w:lineRule="auto"/>
        <w:jc w:val="both"/>
        <w:rPr>
          <w:rFonts w:asciiTheme="majorHAnsi" w:eastAsia="Times New Roman" w:hAnsiTheme="majorHAnsi" w:cstheme="majorHAnsi"/>
          <w:i/>
          <w:iCs/>
          <w:color w:val="C00000"/>
          <w:sz w:val="24"/>
          <w:szCs w:val="24"/>
        </w:rPr>
      </w:pPr>
      <w:r w:rsidRPr="00A33FF3">
        <w:rPr>
          <w:rFonts w:asciiTheme="majorHAnsi" w:eastAsia="Times New Roman" w:hAnsiTheme="majorHAnsi" w:cstheme="majorHAnsi"/>
          <w:b/>
          <w:iCs/>
          <w:color w:val="C00000"/>
          <w:sz w:val="24"/>
          <w:szCs w:val="24"/>
        </w:rPr>
        <w:t>a) Đúng.</w:t>
      </w:r>
      <w:r w:rsidRPr="00A33FF3">
        <w:rPr>
          <w:rFonts w:asciiTheme="majorHAnsi" w:eastAsia="Times New Roman" w:hAnsiTheme="majorHAnsi" w:cstheme="majorHAnsi"/>
          <w:b/>
          <w:i/>
          <w:iCs/>
          <w:color w:val="C00000"/>
          <w:sz w:val="24"/>
          <w:szCs w:val="24"/>
        </w:rPr>
        <w:t xml:space="preserve"> </w:t>
      </w:r>
      <w:r w:rsidRPr="00A33FF3">
        <w:rPr>
          <w:rFonts w:asciiTheme="majorHAnsi" w:eastAsia="Times New Roman" w:hAnsiTheme="majorHAnsi" w:cstheme="majorHAnsi"/>
          <w:i/>
          <w:iCs/>
          <w:color w:val="C00000"/>
          <w:sz w:val="24"/>
          <w:szCs w:val="24"/>
        </w:rPr>
        <w:t>Vì hệ dẫn truyền tim, nút xoang nhĩ tự động phát xung có tính chu kỳ --&gt; Tim hoạt động tự động có tính chu kỳ.</w:t>
      </w:r>
    </w:p>
    <w:p w14:paraId="1EBCD23A" w14:textId="77777777" w:rsidR="00CB068C" w:rsidRPr="00A33FF3" w:rsidRDefault="00CB068C" w:rsidP="00CB068C">
      <w:pPr>
        <w:spacing w:line="240" w:lineRule="auto"/>
        <w:jc w:val="both"/>
        <w:rPr>
          <w:rFonts w:asciiTheme="majorHAnsi" w:hAnsiTheme="majorHAnsi" w:cstheme="majorHAnsi"/>
          <w:b/>
          <w:color w:val="C00000"/>
          <w:sz w:val="24"/>
          <w:szCs w:val="24"/>
          <w:lang w:val="en-US"/>
        </w:rPr>
      </w:pPr>
      <w:r w:rsidRPr="00A33FF3">
        <w:rPr>
          <w:rFonts w:asciiTheme="majorHAnsi" w:hAnsiTheme="majorHAnsi" w:cstheme="majorHAnsi"/>
          <w:b/>
          <w:color w:val="C00000"/>
          <w:sz w:val="24"/>
          <w:szCs w:val="24"/>
        </w:rPr>
        <w:t>b) Đúng.</w:t>
      </w:r>
      <w:r w:rsidRPr="00A33FF3">
        <w:rPr>
          <w:rFonts w:asciiTheme="majorHAnsi" w:hAnsiTheme="majorHAnsi" w:cstheme="majorHAnsi"/>
          <w:color w:val="C00000"/>
          <w:sz w:val="24"/>
          <w:szCs w:val="24"/>
        </w:rPr>
        <w:t xml:space="preserve"> </w:t>
      </w:r>
      <w:r w:rsidRPr="00A33FF3">
        <w:rPr>
          <w:rFonts w:asciiTheme="majorHAnsi" w:hAnsiTheme="majorHAnsi" w:cstheme="majorHAnsi"/>
          <w:i/>
          <w:color w:val="C00000"/>
          <w:sz w:val="24"/>
          <w:szCs w:val="24"/>
        </w:rPr>
        <w:t xml:space="preserve">Vì </w:t>
      </w:r>
      <w:r w:rsidRPr="00A33FF3">
        <w:rPr>
          <w:rFonts w:asciiTheme="majorHAnsi" w:hAnsiTheme="majorHAnsi" w:cstheme="majorHAnsi"/>
          <w:i/>
          <w:color w:val="C00000"/>
          <w:sz w:val="24"/>
          <w:szCs w:val="24"/>
          <w:lang w:val="en-US"/>
        </w:rPr>
        <w:t>c</w:t>
      </w:r>
      <w:r w:rsidRPr="00A33FF3">
        <w:rPr>
          <w:rFonts w:asciiTheme="majorHAnsi" w:hAnsiTheme="majorHAnsi" w:cstheme="majorHAnsi"/>
          <w:i/>
          <w:color w:val="C00000"/>
          <w:sz w:val="24"/>
          <w:szCs w:val="24"/>
        </w:rPr>
        <w:t xml:space="preserve">ác chú thích </w:t>
      </w:r>
      <w:r w:rsidRPr="00A33FF3">
        <w:rPr>
          <w:rFonts w:asciiTheme="majorHAnsi" w:hAnsiTheme="majorHAnsi" w:cstheme="majorHAnsi"/>
          <w:i/>
          <w:color w:val="C00000"/>
          <w:sz w:val="24"/>
          <w:szCs w:val="24"/>
          <w:lang w:val="en-US"/>
        </w:rPr>
        <w:t>đúng</w:t>
      </w:r>
      <w:r w:rsidRPr="00A33FF3">
        <w:rPr>
          <w:rFonts w:asciiTheme="majorHAnsi" w:hAnsiTheme="majorHAnsi" w:cstheme="majorHAnsi"/>
          <w:i/>
          <w:color w:val="C00000"/>
          <w:sz w:val="24"/>
          <w:szCs w:val="24"/>
        </w:rPr>
        <w:t>: (1) Nút xoang nhĩ, (3) nút nhĩ thất, (5) bó His, (2) nhánh bó His và (4) mạng lưới Purkinje.</w:t>
      </w:r>
    </w:p>
    <w:p w14:paraId="4CD9BAFC"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b/>
          <w:color w:val="C00000"/>
          <w:sz w:val="24"/>
          <w:szCs w:val="24"/>
        </w:rPr>
        <w:t>c) Sai.</w:t>
      </w:r>
      <w:r w:rsidRPr="00A33FF3">
        <w:rPr>
          <w:rFonts w:asciiTheme="majorHAnsi" w:hAnsiTheme="majorHAnsi" w:cstheme="majorHAnsi"/>
          <w:color w:val="C00000"/>
          <w:sz w:val="24"/>
          <w:szCs w:val="24"/>
        </w:rPr>
        <w:t xml:space="preserve"> </w:t>
      </w:r>
      <w:r w:rsidRPr="00A33FF3">
        <w:rPr>
          <w:rFonts w:asciiTheme="majorHAnsi" w:hAnsiTheme="majorHAnsi" w:cstheme="majorHAnsi"/>
          <w:i/>
          <w:color w:val="C00000"/>
          <w:sz w:val="24"/>
          <w:szCs w:val="24"/>
        </w:rPr>
        <w:t>Vì máy trợ tim này có chức năng tương tự cấu trúc như nút xoang nhĩ trong hệ dẫn truyền tim. Nút xoang nhĩ có khả năng phát nhịp tự động.</w:t>
      </w:r>
    </w:p>
    <w:p w14:paraId="57E72D10"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eastAsia="Times New Roman" w:hAnsiTheme="majorHAnsi" w:cstheme="majorHAnsi"/>
          <w:b/>
          <w:iCs/>
          <w:color w:val="C00000"/>
          <w:sz w:val="24"/>
          <w:szCs w:val="24"/>
        </w:rPr>
        <w:t>d) Sai.</w:t>
      </w:r>
      <w:r w:rsidRPr="00A33FF3">
        <w:rPr>
          <w:rFonts w:asciiTheme="majorHAnsi" w:eastAsia="Times New Roman" w:hAnsiTheme="majorHAnsi" w:cstheme="majorHAnsi"/>
          <w:b/>
          <w:i/>
          <w:iCs/>
          <w:color w:val="C00000"/>
          <w:sz w:val="24"/>
          <w:szCs w:val="24"/>
        </w:rPr>
        <w:t xml:space="preserve"> </w:t>
      </w:r>
      <w:r w:rsidRPr="00A33FF3">
        <w:rPr>
          <w:rFonts w:asciiTheme="majorHAnsi" w:eastAsia="Times New Roman" w:hAnsiTheme="majorHAnsi" w:cstheme="majorHAnsi"/>
          <w:i/>
          <w:iCs/>
          <w:color w:val="C00000"/>
          <w:sz w:val="24"/>
          <w:szCs w:val="24"/>
        </w:rPr>
        <w:t xml:space="preserve">Vì </w:t>
      </w:r>
      <w:r w:rsidRPr="00A33FF3">
        <w:rPr>
          <w:rFonts w:asciiTheme="majorHAnsi" w:hAnsiTheme="majorHAnsi" w:cstheme="majorHAnsi"/>
          <w:i/>
          <w:color w:val="C00000"/>
          <w:sz w:val="24"/>
          <w:szCs w:val="24"/>
        </w:rPr>
        <w:t>khi nồng độ CO</w:t>
      </w:r>
      <w:r w:rsidRPr="00A33FF3">
        <w:rPr>
          <w:rFonts w:asciiTheme="majorHAnsi" w:hAnsiTheme="majorHAnsi" w:cstheme="majorHAnsi"/>
          <w:i/>
          <w:color w:val="C00000"/>
          <w:sz w:val="24"/>
          <w:szCs w:val="24"/>
          <w:vertAlign w:val="subscript"/>
        </w:rPr>
        <w:t>2</w:t>
      </w:r>
      <w:r w:rsidRPr="00A33FF3">
        <w:rPr>
          <w:rFonts w:asciiTheme="majorHAnsi" w:hAnsiTheme="majorHAnsi" w:cstheme="majorHAnsi"/>
          <w:i/>
          <w:color w:val="C00000"/>
          <w:sz w:val="24"/>
          <w:szCs w:val="24"/>
        </w:rPr>
        <w:t xml:space="preserve"> trong máu tăng --&gt; cơ quan thụ cảm --&gt; trung khu điều hòa tim mạch --&gt; tim sẽ đập nhanh và mạnh, mạch co lại làm huyết áp tăng và tăng quá trình vận chuyển máu trong mạch --&gt; tăng thải CO</w:t>
      </w:r>
      <w:r w:rsidRPr="00A33FF3">
        <w:rPr>
          <w:rFonts w:asciiTheme="majorHAnsi" w:hAnsiTheme="majorHAnsi" w:cstheme="majorHAnsi"/>
          <w:i/>
          <w:color w:val="C00000"/>
          <w:sz w:val="24"/>
          <w:szCs w:val="24"/>
          <w:vertAlign w:val="subscript"/>
        </w:rPr>
        <w:t>2</w:t>
      </w:r>
      <w:r w:rsidRPr="00A33FF3">
        <w:rPr>
          <w:rFonts w:asciiTheme="majorHAnsi" w:hAnsiTheme="majorHAnsi" w:cstheme="majorHAnsi"/>
          <w:i/>
          <w:color w:val="C00000"/>
          <w:sz w:val="24"/>
          <w:szCs w:val="24"/>
        </w:rPr>
        <w:t>.</w:t>
      </w:r>
    </w:p>
    <w:p w14:paraId="5AB89EA5" w14:textId="77777777" w:rsidR="00CB068C" w:rsidRPr="00A33FF3" w:rsidRDefault="00CB068C" w:rsidP="00CB068C">
      <w:pPr>
        <w:spacing w:line="240" w:lineRule="auto"/>
        <w:jc w:val="both"/>
        <w:rPr>
          <w:rFonts w:asciiTheme="majorHAnsi" w:hAnsiTheme="majorHAnsi" w:cstheme="majorHAnsi"/>
          <w:sz w:val="24"/>
          <w:szCs w:val="24"/>
        </w:rPr>
      </w:pPr>
      <w:r w:rsidRPr="00A33FF3">
        <w:rPr>
          <w:rFonts w:asciiTheme="majorHAnsi" w:hAnsiTheme="majorHAnsi" w:cstheme="majorHAnsi"/>
          <w:b/>
          <w:sz w:val="24"/>
          <w:szCs w:val="24"/>
        </w:rPr>
        <w:t xml:space="preserve">Câu </w:t>
      </w:r>
      <w:r w:rsidRPr="00A33FF3">
        <w:rPr>
          <w:rFonts w:asciiTheme="majorHAnsi" w:hAnsiTheme="majorHAnsi" w:cstheme="majorHAnsi"/>
          <w:b/>
          <w:sz w:val="24"/>
          <w:szCs w:val="24"/>
          <w:lang w:val="en-US"/>
        </w:rPr>
        <w:t>4</w:t>
      </w:r>
      <w:r w:rsidRPr="00A33FF3">
        <w:rPr>
          <w:rFonts w:asciiTheme="majorHAnsi" w:hAnsiTheme="majorHAnsi" w:cstheme="majorHAnsi"/>
          <w:b/>
          <w:sz w:val="24"/>
          <w:szCs w:val="24"/>
        </w:rPr>
        <w:t>.</w:t>
      </w:r>
      <w:r w:rsidRPr="00A33FF3">
        <w:rPr>
          <w:rFonts w:asciiTheme="majorHAnsi" w:hAnsiTheme="majorHAnsi" w:cstheme="majorHAnsi"/>
          <w:sz w:val="24"/>
          <w:szCs w:val="24"/>
        </w:rPr>
        <w:t xml:space="preserve"> Để nghiên cứu ảnh hưởng của chặt phá rừng đến sự thất thoát lượng khoáng trong đất, người ta chọn hai lô trong một khu rừng với điều kiện ban đầu như nhau.</w:t>
      </w:r>
    </w:p>
    <w:p w14:paraId="77AB05FE" w14:textId="77777777" w:rsidR="00CB068C" w:rsidRPr="00A33FF3" w:rsidRDefault="00CB068C" w:rsidP="00CB068C">
      <w:pPr>
        <w:spacing w:line="240" w:lineRule="auto"/>
        <w:jc w:val="both"/>
        <w:rPr>
          <w:rFonts w:asciiTheme="majorHAnsi" w:hAnsiTheme="majorHAnsi" w:cstheme="majorHAnsi"/>
          <w:sz w:val="24"/>
          <w:szCs w:val="24"/>
        </w:rPr>
      </w:pPr>
      <w:r w:rsidRPr="00A33FF3">
        <w:rPr>
          <w:rFonts w:asciiTheme="majorHAnsi" w:hAnsiTheme="majorHAnsi" w:cstheme="majorHAnsi"/>
          <w:sz w:val="24"/>
          <w:szCs w:val="24"/>
        </w:rPr>
        <w:t>Lô X: Không có chặt phá rừng và không sử dụng thuốc diệt cỏ trong thời gian nghiên cứu.</w:t>
      </w:r>
    </w:p>
    <w:p w14:paraId="7711CA3F" w14:textId="77777777" w:rsidR="00CB068C" w:rsidRPr="00A33FF3" w:rsidRDefault="00CB068C" w:rsidP="00CB068C">
      <w:pPr>
        <w:spacing w:line="240" w:lineRule="auto"/>
        <w:jc w:val="both"/>
        <w:rPr>
          <w:rFonts w:asciiTheme="majorHAnsi" w:hAnsiTheme="majorHAnsi" w:cstheme="majorHAnsi"/>
          <w:sz w:val="24"/>
          <w:szCs w:val="24"/>
        </w:rPr>
      </w:pPr>
      <w:r w:rsidRPr="00A33FF3">
        <w:rPr>
          <w:rFonts w:asciiTheme="majorHAnsi" w:hAnsiTheme="majorHAnsi" w:cstheme="majorHAnsi"/>
          <w:sz w:val="24"/>
          <w:szCs w:val="24"/>
        </w:rPr>
        <w:t>Lô Y: Trải qua ba giai đoạn:</w:t>
      </w:r>
    </w:p>
    <w:p w14:paraId="0088BF2A" w14:textId="77777777" w:rsidR="00CB068C" w:rsidRPr="00A33FF3" w:rsidRDefault="00CB068C" w:rsidP="00CB068C">
      <w:pPr>
        <w:spacing w:line="240" w:lineRule="auto"/>
        <w:ind w:firstLine="720"/>
        <w:jc w:val="both"/>
        <w:rPr>
          <w:rFonts w:asciiTheme="majorHAnsi" w:hAnsiTheme="majorHAnsi" w:cstheme="majorHAnsi"/>
          <w:sz w:val="24"/>
          <w:szCs w:val="24"/>
        </w:rPr>
      </w:pPr>
      <w:r w:rsidRPr="00A33FF3">
        <w:rPr>
          <w:rFonts w:asciiTheme="majorHAnsi" w:hAnsiTheme="majorHAnsi" w:cstheme="majorHAnsi"/>
          <w:sz w:val="24"/>
          <w:szCs w:val="24"/>
        </w:rPr>
        <w:t>Giai đoạn I (rừng chưa bị chặt phá).</w:t>
      </w:r>
    </w:p>
    <w:p w14:paraId="191A4D81" w14:textId="77777777" w:rsidR="00CB068C" w:rsidRPr="00A33FF3" w:rsidRDefault="00CB068C" w:rsidP="00CB068C">
      <w:pPr>
        <w:spacing w:line="240" w:lineRule="auto"/>
        <w:ind w:firstLine="720"/>
        <w:jc w:val="both"/>
        <w:rPr>
          <w:rFonts w:asciiTheme="majorHAnsi" w:hAnsiTheme="majorHAnsi" w:cstheme="majorHAnsi"/>
          <w:sz w:val="24"/>
          <w:szCs w:val="24"/>
        </w:rPr>
      </w:pPr>
      <w:r w:rsidRPr="00A33FF3">
        <w:rPr>
          <w:rFonts w:asciiTheme="majorHAnsi" w:hAnsiTheme="majorHAnsi" w:cstheme="majorHAnsi"/>
          <w:sz w:val="24"/>
          <w:szCs w:val="24"/>
        </w:rPr>
        <w:t>Giai đoạn II (rừng bị chặt hoàn toàn và sử dụng thuốc diệt có để ngăn chặn sự phát triển của thảm thực vật nhưng không tiêu diệt hết động vật).</w:t>
      </w:r>
    </w:p>
    <w:p w14:paraId="211C1DE4" w14:textId="77777777" w:rsidR="00CB068C" w:rsidRPr="00A33FF3" w:rsidRDefault="00CB068C" w:rsidP="00CB068C">
      <w:pPr>
        <w:spacing w:line="240" w:lineRule="auto"/>
        <w:ind w:firstLine="720"/>
        <w:jc w:val="both"/>
        <w:rPr>
          <w:rFonts w:asciiTheme="majorHAnsi" w:hAnsiTheme="majorHAnsi" w:cstheme="majorHAnsi"/>
          <w:sz w:val="24"/>
          <w:szCs w:val="24"/>
        </w:rPr>
      </w:pPr>
      <w:r w:rsidRPr="00A33FF3">
        <w:rPr>
          <w:rFonts w:asciiTheme="majorHAnsi" w:hAnsiTheme="majorHAnsi" w:cstheme="majorHAnsi"/>
          <w:sz w:val="24"/>
          <w:szCs w:val="24"/>
        </w:rPr>
        <w:t>Giai đoạn III (thuốc diệt cỏ không còn được sử dụng nên thảm thực vật bắt đầu phát triển tự nhiên).</w:t>
      </w:r>
    </w:p>
    <w:p w14:paraId="4EB37281" w14:textId="77777777" w:rsidR="00CB068C" w:rsidRDefault="00CB068C" w:rsidP="00CB068C">
      <w:pPr>
        <w:spacing w:line="240" w:lineRule="auto"/>
        <w:jc w:val="both"/>
        <w:rPr>
          <w:rFonts w:asciiTheme="majorHAnsi" w:hAnsiTheme="majorHAnsi" w:cstheme="majorHAnsi"/>
          <w:sz w:val="24"/>
          <w:szCs w:val="24"/>
          <w:lang w:val="en-US"/>
        </w:rPr>
      </w:pPr>
      <w:r w:rsidRPr="00A33FF3">
        <w:rPr>
          <w:rFonts w:asciiTheme="majorHAnsi" w:hAnsiTheme="majorHAnsi" w:cstheme="majorHAnsi"/>
          <w:sz w:val="24"/>
          <w:szCs w:val="24"/>
        </w:rPr>
        <w:t xml:space="preserve">Kết quả nghiên cứu được thể hiện ở </w:t>
      </w:r>
      <w:r w:rsidRPr="00A33FF3">
        <w:rPr>
          <w:rFonts w:asciiTheme="majorHAnsi" w:hAnsiTheme="majorHAnsi" w:cstheme="majorHAnsi"/>
          <w:b/>
          <w:sz w:val="24"/>
          <w:szCs w:val="24"/>
        </w:rPr>
        <w:t xml:space="preserve">Bảng </w:t>
      </w:r>
      <w:r w:rsidRPr="00A33FF3">
        <w:rPr>
          <w:rFonts w:asciiTheme="majorHAnsi" w:hAnsiTheme="majorHAnsi" w:cstheme="majorHAnsi"/>
          <w:b/>
          <w:sz w:val="24"/>
          <w:szCs w:val="24"/>
          <w:lang w:val="en-US"/>
        </w:rPr>
        <w:t>2</w:t>
      </w:r>
      <w:r w:rsidRPr="00A33FF3">
        <w:rPr>
          <w:rFonts w:asciiTheme="majorHAnsi" w:hAnsiTheme="majorHAnsi" w:cstheme="majorHAnsi"/>
          <w:sz w:val="24"/>
          <w:szCs w:val="24"/>
        </w:rPr>
        <w:t>:</w:t>
      </w:r>
    </w:p>
    <w:p w14:paraId="7C9F1A23" w14:textId="77777777" w:rsidR="009E0CE4" w:rsidRDefault="009E0CE4" w:rsidP="00CB068C">
      <w:pPr>
        <w:spacing w:line="240" w:lineRule="auto"/>
        <w:jc w:val="both"/>
        <w:rPr>
          <w:rFonts w:asciiTheme="majorHAnsi" w:hAnsiTheme="majorHAnsi" w:cstheme="majorHAnsi"/>
          <w:sz w:val="24"/>
          <w:szCs w:val="24"/>
          <w:lang w:val="en-US"/>
        </w:rPr>
      </w:pPr>
    </w:p>
    <w:p w14:paraId="5C866914" w14:textId="77777777" w:rsidR="009E0CE4" w:rsidRPr="009E0CE4" w:rsidRDefault="009E0CE4" w:rsidP="00CB068C">
      <w:pPr>
        <w:spacing w:line="240" w:lineRule="auto"/>
        <w:jc w:val="both"/>
        <w:rPr>
          <w:rFonts w:asciiTheme="majorHAnsi" w:hAnsiTheme="majorHAnsi" w:cstheme="majorHAnsi"/>
          <w:sz w:val="24"/>
          <w:szCs w:val="24"/>
          <w:lang w:val="en-US"/>
        </w:rPr>
      </w:pPr>
    </w:p>
    <w:p w14:paraId="553CA9AC" w14:textId="77777777" w:rsidR="00CB068C" w:rsidRPr="00A33FF3" w:rsidRDefault="00CB068C" w:rsidP="00CB068C">
      <w:pPr>
        <w:spacing w:line="240" w:lineRule="auto"/>
        <w:jc w:val="center"/>
        <w:rPr>
          <w:rFonts w:asciiTheme="majorHAnsi" w:hAnsiTheme="majorHAnsi" w:cstheme="majorHAnsi"/>
          <w:sz w:val="24"/>
          <w:szCs w:val="24"/>
          <w:lang w:val="en-US"/>
        </w:rPr>
      </w:pPr>
      <w:r w:rsidRPr="00A33FF3">
        <w:rPr>
          <w:rFonts w:asciiTheme="majorHAnsi" w:hAnsiTheme="majorHAnsi" w:cstheme="majorHAnsi"/>
          <w:b/>
          <w:sz w:val="24"/>
          <w:szCs w:val="24"/>
        </w:rPr>
        <w:lastRenderedPageBreak/>
        <w:t xml:space="preserve">Bảng </w:t>
      </w:r>
      <w:r w:rsidRPr="00A33FF3">
        <w:rPr>
          <w:rFonts w:asciiTheme="majorHAnsi" w:hAnsiTheme="majorHAnsi" w:cstheme="majorHAnsi"/>
          <w:b/>
          <w:sz w:val="24"/>
          <w:szCs w:val="24"/>
          <w:lang w:val="en-US"/>
        </w:rPr>
        <w:t>2.</w:t>
      </w:r>
    </w:p>
    <w:tbl>
      <w:tblPr>
        <w:tblStyle w:val="TableGrid"/>
        <w:tblW w:w="0" w:type="auto"/>
        <w:tblLayout w:type="fixed"/>
        <w:tblLook w:val="04A0" w:firstRow="1" w:lastRow="0" w:firstColumn="1" w:lastColumn="0" w:noHBand="0" w:noVBand="1"/>
      </w:tblPr>
      <w:tblGrid>
        <w:gridCol w:w="2988"/>
        <w:gridCol w:w="900"/>
        <w:gridCol w:w="630"/>
        <w:gridCol w:w="720"/>
        <w:gridCol w:w="630"/>
        <w:gridCol w:w="630"/>
        <w:gridCol w:w="630"/>
        <w:gridCol w:w="630"/>
        <w:gridCol w:w="630"/>
        <w:gridCol w:w="630"/>
        <w:gridCol w:w="630"/>
        <w:gridCol w:w="648"/>
      </w:tblGrid>
      <w:tr w:rsidR="00CB068C" w:rsidRPr="00A33FF3" w14:paraId="501B6146" w14:textId="77777777" w:rsidTr="002C35D1">
        <w:tc>
          <w:tcPr>
            <w:tcW w:w="3888" w:type="dxa"/>
            <w:gridSpan w:val="2"/>
            <w:shd w:val="clear" w:color="auto" w:fill="E2EFD9" w:themeFill="accent6" w:themeFillTint="33"/>
          </w:tcPr>
          <w:p w14:paraId="134615BC" w14:textId="77777777" w:rsidR="00CB068C" w:rsidRPr="00A33FF3" w:rsidRDefault="00CB068C" w:rsidP="002C35D1">
            <w:pPr>
              <w:spacing w:line="240" w:lineRule="auto"/>
              <w:jc w:val="center"/>
              <w:rPr>
                <w:rFonts w:asciiTheme="majorHAnsi" w:hAnsiTheme="majorHAnsi" w:cstheme="majorHAnsi"/>
                <w:b/>
                <w:sz w:val="24"/>
                <w:szCs w:val="24"/>
              </w:rPr>
            </w:pPr>
            <w:r w:rsidRPr="00A33FF3">
              <w:rPr>
                <w:rFonts w:asciiTheme="majorHAnsi" w:hAnsiTheme="majorHAnsi" w:cstheme="majorHAnsi"/>
                <w:b/>
                <w:sz w:val="24"/>
                <w:szCs w:val="24"/>
              </w:rPr>
              <w:t>Giai đoạn</w:t>
            </w:r>
          </w:p>
        </w:tc>
        <w:tc>
          <w:tcPr>
            <w:tcW w:w="1980" w:type="dxa"/>
            <w:gridSpan w:val="3"/>
            <w:shd w:val="clear" w:color="auto" w:fill="E2EFD9" w:themeFill="accent6" w:themeFillTint="33"/>
          </w:tcPr>
          <w:p w14:paraId="02BC9682" w14:textId="77777777" w:rsidR="00CB068C" w:rsidRPr="00A33FF3" w:rsidRDefault="00CB068C" w:rsidP="002C35D1">
            <w:pPr>
              <w:spacing w:line="240" w:lineRule="auto"/>
              <w:jc w:val="center"/>
              <w:rPr>
                <w:rFonts w:asciiTheme="majorHAnsi" w:hAnsiTheme="majorHAnsi" w:cstheme="majorHAnsi"/>
                <w:b/>
                <w:sz w:val="24"/>
                <w:szCs w:val="24"/>
              </w:rPr>
            </w:pPr>
            <w:r w:rsidRPr="00A33FF3">
              <w:rPr>
                <w:rFonts w:asciiTheme="majorHAnsi" w:hAnsiTheme="majorHAnsi" w:cstheme="majorHAnsi"/>
                <w:b/>
                <w:sz w:val="24"/>
                <w:szCs w:val="24"/>
              </w:rPr>
              <w:t>I</w:t>
            </w:r>
          </w:p>
        </w:tc>
        <w:tc>
          <w:tcPr>
            <w:tcW w:w="1890" w:type="dxa"/>
            <w:gridSpan w:val="3"/>
            <w:shd w:val="clear" w:color="auto" w:fill="E2EFD9" w:themeFill="accent6" w:themeFillTint="33"/>
          </w:tcPr>
          <w:p w14:paraId="17E6981A" w14:textId="77777777" w:rsidR="00CB068C" w:rsidRPr="00A33FF3" w:rsidRDefault="00CB068C" w:rsidP="002C35D1">
            <w:pPr>
              <w:spacing w:line="240" w:lineRule="auto"/>
              <w:jc w:val="center"/>
              <w:rPr>
                <w:rFonts w:asciiTheme="majorHAnsi" w:hAnsiTheme="majorHAnsi" w:cstheme="majorHAnsi"/>
                <w:b/>
                <w:sz w:val="24"/>
                <w:szCs w:val="24"/>
              </w:rPr>
            </w:pPr>
            <w:r w:rsidRPr="00A33FF3">
              <w:rPr>
                <w:rFonts w:asciiTheme="majorHAnsi" w:hAnsiTheme="majorHAnsi" w:cstheme="majorHAnsi"/>
                <w:b/>
                <w:sz w:val="24"/>
                <w:szCs w:val="24"/>
              </w:rPr>
              <w:t>II</w:t>
            </w:r>
          </w:p>
        </w:tc>
        <w:tc>
          <w:tcPr>
            <w:tcW w:w="2538" w:type="dxa"/>
            <w:gridSpan w:val="4"/>
            <w:shd w:val="clear" w:color="auto" w:fill="E2EFD9" w:themeFill="accent6" w:themeFillTint="33"/>
          </w:tcPr>
          <w:p w14:paraId="0465CAA2" w14:textId="77777777" w:rsidR="00CB068C" w:rsidRPr="00A33FF3" w:rsidRDefault="00CB068C" w:rsidP="002C35D1">
            <w:pPr>
              <w:spacing w:line="240" w:lineRule="auto"/>
              <w:jc w:val="center"/>
              <w:rPr>
                <w:rFonts w:asciiTheme="majorHAnsi" w:hAnsiTheme="majorHAnsi" w:cstheme="majorHAnsi"/>
                <w:b/>
                <w:sz w:val="24"/>
                <w:szCs w:val="24"/>
              </w:rPr>
            </w:pPr>
            <w:r w:rsidRPr="00A33FF3">
              <w:rPr>
                <w:rFonts w:asciiTheme="majorHAnsi" w:hAnsiTheme="majorHAnsi" w:cstheme="majorHAnsi"/>
                <w:b/>
                <w:sz w:val="24"/>
                <w:szCs w:val="24"/>
              </w:rPr>
              <w:t>III</w:t>
            </w:r>
          </w:p>
        </w:tc>
      </w:tr>
      <w:tr w:rsidR="00CB068C" w:rsidRPr="00A33FF3" w14:paraId="35C9C8D7" w14:textId="77777777" w:rsidTr="002C35D1">
        <w:tc>
          <w:tcPr>
            <w:tcW w:w="3888" w:type="dxa"/>
            <w:gridSpan w:val="2"/>
            <w:shd w:val="clear" w:color="auto" w:fill="E2EFD9" w:themeFill="accent6" w:themeFillTint="33"/>
          </w:tcPr>
          <w:p w14:paraId="456F8BA7" w14:textId="77777777" w:rsidR="00CB068C" w:rsidRPr="00A33FF3" w:rsidRDefault="00CB068C" w:rsidP="002C35D1">
            <w:pPr>
              <w:spacing w:line="240" w:lineRule="auto"/>
              <w:jc w:val="center"/>
              <w:rPr>
                <w:rFonts w:asciiTheme="majorHAnsi" w:hAnsiTheme="majorHAnsi" w:cstheme="majorHAnsi"/>
                <w:b/>
                <w:sz w:val="24"/>
                <w:szCs w:val="24"/>
              </w:rPr>
            </w:pPr>
            <w:r w:rsidRPr="00A33FF3">
              <w:rPr>
                <w:rFonts w:asciiTheme="majorHAnsi" w:hAnsiTheme="majorHAnsi" w:cstheme="majorHAnsi"/>
                <w:b/>
                <w:sz w:val="24"/>
                <w:szCs w:val="24"/>
              </w:rPr>
              <w:t>Năm</w:t>
            </w:r>
          </w:p>
        </w:tc>
        <w:tc>
          <w:tcPr>
            <w:tcW w:w="630" w:type="dxa"/>
            <w:shd w:val="clear" w:color="auto" w:fill="E2EFD9" w:themeFill="accent6" w:themeFillTint="33"/>
          </w:tcPr>
          <w:p w14:paraId="634D5B9C" w14:textId="77777777" w:rsidR="00CB068C" w:rsidRPr="00A33FF3" w:rsidRDefault="00CB068C" w:rsidP="002C35D1">
            <w:pPr>
              <w:spacing w:line="240" w:lineRule="auto"/>
              <w:jc w:val="center"/>
              <w:rPr>
                <w:rFonts w:asciiTheme="majorHAnsi" w:hAnsiTheme="majorHAnsi" w:cstheme="majorHAnsi"/>
                <w:b/>
                <w:sz w:val="24"/>
                <w:szCs w:val="24"/>
              </w:rPr>
            </w:pPr>
            <w:r w:rsidRPr="00A33FF3">
              <w:rPr>
                <w:rFonts w:asciiTheme="majorHAnsi" w:hAnsiTheme="majorHAnsi" w:cstheme="majorHAnsi"/>
                <w:b/>
                <w:sz w:val="24"/>
                <w:szCs w:val="24"/>
              </w:rPr>
              <w:t>1</w:t>
            </w:r>
          </w:p>
        </w:tc>
        <w:tc>
          <w:tcPr>
            <w:tcW w:w="720" w:type="dxa"/>
            <w:shd w:val="clear" w:color="auto" w:fill="E2EFD9" w:themeFill="accent6" w:themeFillTint="33"/>
          </w:tcPr>
          <w:p w14:paraId="29C056A0" w14:textId="77777777" w:rsidR="00CB068C" w:rsidRPr="00A33FF3" w:rsidRDefault="00CB068C" w:rsidP="002C35D1">
            <w:pPr>
              <w:spacing w:line="240" w:lineRule="auto"/>
              <w:jc w:val="center"/>
              <w:rPr>
                <w:rFonts w:asciiTheme="majorHAnsi" w:hAnsiTheme="majorHAnsi" w:cstheme="majorHAnsi"/>
                <w:b/>
                <w:sz w:val="24"/>
                <w:szCs w:val="24"/>
              </w:rPr>
            </w:pPr>
            <w:r w:rsidRPr="00A33FF3">
              <w:rPr>
                <w:rFonts w:asciiTheme="majorHAnsi" w:hAnsiTheme="majorHAnsi" w:cstheme="majorHAnsi"/>
                <w:b/>
                <w:sz w:val="24"/>
                <w:szCs w:val="24"/>
              </w:rPr>
              <w:t>2</w:t>
            </w:r>
          </w:p>
        </w:tc>
        <w:tc>
          <w:tcPr>
            <w:tcW w:w="630" w:type="dxa"/>
            <w:shd w:val="clear" w:color="auto" w:fill="E2EFD9" w:themeFill="accent6" w:themeFillTint="33"/>
          </w:tcPr>
          <w:p w14:paraId="52C801A1" w14:textId="77777777" w:rsidR="00CB068C" w:rsidRPr="00A33FF3" w:rsidRDefault="00CB068C" w:rsidP="002C35D1">
            <w:pPr>
              <w:spacing w:line="240" w:lineRule="auto"/>
              <w:jc w:val="center"/>
              <w:rPr>
                <w:rFonts w:asciiTheme="majorHAnsi" w:hAnsiTheme="majorHAnsi" w:cstheme="majorHAnsi"/>
                <w:b/>
                <w:sz w:val="24"/>
                <w:szCs w:val="24"/>
              </w:rPr>
            </w:pPr>
            <w:r w:rsidRPr="00A33FF3">
              <w:rPr>
                <w:rFonts w:asciiTheme="majorHAnsi" w:hAnsiTheme="majorHAnsi" w:cstheme="majorHAnsi"/>
                <w:b/>
                <w:sz w:val="24"/>
                <w:szCs w:val="24"/>
              </w:rPr>
              <w:t>3</w:t>
            </w:r>
          </w:p>
        </w:tc>
        <w:tc>
          <w:tcPr>
            <w:tcW w:w="630" w:type="dxa"/>
            <w:shd w:val="clear" w:color="auto" w:fill="E2EFD9" w:themeFill="accent6" w:themeFillTint="33"/>
          </w:tcPr>
          <w:p w14:paraId="5DF35E98" w14:textId="77777777" w:rsidR="00CB068C" w:rsidRPr="00A33FF3" w:rsidRDefault="00CB068C" w:rsidP="002C35D1">
            <w:pPr>
              <w:spacing w:line="240" w:lineRule="auto"/>
              <w:jc w:val="center"/>
              <w:rPr>
                <w:rFonts w:asciiTheme="majorHAnsi" w:hAnsiTheme="majorHAnsi" w:cstheme="majorHAnsi"/>
                <w:b/>
                <w:sz w:val="24"/>
                <w:szCs w:val="24"/>
              </w:rPr>
            </w:pPr>
            <w:r w:rsidRPr="00A33FF3">
              <w:rPr>
                <w:rFonts w:asciiTheme="majorHAnsi" w:hAnsiTheme="majorHAnsi" w:cstheme="majorHAnsi"/>
                <w:b/>
                <w:sz w:val="24"/>
                <w:szCs w:val="24"/>
              </w:rPr>
              <w:t>4</w:t>
            </w:r>
          </w:p>
        </w:tc>
        <w:tc>
          <w:tcPr>
            <w:tcW w:w="630" w:type="dxa"/>
            <w:shd w:val="clear" w:color="auto" w:fill="E2EFD9" w:themeFill="accent6" w:themeFillTint="33"/>
          </w:tcPr>
          <w:p w14:paraId="5C80D6A4" w14:textId="77777777" w:rsidR="00CB068C" w:rsidRPr="00A33FF3" w:rsidRDefault="00CB068C" w:rsidP="002C35D1">
            <w:pPr>
              <w:spacing w:line="240" w:lineRule="auto"/>
              <w:jc w:val="center"/>
              <w:rPr>
                <w:rFonts w:asciiTheme="majorHAnsi" w:hAnsiTheme="majorHAnsi" w:cstheme="majorHAnsi"/>
                <w:b/>
                <w:sz w:val="24"/>
                <w:szCs w:val="24"/>
              </w:rPr>
            </w:pPr>
            <w:r w:rsidRPr="00A33FF3">
              <w:rPr>
                <w:rFonts w:asciiTheme="majorHAnsi" w:hAnsiTheme="majorHAnsi" w:cstheme="majorHAnsi"/>
                <w:b/>
                <w:sz w:val="24"/>
                <w:szCs w:val="24"/>
              </w:rPr>
              <w:t>5</w:t>
            </w:r>
          </w:p>
        </w:tc>
        <w:tc>
          <w:tcPr>
            <w:tcW w:w="630" w:type="dxa"/>
            <w:shd w:val="clear" w:color="auto" w:fill="E2EFD9" w:themeFill="accent6" w:themeFillTint="33"/>
          </w:tcPr>
          <w:p w14:paraId="55B74138" w14:textId="77777777" w:rsidR="00CB068C" w:rsidRPr="00A33FF3" w:rsidRDefault="00CB068C" w:rsidP="002C35D1">
            <w:pPr>
              <w:spacing w:line="240" w:lineRule="auto"/>
              <w:jc w:val="center"/>
              <w:rPr>
                <w:rFonts w:asciiTheme="majorHAnsi" w:hAnsiTheme="majorHAnsi" w:cstheme="majorHAnsi"/>
                <w:b/>
                <w:sz w:val="24"/>
                <w:szCs w:val="24"/>
              </w:rPr>
            </w:pPr>
            <w:r w:rsidRPr="00A33FF3">
              <w:rPr>
                <w:rFonts w:asciiTheme="majorHAnsi" w:hAnsiTheme="majorHAnsi" w:cstheme="majorHAnsi"/>
                <w:b/>
                <w:sz w:val="24"/>
                <w:szCs w:val="24"/>
              </w:rPr>
              <w:t>6</w:t>
            </w:r>
          </w:p>
        </w:tc>
        <w:tc>
          <w:tcPr>
            <w:tcW w:w="630" w:type="dxa"/>
            <w:shd w:val="clear" w:color="auto" w:fill="E2EFD9" w:themeFill="accent6" w:themeFillTint="33"/>
          </w:tcPr>
          <w:p w14:paraId="724DF3E8" w14:textId="77777777" w:rsidR="00CB068C" w:rsidRPr="00A33FF3" w:rsidRDefault="00CB068C" w:rsidP="002C35D1">
            <w:pPr>
              <w:spacing w:line="240" w:lineRule="auto"/>
              <w:jc w:val="center"/>
              <w:rPr>
                <w:rFonts w:asciiTheme="majorHAnsi" w:hAnsiTheme="majorHAnsi" w:cstheme="majorHAnsi"/>
                <w:b/>
                <w:sz w:val="24"/>
                <w:szCs w:val="24"/>
              </w:rPr>
            </w:pPr>
            <w:r w:rsidRPr="00A33FF3">
              <w:rPr>
                <w:rFonts w:asciiTheme="majorHAnsi" w:hAnsiTheme="majorHAnsi" w:cstheme="majorHAnsi"/>
                <w:b/>
                <w:sz w:val="24"/>
                <w:szCs w:val="24"/>
              </w:rPr>
              <w:t>7</w:t>
            </w:r>
          </w:p>
        </w:tc>
        <w:tc>
          <w:tcPr>
            <w:tcW w:w="630" w:type="dxa"/>
            <w:shd w:val="clear" w:color="auto" w:fill="E2EFD9" w:themeFill="accent6" w:themeFillTint="33"/>
          </w:tcPr>
          <w:p w14:paraId="33930112" w14:textId="77777777" w:rsidR="00CB068C" w:rsidRPr="00A33FF3" w:rsidRDefault="00CB068C" w:rsidP="002C35D1">
            <w:pPr>
              <w:spacing w:line="240" w:lineRule="auto"/>
              <w:jc w:val="center"/>
              <w:rPr>
                <w:rFonts w:asciiTheme="majorHAnsi" w:hAnsiTheme="majorHAnsi" w:cstheme="majorHAnsi"/>
                <w:b/>
                <w:sz w:val="24"/>
                <w:szCs w:val="24"/>
              </w:rPr>
            </w:pPr>
            <w:r w:rsidRPr="00A33FF3">
              <w:rPr>
                <w:rFonts w:asciiTheme="majorHAnsi" w:hAnsiTheme="majorHAnsi" w:cstheme="majorHAnsi"/>
                <w:b/>
                <w:sz w:val="24"/>
                <w:szCs w:val="24"/>
              </w:rPr>
              <w:t>8</w:t>
            </w:r>
          </w:p>
        </w:tc>
        <w:tc>
          <w:tcPr>
            <w:tcW w:w="630" w:type="dxa"/>
            <w:shd w:val="clear" w:color="auto" w:fill="E2EFD9" w:themeFill="accent6" w:themeFillTint="33"/>
          </w:tcPr>
          <w:p w14:paraId="299CD7B2" w14:textId="77777777" w:rsidR="00CB068C" w:rsidRPr="00A33FF3" w:rsidRDefault="00CB068C" w:rsidP="002C35D1">
            <w:pPr>
              <w:spacing w:line="240" w:lineRule="auto"/>
              <w:jc w:val="center"/>
              <w:rPr>
                <w:rFonts w:asciiTheme="majorHAnsi" w:hAnsiTheme="majorHAnsi" w:cstheme="majorHAnsi"/>
                <w:b/>
                <w:sz w:val="24"/>
                <w:szCs w:val="24"/>
              </w:rPr>
            </w:pPr>
            <w:r w:rsidRPr="00A33FF3">
              <w:rPr>
                <w:rFonts w:asciiTheme="majorHAnsi" w:hAnsiTheme="majorHAnsi" w:cstheme="majorHAnsi"/>
                <w:b/>
                <w:sz w:val="24"/>
                <w:szCs w:val="24"/>
              </w:rPr>
              <w:t>9</w:t>
            </w:r>
          </w:p>
        </w:tc>
        <w:tc>
          <w:tcPr>
            <w:tcW w:w="648" w:type="dxa"/>
            <w:shd w:val="clear" w:color="auto" w:fill="E2EFD9" w:themeFill="accent6" w:themeFillTint="33"/>
          </w:tcPr>
          <w:p w14:paraId="010B9E6F" w14:textId="77777777" w:rsidR="00CB068C" w:rsidRPr="00A33FF3" w:rsidRDefault="00CB068C" w:rsidP="002C35D1">
            <w:pPr>
              <w:spacing w:line="240" w:lineRule="auto"/>
              <w:jc w:val="center"/>
              <w:rPr>
                <w:rFonts w:asciiTheme="majorHAnsi" w:hAnsiTheme="majorHAnsi" w:cstheme="majorHAnsi"/>
                <w:b/>
                <w:sz w:val="24"/>
                <w:szCs w:val="24"/>
              </w:rPr>
            </w:pPr>
            <w:r w:rsidRPr="00A33FF3">
              <w:rPr>
                <w:rFonts w:asciiTheme="majorHAnsi" w:hAnsiTheme="majorHAnsi" w:cstheme="majorHAnsi"/>
                <w:b/>
                <w:sz w:val="24"/>
                <w:szCs w:val="24"/>
              </w:rPr>
              <w:t>10</w:t>
            </w:r>
          </w:p>
        </w:tc>
      </w:tr>
      <w:tr w:rsidR="00CB068C" w:rsidRPr="00A33FF3" w14:paraId="50E188BB" w14:textId="77777777" w:rsidTr="002C35D1">
        <w:tc>
          <w:tcPr>
            <w:tcW w:w="2988" w:type="dxa"/>
            <w:vMerge w:val="restart"/>
            <w:shd w:val="clear" w:color="auto" w:fill="D9E2F3" w:themeFill="accent5" w:themeFillTint="33"/>
          </w:tcPr>
          <w:p w14:paraId="192AA2A5" w14:textId="77777777" w:rsidR="00CB068C" w:rsidRPr="00A33FF3" w:rsidRDefault="00CB068C" w:rsidP="002C35D1">
            <w:pPr>
              <w:spacing w:line="240" w:lineRule="auto"/>
              <w:jc w:val="center"/>
              <w:rPr>
                <w:rFonts w:asciiTheme="majorHAnsi" w:hAnsiTheme="majorHAnsi" w:cstheme="majorHAnsi"/>
                <w:b/>
                <w:sz w:val="24"/>
                <w:szCs w:val="24"/>
              </w:rPr>
            </w:pPr>
            <w:r w:rsidRPr="00A33FF3">
              <w:rPr>
                <w:rFonts w:asciiTheme="majorHAnsi" w:hAnsiTheme="majorHAnsi" w:cstheme="majorHAnsi"/>
                <w:b/>
                <w:sz w:val="24"/>
                <w:szCs w:val="24"/>
              </w:rPr>
              <w:t>Sinh khối thực vật (g/m</w:t>
            </w:r>
            <w:r w:rsidRPr="00A33FF3">
              <w:rPr>
                <w:rFonts w:asciiTheme="majorHAnsi" w:hAnsiTheme="majorHAnsi" w:cstheme="majorHAnsi"/>
                <w:b/>
                <w:sz w:val="24"/>
                <w:szCs w:val="24"/>
                <w:vertAlign w:val="superscript"/>
              </w:rPr>
              <w:t>2</w:t>
            </w:r>
            <w:r w:rsidRPr="00A33FF3">
              <w:rPr>
                <w:rFonts w:asciiTheme="majorHAnsi" w:hAnsiTheme="majorHAnsi" w:cstheme="majorHAnsi"/>
                <w:b/>
                <w:sz w:val="24"/>
                <w:szCs w:val="24"/>
              </w:rPr>
              <w:t>)</w:t>
            </w:r>
          </w:p>
        </w:tc>
        <w:tc>
          <w:tcPr>
            <w:tcW w:w="900" w:type="dxa"/>
            <w:shd w:val="clear" w:color="auto" w:fill="D9E2F3" w:themeFill="accent5" w:themeFillTint="33"/>
          </w:tcPr>
          <w:p w14:paraId="13AE5E46" w14:textId="77777777" w:rsidR="00CB068C" w:rsidRPr="00A33FF3" w:rsidRDefault="00CB068C" w:rsidP="002C35D1">
            <w:pPr>
              <w:spacing w:line="240" w:lineRule="auto"/>
              <w:jc w:val="center"/>
              <w:rPr>
                <w:rFonts w:asciiTheme="majorHAnsi" w:hAnsiTheme="majorHAnsi" w:cstheme="majorHAnsi"/>
                <w:b/>
                <w:sz w:val="24"/>
                <w:szCs w:val="24"/>
              </w:rPr>
            </w:pPr>
            <w:r w:rsidRPr="00A33FF3">
              <w:rPr>
                <w:rFonts w:asciiTheme="majorHAnsi" w:hAnsiTheme="majorHAnsi" w:cstheme="majorHAnsi"/>
                <w:b/>
                <w:sz w:val="24"/>
                <w:szCs w:val="24"/>
              </w:rPr>
              <w:t>Lô X</w:t>
            </w:r>
          </w:p>
        </w:tc>
        <w:tc>
          <w:tcPr>
            <w:tcW w:w="630" w:type="dxa"/>
          </w:tcPr>
          <w:p w14:paraId="23635E1A"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780</w:t>
            </w:r>
          </w:p>
        </w:tc>
        <w:tc>
          <w:tcPr>
            <w:tcW w:w="720" w:type="dxa"/>
          </w:tcPr>
          <w:p w14:paraId="361DC78A"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782</w:t>
            </w:r>
          </w:p>
        </w:tc>
        <w:tc>
          <w:tcPr>
            <w:tcW w:w="630" w:type="dxa"/>
          </w:tcPr>
          <w:p w14:paraId="2F7CC689"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780</w:t>
            </w:r>
          </w:p>
        </w:tc>
        <w:tc>
          <w:tcPr>
            <w:tcW w:w="630" w:type="dxa"/>
          </w:tcPr>
          <w:p w14:paraId="60D94198"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779</w:t>
            </w:r>
          </w:p>
        </w:tc>
        <w:tc>
          <w:tcPr>
            <w:tcW w:w="630" w:type="dxa"/>
          </w:tcPr>
          <w:p w14:paraId="09B65D88"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778</w:t>
            </w:r>
          </w:p>
        </w:tc>
        <w:tc>
          <w:tcPr>
            <w:tcW w:w="630" w:type="dxa"/>
          </w:tcPr>
          <w:p w14:paraId="342EE0CE"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780</w:t>
            </w:r>
          </w:p>
        </w:tc>
        <w:tc>
          <w:tcPr>
            <w:tcW w:w="630" w:type="dxa"/>
          </w:tcPr>
          <w:p w14:paraId="057313BC"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782</w:t>
            </w:r>
          </w:p>
        </w:tc>
        <w:tc>
          <w:tcPr>
            <w:tcW w:w="630" w:type="dxa"/>
          </w:tcPr>
          <w:p w14:paraId="2AC8BF0E"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781</w:t>
            </w:r>
          </w:p>
        </w:tc>
        <w:tc>
          <w:tcPr>
            <w:tcW w:w="630" w:type="dxa"/>
          </w:tcPr>
          <w:p w14:paraId="725658EB"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780</w:t>
            </w:r>
          </w:p>
        </w:tc>
        <w:tc>
          <w:tcPr>
            <w:tcW w:w="648" w:type="dxa"/>
          </w:tcPr>
          <w:p w14:paraId="759E3198"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779</w:t>
            </w:r>
          </w:p>
        </w:tc>
      </w:tr>
      <w:tr w:rsidR="00CB068C" w:rsidRPr="00A33FF3" w14:paraId="15E25C22" w14:textId="77777777" w:rsidTr="002C35D1">
        <w:tc>
          <w:tcPr>
            <w:tcW w:w="2988" w:type="dxa"/>
            <w:vMerge/>
            <w:shd w:val="clear" w:color="auto" w:fill="D9E2F3" w:themeFill="accent5" w:themeFillTint="33"/>
          </w:tcPr>
          <w:p w14:paraId="77475927" w14:textId="77777777" w:rsidR="00CB068C" w:rsidRPr="00A33FF3" w:rsidRDefault="00CB068C" w:rsidP="002C35D1">
            <w:pPr>
              <w:spacing w:line="240" w:lineRule="auto"/>
              <w:jc w:val="center"/>
              <w:rPr>
                <w:rFonts w:asciiTheme="majorHAnsi" w:hAnsiTheme="majorHAnsi" w:cstheme="majorHAnsi"/>
                <w:b/>
                <w:sz w:val="24"/>
                <w:szCs w:val="24"/>
              </w:rPr>
            </w:pPr>
          </w:p>
        </w:tc>
        <w:tc>
          <w:tcPr>
            <w:tcW w:w="900" w:type="dxa"/>
            <w:shd w:val="clear" w:color="auto" w:fill="D9E2F3" w:themeFill="accent5" w:themeFillTint="33"/>
          </w:tcPr>
          <w:p w14:paraId="07342A9A" w14:textId="77777777" w:rsidR="00CB068C" w:rsidRPr="00A33FF3" w:rsidRDefault="00CB068C" w:rsidP="002C35D1">
            <w:pPr>
              <w:spacing w:line="240" w:lineRule="auto"/>
              <w:jc w:val="center"/>
              <w:rPr>
                <w:rFonts w:asciiTheme="majorHAnsi" w:hAnsiTheme="majorHAnsi" w:cstheme="majorHAnsi"/>
                <w:b/>
                <w:sz w:val="24"/>
                <w:szCs w:val="24"/>
              </w:rPr>
            </w:pPr>
            <w:r w:rsidRPr="00A33FF3">
              <w:rPr>
                <w:rFonts w:asciiTheme="majorHAnsi" w:hAnsiTheme="majorHAnsi" w:cstheme="majorHAnsi"/>
                <w:b/>
                <w:sz w:val="24"/>
                <w:szCs w:val="24"/>
              </w:rPr>
              <w:t>Lô Y</w:t>
            </w:r>
          </w:p>
        </w:tc>
        <w:tc>
          <w:tcPr>
            <w:tcW w:w="630" w:type="dxa"/>
          </w:tcPr>
          <w:p w14:paraId="77530C1E"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779</w:t>
            </w:r>
          </w:p>
        </w:tc>
        <w:tc>
          <w:tcPr>
            <w:tcW w:w="720" w:type="dxa"/>
          </w:tcPr>
          <w:p w14:paraId="4804C140"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781</w:t>
            </w:r>
          </w:p>
        </w:tc>
        <w:tc>
          <w:tcPr>
            <w:tcW w:w="630" w:type="dxa"/>
          </w:tcPr>
          <w:p w14:paraId="797692E2"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780</w:t>
            </w:r>
          </w:p>
        </w:tc>
        <w:tc>
          <w:tcPr>
            <w:tcW w:w="630" w:type="dxa"/>
          </w:tcPr>
          <w:p w14:paraId="54EDD1C0"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0</w:t>
            </w:r>
          </w:p>
        </w:tc>
        <w:tc>
          <w:tcPr>
            <w:tcW w:w="630" w:type="dxa"/>
          </w:tcPr>
          <w:p w14:paraId="42949116"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0</w:t>
            </w:r>
          </w:p>
        </w:tc>
        <w:tc>
          <w:tcPr>
            <w:tcW w:w="630" w:type="dxa"/>
          </w:tcPr>
          <w:p w14:paraId="588EC6C4"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0</w:t>
            </w:r>
          </w:p>
        </w:tc>
        <w:tc>
          <w:tcPr>
            <w:tcW w:w="630" w:type="dxa"/>
          </w:tcPr>
          <w:p w14:paraId="786C3BDE"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50</w:t>
            </w:r>
          </w:p>
        </w:tc>
        <w:tc>
          <w:tcPr>
            <w:tcW w:w="630" w:type="dxa"/>
          </w:tcPr>
          <w:p w14:paraId="6B41BEB7"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120</w:t>
            </w:r>
          </w:p>
        </w:tc>
        <w:tc>
          <w:tcPr>
            <w:tcW w:w="630" w:type="dxa"/>
          </w:tcPr>
          <w:p w14:paraId="543E511D"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250</w:t>
            </w:r>
          </w:p>
        </w:tc>
        <w:tc>
          <w:tcPr>
            <w:tcW w:w="648" w:type="dxa"/>
          </w:tcPr>
          <w:p w14:paraId="75BAAF42"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400</w:t>
            </w:r>
          </w:p>
        </w:tc>
      </w:tr>
      <w:tr w:rsidR="00CB068C" w:rsidRPr="00A33FF3" w14:paraId="0224A1D7" w14:textId="77777777" w:rsidTr="002C35D1">
        <w:tc>
          <w:tcPr>
            <w:tcW w:w="2988" w:type="dxa"/>
            <w:vMerge w:val="restart"/>
            <w:shd w:val="clear" w:color="auto" w:fill="D9E2F3" w:themeFill="accent5" w:themeFillTint="33"/>
          </w:tcPr>
          <w:p w14:paraId="27F54039" w14:textId="77777777" w:rsidR="00CB068C" w:rsidRPr="00A33FF3" w:rsidRDefault="00CB068C" w:rsidP="002C35D1">
            <w:pPr>
              <w:spacing w:line="240" w:lineRule="auto"/>
              <w:jc w:val="center"/>
              <w:rPr>
                <w:rFonts w:asciiTheme="majorHAnsi" w:hAnsiTheme="majorHAnsi" w:cstheme="majorHAnsi"/>
                <w:b/>
                <w:sz w:val="24"/>
                <w:szCs w:val="24"/>
              </w:rPr>
            </w:pPr>
            <w:r w:rsidRPr="00A33FF3">
              <w:rPr>
                <w:rFonts w:asciiTheme="majorHAnsi" w:hAnsiTheme="majorHAnsi" w:cstheme="majorHAnsi"/>
                <w:b/>
                <w:sz w:val="24"/>
                <w:szCs w:val="24"/>
              </w:rPr>
              <w:t>Lượng khoáng thất thoát hàng năm (kg/ha)</w:t>
            </w:r>
          </w:p>
        </w:tc>
        <w:tc>
          <w:tcPr>
            <w:tcW w:w="900" w:type="dxa"/>
            <w:shd w:val="clear" w:color="auto" w:fill="D9E2F3" w:themeFill="accent5" w:themeFillTint="33"/>
          </w:tcPr>
          <w:p w14:paraId="06AD8335" w14:textId="77777777" w:rsidR="00CB068C" w:rsidRPr="00A33FF3" w:rsidRDefault="00CB068C" w:rsidP="002C35D1">
            <w:pPr>
              <w:spacing w:line="240" w:lineRule="auto"/>
              <w:jc w:val="center"/>
              <w:rPr>
                <w:rFonts w:asciiTheme="majorHAnsi" w:hAnsiTheme="majorHAnsi" w:cstheme="majorHAnsi"/>
                <w:b/>
                <w:sz w:val="24"/>
                <w:szCs w:val="24"/>
              </w:rPr>
            </w:pPr>
            <w:r w:rsidRPr="00A33FF3">
              <w:rPr>
                <w:rFonts w:asciiTheme="majorHAnsi" w:hAnsiTheme="majorHAnsi" w:cstheme="majorHAnsi"/>
                <w:b/>
                <w:sz w:val="24"/>
                <w:szCs w:val="24"/>
              </w:rPr>
              <w:t>Lô X</w:t>
            </w:r>
          </w:p>
        </w:tc>
        <w:tc>
          <w:tcPr>
            <w:tcW w:w="630" w:type="dxa"/>
          </w:tcPr>
          <w:p w14:paraId="498F3A15"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13</w:t>
            </w:r>
          </w:p>
        </w:tc>
        <w:tc>
          <w:tcPr>
            <w:tcW w:w="720" w:type="dxa"/>
          </w:tcPr>
          <w:p w14:paraId="16B40974"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9</w:t>
            </w:r>
          </w:p>
        </w:tc>
        <w:tc>
          <w:tcPr>
            <w:tcW w:w="630" w:type="dxa"/>
          </w:tcPr>
          <w:p w14:paraId="13DB681B"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13</w:t>
            </w:r>
          </w:p>
        </w:tc>
        <w:tc>
          <w:tcPr>
            <w:tcW w:w="630" w:type="dxa"/>
          </w:tcPr>
          <w:p w14:paraId="633599CA"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13</w:t>
            </w:r>
          </w:p>
        </w:tc>
        <w:tc>
          <w:tcPr>
            <w:tcW w:w="630" w:type="dxa"/>
          </w:tcPr>
          <w:p w14:paraId="1A59CD40"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14</w:t>
            </w:r>
          </w:p>
        </w:tc>
        <w:tc>
          <w:tcPr>
            <w:tcW w:w="630" w:type="dxa"/>
          </w:tcPr>
          <w:p w14:paraId="0223D530"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13</w:t>
            </w:r>
          </w:p>
        </w:tc>
        <w:tc>
          <w:tcPr>
            <w:tcW w:w="630" w:type="dxa"/>
          </w:tcPr>
          <w:p w14:paraId="33B64A1C"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12</w:t>
            </w:r>
          </w:p>
        </w:tc>
        <w:tc>
          <w:tcPr>
            <w:tcW w:w="630" w:type="dxa"/>
          </w:tcPr>
          <w:p w14:paraId="7345EC70"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13</w:t>
            </w:r>
          </w:p>
        </w:tc>
        <w:tc>
          <w:tcPr>
            <w:tcW w:w="630" w:type="dxa"/>
          </w:tcPr>
          <w:p w14:paraId="5C8C747B"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12</w:t>
            </w:r>
          </w:p>
        </w:tc>
        <w:tc>
          <w:tcPr>
            <w:tcW w:w="648" w:type="dxa"/>
          </w:tcPr>
          <w:p w14:paraId="135D6CD3"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13</w:t>
            </w:r>
          </w:p>
        </w:tc>
      </w:tr>
      <w:tr w:rsidR="00CB068C" w:rsidRPr="00A33FF3" w14:paraId="532F4F00" w14:textId="77777777" w:rsidTr="002C35D1">
        <w:tc>
          <w:tcPr>
            <w:tcW w:w="2988" w:type="dxa"/>
            <w:vMerge/>
            <w:shd w:val="clear" w:color="auto" w:fill="D9E2F3" w:themeFill="accent5" w:themeFillTint="33"/>
          </w:tcPr>
          <w:p w14:paraId="526157A6" w14:textId="77777777" w:rsidR="00CB068C" w:rsidRPr="00A33FF3" w:rsidRDefault="00CB068C" w:rsidP="002C35D1">
            <w:pPr>
              <w:spacing w:line="240" w:lineRule="auto"/>
              <w:jc w:val="center"/>
              <w:rPr>
                <w:rFonts w:asciiTheme="majorHAnsi" w:hAnsiTheme="majorHAnsi" w:cstheme="majorHAnsi"/>
                <w:b/>
                <w:sz w:val="24"/>
                <w:szCs w:val="24"/>
              </w:rPr>
            </w:pPr>
          </w:p>
        </w:tc>
        <w:tc>
          <w:tcPr>
            <w:tcW w:w="900" w:type="dxa"/>
            <w:shd w:val="clear" w:color="auto" w:fill="D9E2F3" w:themeFill="accent5" w:themeFillTint="33"/>
          </w:tcPr>
          <w:p w14:paraId="7B6C4B07" w14:textId="77777777" w:rsidR="00CB068C" w:rsidRPr="00A33FF3" w:rsidRDefault="00CB068C" w:rsidP="002C35D1">
            <w:pPr>
              <w:spacing w:line="240" w:lineRule="auto"/>
              <w:jc w:val="center"/>
              <w:rPr>
                <w:rFonts w:asciiTheme="majorHAnsi" w:hAnsiTheme="majorHAnsi" w:cstheme="majorHAnsi"/>
                <w:b/>
                <w:sz w:val="24"/>
                <w:szCs w:val="24"/>
              </w:rPr>
            </w:pPr>
            <w:r w:rsidRPr="00A33FF3">
              <w:rPr>
                <w:rFonts w:asciiTheme="majorHAnsi" w:hAnsiTheme="majorHAnsi" w:cstheme="majorHAnsi"/>
                <w:b/>
                <w:sz w:val="24"/>
                <w:szCs w:val="24"/>
              </w:rPr>
              <w:t>Lô Y</w:t>
            </w:r>
          </w:p>
        </w:tc>
        <w:tc>
          <w:tcPr>
            <w:tcW w:w="630" w:type="dxa"/>
          </w:tcPr>
          <w:p w14:paraId="04874694"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14</w:t>
            </w:r>
          </w:p>
        </w:tc>
        <w:tc>
          <w:tcPr>
            <w:tcW w:w="720" w:type="dxa"/>
          </w:tcPr>
          <w:p w14:paraId="54AB5922"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10</w:t>
            </w:r>
          </w:p>
        </w:tc>
        <w:tc>
          <w:tcPr>
            <w:tcW w:w="630" w:type="dxa"/>
          </w:tcPr>
          <w:p w14:paraId="4C873E20"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13</w:t>
            </w:r>
          </w:p>
        </w:tc>
        <w:tc>
          <w:tcPr>
            <w:tcW w:w="630" w:type="dxa"/>
          </w:tcPr>
          <w:p w14:paraId="7B67241E"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65</w:t>
            </w:r>
          </w:p>
        </w:tc>
        <w:tc>
          <w:tcPr>
            <w:tcW w:w="630" w:type="dxa"/>
          </w:tcPr>
          <w:p w14:paraId="3EE19294"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72</w:t>
            </w:r>
          </w:p>
        </w:tc>
        <w:tc>
          <w:tcPr>
            <w:tcW w:w="630" w:type="dxa"/>
          </w:tcPr>
          <w:p w14:paraId="6EC0FF05"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76</w:t>
            </w:r>
          </w:p>
        </w:tc>
        <w:tc>
          <w:tcPr>
            <w:tcW w:w="630" w:type="dxa"/>
          </w:tcPr>
          <w:p w14:paraId="7D04590D"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55</w:t>
            </w:r>
          </w:p>
        </w:tc>
        <w:tc>
          <w:tcPr>
            <w:tcW w:w="630" w:type="dxa"/>
          </w:tcPr>
          <w:p w14:paraId="2AD939D7"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35</w:t>
            </w:r>
          </w:p>
        </w:tc>
        <w:tc>
          <w:tcPr>
            <w:tcW w:w="630" w:type="dxa"/>
          </w:tcPr>
          <w:p w14:paraId="6A8CB928"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20</w:t>
            </w:r>
          </w:p>
        </w:tc>
        <w:tc>
          <w:tcPr>
            <w:tcW w:w="648" w:type="dxa"/>
          </w:tcPr>
          <w:p w14:paraId="33A81B62" w14:textId="77777777" w:rsidR="00CB068C" w:rsidRPr="00A33FF3" w:rsidRDefault="00CB068C" w:rsidP="002C35D1">
            <w:pPr>
              <w:spacing w:line="240" w:lineRule="auto"/>
              <w:jc w:val="center"/>
              <w:rPr>
                <w:rFonts w:asciiTheme="majorHAnsi" w:hAnsiTheme="majorHAnsi" w:cstheme="majorHAnsi"/>
                <w:sz w:val="24"/>
                <w:szCs w:val="24"/>
              </w:rPr>
            </w:pPr>
            <w:r w:rsidRPr="00A33FF3">
              <w:rPr>
                <w:rFonts w:asciiTheme="majorHAnsi" w:hAnsiTheme="majorHAnsi" w:cstheme="majorHAnsi"/>
                <w:sz w:val="24"/>
                <w:szCs w:val="24"/>
              </w:rPr>
              <w:t>18</w:t>
            </w:r>
          </w:p>
        </w:tc>
      </w:tr>
    </w:tbl>
    <w:p w14:paraId="58F68904" w14:textId="77777777" w:rsidR="00CB068C" w:rsidRPr="00A33FF3" w:rsidRDefault="00CB068C" w:rsidP="00CB068C">
      <w:pPr>
        <w:spacing w:line="240" w:lineRule="auto"/>
        <w:jc w:val="both"/>
        <w:rPr>
          <w:rFonts w:asciiTheme="majorHAnsi" w:hAnsiTheme="majorHAnsi" w:cstheme="majorHAnsi"/>
          <w:sz w:val="24"/>
          <w:szCs w:val="24"/>
          <w:lang w:val="en-US"/>
        </w:rPr>
      </w:pPr>
    </w:p>
    <w:p w14:paraId="04F34C60" w14:textId="77777777" w:rsidR="00CB068C" w:rsidRPr="00A33FF3" w:rsidRDefault="00CB068C" w:rsidP="00CB068C">
      <w:pPr>
        <w:spacing w:line="240" w:lineRule="auto"/>
        <w:jc w:val="both"/>
        <w:rPr>
          <w:rFonts w:asciiTheme="majorHAnsi" w:hAnsiTheme="majorHAnsi" w:cstheme="majorHAnsi"/>
          <w:sz w:val="24"/>
          <w:szCs w:val="24"/>
        </w:rPr>
      </w:pPr>
      <w:r w:rsidRPr="00A33FF3">
        <w:rPr>
          <w:rFonts w:asciiTheme="majorHAnsi" w:hAnsiTheme="majorHAnsi" w:cstheme="majorHAnsi"/>
          <w:sz w:val="24"/>
          <w:szCs w:val="24"/>
        </w:rPr>
        <w:t>Hãy cho biết, mỗi phát biểu dưới đây là Đúng hay Sai?</w:t>
      </w:r>
    </w:p>
    <w:p w14:paraId="04C5C443"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rPr>
        <w:t>a)</w:t>
      </w:r>
      <w:r w:rsidRPr="00A33FF3">
        <w:rPr>
          <w:rFonts w:asciiTheme="majorHAnsi" w:hAnsiTheme="majorHAnsi" w:cstheme="majorHAnsi"/>
          <w:sz w:val="24"/>
          <w:szCs w:val="24"/>
        </w:rPr>
        <w:t xml:space="preserve"> Ở lô Y, giai đoạn I có sinh khối thực vật lớn nhất và lượng khoáng thất thoát hằng năm là nhỏ nhất.</w:t>
      </w:r>
    </w:p>
    <w:p w14:paraId="3206F976"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rPr>
        <w:t>b)</w:t>
      </w:r>
      <w:r w:rsidRPr="00A33FF3">
        <w:rPr>
          <w:rFonts w:asciiTheme="majorHAnsi" w:hAnsiTheme="majorHAnsi" w:cstheme="majorHAnsi"/>
          <w:sz w:val="24"/>
          <w:szCs w:val="24"/>
        </w:rPr>
        <w:t xml:space="preserve"> Ở lô Y, giai đoạn II có lượng khoáng thất thoát hằng năm tăng làm lượng khoáng trong đất giảm dần.</w:t>
      </w:r>
    </w:p>
    <w:p w14:paraId="509CE368"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rPr>
        <w:t>c)</w:t>
      </w:r>
      <w:r w:rsidRPr="00A33FF3">
        <w:rPr>
          <w:rFonts w:asciiTheme="majorHAnsi" w:hAnsiTheme="majorHAnsi" w:cstheme="majorHAnsi"/>
          <w:sz w:val="24"/>
          <w:szCs w:val="24"/>
        </w:rPr>
        <w:t xml:space="preserve"> Ở lô Y, giai đoạn III xảy ra diễn thế nguyên sinh với sinh khối thực vật tăng dần.</w:t>
      </w:r>
    </w:p>
    <w:p w14:paraId="2DCCE7D2" w14:textId="77777777" w:rsidR="00CB068C" w:rsidRPr="00A33FF3" w:rsidRDefault="00CB068C" w:rsidP="00CB068C">
      <w:pPr>
        <w:spacing w:line="240" w:lineRule="auto"/>
        <w:ind w:firstLine="450"/>
        <w:jc w:val="both"/>
        <w:rPr>
          <w:rFonts w:asciiTheme="majorHAnsi" w:hAnsiTheme="majorHAnsi" w:cstheme="majorHAnsi"/>
          <w:sz w:val="24"/>
          <w:szCs w:val="24"/>
        </w:rPr>
      </w:pPr>
      <w:r w:rsidRPr="00A33FF3">
        <w:rPr>
          <w:rFonts w:asciiTheme="majorHAnsi" w:hAnsiTheme="majorHAnsi" w:cstheme="majorHAnsi"/>
          <w:b/>
          <w:sz w:val="24"/>
          <w:szCs w:val="24"/>
        </w:rPr>
        <w:t>d)</w:t>
      </w:r>
      <w:r w:rsidRPr="00A33FF3">
        <w:rPr>
          <w:rFonts w:asciiTheme="majorHAnsi" w:hAnsiTheme="majorHAnsi" w:cstheme="majorHAnsi"/>
          <w:sz w:val="24"/>
          <w:szCs w:val="24"/>
        </w:rPr>
        <w:t xml:space="preserve"> Nghiên cứu này cho thấy chặt phá rừng là có thể làm giảm sự thất thoát lượng khoáng trong đất.</w:t>
      </w:r>
    </w:p>
    <w:p w14:paraId="28E6315E" w14:textId="77777777" w:rsidR="00CB068C" w:rsidRPr="00A33FF3" w:rsidRDefault="00CB068C" w:rsidP="00CB068C">
      <w:pPr>
        <w:spacing w:line="240" w:lineRule="auto"/>
        <w:jc w:val="center"/>
        <w:rPr>
          <w:rFonts w:asciiTheme="majorHAnsi" w:eastAsia="Times New Roman" w:hAnsiTheme="majorHAnsi" w:cstheme="majorHAnsi"/>
          <w:b/>
          <w:iCs/>
          <w:color w:val="0070C0"/>
          <w:sz w:val="24"/>
          <w:szCs w:val="24"/>
        </w:rPr>
      </w:pPr>
      <w:r w:rsidRPr="00A33FF3">
        <w:rPr>
          <w:rFonts w:asciiTheme="majorHAnsi" w:eastAsia="Times New Roman" w:hAnsiTheme="majorHAnsi" w:cstheme="majorHAnsi"/>
          <w:b/>
          <w:iCs/>
          <w:color w:val="0070C0"/>
          <w:sz w:val="24"/>
          <w:szCs w:val="24"/>
        </w:rPr>
        <w:t>Hướng dẫn giải</w:t>
      </w:r>
    </w:p>
    <w:p w14:paraId="2200A0F7" w14:textId="77777777" w:rsidR="00CB068C" w:rsidRPr="00A33FF3" w:rsidRDefault="00CB068C" w:rsidP="00CB068C">
      <w:pPr>
        <w:spacing w:line="240" w:lineRule="auto"/>
        <w:jc w:val="center"/>
        <w:rPr>
          <w:rFonts w:asciiTheme="majorHAnsi" w:eastAsia="Times New Roman" w:hAnsiTheme="majorHAnsi" w:cstheme="majorHAnsi"/>
          <w:b/>
          <w:iCs/>
          <w:color w:val="0070C0"/>
          <w:sz w:val="24"/>
          <w:szCs w:val="24"/>
        </w:rPr>
      </w:pPr>
    </w:p>
    <w:tbl>
      <w:tblPr>
        <w:tblStyle w:val="TableGrid"/>
        <w:tblW w:w="0" w:type="auto"/>
        <w:tblLook w:val="04A0" w:firstRow="1" w:lastRow="0" w:firstColumn="1" w:lastColumn="0" w:noHBand="0" w:noVBand="1"/>
      </w:tblPr>
      <w:tblGrid>
        <w:gridCol w:w="416"/>
        <w:gridCol w:w="8609"/>
        <w:gridCol w:w="837"/>
        <w:gridCol w:w="663"/>
      </w:tblGrid>
      <w:tr w:rsidR="00CB068C" w:rsidRPr="00A33FF3" w14:paraId="4E6AB7F6" w14:textId="77777777" w:rsidTr="002C35D1">
        <w:tc>
          <w:tcPr>
            <w:tcW w:w="417" w:type="dxa"/>
          </w:tcPr>
          <w:p w14:paraId="0D2BF7F4" w14:textId="77777777" w:rsidR="00CB068C" w:rsidRPr="00A33FF3" w:rsidRDefault="00CB068C" w:rsidP="002C35D1">
            <w:pPr>
              <w:rPr>
                <w:rFonts w:asciiTheme="majorHAnsi" w:hAnsiTheme="majorHAnsi" w:cstheme="majorHAnsi"/>
                <w:sz w:val="24"/>
                <w:szCs w:val="24"/>
              </w:rPr>
            </w:pPr>
          </w:p>
        </w:tc>
        <w:tc>
          <w:tcPr>
            <w:tcW w:w="8736" w:type="dxa"/>
          </w:tcPr>
          <w:p w14:paraId="6AD40568" w14:textId="77777777" w:rsidR="00CB068C" w:rsidRPr="00A33FF3" w:rsidRDefault="00CB068C" w:rsidP="002C35D1">
            <w:pPr>
              <w:jc w:val="center"/>
              <w:rPr>
                <w:rFonts w:asciiTheme="majorHAnsi" w:hAnsiTheme="majorHAnsi" w:cstheme="majorHAnsi"/>
                <w:b/>
                <w:bCs/>
                <w:sz w:val="24"/>
                <w:szCs w:val="24"/>
              </w:rPr>
            </w:pPr>
            <w:r w:rsidRPr="00A33FF3">
              <w:rPr>
                <w:rFonts w:asciiTheme="majorHAnsi" w:hAnsiTheme="majorHAnsi" w:cstheme="majorHAnsi"/>
                <w:b/>
                <w:bCs/>
                <w:sz w:val="24"/>
                <w:szCs w:val="24"/>
              </w:rPr>
              <w:t>Nội dung</w:t>
            </w:r>
          </w:p>
        </w:tc>
        <w:tc>
          <w:tcPr>
            <w:tcW w:w="838" w:type="dxa"/>
          </w:tcPr>
          <w:p w14:paraId="62E068B5" w14:textId="77777777" w:rsidR="00CB068C" w:rsidRPr="00A33FF3" w:rsidRDefault="00CB068C" w:rsidP="002C35D1">
            <w:pPr>
              <w:rPr>
                <w:rFonts w:asciiTheme="majorHAnsi" w:hAnsiTheme="majorHAnsi" w:cstheme="majorHAnsi"/>
                <w:b/>
                <w:bCs/>
                <w:sz w:val="24"/>
                <w:szCs w:val="24"/>
              </w:rPr>
            </w:pPr>
            <w:r w:rsidRPr="00A33FF3">
              <w:rPr>
                <w:rFonts w:asciiTheme="majorHAnsi" w:hAnsiTheme="majorHAnsi" w:cstheme="majorHAnsi"/>
                <w:b/>
                <w:bCs/>
                <w:sz w:val="24"/>
                <w:szCs w:val="24"/>
              </w:rPr>
              <w:t xml:space="preserve">Đúng </w:t>
            </w:r>
          </w:p>
        </w:tc>
        <w:tc>
          <w:tcPr>
            <w:tcW w:w="665" w:type="dxa"/>
          </w:tcPr>
          <w:p w14:paraId="561DC065" w14:textId="77777777" w:rsidR="00CB068C" w:rsidRPr="00A33FF3" w:rsidRDefault="00CB068C" w:rsidP="002C35D1">
            <w:pPr>
              <w:rPr>
                <w:rFonts w:asciiTheme="majorHAnsi" w:hAnsiTheme="majorHAnsi" w:cstheme="majorHAnsi"/>
                <w:b/>
                <w:bCs/>
                <w:sz w:val="24"/>
                <w:szCs w:val="24"/>
              </w:rPr>
            </w:pPr>
            <w:r w:rsidRPr="00A33FF3">
              <w:rPr>
                <w:rFonts w:asciiTheme="majorHAnsi" w:hAnsiTheme="majorHAnsi" w:cstheme="majorHAnsi"/>
                <w:b/>
                <w:bCs/>
                <w:sz w:val="24"/>
                <w:szCs w:val="24"/>
              </w:rPr>
              <w:t>Sai</w:t>
            </w:r>
          </w:p>
        </w:tc>
      </w:tr>
      <w:tr w:rsidR="00CB068C" w:rsidRPr="00A33FF3" w14:paraId="44B26D9E" w14:textId="77777777" w:rsidTr="002C35D1">
        <w:tc>
          <w:tcPr>
            <w:tcW w:w="417" w:type="dxa"/>
          </w:tcPr>
          <w:p w14:paraId="6F2026F7" w14:textId="77777777" w:rsidR="00CB068C" w:rsidRPr="00A33FF3" w:rsidRDefault="00CB068C" w:rsidP="002C35D1">
            <w:pPr>
              <w:rPr>
                <w:rFonts w:asciiTheme="majorHAnsi" w:hAnsiTheme="majorHAnsi" w:cstheme="majorHAnsi"/>
                <w:b/>
                <w:bCs/>
                <w:sz w:val="24"/>
                <w:szCs w:val="24"/>
              </w:rPr>
            </w:pPr>
            <w:r w:rsidRPr="00A33FF3">
              <w:rPr>
                <w:rFonts w:asciiTheme="majorHAnsi" w:hAnsiTheme="majorHAnsi" w:cstheme="majorHAnsi"/>
                <w:b/>
                <w:bCs/>
                <w:sz w:val="24"/>
                <w:szCs w:val="24"/>
              </w:rPr>
              <w:t>a</w:t>
            </w:r>
          </w:p>
        </w:tc>
        <w:tc>
          <w:tcPr>
            <w:tcW w:w="8736" w:type="dxa"/>
          </w:tcPr>
          <w:p w14:paraId="3F83C053" w14:textId="77777777" w:rsidR="00CB068C" w:rsidRPr="00A33FF3" w:rsidRDefault="00CB068C" w:rsidP="002C35D1">
            <w:pPr>
              <w:jc w:val="both"/>
              <w:rPr>
                <w:rFonts w:asciiTheme="majorHAnsi" w:eastAsia="Times New Roman" w:hAnsiTheme="majorHAnsi" w:cstheme="majorHAnsi"/>
                <w:sz w:val="24"/>
                <w:szCs w:val="24"/>
              </w:rPr>
            </w:pPr>
            <w:r w:rsidRPr="00A33FF3">
              <w:rPr>
                <w:rFonts w:asciiTheme="majorHAnsi" w:hAnsiTheme="majorHAnsi" w:cstheme="majorHAnsi"/>
                <w:sz w:val="24"/>
                <w:szCs w:val="24"/>
              </w:rPr>
              <w:t>Ở lô Y, giai đoạn I có sinh khối thực vật lớn nhất và lượng khoáng thất thoát hằng năm là nhỏ nhất.</w:t>
            </w:r>
          </w:p>
        </w:tc>
        <w:tc>
          <w:tcPr>
            <w:tcW w:w="838" w:type="dxa"/>
            <w:vAlign w:val="center"/>
          </w:tcPr>
          <w:p w14:paraId="3C760DE3" w14:textId="77777777" w:rsidR="00CB068C" w:rsidRPr="00A33FF3" w:rsidRDefault="00CB068C" w:rsidP="002C35D1">
            <w:pPr>
              <w:jc w:val="center"/>
              <w:rPr>
                <w:rFonts w:asciiTheme="majorHAnsi" w:hAnsiTheme="majorHAnsi" w:cstheme="majorHAnsi"/>
                <w:b/>
                <w:bCs/>
                <w:color w:val="FF0000"/>
                <w:sz w:val="24"/>
                <w:szCs w:val="24"/>
              </w:rPr>
            </w:pPr>
            <w:r w:rsidRPr="00A33FF3">
              <w:rPr>
                <w:rFonts w:asciiTheme="majorHAnsi" w:hAnsiTheme="majorHAnsi" w:cstheme="majorHAnsi"/>
                <w:b/>
                <w:bCs/>
                <w:color w:val="FF0000"/>
                <w:sz w:val="24"/>
                <w:szCs w:val="24"/>
              </w:rPr>
              <w:t>Đ</w:t>
            </w:r>
          </w:p>
        </w:tc>
        <w:tc>
          <w:tcPr>
            <w:tcW w:w="665" w:type="dxa"/>
            <w:vAlign w:val="center"/>
          </w:tcPr>
          <w:p w14:paraId="17FFA039" w14:textId="77777777" w:rsidR="00CB068C" w:rsidRPr="00A33FF3" w:rsidRDefault="00CB068C" w:rsidP="002C35D1">
            <w:pPr>
              <w:jc w:val="center"/>
              <w:rPr>
                <w:rFonts w:asciiTheme="majorHAnsi" w:hAnsiTheme="majorHAnsi" w:cstheme="majorHAnsi"/>
                <w:b/>
                <w:bCs/>
                <w:color w:val="FF0000"/>
                <w:sz w:val="24"/>
                <w:szCs w:val="24"/>
              </w:rPr>
            </w:pPr>
          </w:p>
        </w:tc>
      </w:tr>
      <w:tr w:rsidR="00CB068C" w:rsidRPr="00A33FF3" w14:paraId="28E3813F" w14:textId="77777777" w:rsidTr="002C35D1">
        <w:tc>
          <w:tcPr>
            <w:tcW w:w="417" w:type="dxa"/>
          </w:tcPr>
          <w:p w14:paraId="0C24281C" w14:textId="77777777" w:rsidR="00CB068C" w:rsidRPr="00A33FF3" w:rsidRDefault="00CB068C" w:rsidP="002C35D1">
            <w:pPr>
              <w:rPr>
                <w:rFonts w:asciiTheme="majorHAnsi" w:hAnsiTheme="majorHAnsi" w:cstheme="majorHAnsi"/>
                <w:b/>
                <w:bCs/>
                <w:sz w:val="24"/>
                <w:szCs w:val="24"/>
              </w:rPr>
            </w:pPr>
            <w:r w:rsidRPr="00A33FF3">
              <w:rPr>
                <w:rFonts w:asciiTheme="majorHAnsi" w:hAnsiTheme="majorHAnsi" w:cstheme="majorHAnsi"/>
                <w:b/>
                <w:bCs/>
                <w:sz w:val="24"/>
                <w:szCs w:val="24"/>
              </w:rPr>
              <w:t>b</w:t>
            </w:r>
          </w:p>
        </w:tc>
        <w:tc>
          <w:tcPr>
            <w:tcW w:w="8736" w:type="dxa"/>
          </w:tcPr>
          <w:p w14:paraId="62236840" w14:textId="77777777" w:rsidR="00CB068C" w:rsidRPr="00A33FF3" w:rsidRDefault="00CB068C" w:rsidP="002C35D1">
            <w:pPr>
              <w:jc w:val="both"/>
              <w:rPr>
                <w:rFonts w:asciiTheme="majorHAnsi" w:eastAsia="Times New Roman" w:hAnsiTheme="majorHAnsi" w:cstheme="majorHAnsi"/>
                <w:sz w:val="24"/>
                <w:szCs w:val="24"/>
              </w:rPr>
            </w:pPr>
            <w:r w:rsidRPr="00A33FF3">
              <w:rPr>
                <w:rFonts w:asciiTheme="majorHAnsi" w:hAnsiTheme="majorHAnsi" w:cstheme="majorHAnsi"/>
                <w:sz w:val="24"/>
                <w:szCs w:val="24"/>
              </w:rPr>
              <w:t>Ở lô Y, giai đoạn II có lượng khoáng thất thoát hằng năm tăng làm lượng khoáng trong đất giảm dần.</w:t>
            </w:r>
          </w:p>
        </w:tc>
        <w:tc>
          <w:tcPr>
            <w:tcW w:w="838" w:type="dxa"/>
            <w:vAlign w:val="center"/>
          </w:tcPr>
          <w:p w14:paraId="0363544B" w14:textId="77777777" w:rsidR="00CB068C" w:rsidRPr="00A33FF3" w:rsidRDefault="00CB068C" w:rsidP="002C35D1">
            <w:pPr>
              <w:jc w:val="center"/>
              <w:rPr>
                <w:rFonts w:asciiTheme="majorHAnsi" w:hAnsiTheme="majorHAnsi" w:cstheme="majorHAnsi"/>
                <w:b/>
                <w:bCs/>
                <w:color w:val="FF0000"/>
                <w:sz w:val="24"/>
                <w:szCs w:val="24"/>
              </w:rPr>
            </w:pPr>
            <w:r w:rsidRPr="00A33FF3">
              <w:rPr>
                <w:rFonts w:asciiTheme="majorHAnsi" w:hAnsiTheme="majorHAnsi" w:cstheme="majorHAnsi"/>
                <w:b/>
                <w:bCs/>
                <w:color w:val="FF0000"/>
                <w:sz w:val="24"/>
                <w:szCs w:val="24"/>
              </w:rPr>
              <w:t>Đ</w:t>
            </w:r>
          </w:p>
        </w:tc>
        <w:tc>
          <w:tcPr>
            <w:tcW w:w="665" w:type="dxa"/>
            <w:vAlign w:val="center"/>
          </w:tcPr>
          <w:p w14:paraId="14A56A16" w14:textId="77777777" w:rsidR="00CB068C" w:rsidRPr="00A33FF3" w:rsidRDefault="00CB068C" w:rsidP="002C35D1">
            <w:pPr>
              <w:jc w:val="center"/>
              <w:rPr>
                <w:rFonts w:asciiTheme="majorHAnsi" w:hAnsiTheme="majorHAnsi" w:cstheme="majorHAnsi"/>
                <w:b/>
                <w:bCs/>
                <w:color w:val="FF0000"/>
                <w:sz w:val="24"/>
                <w:szCs w:val="24"/>
              </w:rPr>
            </w:pPr>
          </w:p>
        </w:tc>
      </w:tr>
      <w:tr w:rsidR="00CB068C" w:rsidRPr="00A33FF3" w14:paraId="696C2860" w14:textId="77777777" w:rsidTr="002C35D1">
        <w:tc>
          <w:tcPr>
            <w:tcW w:w="417" w:type="dxa"/>
          </w:tcPr>
          <w:p w14:paraId="3AE20AA7" w14:textId="77777777" w:rsidR="00CB068C" w:rsidRPr="00A33FF3" w:rsidRDefault="00CB068C" w:rsidP="002C35D1">
            <w:pPr>
              <w:rPr>
                <w:rFonts w:asciiTheme="majorHAnsi" w:hAnsiTheme="majorHAnsi" w:cstheme="majorHAnsi"/>
                <w:b/>
                <w:bCs/>
                <w:sz w:val="24"/>
                <w:szCs w:val="24"/>
              </w:rPr>
            </w:pPr>
            <w:r w:rsidRPr="00A33FF3">
              <w:rPr>
                <w:rFonts w:asciiTheme="majorHAnsi" w:hAnsiTheme="majorHAnsi" w:cstheme="majorHAnsi"/>
                <w:b/>
                <w:bCs/>
                <w:sz w:val="24"/>
                <w:szCs w:val="24"/>
              </w:rPr>
              <w:t>c</w:t>
            </w:r>
          </w:p>
        </w:tc>
        <w:tc>
          <w:tcPr>
            <w:tcW w:w="8736" w:type="dxa"/>
          </w:tcPr>
          <w:p w14:paraId="0CBF8E6D" w14:textId="77777777" w:rsidR="00CB068C" w:rsidRPr="00A33FF3" w:rsidRDefault="00CB068C" w:rsidP="002C35D1">
            <w:pPr>
              <w:jc w:val="both"/>
              <w:rPr>
                <w:rFonts w:asciiTheme="majorHAnsi" w:eastAsia="Times New Roman" w:hAnsiTheme="majorHAnsi" w:cstheme="majorHAnsi"/>
                <w:sz w:val="24"/>
                <w:szCs w:val="24"/>
              </w:rPr>
            </w:pPr>
            <w:r w:rsidRPr="00A33FF3">
              <w:rPr>
                <w:rFonts w:asciiTheme="majorHAnsi" w:hAnsiTheme="majorHAnsi" w:cstheme="majorHAnsi"/>
                <w:sz w:val="24"/>
                <w:szCs w:val="24"/>
              </w:rPr>
              <w:t>Ở lô Y, giai đoạn III xảy ra diễn thế nguyên sinh với sinh khối thực vật tăng dần.</w:t>
            </w:r>
          </w:p>
        </w:tc>
        <w:tc>
          <w:tcPr>
            <w:tcW w:w="838" w:type="dxa"/>
            <w:vAlign w:val="center"/>
          </w:tcPr>
          <w:p w14:paraId="2BC79256" w14:textId="77777777" w:rsidR="00CB068C" w:rsidRPr="00A33FF3" w:rsidRDefault="00CB068C" w:rsidP="002C35D1">
            <w:pPr>
              <w:jc w:val="center"/>
              <w:rPr>
                <w:rFonts w:asciiTheme="majorHAnsi" w:hAnsiTheme="majorHAnsi" w:cstheme="majorHAnsi"/>
                <w:b/>
                <w:bCs/>
                <w:color w:val="FF0000"/>
                <w:sz w:val="24"/>
                <w:szCs w:val="24"/>
              </w:rPr>
            </w:pPr>
          </w:p>
        </w:tc>
        <w:tc>
          <w:tcPr>
            <w:tcW w:w="665" w:type="dxa"/>
            <w:vAlign w:val="center"/>
          </w:tcPr>
          <w:p w14:paraId="2245C390" w14:textId="77777777" w:rsidR="00CB068C" w:rsidRPr="00A33FF3" w:rsidRDefault="00CB068C" w:rsidP="002C35D1">
            <w:pPr>
              <w:jc w:val="center"/>
              <w:rPr>
                <w:rFonts w:asciiTheme="majorHAnsi" w:hAnsiTheme="majorHAnsi" w:cstheme="majorHAnsi"/>
                <w:b/>
                <w:bCs/>
                <w:color w:val="FF0000"/>
                <w:sz w:val="24"/>
                <w:szCs w:val="24"/>
              </w:rPr>
            </w:pPr>
            <w:r w:rsidRPr="00A33FF3">
              <w:rPr>
                <w:rFonts w:asciiTheme="majorHAnsi" w:hAnsiTheme="majorHAnsi" w:cstheme="majorHAnsi"/>
                <w:b/>
                <w:bCs/>
                <w:color w:val="FF0000"/>
                <w:sz w:val="24"/>
                <w:szCs w:val="24"/>
              </w:rPr>
              <w:t>S</w:t>
            </w:r>
          </w:p>
        </w:tc>
      </w:tr>
      <w:tr w:rsidR="00CB068C" w:rsidRPr="00A33FF3" w14:paraId="35C78BCD" w14:textId="77777777" w:rsidTr="002C35D1">
        <w:tc>
          <w:tcPr>
            <w:tcW w:w="417" w:type="dxa"/>
          </w:tcPr>
          <w:p w14:paraId="7555EC7F" w14:textId="77777777" w:rsidR="00CB068C" w:rsidRPr="00A33FF3" w:rsidRDefault="00CB068C" w:rsidP="002C35D1">
            <w:pPr>
              <w:rPr>
                <w:rFonts w:asciiTheme="majorHAnsi" w:hAnsiTheme="majorHAnsi" w:cstheme="majorHAnsi"/>
                <w:b/>
                <w:bCs/>
                <w:sz w:val="24"/>
                <w:szCs w:val="24"/>
              </w:rPr>
            </w:pPr>
            <w:r w:rsidRPr="00A33FF3">
              <w:rPr>
                <w:rFonts w:asciiTheme="majorHAnsi" w:hAnsiTheme="majorHAnsi" w:cstheme="majorHAnsi"/>
                <w:b/>
                <w:bCs/>
                <w:sz w:val="24"/>
                <w:szCs w:val="24"/>
              </w:rPr>
              <w:t>d</w:t>
            </w:r>
          </w:p>
        </w:tc>
        <w:tc>
          <w:tcPr>
            <w:tcW w:w="8736" w:type="dxa"/>
          </w:tcPr>
          <w:p w14:paraId="7C5ECD7A" w14:textId="77777777" w:rsidR="00CB068C" w:rsidRPr="00A33FF3" w:rsidRDefault="00CB068C" w:rsidP="002C35D1">
            <w:pPr>
              <w:jc w:val="both"/>
              <w:rPr>
                <w:rFonts w:asciiTheme="majorHAnsi" w:eastAsia="Times New Roman" w:hAnsiTheme="majorHAnsi" w:cstheme="majorHAnsi"/>
                <w:sz w:val="24"/>
                <w:szCs w:val="24"/>
              </w:rPr>
            </w:pPr>
            <w:r w:rsidRPr="00A33FF3">
              <w:rPr>
                <w:rFonts w:asciiTheme="majorHAnsi" w:hAnsiTheme="majorHAnsi" w:cstheme="majorHAnsi"/>
                <w:sz w:val="24"/>
                <w:szCs w:val="24"/>
              </w:rPr>
              <w:t>Nghiên cứu này cho thấy chặt phá rừng là có thể làm giảm sự thất thoát lượng khoáng trong đất.</w:t>
            </w:r>
          </w:p>
        </w:tc>
        <w:tc>
          <w:tcPr>
            <w:tcW w:w="838" w:type="dxa"/>
            <w:vAlign w:val="center"/>
          </w:tcPr>
          <w:p w14:paraId="5BFDBF93" w14:textId="77777777" w:rsidR="00CB068C" w:rsidRPr="00A33FF3" w:rsidRDefault="00CB068C" w:rsidP="002C35D1">
            <w:pPr>
              <w:jc w:val="center"/>
              <w:rPr>
                <w:rFonts w:asciiTheme="majorHAnsi" w:hAnsiTheme="majorHAnsi" w:cstheme="majorHAnsi"/>
                <w:b/>
                <w:bCs/>
                <w:color w:val="FF0000"/>
                <w:sz w:val="24"/>
                <w:szCs w:val="24"/>
              </w:rPr>
            </w:pPr>
          </w:p>
        </w:tc>
        <w:tc>
          <w:tcPr>
            <w:tcW w:w="665" w:type="dxa"/>
            <w:vAlign w:val="center"/>
          </w:tcPr>
          <w:p w14:paraId="30AB46CA" w14:textId="77777777" w:rsidR="00CB068C" w:rsidRPr="00A33FF3" w:rsidRDefault="00CB068C" w:rsidP="002C35D1">
            <w:pPr>
              <w:jc w:val="center"/>
              <w:rPr>
                <w:rFonts w:asciiTheme="majorHAnsi" w:hAnsiTheme="majorHAnsi" w:cstheme="majorHAnsi"/>
                <w:b/>
                <w:bCs/>
                <w:color w:val="FF0000"/>
                <w:sz w:val="24"/>
                <w:szCs w:val="24"/>
              </w:rPr>
            </w:pPr>
            <w:r w:rsidRPr="00A33FF3">
              <w:rPr>
                <w:rFonts w:asciiTheme="majorHAnsi" w:hAnsiTheme="majorHAnsi" w:cstheme="majorHAnsi"/>
                <w:b/>
                <w:bCs/>
                <w:color w:val="FF0000"/>
                <w:sz w:val="24"/>
                <w:szCs w:val="24"/>
              </w:rPr>
              <w:t>S</w:t>
            </w:r>
          </w:p>
        </w:tc>
      </w:tr>
    </w:tbl>
    <w:p w14:paraId="434AF7D6" w14:textId="77777777" w:rsidR="00CB068C" w:rsidRPr="00A33FF3" w:rsidRDefault="00CB068C" w:rsidP="00CB068C">
      <w:pPr>
        <w:spacing w:line="240" w:lineRule="auto"/>
        <w:jc w:val="both"/>
        <w:rPr>
          <w:rFonts w:asciiTheme="majorHAnsi" w:hAnsiTheme="majorHAnsi" w:cstheme="majorHAnsi"/>
          <w:sz w:val="24"/>
          <w:szCs w:val="24"/>
        </w:rPr>
      </w:pPr>
    </w:p>
    <w:p w14:paraId="2E12A7B5"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Theo số liệu bảng 1, ta thấy:</w:t>
      </w:r>
    </w:p>
    <w:p w14:paraId="1CB891DD"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 Ở lô X, sinh khối của thực vật và lượng khoáng chất thất thoát hằng năm ổn định quanh mức cân bằng.</w:t>
      </w:r>
    </w:p>
    <w:p w14:paraId="6FC08D38"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 Ở lô Y, sinh khối thực vật tỉ lệ nghịch với lượng khoáng chất thất thoát hằng năm chứng tỏ sự chặt phá rừng lẫn sử dụng thuốc diệt cỏ có tác động mạnh tới sự thất thoát khoáng chất.</w:t>
      </w:r>
    </w:p>
    <w:p w14:paraId="48F6978D" w14:textId="77777777" w:rsidR="00CB068C" w:rsidRPr="00A33FF3" w:rsidRDefault="00CB068C" w:rsidP="00CB068C">
      <w:pPr>
        <w:spacing w:line="240" w:lineRule="auto"/>
        <w:jc w:val="both"/>
        <w:rPr>
          <w:rFonts w:asciiTheme="majorHAnsi" w:eastAsia="Times New Roman" w:hAnsiTheme="majorHAnsi" w:cstheme="majorHAnsi"/>
          <w:i/>
          <w:iCs/>
          <w:color w:val="C00000"/>
          <w:sz w:val="24"/>
          <w:szCs w:val="24"/>
        </w:rPr>
      </w:pPr>
      <w:r w:rsidRPr="00A33FF3">
        <w:rPr>
          <w:rFonts w:asciiTheme="majorHAnsi" w:eastAsia="Times New Roman" w:hAnsiTheme="majorHAnsi" w:cstheme="majorHAnsi"/>
          <w:b/>
          <w:iCs/>
          <w:color w:val="C00000"/>
          <w:sz w:val="24"/>
          <w:szCs w:val="24"/>
        </w:rPr>
        <w:t>a) Đúng.</w:t>
      </w:r>
      <w:r w:rsidRPr="00A33FF3">
        <w:rPr>
          <w:rFonts w:asciiTheme="majorHAnsi" w:eastAsia="Times New Roman" w:hAnsiTheme="majorHAnsi" w:cstheme="majorHAnsi"/>
          <w:b/>
          <w:i/>
          <w:iCs/>
          <w:color w:val="C00000"/>
          <w:sz w:val="24"/>
          <w:szCs w:val="24"/>
        </w:rPr>
        <w:t xml:space="preserve"> </w:t>
      </w:r>
      <w:r w:rsidRPr="00A33FF3">
        <w:rPr>
          <w:rFonts w:asciiTheme="majorHAnsi" w:eastAsia="Times New Roman" w:hAnsiTheme="majorHAnsi" w:cstheme="majorHAnsi"/>
          <w:i/>
          <w:iCs/>
          <w:color w:val="C00000"/>
          <w:sz w:val="24"/>
          <w:szCs w:val="24"/>
        </w:rPr>
        <w:t xml:space="preserve">Vì </w:t>
      </w:r>
      <w:r w:rsidRPr="00A33FF3">
        <w:rPr>
          <w:rFonts w:asciiTheme="majorHAnsi" w:hAnsiTheme="majorHAnsi" w:cstheme="majorHAnsi"/>
          <w:i/>
          <w:color w:val="C00000"/>
          <w:sz w:val="24"/>
          <w:szCs w:val="24"/>
        </w:rPr>
        <w:t>rừng chưa bị chặt phá, sinh khối thực vật chưa có sự biến động mạnh và lượng khoáng chất thất thoát hằng năm chưa thay đổi nhiều so với lô X.</w:t>
      </w:r>
    </w:p>
    <w:p w14:paraId="3720DFF4"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b/>
          <w:color w:val="C00000"/>
          <w:sz w:val="24"/>
          <w:szCs w:val="24"/>
        </w:rPr>
        <w:t>b) Đúng.</w:t>
      </w:r>
      <w:r w:rsidRPr="00A33FF3">
        <w:rPr>
          <w:rFonts w:asciiTheme="majorHAnsi" w:hAnsiTheme="majorHAnsi" w:cstheme="majorHAnsi"/>
          <w:color w:val="C00000"/>
          <w:sz w:val="24"/>
          <w:szCs w:val="24"/>
        </w:rPr>
        <w:t xml:space="preserve"> </w:t>
      </w:r>
      <w:r w:rsidRPr="00A33FF3">
        <w:rPr>
          <w:rFonts w:asciiTheme="majorHAnsi" w:hAnsiTheme="majorHAnsi" w:cstheme="majorHAnsi"/>
          <w:i/>
          <w:color w:val="C00000"/>
          <w:sz w:val="24"/>
          <w:szCs w:val="24"/>
        </w:rPr>
        <w:t>Vì rừng bị chặt hoàn toàn và sử dụng thuốc diệt cỏ tác động lên sự phát triển của thảm thực vật, không có các sinh vật giữ lại khoáng chất nên lượng khoáng chất thất thoát hằng năm tăng mạnh (giảm khoáng chất trong đất), sinh khối thực vật giảm về mức 0.</w:t>
      </w:r>
    </w:p>
    <w:p w14:paraId="033C646B"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b/>
          <w:color w:val="C00000"/>
          <w:sz w:val="24"/>
          <w:szCs w:val="24"/>
        </w:rPr>
        <w:t>c) Sai.</w:t>
      </w:r>
      <w:r w:rsidRPr="00A33FF3">
        <w:rPr>
          <w:rFonts w:asciiTheme="majorHAnsi" w:hAnsiTheme="majorHAnsi" w:cstheme="majorHAnsi"/>
          <w:color w:val="C00000"/>
          <w:sz w:val="24"/>
          <w:szCs w:val="24"/>
        </w:rPr>
        <w:t xml:space="preserve"> </w:t>
      </w:r>
      <w:r w:rsidRPr="00A33FF3">
        <w:rPr>
          <w:rFonts w:asciiTheme="majorHAnsi" w:hAnsiTheme="majorHAnsi" w:cstheme="majorHAnsi"/>
          <w:i/>
          <w:color w:val="C00000"/>
          <w:sz w:val="24"/>
          <w:szCs w:val="24"/>
        </w:rPr>
        <w:t>Vì thảm thực vật phát triển tự nhiên do ngưng thuốc diệt cỏ, sinh khối thực vật bắt đầu tăng dần kéo theo sự giữ lại khoáng chất trong đất nhiều hơn, lượng khoáng chất thất thoát hằng năm giảm dần về mức ổn định như ban đầu --&gt; xảy ra diễn thế thứ sinh.</w:t>
      </w:r>
    </w:p>
    <w:p w14:paraId="3EE50901"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eastAsia="Times New Roman" w:hAnsiTheme="majorHAnsi" w:cstheme="majorHAnsi"/>
          <w:b/>
          <w:iCs/>
          <w:color w:val="C00000"/>
          <w:sz w:val="24"/>
          <w:szCs w:val="24"/>
        </w:rPr>
        <w:t>d) Sai.</w:t>
      </w:r>
      <w:r w:rsidRPr="00A33FF3">
        <w:rPr>
          <w:rFonts w:asciiTheme="majorHAnsi" w:eastAsia="Times New Roman" w:hAnsiTheme="majorHAnsi" w:cstheme="majorHAnsi"/>
          <w:b/>
          <w:i/>
          <w:iCs/>
          <w:color w:val="C00000"/>
          <w:sz w:val="24"/>
          <w:szCs w:val="24"/>
        </w:rPr>
        <w:t xml:space="preserve"> </w:t>
      </w:r>
      <w:r w:rsidRPr="00A33FF3">
        <w:rPr>
          <w:rFonts w:asciiTheme="majorHAnsi" w:eastAsia="Times New Roman" w:hAnsiTheme="majorHAnsi" w:cstheme="majorHAnsi"/>
          <w:i/>
          <w:iCs/>
          <w:color w:val="C00000"/>
          <w:sz w:val="24"/>
          <w:szCs w:val="24"/>
        </w:rPr>
        <w:t xml:space="preserve">Vì </w:t>
      </w:r>
      <w:r w:rsidRPr="00A33FF3">
        <w:rPr>
          <w:rFonts w:asciiTheme="majorHAnsi" w:hAnsiTheme="majorHAnsi" w:cstheme="majorHAnsi"/>
          <w:i/>
          <w:color w:val="C00000"/>
          <w:sz w:val="24"/>
          <w:szCs w:val="24"/>
        </w:rPr>
        <w:t>nghiên cứu này cho thấy chặt phá rừng làm tăng sự thất thoát lượng khoảng trong đất do không còn sinh vật giữ khoảng chất chủ yếu là thực vật.</w:t>
      </w:r>
    </w:p>
    <w:p w14:paraId="739744AD" w14:textId="77777777" w:rsidR="00CB068C" w:rsidRPr="00A33FF3" w:rsidRDefault="00CB068C" w:rsidP="00CB068C">
      <w:pPr>
        <w:rPr>
          <w:rFonts w:asciiTheme="majorHAnsi" w:hAnsiTheme="majorHAnsi" w:cstheme="majorHAnsi"/>
          <w:b/>
          <w:sz w:val="24"/>
          <w:szCs w:val="24"/>
          <w:lang w:val="en-US"/>
        </w:rPr>
      </w:pPr>
      <w:r w:rsidRPr="00A33FF3">
        <w:rPr>
          <w:rFonts w:asciiTheme="majorHAnsi" w:hAnsiTheme="majorHAnsi" w:cstheme="majorHAnsi"/>
          <w:b/>
          <w:sz w:val="24"/>
          <w:szCs w:val="24"/>
        </w:rPr>
        <w:t>PHẦN III. Thí sinh trả lời từ câu 1 đến câu 6. Thí sinh điền kết quả mỗi câu vào mỗi ô trả lời tương ứng theo hướng dẫn của phiếu trả lời.</w:t>
      </w:r>
    </w:p>
    <w:p w14:paraId="0D32A579" w14:textId="77777777" w:rsidR="00CB068C" w:rsidRPr="00A33FF3" w:rsidRDefault="00CB068C" w:rsidP="00CB068C">
      <w:pPr>
        <w:spacing w:line="240" w:lineRule="auto"/>
        <w:jc w:val="both"/>
        <w:rPr>
          <w:rFonts w:asciiTheme="majorHAnsi" w:hAnsiTheme="majorHAnsi" w:cstheme="majorHAnsi"/>
          <w:sz w:val="24"/>
          <w:szCs w:val="24"/>
        </w:rPr>
      </w:pPr>
      <w:r w:rsidRPr="00A33FF3">
        <w:rPr>
          <w:rFonts w:asciiTheme="majorHAnsi" w:hAnsiTheme="majorHAnsi" w:cstheme="majorHAnsi"/>
          <w:b/>
          <w:sz w:val="24"/>
          <w:szCs w:val="24"/>
        </w:rPr>
        <w:t xml:space="preserve">Câu </w:t>
      </w:r>
      <w:r w:rsidRPr="00A33FF3">
        <w:rPr>
          <w:rFonts w:asciiTheme="majorHAnsi" w:hAnsiTheme="majorHAnsi" w:cstheme="majorHAnsi"/>
          <w:b/>
          <w:sz w:val="24"/>
          <w:szCs w:val="24"/>
          <w:lang w:val="en-US"/>
        </w:rPr>
        <w:t>1</w:t>
      </w:r>
      <w:r w:rsidRPr="00A33FF3">
        <w:rPr>
          <w:rFonts w:asciiTheme="majorHAnsi" w:hAnsiTheme="majorHAnsi" w:cstheme="majorHAnsi"/>
          <w:b/>
          <w:sz w:val="24"/>
          <w:szCs w:val="24"/>
        </w:rPr>
        <w:t>.</w:t>
      </w:r>
      <w:r w:rsidRPr="00A33FF3">
        <w:rPr>
          <w:rFonts w:asciiTheme="majorHAnsi" w:hAnsiTheme="majorHAnsi" w:cstheme="majorHAnsi"/>
          <w:sz w:val="24"/>
          <w:szCs w:val="24"/>
        </w:rPr>
        <w:t xml:space="preserve"> Trong các nhân tố tiến hóa sau: chọn lọc tự nhiên, đột biến, dòng gene, phiêu bạt di truyền và giao phối không ngẫu nhiên. Có bao nhiêu nhân tố tiến hóa vô hướng?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CB068C" w:rsidRPr="00A33FF3" w14:paraId="158DC1D9" w14:textId="77777777" w:rsidTr="002C35D1">
        <w:trPr>
          <w:trHeight w:val="359"/>
        </w:trPr>
        <w:tc>
          <w:tcPr>
            <w:tcW w:w="1274" w:type="dxa"/>
            <w:shd w:val="clear" w:color="auto" w:fill="auto"/>
          </w:tcPr>
          <w:p w14:paraId="6B02D9E9" w14:textId="77777777" w:rsidR="00CB068C" w:rsidRPr="00A33FF3" w:rsidRDefault="00CB068C" w:rsidP="002C35D1">
            <w:pPr>
              <w:spacing w:line="240" w:lineRule="auto"/>
              <w:rPr>
                <w:rFonts w:asciiTheme="majorHAnsi" w:hAnsiTheme="majorHAnsi" w:cstheme="majorHAnsi"/>
                <w:b/>
                <w:bCs/>
                <w:sz w:val="24"/>
                <w:szCs w:val="24"/>
              </w:rPr>
            </w:pPr>
            <w:r w:rsidRPr="00A33FF3">
              <w:rPr>
                <w:rFonts w:asciiTheme="majorHAnsi" w:hAnsiTheme="majorHAnsi" w:cstheme="majorHAnsi"/>
                <w:b/>
                <w:bCs/>
                <w:sz w:val="24"/>
                <w:szCs w:val="24"/>
              </w:rPr>
              <w:t>Đáp án:</w:t>
            </w:r>
          </w:p>
        </w:tc>
        <w:tc>
          <w:tcPr>
            <w:tcW w:w="422" w:type="dxa"/>
            <w:shd w:val="clear" w:color="auto" w:fill="auto"/>
          </w:tcPr>
          <w:p w14:paraId="676EC05F" w14:textId="77777777" w:rsidR="00CB068C" w:rsidRPr="00A33FF3" w:rsidRDefault="00CB068C" w:rsidP="002C35D1">
            <w:pPr>
              <w:spacing w:line="240" w:lineRule="auto"/>
              <w:rPr>
                <w:rFonts w:asciiTheme="majorHAnsi" w:hAnsiTheme="majorHAnsi" w:cstheme="majorHAnsi"/>
                <w:b/>
                <w:bCs/>
                <w:color w:val="FF0000"/>
                <w:sz w:val="24"/>
                <w:szCs w:val="24"/>
                <w:lang w:val="en-US"/>
              </w:rPr>
            </w:pPr>
            <w:r w:rsidRPr="00A33FF3">
              <w:rPr>
                <w:rFonts w:asciiTheme="majorHAnsi" w:hAnsiTheme="majorHAnsi" w:cstheme="majorHAnsi"/>
                <w:b/>
                <w:bCs/>
                <w:color w:val="FF0000"/>
                <w:sz w:val="24"/>
                <w:szCs w:val="24"/>
                <w:lang w:val="en-US"/>
              </w:rPr>
              <w:t>3</w:t>
            </w:r>
          </w:p>
        </w:tc>
        <w:tc>
          <w:tcPr>
            <w:tcW w:w="426" w:type="dxa"/>
            <w:shd w:val="clear" w:color="auto" w:fill="auto"/>
          </w:tcPr>
          <w:p w14:paraId="1ED6D8C0" w14:textId="77777777" w:rsidR="00CB068C" w:rsidRPr="00A33FF3" w:rsidRDefault="00CB068C" w:rsidP="002C35D1">
            <w:pPr>
              <w:spacing w:line="240" w:lineRule="auto"/>
              <w:rPr>
                <w:rFonts w:asciiTheme="majorHAnsi" w:hAnsiTheme="majorHAnsi" w:cstheme="majorHAnsi"/>
                <w:b/>
                <w:bCs/>
                <w:color w:val="FF0000"/>
                <w:sz w:val="24"/>
                <w:szCs w:val="24"/>
              </w:rPr>
            </w:pPr>
          </w:p>
        </w:tc>
        <w:tc>
          <w:tcPr>
            <w:tcW w:w="425" w:type="dxa"/>
            <w:shd w:val="clear" w:color="auto" w:fill="auto"/>
          </w:tcPr>
          <w:p w14:paraId="3346083B" w14:textId="77777777" w:rsidR="00CB068C" w:rsidRPr="00A33FF3" w:rsidRDefault="00CB068C" w:rsidP="002C35D1">
            <w:pPr>
              <w:spacing w:line="240" w:lineRule="auto"/>
              <w:rPr>
                <w:rFonts w:asciiTheme="majorHAnsi" w:hAnsiTheme="majorHAnsi" w:cstheme="majorHAnsi"/>
                <w:b/>
                <w:bCs/>
                <w:color w:val="FF0000"/>
                <w:sz w:val="24"/>
                <w:szCs w:val="24"/>
              </w:rPr>
            </w:pPr>
          </w:p>
        </w:tc>
        <w:tc>
          <w:tcPr>
            <w:tcW w:w="350" w:type="dxa"/>
            <w:shd w:val="clear" w:color="auto" w:fill="auto"/>
          </w:tcPr>
          <w:p w14:paraId="20B6880B" w14:textId="77777777" w:rsidR="00CB068C" w:rsidRPr="00A33FF3" w:rsidRDefault="00CB068C" w:rsidP="002C35D1">
            <w:pPr>
              <w:spacing w:line="240" w:lineRule="auto"/>
              <w:rPr>
                <w:rFonts w:asciiTheme="majorHAnsi" w:hAnsiTheme="majorHAnsi" w:cstheme="majorHAnsi"/>
                <w:b/>
                <w:bCs/>
                <w:color w:val="FF0000"/>
                <w:sz w:val="24"/>
                <w:szCs w:val="24"/>
              </w:rPr>
            </w:pPr>
          </w:p>
        </w:tc>
      </w:tr>
    </w:tbl>
    <w:p w14:paraId="7A526FFB" w14:textId="77777777" w:rsidR="00CB068C" w:rsidRPr="00A33FF3" w:rsidRDefault="00CB068C" w:rsidP="00CB068C">
      <w:pPr>
        <w:spacing w:line="240" w:lineRule="auto"/>
        <w:jc w:val="center"/>
        <w:rPr>
          <w:rFonts w:asciiTheme="majorHAnsi" w:eastAsia="Times New Roman" w:hAnsiTheme="majorHAnsi" w:cstheme="majorHAnsi"/>
          <w:b/>
          <w:iCs/>
          <w:color w:val="0070C0"/>
          <w:sz w:val="24"/>
          <w:szCs w:val="24"/>
        </w:rPr>
      </w:pPr>
      <w:r w:rsidRPr="00A33FF3">
        <w:rPr>
          <w:rFonts w:asciiTheme="majorHAnsi" w:eastAsia="Times New Roman" w:hAnsiTheme="majorHAnsi" w:cstheme="majorHAnsi"/>
          <w:b/>
          <w:iCs/>
          <w:color w:val="0070C0"/>
          <w:sz w:val="24"/>
          <w:szCs w:val="24"/>
        </w:rPr>
        <w:t>Hướng dẫn giải</w:t>
      </w:r>
    </w:p>
    <w:p w14:paraId="479EDB55" w14:textId="77777777" w:rsidR="00CB068C" w:rsidRPr="00A33FF3" w:rsidRDefault="00CB068C" w:rsidP="00CB068C">
      <w:pPr>
        <w:spacing w:line="240" w:lineRule="auto"/>
        <w:jc w:val="both"/>
        <w:rPr>
          <w:rFonts w:asciiTheme="majorHAnsi" w:hAnsiTheme="majorHAnsi" w:cstheme="majorHAnsi"/>
          <w:i/>
          <w:color w:val="C00000"/>
          <w:sz w:val="24"/>
          <w:szCs w:val="24"/>
          <w:lang w:val="en-US"/>
        </w:rPr>
      </w:pPr>
      <w:r w:rsidRPr="00A33FF3">
        <w:rPr>
          <w:rFonts w:asciiTheme="majorHAnsi" w:hAnsiTheme="majorHAnsi" w:cstheme="majorHAnsi"/>
          <w:i/>
          <w:color w:val="C00000"/>
          <w:sz w:val="24"/>
          <w:szCs w:val="24"/>
        </w:rPr>
        <w:t>- Nhân tố tiến hóa vô hướng bao gồm: đột biến, dòng gene, phiêu bạt di truyền</w:t>
      </w:r>
      <w:r w:rsidRPr="00A33FF3">
        <w:rPr>
          <w:rFonts w:asciiTheme="majorHAnsi" w:hAnsiTheme="majorHAnsi" w:cstheme="majorHAnsi"/>
          <w:i/>
          <w:color w:val="C00000"/>
          <w:sz w:val="24"/>
          <w:szCs w:val="24"/>
          <w:lang w:val="en-US"/>
        </w:rPr>
        <w:t>.</w:t>
      </w:r>
    </w:p>
    <w:p w14:paraId="34511C21" w14:textId="77777777" w:rsidR="00CB068C" w:rsidRPr="00A33FF3" w:rsidRDefault="00CB068C" w:rsidP="00CB068C">
      <w:pPr>
        <w:spacing w:line="240" w:lineRule="auto"/>
        <w:jc w:val="both"/>
        <w:rPr>
          <w:rFonts w:asciiTheme="majorHAnsi" w:eastAsia="Times New Roman" w:hAnsiTheme="majorHAnsi" w:cstheme="majorHAnsi"/>
          <w:iCs/>
          <w:sz w:val="24"/>
          <w:szCs w:val="24"/>
          <w:lang w:val="en-US"/>
        </w:rPr>
      </w:pPr>
      <w:r w:rsidRPr="00A33FF3">
        <w:rPr>
          <w:rFonts w:asciiTheme="majorHAnsi" w:eastAsia="Times New Roman" w:hAnsiTheme="majorHAnsi" w:cstheme="majorHAnsi"/>
          <w:b/>
          <w:iCs/>
          <w:sz w:val="24"/>
          <w:szCs w:val="24"/>
        </w:rPr>
        <w:t>Câu 2.</w:t>
      </w:r>
      <w:r w:rsidRPr="00A33FF3">
        <w:rPr>
          <w:rFonts w:asciiTheme="majorHAnsi" w:eastAsia="Times New Roman" w:hAnsiTheme="majorHAnsi" w:cstheme="majorHAnsi"/>
          <w:iCs/>
          <w:sz w:val="24"/>
          <w:szCs w:val="24"/>
        </w:rPr>
        <w:t xml:space="preserve"> Một loài thực vật, màu hoa do hai cặp gene (A, a) và (B, b) quy định; gene (D, d) quy định hình dạng quả. Thế hệ P: Cây hoa đỏ, quả dài tự thụ phấn thu được 56,25% hoa đỏ, quả dài: 18,75% cây hoa vàng, quả dài: 18,75% cây hoa vàng, quả ngắn: 6,25% cây hoa trắng, quả ngắn. Biết không có đột biến xảy ra. Tính theo lí thuyết, có tối đa bao nhiêu loại phép lai </w:t>
      </w:r>
      <w:r w:rsidRPr="00A33FF3">
        <w:rPr>
          <w:rFonts w:asciiTheme="majorHAnsi" w:eastAsia="Times New Roman" w:hAnsiTheme="majorHAnsi" w:cstheme="majorHAnsi"/>
          <w:iCs/>
          <w:sz w:val="24"/>
          <w:szCs w:val="24"/>
          <w:lang w:val="en-US"/>
        </w:rPr>
        <w:t xml:space="preserve">giữa cây P với cây khác cùng loài, </w:t>
      </w:r>
      <w:r w:rsidRPr="00A33FF3">
        <w:rPr>
          <w:rFonts w:asciiTheme="majorHAnsi" w:eastAsia="Times New Roman" w:hAnsiTheme="majorHAnsi" w:cstheme="majorHAnsi"/>
          <w:iCs/>
          <w:sz w:val="24"/>
          <w:szCs w:val="24"/>
        </w:rPr>
        <w:t>đời con lai F</w:t>
      </w:r>
      <w:r w:rsidRPr="00A33FF3">
        <w:rPr>
          <w:rFonts w:asciiTheme="majorHAnsi" w:eastAsia="Times New Roman" w:hAnsiTheme="majorHAnsi" w:cstheme="majorHAnsi"/>
          <w:iCs/>
          <w:sz w:val="24"/>
          <w:szCs w:val="24"/>
          <w:vertAlign w:val="subscript"/>
        </w:rPr>
        <w:t>1</w:t>
      </w:r>
      <w:r w:rsidRPr="00A33FF3">
        <w:rPr>
          <w:rFonts w:asciiTheme="majorHAnsi" w:eastAsia="Times New Roman" w:hAnsiTheme="majorHAnsi" w:cstheme="majorHAnsi"/>
          <w:iCs/>
          <w:sz w:val="24"/>
          <w:szCs w:val="24"/>
        </w:rPr>
        <w:t xml:space="preserve"> ở mỗi phép lai đều cho 25% cây hoa vàng, quả dài</w:t>
      </w:r>
      <w:r w:rsidRPr="00A33FF3">
        <w:rPr>
          <w:rFonts w:asciiTheme="majorHAnsi" w:eastAsia="Times New Roman" w:hAnsiTheme="majorHAnsi" w:cstheme="majorHAnsi"/>
          <w:iCs/>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CB068C" w:rsidRPr="00A33FF3" w14:paraId="649D2397" w14:textId="77777777" w:rsidTr="002C35D1">
        <w:trPr>
          <w:trHeight w:val="359"/>
        </w:trPr>
        <w:tc>
          <w:tcPr>
            <w:tcW w:w="1274" w:type="dxa"/>
            <w:shd w:val="clear" w:color="auto" w:fill="auto"/>
          </w:tcPr>
          <w:p w14:paraId="26B0E612" w14:textId="77777777" w:rsidR="00CB068C" w:rsidRPr="00A33FF3" w:rsidRDefault="00CB068C" w:rsidP="002C35D1">
            <w:pPr>
              <w:spacing w:line="240" w:lineRule="auto"/>
              <w:rPr>
                <w:rFonts w:asciiTheme="majorHAnsi" w:hAnsiTheme="majorHAnsi" w:cstheme="majorHAnsi"/>
                <w:b/>
                <w:bCs/>
                <w:sz w:val="24"/>
                <w:szCs w:val="24"/>
              </w:rPr>
            </w:pPr>
            <w:r w:rsidRPr="00A33FF3">
              <w:rPr>
                <w:rFonts w:asciiTheme="majorHAnsi" w:hAnsiTheme="majorHAnsi" w:cstheme="majorHAnsi"/>
                <w:b/>
                <w:bCs/>
                <w:sz w:val="24"/>
                <w:szCs w:val="24"/>
              </w:rPr>
              <w:t>Đáp án:</w:t>
            </w:r>
          </w:p>
        </w:tc>
        <w:tc>
          <w:tcPr>
            <w:tcW w:w="422" w:type="dxa"/>
            <w:shd w:val="clear" w:color="auto" w:fill="auto"/>
          </w:tcPr>
          <w:p w14:paraId="6B771056" w14:textId="77777777" w:rsidR="00CB068C" w:rsidRPr="00A33FF3" w:rsidRDefault="00CB068C" w:rsidP="002C35D1">
            <w:pPr>
              <w:spacing w:line="240" w:lineRule="auto"/>
              <w:rPr>
                <w:rFonts w:asciiTheme="majorHAnsi" w:hAnsiTheme="majorHAnsi" w:cstheme="majorHAnsi"/>
                <w:b/>
                <w:bCs/>
                <w:color w:val="FF0000"/>
                <w:sz w:val="24"/>
                <w:szCs w:val="24"/>
                <w:lang w:val="en-US"/>
              </w:rPr>
            </w:pPr>
            <w:r w:rsidRPr="00A33FF3">
              <w:rPr>
                <w:rFonts w:asciiTheme="majorHAnsi" w:hAnsiTheme="majorHAnsi" w:cstheme="majorHAnsi"/>
                <w:b/>
                <w:bCs/>
                <w:color w:val="FF0000"/>
                <w:sz w:val="24"/>
                <w:szCs w:val="24"/>
                <w:lang w:val="en-US"/>
              </w:rPr>
              <w:t>7</w:t>
            </w:r>
          </w:p>
        </w:tc>
        <w:tc>
          <w:tcPr>
            <w:tcW w:w="426" w:type="dxa"/>
            <w:shd w:val="clear" w:color="auto" w:fill="auto"/>
          </w:tcPr>
          <w:p w14:paraId="51BA9E3D" w14:textId="77777777" w:rsidR="00CB068C" w:rsidRPr="00A33FF3" w:rsidRDefault="00CB068C" w:rsidP="002C35D1">
            <w:pPr>
              <w:spacing w:line="240" w:lineRule="auto"/>
              <w:rPr>
                <w:rFonts w:asciiTheme="majorHAnsi" w:hAnsiTheme="majorHAnsi" w:cstheme="majorHAnsi"/>
                <w:b/>
                <w:bCs/>
                <w:color w:val="FF0000"/>
                <w:sz w:val="24"/>
                <w:szCs w:val="24"/>
                <w:lang w:val="en-US"/>
              </w:rPr>
            </w:pPr>
          </w:p>
        </w:tc>
        <w:tc>
          <w:tcPr>
            <w:tcW w:w="425" w:type="dxa"/>
            <w:shd w:val="clear" w:color="auto" w:fill="auto"/>
          </w:tcPr>
          <w:p w14:paraId="7F5572AE" w14:textId="77777777" w:rsidR="00CB068C" w:rsidRPr="00A33FF3" w:rsidRDefault="00CB068C" w:rsidP="002C35D1">
            <w:pPr>
              <w:spacing w:line="240" w:lineRule="auto"/>
              <w:rPr>
                <w:rFonts w:asciiTheme="majorHAnsi" w:hAnsiTheme="majorHAnsi" w:cstheme="majorHAnsi"/>
                <w:b/>
                <w:bCs/>
                <w:color w:val="FF0000"/>
                <w:sz w:val="24"/>
                <w:szCs w:val="24"/>
              </w:rPr>
            </w:pPr>
          </w:p>
        </w:tc>
        <w:tc>
          <w:tcPr>
            <w:tcW w:w="350" w:type="dxa"/>
            <w:shd w:val="clear" w:color="auto" w:fill="auto"/>
          </w:tcPr>
          <w:p w14:paraId="0C1D8C54" w14:textId="77777777" w:rsidR="00CB068C" w:rsidRPr="00A33FF3" w:rsidRDefault="00CB068C" w:rsidP="002C35D1">
            <w:pPr>
              <w:spacing w:line="240" w:lineRule="auto"/>
              <w:rPr>
                <w:rFonts w:asciiTheme="majorHAnsi" w:hAnsiTheme="majorHAnsi" w:cstheme="majorHAnsi"/>
                <w:b/>
                <w:bCs/>
                <w:color w:val="FF0000"/>
                <w:sz w:val="24"/>
                <w:szCs w:val="24"/>
              </w:rPr>
            </w:pPr>
          </w:p>
        </w:tc>
      </w:tr>
    </w:tbl>
    <w:p w14:paraId="7B6B5715" w14:textId="77777777" w:rsidR="00CB068C" w:rsidRPr="00A33FF3" w:rsidRDefault="00CB068C" w:rsidP="00CB068C">
      <w:pPr>
        <w:spacing w:line="240" w:lineRule="auto"/>
        <w:jc w:val="center"/>
        <w:rPr>
          <w:rFonts w:asciiTheme="majorHAnsi" w:eastAsia="Times New Roman" w:hAnsiTheme="majorHAnsi" w:cstheme="majorHAnsi"/>
          <w:b/>
          <w:iCs/>
          <w:color w:val="0070C0"/>
          <w:sz w:val="24"/>
          <w:szCs w:val="24"/>
        </w:rPr>
      </w:pPr>
      <w:r w:rsidRPr="00A33FF3">
        <w:rPr>
          <w:rFonts w:asciiTheme="majorHAnsi" w:eastAsia="Times New Roman" w:hAnsiTheme="majorHAnsi" w:cstheme="majorHAnsi"/>
          <w:b/>
          <w:iCs/>
          <w:color w:val="0070C0"/>
          <w:sz w:val="24"/>
          <w:szCs w:val="24"/>
        </w:rPr>
        <w:t>Hướng dẫn giải</w:t>
      </w:r>
    </w:p>
    <w:p w14:paraId="5FF8AACD"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 xml:space="preserve">- </w:t>
      </w:r>
      <w:r w:rsidRPr="00A33FF3">
        <w:rPr>
          <w:rFonts w:asciiTheme="majorHAnsi" w:eastAsia="Times New Roman" w:hAnsiTheme="majorHAnsi" w:cstheme="majorHAnsi"/>
          <w:i/>
          <w:iCs/>
          <w:color w:val="C00000"/>
          <w:sz w:val="24"/>
          <w:szCs w:val="24"/>
        </w:rPr>
        <w:t>Tỉ lệ F</w:t>
      </w:r>
      <w:r w:rsidRPr="00A33FF3">
        <w:rPr>
          <w:rFonts w:asciiTheme="majorHAnsi" w:eastAsia="Times New Roman" w:hAnsiTheme="majorHAnsi" w:cstheme="majorHAnsi"/>
          <w:i/>
          <w:iCs/>
          <w:color w:val="C00000"/>
          <w:sz w:val="24"/>
          <w:szCs w:val="24"/>
          <w:vertAlign w:val="subscript"/>
        </w:rPr>
        <w:t>1</w:t>
      </w:r>
      <w:r w:rsidRPr="00A33FF3">
        <w:rPr>
          <w:rFonts w:asciiTheme="majorHAnsi" w:eastAsia="Times New Roman" w:hAnsiTheme="majorHAnsi" w:cstheme="majorHAnsi"/>
          <w:i/>
          <w:iCs/>
          <w:color w:val="C00000"/>
          <w:sz w:val="24"/>
          <w:szCs w:val="24"/>
        </w:rPr>
        <w:t>: 9 đỏ: 6 vàng: 1 trắng; 3 dài: 1 ngắn --&gt; P Dị hợp 3 cặp gene (Aa, Bb, Dd)</w:t>
      </w:r>
    </w:p>
    <w:p w14:paraId="61BD6325" w14:textId="77777777" w:rsidR="00CB068C" w:rsidRPr="00A33FF3" w:rsidRDefault="00CB068C" w:rsidP="00CB068C">
      <w:pPr>
        <w:spacing w:line="240" w:lineRule="auto"/>
        <w:jc w:val="both"/>
        <w:rPr>
          <w:rFonts w:asciiTheme="majorHAnsi" w:eastAsia="Times New Roman" w:hAnsiTheme="majorHAnsi" w:cstheme="majorHAnsi"/>
          <w:i/>
          <w:iCs/>
          <w:color w:val="C00000"/>
          <w:sz w:val="24"/>
          <w:szCs w:val="24"/>
        </w:rPr>
      </w:pPr>
      <w:r w:rsidRPr="00A33FF3">
        <w:rPr>
          <w:rFonts w:asciiTheme="majorHAnsi" w:eastAsia="Times New Roman" w:hAnsiTheme="majorHAnsi" w:cstheme="majorHAnsi"/>
          <w:i/>
          <w:iCs/>
          <w:color w:val="C00000"/>
          <w:sz w:val="24"/>
          <w:szCs w:val="24"/>
        </w:rPr>
        <w:lastRenderedPageBreak/>
        <w:t>- Nếu các gene phân li độc lập thì đời con sẽ có tỉ lệ kiểu hình (9:6:1)(3:1) khác với đề bài --&gt;1 trong 2 cặp gene quy định màu sắc quả liên kết với cặp gene Dd quy định kích thước quả.</w:t>
      </w:r>
    </w:p>
    <w:p w14:paraId="39917921" w14:textId="77777777" w:rsidR="00CB068C" w:rsidRPr="00A33FF3" w:rsidRDefault="00CB068C" w:rsidP="00CB068C">
      <w:pPr>
        <w:spacing w:line="240" w:lineRule="auto"/>
        <w:jc w:val="both"/>
        <w:rPr>
          <w:rFonts w:asciiTheme="majorHAnsi" w:eastAsia="Times New Roman" w:hAnsiTheme="majorHAnsi" w:cstheme="majorHAnsi"/>
          <w:i/>
          <w:iCs/>
          <w:color w:val="C00000"/>
          <w:sz w:val="24"/>
          <w:szCs w:val="24"/>
        </w:rPr>
      </w:pPr>
      <w:r w:rsidRPr="00A33FF3">
        <w:rPr>
          <w:rFonts w:asciiTheme="majorHAnsi" w:eastAsia="Times New Roman" w:hAnsiTheme="majorHAnsi" w:cstheme="majorHAnsi"/>
          <w:i/>
          <w:iCs/>
          <w:color w:val="C00000"/>
          <w:sz w:val="24"/>
          <w:szCs w:val="24"/>
        </w:rPr>
        <w:t>- Giả sử cặp Aa và Dd cùng nằm trên 1 cặp nhiễm sắc thể. F</w:t>
      </w:r>
      <w:r w:rsidRPr="00A33FF3">
        <w:rPr>
          <w:rFonts w:asciiTheme="majorHAnsi" w:eastAsia="Times New Roman" w:hAnsiTheme="majorHAnsi" w:cstheme="majorHAnsi"/>
          <w:i/>
          <w:iCs/>
          <w:color w:val="C00000"/>
          <w:sz w:val="24"/>
          <w:szCs w:val="24"/>
          <w:vertAlign w:val="subscript"/>
        </w:rPr>
        <w:t>1</w:t>
      </w:r>
      <w:r w:rsidRPr="00A33FF3">
        <w:rPr>
          <w:rFonts w:asciiTheme="majorHAnsi" w:eastAsia="Times New Roman" w:hAnsiTheme="majorHAnsi" w:cstheme="majorHAnsi"/>
          <w:i/>
          <w:iCs/>
          <w:color w:val="C00000"/>
          <w:sz w:val="24"/>
          <w:szCs w:val="24"/>
        </w:rPr>
        <w:t xml:space="preserve"> xuất hiện kiểu hình trắng, ngắn và F</w:t>
      </w:r>
      <w:r w:rsidRPr="00A33FF3">
        <w:rPr>
          <w:rFonts w:asciiTheme="majorHAnsi" w:eastAsia="Times New Roman" w:hAnsiTheme="majorHAnsi" w:cstheme="majorHAnsi"/>
          <w:i/>
          <w:iCs/>
          <w:color w:val="C00000"/>
          <w:sz w:val="24"/>
          <w:szCs w:val="24"/>
          <w:vertAlign w:val="subscript"/>
        </w:rPr>
        <w:t>1</w:t>
      </w:r>
      <w:r w:rsidRPr="00A33FF3">
        <w:rPr>
          <w:rFonts w:asciiTheme="majorHAnsi" w:eastAsia="Times New Roman" w:hAnsiTheme="majorHAnsi" w:cstheme="majorHAnsi"/>
          <w:i/>
          <w:iCs/>
          <w:color w:val="C00000"/>
          <w:sz w:val="24"/>
          <w:szCs w:val="24"/>
        </w:rPr>
        <w:t xml:space="preserve"> phân li tỉ lệ kiểu hình chung 2 tính trạng là 9:3:3:1 = (3:1)(3:1) → các gene cùng nằm trên 1 NST không xảy ra hoán vị gene, kiểu gene của P: </w:t>
      </w:r>
      <w:r w:rsidRPr="00A33FF3">
        <w:rPr>
          <w:rFonts w:asciiTheme="majorHAnsi" w:eastAsia="Times New Roman" w:hAnsiTheme="majorHAnsi" w:cstheme="majorHAnsi"/>
          <w:i/>
          <w:iCs/>
          <w:color w:val="C00000"/>
          <w:position w:val="-24"/>
          <w:sz w:val="24"/>
          <w:szCs w:val="24"/>
        </w:rPr>
        <w:object w:dxaOrig="460" w:dyaOrig="620" w14:anchorId="439AB953">
          <v:shape id="_x0000_i1050" type="#_x0000_t75" alt="" style="width:24.15pt;height:31.65pt" o:ole="">
            <v:imagedata r:id="rId65" o:title=""/>
          </v:shape>
          <o:OLEObject Type="Embed" ProgID="Equation.DSMT4" ShapeID="_x0000_i1050" DrawAspect="Content" ObjectID="_1797992542" r:id="rId66"/>
        </w:object>
      </w:r>
      <w:r w:rsidRPr="00A33FF3">
        <w:rPr>
          <w:rFonts w:asciiTheme="majorHAnsi" w:eastAsia="Times New Roman" w:hAnsiTheme="majorHAnsi" w:cstheme="majorHAnsi"/>
          <w:i/>
          <w:iCs/>
          <w:color w:val="C00000"/>
          <w:sz w:val="24"/>
          <w:szCs w:val="24"/>
        </w:rPr>
        <w:t>Bb.</w:t>
      </w:r>
    </w:p>
    <w:p w14:paraId="1CE0B60A" w14:textId="77777777" w:rsidR="00CB068C" w:rsidRPr="00A33FF3" w:rsidRDefault="00CB068C" w:rsidP="00CB068C">
      <w:pPr>
        <w:spacing w:line="240" w:lineRule="auto"/>
        <w:jc w:val="both"/>
        <w:rPr>
          <w:rFonts w:asciiTheme="majorHAnsi" w:eastAsia="Times New Roman" w:hAnsiTheme="majorHAnsi" w:cstheme="majorHAnsi"/>
          <w:i/>
          <w:iCs/>
          <w:color w:val="C00000"/>
          <w:sz w:val="24"/>
          <w:szCs w:val="24"/>
        </w:rPr>
      </w:pPr>
      <w:r w:rsidRPr="00A33FF3">
        <w:rPr>
          <w:rFonts w:asciiTheme="majorHAnsi" w:eastAsia="Times New Roman" w:hAnsiTheme="majorHAnsi" w:cstheme="majorHAnsi"/>
          <w:i/>
          <w:iCs/>
          <w:color w:val="C00000"/>
          <w:sz w:val="24"/>
          <w:szCs w:val="24"/>
        </w:rPr>
        <w:t>- Cho cây P lai với các cây khác, xuất hiện 25% hoa vàng, quả dài (A-bbD- hoặc aaB-D-)</w:t>
      </w:r>
    </w:p>
    <w:p w14:paraId="73B4694F" w14:textId="77777777" w:rsidR="00CB068C" w:rsidRPr="00A33FF3" w:rsidRDefault="00CB068C" w:rsidP="00CB068C">
      <w:pPr>
        <w:spacing w:line="240" w:lineRule="auto"/>
        <w:jc w:val="both"/>
        <w:rPr>
          <w:rFonts w:asciiTheme="majorHAnsi" w:eastAsia="Times New Roman" w:hAnsiTheme="majorHAnsi" w:cstheme="majorHAnsi"/>
          <w:i/>
          <w:iCs/>
          <w:color w:val="C00000"/>
          <w:sz w:val="24"/>
          <w:szCs w:val="24"/>
        </w:rPr>
      </w:pPr>
      <w:r w:rsidRPr="00A33FF3">
        <w:rPr>
          <w:rFonts w:asciiTheme="majorHAnsi" w:eastAsia="Times New Roman" w:hAnsiTheme="majorHAnsi" w:cstheme="majorHAnsi"/>
          <w:i/>
          <w:iCs/>
          <w:color w:val="C00000"/>
          <w:sz w:val="24"/>
          <w:szCs w:val="24"/>
        </w:rPr>
        <w:t>+ TH</w:t>
      </w:r>
      <w:r w:rsidRPr="00A33FF3">
        <w:rPr>
          <w:rFonts w:asciiTheme="majorHAnsi" w:eastAsia="Times New Roman" w:hAnsiTheme="majorHAnsi" w:cstheme="majorHAnsi"/>
          <w:i/>
          <w:iCs/>
          <w:color w:val="C00000"/>
          <w:sz w:val="24"/>
          <w:szCs w:val="24"/>
          <w:vertAlign w:val="subscript"/>
        </w:rPr>
        <w:t>1</w:t>
      </w:r>
      <w:r w:rsidRPr="00A33FF3">
        <w:rPr>
          <w:rFonts w:asciiTheme="majorHAnsi" w:eastAsia="Times New Roman" w:hAnsiTheme="majorHAnsi" w:cstheme="majorHAnsi"/>
          <w:i/>
          <w:iCs/>
          <w:color w:val="C00000"/>
          <w:sz w:val="24"/>
          <w:szCs w:val="24"/>
        </w:rPr>
        <w:t>: Hoa vàng quả dài có kiểu gene A-bbD</w:t>
      </w:r>
      <w:r w:rsidRPr="00A33FF3">
        <w:rPr>
          <w:rFonts w:asciiTheme="majorHAnsi" w:eastAsia="Times New Roman" w:hAnsiTheme="majorHAnsi" w:cstheme="majorHAnsi"/>
          <w:i/>
          <w:iCs/>
          <w:color w:val="C00000"/>
          <w:sz w:val="24"/>
          <w:szCs w:val="24"/>
          <w:lang w:val="en-US"/>
        </w:rPr>
        <w:t>-</w:t>
      </w:r>
      <w:r w:rsidRPr="00A33FF3">
        <w:rPr>
          <w:rFonts w:asciiTheme="majorHAnsi" w:eastAsia="Times New Roman" w:hAnsiTheme="majorHAnsi" w:cstheme="majorHAnsi"/>
          <w:i/>
          <w:iCs/>
          <w:color w:val="C00000"/>
          <w:sz w:val="24"/>
          <w:szCs w:val="24"/>
        </w:rPr>
        <w:t>.</w:t>
      </w:r>
    </w:p>
    <w:p w14:paraId="6B38E712" w14:textId="77777777" w:rsidR="00CB068C" w:rsidRPr="00A33FF3" w:rsidRDefault="00CB068C" w:rsidP="00CB068C">
      <w:pPr>
        <w:spacing w:line="240" w:lineRule="auto"/>
        <w:ind w:firstLine="720"/>
        <w:jc w:val="both"/>
        <w:rPr>
          <w:rFonts w:asciiTheme="majorHAnsi" w:eastAsia="Times New Roman" w:hAnsiTheme="majorHAnsi" w:cstheme="majorHAnsi"/>
          <w:i/>
          <w:iCs/>
          <w:color w:val="C00000"/>
          <w:sz w:val="24"/>
          <w:szCs w:val="24"/>
        </w:rPr>
      </w:pPr>
      <w:r w:rsidRPr="00A33FF3">
        <w:rPr>
          <w:rFonts w:asciiTheme="majorHAnsi" w:eastAsia="Times New Roman" w:hAnsiTheme="majorHAnsi" w:cstheme="majorHAnsi"/>
          <w:i/>
          <w:iCs/>
          <w:color w:val="C00000"/>
          <w:sz w:val="24"/>
          <w:szCs w:val="24"/>
        </w:rPr>
        <w:t>Ở F</w:t>
      </w:r>
      <w:r w:rsidRPr="00A33FF3">
        <w:rPr>
          <w:rFonts w:asciiTheme="majorHAnsi" w:eastAsia="Times New Roman" w:hAnsiTheme="majorHAnsi" w:cstheme="majorHAnsi"/>
          <w:i/>
          <w:iCs/>
          <w:color w:val="C00000"/>
          <w:sz w:val="24"/>
          <w:szCs w:val="24"/>
          <w:vertAlign w:val="subscript"/>
        </w:rPr>
        <w:t xml:space="preserve">2 </w:t>
      </w:r>
      <w:r w:rsidRPr="00A33FF3">
        <w:rPr>
          <w:rFonts w:asciiTheme="majorHAnsi" w:eastAsia="Times New Roman" w:hAnsiTheme="majorHAnsi" w:cstheme="majorHAnsi"/>
          <w:i/>
          <w:iCs/>
          <w:color w:val="C00000"/>
          <w:sz w:val="24"/>
          <w:szCs w:val="24"/>
        </w:rPr>
        <w:t>xuất hiện bb, mà cây P có kiểu gene Bb --&gt; cây đem lai với cây P phải có kiểu gene Bb hoặc bb. Có 2 trường hợp có thể xảy ra:</w:t>
      </w:r>
    </w:p>
    <w:p w14:paraId="0105829F" w14:textId="77777777" w:rsidR="00CB068C" w:rsidRPr="00A33FF3" w:rsidRDefault="00CB068C" w:rsidP="00CB068C">
      <w:pPr>
        <w:spacing w:line="240" w:lineRule="auto"/>
        <w:ind w:firstLine="720"/>
        <w:jc w:val="both"/>
        <w:rPr>
          <w:rFonts w:asciiTheme="majorHAnsi" w:eastAsia="Times New Roman" w:hAnsiTheme="majorHAnsi" w:cstheme="majorHAnsi"/>
          <w:i/>
          <w:iCs/>
          <w:color w:val="C00000"/>
          <w:sz w:val="24"/>
          <w:szCs w:val="24"/>
          <w:lang w:val="en-US"/>
        </w:rPr>
      </w:pPr>
      <w:r w:rsidRPr="00A33FF3">
        <w:rPr>
          <w:rFonts w:asciiTheme="majorHAnsi" w:eastAsia="Times New Roman" w:hAnsiTheme="majorHAnsi" w:cstheme="majorHAnsi"/>
          <w:i/>
          <w:iCs/>
          <w:color w:val="C00000"/>
          <w:sz w:val="24"/>
          <w:szCs w:val="24"/>
        </w:rPr>
        <w:t xml:space="preserve">Bb x Bb --&gt; 25%bb --&gt; A-D- = 100% </w:t>
      </w:r>
      <w:r w:rsidRPr="00A33FF3">
        <w:rPr>
          <w:rFonts w:asciiTheme="majorHAnsi" w:eastAsia="Times New Roman" w:hAnsiTheme="majorHAnsi" w:cstheme="majorHAnsi"/>
          <w:i/>
          <w:iCs/>
          <w:color w:val="C00000"/>
          <w:sz w:val="24"/>
          <w:szCs w:val="24"/>
        </w:rPr>
        <w:sym w:font="Wingdings" w:char="F0E0"/>
      </w:r>
      <w:r w:rsidRPr="00A33FF3">
        <w:rPr>
          <w:rFonts w:asciiTheme="majorHAnsi" w:eastAsia="Times New Roman" w:hAnsiTheme="majorHAnsi" w:cstheme="majorHAnsi"/>
          <w:i/>
          <w:iCs/>
          <w:color w:val="C00000"/>
          <w:sz w:val="24"/>
          <w:szCs w:val="24"/>
        </w:rPr>
        <w:t xml:space="preserve"> Có 1 phép l</w:t>
      </w:r>
      <w:r w:rsidRPr="00A33FF3">
        <w:rPr>
          <w:rFonts w:asciiTheme="majorHAnsi" w:eastAsia="Times New Roman" w:hAnsiTheme="majorHAnsi" w:cstheme="majorHAnsi"/>
          <w:i/>
          <w:iCs/>
          <w:color w:val="C00000"/>
          <w:sz w:val="24"/>
          <w:szCs w:val="24"/>
          <w:lang w:val="en-US"/>
        </w:rPr>
        <w:t>ai</w:t>
      </w:r>
      <w:r w:rsidRPr="00A33FF3">
        <w:rPr>
          <w:rFonts w:asciiTheme="majorHAnsi" w:eastAsia="Times New Roman" w:hAnsiTheme="majorHAnsi" w:cstheme="majorHAnsi"/>
          <w:i/>
          <w:iCs/>
          <w:color w:val="C00000"/>
          <w:sz w:val="24"/>
          <w:szCs w:val="24"/>
        </w:rPr>
        <w:t xml:space="preserve"> : </w:t>
      </w:r>
      <w:r w:rsidRPr="00A33FF3">
        <w:rPr>
          <w:rFonts w:asciiTheme="majorHAnsi" w:eastAsia="Times New Roman" w:hAnsiTheme="majorHAnsi" w:cstheme="majorHAnsi"/>
          <w:i/>
          <w:iCs/>
          <w:color w:val="C00000"/>
          <w:position w:val="-24"/>
          <w:sz w:val="24"/>
          <w:szCs w:val="24"/>
        </w:rPr>
        <w:object w:dxaOrig="460" w:dyaOrig="620" w14:anchorId="21C472EE">
          <v:shape id="_x0000_i1051" type="#_x0000_t75" alt="" style="width:24.15pt;height:31.65pt" o:ole="">
            <v:imagedata r:id="rId65" o:title=""/>
          </v:shape>
          <o:OLEObject Type="Embed" ProgID="Equation.DSMT4" ShapeID="_x0000_i1051" DrawAspect="Content" ObjectID="_1797992543" r:id="rId67"/>
        </w:object>
      </w:r>
      <w:r w:rsidRPr="00A33FF3">
        <w:rPr>
          <w:rFonts w:asciiTheme="majorHAnsi" w:eastAsia="Times New Roman" w:hAnsiTheme="majorHAnsi" w:cstheme="majorHAnsi"/>
          <w:i/>
          <w:iCs/>
          <w:color w:val="C00000"/>
          <w:sz w:val="24"/>
          <w:szCs w:val="24"/>
        </w:rPr>
        <w:t xml:space="preserve">Bb x </w:t>
      </w:r>
      <w:r w:rsidRPr="00A33FF3">
        <w:rPr>
          <w:rFonts w:asciiTheme="majorHAnsi" w:eastAsia="Times New Roman" w:hAnsiTheme="majorHAnsi" w:cstheme="majorHAnsi"/>
          <w:i/>
          <w:iCs/>
          <w:color w:val="C00000"/>
          <w:position w:val="-24"/>
          <w:sz w:val="24"/>
          <w:szCs w:val="24"/>
        </w:rPr>
        <w:object w:dxaOrig="460" w:dyaOrig="620" w14:anchorId="0879DCC5">
          <v:shape id="_x0000_i1052" type="#_x0000_t75" alt="" style="width:24.15pt;height:31.65pt" o:ole="">
            <v:imagedata r:id="rId68" o:title=""/>
          </v:shape>
          <o:OLEObject Type="Embed" ProgID="Equation.DSMT4" ShapeID="_x0000_i1052" DrawAspect="Content" ObjectID="_1797992544" r:id="rId69"/>
        </w:object>
      </w:r>
      <w:r w:rsidRPr="00A33FF3">
        <w:rPr>
          <w:rFonts w:asciiTheme="majorHAnsi" w:eastAsia="Times New Roman" w:hAnsiTheme="majorHAnsi" w:cstheme="majorHAnsi"/>
          <w:i/>
          <w:iCs/>
          <w:color w:val="C00000"/>
          <w:sz w:val="24"/>
          <w:szCs w:val="24"/>
        </w:rPr>
        <w:t>Bb.</w:t>
      </w:r>
      <w:r w:rsidRPr="00A33FF3">
        <w:rPr>
          <w:rFonts w:asciiTheme="majorHAnsi" w:eastAsia="Times New Roman" w:hAnsiTheme="majorHAnsi" w:cstheme="majorHAnsi"/>
          <w:i/>
          <w:iCs/>
          <w:color w:val="C00000"/>
          <w:sz w:val="24"/>
          <w:szCs w:val="24"/>
          <w:lang w:val="en-US"/>
        </w:rPr>
        <w:t>(I)</w:t>
      </w:r>
    </w:p>
    <w:p w14:paraId="4B70C296" w14:textId="77777777" w:rsidR="00CB068C" w:rsidRPr="00A33FF3" w:rsidRDefault="00CB068C" w:rsidP="00CB068C">
      <w:pPr>
        <w:spacing w:line="240" w:lineRule="auto"/>
        <w:ind w:firstLine="720"/>
        <w:jc w:val="both"/>
        <w:rPr>
          <w:rFonts w:asciiTheme="majorHAnsi" w:eastAsia="Times New Roman" w:hAnsiTheme="majorHAnsi" w:cstheme="majorHAnsi"/>
          <w:i/>
          <w:iCs/>
          <w:color w:val="C00000"/>
          <w:sz w:val="24"/>
          <w:szCs w:val="24"/>
        </w:rPr>
      </w:pPr>
      <w:r w:rsidRPr="00A33FF3">
        <w:rPr>
          <w:rFonts w:asciiTheme="majorHAnsi" w:eastAsia="Times New Roman" w:hAnsiTheme="majorHAnsi" w:cstheme="majorHAnsi"/>
          <w:i/>
          <w:iCs/>
          <w:color w:val="C00000"/>
          <w:sz w:val="24"/>
          <w:szCs w:val="24"/>
        </w:rPr>
        <w:t xml:space="preserve">Bb x bb --&gt; 50%bb --&gt; A-D- = 50% </w:t>
      </w:r>
      <w:r w:rsidRPr="00A33FF3">
        <w:rPr>
          <w:rFonts w:asciiTheme="majorHAnsi" w:eastAsia="Times New Roman" w:hAnsiTheme="majorHAnsi" w:cstheme="majorHAnsi"/>
          <w:i/>
          <w:iCs/>
          <w:color w:val="C00000"/>
          <w:sz w:val="24"/>
          <w:szCs w:val="24"/>
        </w:rPr>
        <w:sym w:font="Wingdings" w:char="F0E0"/>
      </w:r>
      <w:r w:rsidRPr="00A33FF3">
        <w:rPr>
          <w:rFonts w:asciiTheme="majorHAnsi" w:eastAsia="Times New Roman" w:hAnsiTheme="majorHAnsi" w:cstheme="majorHAnsi"/>
          <w:i/>
          <w:iCs/>
          <w:color w:val="C00000"/>
          <w:sz w:val="24"/>
          <w:szCs w:val="24"/>
        </w:rPr>
        <w:t xml:space="preserve"> Có 6 phép lai : </w:t>
      </w:r>
    </w:p>
    <w:p w14:paraId="3FE5D081" w14:textId="77777777" w:rsidR="00CB068C" w:rsidRPr="00A33FF3" w:rsidRDefault="00CB068C" w:rsidP="00CB068C">
      <w:pPr>
        <w:spacing w:line="240" w:lineRule="auto"/>
        <w:ind w:firstLine="720"/>
        <w:jc w:val="both"/>
        <w:rPr>
          <w:rFonts w:asciiTheme="majorHAnsi" w:eastAsia="Times New Roman" w:hAnsiTheme="majorHAnsi" w:cstheme="majorHAnsi"/>
          <w:i/>
          <w:iCs/>
          <w:color w:val="C00000"/>
          <w:sz w:val="24"/>
          <w:szCs w:val="24"/>
          <w:lang w:val="en-US"/>
        </w:rPr>
      </w:pPr>
      <w:r w:rsidRPr="00A33FF3">
        <w:rPr>
          <w:rFonts w:asciiTheme="majorHAnsi" w:eastAsia="Times New Roman" w:hAnsiTheme="majorHAnsi" w:cstheme="majorHAnsi"/>
          <w:i/>
          <w:iCs/>
          <w:color w:val="C00000"/>
          <w:position w:val="-24"/>
          <w:sz w:val="24"/>
          <w:szCs w:val="24"/>
        </w:rPr>
        <w:object w:dxaOrig="460" w:dyaOrig="620" w14:anchorId="46172FE8">
          <v:shape id="_x0000_i1053" type="#_x0000_t75" alt="" style="width:24.15pt;height:31.65pt" o:ole="">
            <v:imagedata r:id="rId65" o:title=""/>
          </v:shape>
          <o:OLEObject Type="Embed" ProgID="Equation.DSMT4" ShapeID="_x0000_i1053" DrawAspect="Content" ObjectID="_1797992545" r:id="rId70"/>
        </w:object>
      </w:r>
      <w:r w:rsidRPr="00A33FF3">
        <w:rPr>
          <w:rFonts w:asciiTheme="majorHAnsi" w:eastAsia="Times New Roman" w:hAnsiTheme="majorHAnsi" w:cstheme="majorHAnsi"/>
          <w:i/>
          <w:iCs/>
          <w:color w:val="C00000"/>
          <w:sz w:val="24"/>
          <w:szCs w:val="24"/>
        </w:rPr>
        <w:t>Bb x (</w:t>
      </w:r>
      <w:r w:rsidRPr="00A33FF3">
        <w:rPr>
          <w:rFonts w:asciiTheme="majorHAnsi" w:eastAsia="Times New Roman" w:hAnsiTheme="majorHAnsi" w:cstheme="majorHAnsi"/>
          <w:i/>
          <w:iCs/>
          <w:color w:val="C00000"/>
          <w:position w:val="-24"/>
          <w:sz w:val="24"/>
          <w:szCs w:val="24"/>
        </w:rPr>
        <w:object w:dxaOrig="420" w:dyaOrig="620" w14:anchorId="0295B5EB">
          <v:shape id="_x0000_i1054" type="#_x0000_t75" alt="" style="width:20.8pt;height:31.65pt" o:ole="">
            <v:imagedata r:id="rId71" o:title=""/>
          </v:shape>
          <o:OLEObject Type="Embed" ProgID="Equation.DSMT4" ShapeID="_x0000_i1054" DrawAspect="Content" ObjectID="_1797992546" r:id="rId72"/>
        </w:object>
      </w:r>
      <w:r w:rsidRPr="00A33FF3">
        <w:rPr>
          <w:rFonts w:asciiTheme="majorHAnsi" w:eastAsia="Times New Roman" w:hAnsiTheme="majorHAnsi" w:cstheme="majorHAnsi"/>
          <w:i/>
          <w:iCs/>
          <w:color w:val="C00000"/>
          <w:sz w:val="24"/>
          <w:szCs w:val="24"/>
        </w:rPr>
        <w:t xml:space="preserve">, </w:t>
      </w:r>
      <w:r w:rsidRPr="00A33FF3">
        <w:rPr>
          <w:rFonts w:asciiTheme="majorHAnsi" w:eastAsia="Times New Roman" w:hAnsiTheme="majorHAnsi" w:cstheme="majorHAnsi"/>
          <w:i/>
          <w:iCs/>
          <w:color w:val="C00000"/>
          <w:position w:val="-24"/>
          <w:sz w:val="24"/>
          <w:szCs w:val="24"/>
        </w:rPr>
        <w:object w:dxaOrig="420" w:dyaOrig="620" w14:anchorId="4470BBA8">
          <v:shape id="_x0000_i1055" type="#_x0000_t75" alt="" style="width:20.8pt;height:31.65pt" o:ole="">
            <v:imagedata r:id="rId73" o:title=""/>
          </v:shape>
          <o:OLEObject Type="Embed" ProgID="Equation.DSMT4" ShapeID="_x0000_i1055" DrawAspect="Content" ObjectID="_1797992547" r:id="rId74"/>
        </w:object>
      </w:r>
      <w:r w:rsidRPr="00A33FF3">
        <w:rPr>
          <w:rFonts w:asciiTheme="majorHAnsi" w:eastAsia="Times New Roman" w:hAnsiTheme="majorHAnsi" w:cstheme="majorHAnsi"/>
          <w:i/>
          <w:iCs/>
          <w:color w:val="C00000"/>
          <w:sz w:val="24"/>
          <w:szCs w:val="24"/>
        </w:rPr>
        <w:t xml:space="preserve">, </w:t>
      </w:r>
      <w:r w:rsidRPr="00A33FF3">
        <w:rPr>
          <w:rFonts w:asciiTheme="majorHAnsi" w:eastAsia="Times New Roman" w:hAnsiTheme="majorHAnsi" w:cstheme="majorHAnsi"/>
          <w:i/>
          <w:iCs/>
          <w:color w:val="C00000"/>
          <w:position w:val="-24"/>
          <w:sz w:val="24"/>
          <w:szCs w:val="24"/>
        </w:rPr>
        <w:object w:dxaOrig="380" w:dyaOrig="620" w14:anchorId="33DBFA38">
          <v:shape id="_x0000_i1056" type="#_x0000_t75" alt="" style="width:19.55pt;height:31.65pt" o:ole="">
            <v:imagedata r:id="rId75" o:title=""/>
          </v:shape>
          <o:OLEObject Type="Embed" ProgID="Equation.DSMT4" ShapeID="_x0000_i1056" DrawAspect="Content" ObjectID="_1797992548" r:id="rId76"/>
        </w:object>
      </w:r>
      <w:r w:rsidRPr="00A33FF3">
        <w:rPr>
          <w:rFonts w:asciiTheme="majorHAnsi" w:eastAsia="Times New Roman" w:hAnsiTheme="majorHAnsi" w:cstheme="majorHAnsi"/>
          <w:i/>
          <w:iCs/>
          <w:color w:val="C00000"/>
          <w:sz w:val="24"/>
          <w:szCs w:val="24"/>
        </w:rPr>
        <w:t xml:space="preserve">, </w:t>
      </w:r>
      <w:r w:rsidRPr="00A33FF3">
        <w:rPr>
          <w:rFonts w:asciiTheme="majorHAnsi" w:eastAsia="Times New Roman" w:hAnsiTheme="majorHAnsi" w:cstheme="majorHAnsi"/>
          <w:i/>
          <w:iCs/>
          <w:color w:val="C00000"/>
          <w:position w:val="-24"/>
          <w:sz w:val="24"/>
          <w:szCs w:val="24"/>
        </w:rPr>
        <w:object w:dxaOrig="420" w:dyaOrig="620" w14:anchorId="191B0D30">
          <v:shape id="_x0000_i1057" type="#_x0000_t75" alt="" style="width:20.8pt;height:31.65pt" o:ole="">
            <v:imagedata r:id="rId77" o:title=""/>
          </v:shape>
          <o:OLEObject Type="Embed" ProgID="Equation.DSMT4" ShapeID="_x0000_i1057" DrawAspect="Content" ObjectID="_1797992549" r:id="rId78"/>
        </w:object>
      </w:r>
      <w:r w:rsidRPr="00A33FF3">
        <w:rPr>
          <w:rFonts w:asciiTheme="majorHAnsi" w:eastAsia="Times New Roman" w:hAnsiTheme="majorHAnsi" w:cstheme="majorHAnsi"/>
          <w:i/>
          <w:iCs/>
          <w:color w:val="C00000"/>
          <w:sz w:val="24"/>
          <w:szCs w:val="24"/>
        </w:rPr>
        <w:t xml:space="preserve">, </w:t>
      </w:r>
      <w:r w:rsidRPr="00A33FF3">
        <w:rPr>
          <w:rFonts w:asciiTheme="majorHAnsi" w:eastAsia="Times New Roman" w:hAnsiTheme="majorHAnsi" w:cstheme="majorHAnsi"/>
          <w:i/>
          <w:iCs/>
          <w:color w:val="C00000"/>
          <w:position w:val="-24"/>
          <w:sz w:val="24"/>
          <w:szCs w:val="24"/>
        </w:rPr>
        <w:object w:dxaOrig="420" w:dyaOrig="620" w14:anchorId="3DD5B1EB">
          <v:shape id="_x0000_i1058" type="#_x0000_t75" alt="" style="width:20.8pt;height:31.65pt" o:ole="">
            <v:imagedata r:id="rId79" o:title=""/>
          </v:shape>
          <o:OLEObject Type="Embed" ProgID="Equation.DSMT4" ShapeID="_x0000_i1058" DrawAspect="Content" ObjectID="_1797992550" r:id="rId80"/>
        </w:object>
      </w:r>
      <w:r w:rsidRPr="00A33FF3">
        <w:rPr>
          <w:rFonts w:asciiTheme="majorHAnsi" w:eastAsia="Times New Roman" w:hAnsiTheme="majorHAnsi" w:cstheme="majorHAnsi"/>
          <w:i/>
          <w:iCs/>
          <w:color w:val="C00000"/>
          <w:sz w:val="24"/>
          <w:szCs w:val="24"/>
        </w:rPr>
        <w:t xml:space="preserve">, </w:t>
      </w:r>
      <w:r w:rsidRPr="00A33FF3">
        <w:rPr>
          <w:rFonts w:asciiTheme="majorHAnsi" w:eastAsia="Times New Roman" w:hAnsiTheme="majorHAnsi" w:cstheme="majorHAnsi"/>
          <w:i/>
          <w:iCs/>
          <w:color w:val="C00000"/>
          <w:position w:val="-24"/>
          <w:sz w:val="24"/>
          <w:szCs w:val="24"/>
        </w:rPr>
        <w:object w:dxaOrig="420" w:dyaOrig="620" w14:anchorId="4A176926">
          <v:shape id="_x0000_i1059" type="#_x0000_t75" alt="" style="width:20.8pt;height:31.65pt" o:ole="">
            <v:imagedata r:id="rId81" o:title=""/>
          </v:shape>
          <o:OLEObject Type="Embed" ProgID="Equation.DSMT4" ShapeID="_x0000_i1059" DrawAspect="Content" ObjectID="_1797992551" r:id="rId82"/>
        </w:object>
      </w:r>
      <w:r w:rsidRPr="00A33FF3">
        <w:rPr>
          <w:rFonts w:asciiTheme="majorHAnsi" w:eastAsia="Times New Roman" w:hAnsiTheme="majorHAnsi" w:cstheme="majorHAnsi"/>
          <w:i/>
          <w:iCs/>
          <w:color w:val="C00000"/>
          <w:sz w:val="24"/>
          <w:szCs w:val="24"/>
        </w:rPr>
        <w:t>)b</w:t>
      </w:r>
      <w:r w:rsidRPr="00A33FF3">
        <w:rPr>
          <w:rFonts w:asciiTheme="majorHAnsi" w:eastAsia="Times New Roman" w:hAnsiTheme="majorHAnsi" w:cstheme="majorHAnsi"/>
          <w:i/>
          <w:iCs/>
          <w:color w:val="C00000"/>
          <w:sz w:val="24"/>
          <w:szCs w:val="24"/>
          <w:lang w:val="en-US"/>
        </w:rPr>
        <w:t>b</w:t>
      </w:r>
    </w:p>
    <w:p w14:paraId="6E7CCC43" w14:textId="77777777" w:rsidR="00CB068C" w:rsidRPr="00A33FF3" w:rsidRDefault="00CB068C" w:rsidP="00CB068C">
      <w:pPr>
        <w:spacing w:line="240" w:lineRule="auto"/>
        <w:ind w:firstLine="720"/>
        <w:jc w:val="both"/>
        <w:rPr>
          <w:rFonts w:asciiTheme="majorHAnsi" w:eastAsia="Times New Roman" w:hAnsiTheme="majorHAnsi" w:cstheme="majorHAnsi"/>
          <w:i/>
          <w:iCs/>
          <w:color w:val="C00000"/>
          <w:sz w:val="24"/>
          <w:szCs w:val="24"/>
          <w:lang w:val="en-US"/>
        </w:rPr>
      </w:pPr>
      <w:r w:rsidRPr="00A33FF3">
        <w:rPr>
          <w:rFonts w:asciiTheme="majorHAnsi" w:eastAsia="Times New Roman" w:hAnsiTheme="majorHAnsi" w:cstheme="majorHAnsi"/>
          <w:i/>
          <w:iCs/>
          <w:color w:val="C00000"/>
          <w:sz w:val="24"/>
          <w:szCs w:val="24"/>
          <w:lang w:val="en-US"/>
        </w:rPr>
        <w:t xml:space="preserve">Trong đó 3 phép lai  </w:t>
      </w:r>
      <w:r w:rsidRPr="00A33FF3">
        <w:rPr>
          <w:rFonts w:asciiTheme="majorHAnsi" w:eastAsia="Times New Roman" w:hAnsiTheme="majorHAnsi" w:cstheme="majorHAnsi"/>
          <w:i/>
          <w:iCs/>
          <w:color w:val="C00000"/>
          <w:position w:val="-24"/>
          <w:sz w:val="24"/>
          <w:szCs w:val="24"/>
        </w:rPr>
        <w:object w:dxaOrig="460" w:dyaOrig="620" w14:anchorId="7F29BC67">
          <v:shape id="_x0000_i1060" type="#_x0000_t75" alt="" style="width:24.15pt;height:31.65pt" o:ole="">
            <v:imagedata r:id="rId65" o:title=""/>
          </v:shape>
          <o:OLEObject Type="Embed" ProgID="Equation.DSMT4" ShapeID="_x0000_i1060" DrawAspect="Content" ObjectID="_1797992552" r:id="rId83"/>
        </w:object>
      </w:r>
      <w:r w:rsidRPr="00A33FF3">
        <w:rPr>
          <w:rFonts w:asciiTheme="majorHAnsi" w:eastAsia="Times New Roman" w:hAnsiTheme="majorHAnsi" w:cstheme="majorHAnsi"/>
          <w:i/>
          <w:iCs/>
          <w:color w:val="C00000"/>
          <w:sz w:val="24"/>
          <w:szCs w:val="24"/>
        </w:rPr>
        <w:t>Bb x (</w:t>
      </w:r>
      <w:r w:rsidRPr="00A33FF3">
        <w:rPr>
          <w:rFonts w:asciiTheme="majorHAnsi" w:eastAsia="Times New Roman" w:hAnsiTheme="majorHAnsi" w:cstheme="majorHAnsi"/>
          <w:i/>
          <w:iCs/>
          <w:color w:val="C00000"/>
          <w:position w:val="-24"/>
          <w:sz w:val="24"/>
          <w:szCs w:val="24"/>
        </w:rPr>
        <w:object w:dxaOrig="420" w:dyaOrig="620" w14:anchorId="7F2DC74E">
          <v:shape id="_x0000_i1061" type="#_x0000_t75" alt="" style="width:20.8pt;height:31.65pt" o:ole="">
            <v:imagedata r:id="rId73" o:title=""/>
          </v:shape>
          <o:OLEObject Type="Embed" ProgID="Equation.DSMT4" ShapeID="_x0000_i1061" DrawAspect="Content" ObjectID="_1797992553" r:id="rId84"/>
        </w:object>
      </w:r>
      <w:r w:rsidRPr="00A33FF3">
        <w:rPr>
          <w:rFonts w:asciiTheme="majorHAnsi" w:eastAsia="Times New Roman" w:hAnsiTheme="majorHAnsi" w:cstheme="majorHAnsi"/>
          <w:i/>
          <w:iCs/>
          <w:color w:val="C00000"/>
          <w:sz w:val="24"/>
          <w:szCs w:val="24"/>
        </w:rPr>
        <w:t xml:space="preserve">, </w:t>
      </w:r>
      <w:r w:rsidRPr="00A33FF3">
        <w:rPr>
          <w:rFonts w:asciiTheme="majorHAnsi" w:eastAsia="Times New Roman" w:hAnsiTheme="majorHAnsi" w:cstheme="majorHAnsi"/>
          <w:i/>
          <w:iCs/>
          <w:color w:val="C00000"/>
          <w:position w:val="-24"/>
          <w:sz w:val="24"/>
          <w:szCs w:val="24"/>
        </w:rPr>
        <w:object w:dxaOrig="420" w:dyaOrig="620" w14:anchorId="1A440056">
          <v:shape id="_x0000_i1062" type="#_x0000_t75" alt="" style="width:20.8pt;height:31.65pt" o:ole="">
            <v:imagedata r:id="rId77" o:title=""/>
          </v:shape>
          <o:OLEObject Type="Embed" ProgID="Equation.DSMT4" ShapeID="_x0000_i1062" DrawAspect="Content" ObjectID="_1797992554" r:id="rId85"/>
        </w:object>
      </w:r>
      <w:r w:rsidRPr="00A33FF3">
        <w:rPr>
          <w:rFonts w:asciiTheme="majorHAnsi" w:eastAsia="Times New Roman" w:hAnsiTheme="majorHAnsi" w:cstheme="majorHAnsi"/>
          <w:i/>
          <w:iCs/>
          <w:color w:val="C00000"/>
          <w:sz w:val="24"/>
          <w:szCs w:val="24"/>
        </w:rPr>
        <w:t>,</w:t>
      </w:r>
      <w:r w:rsidRPr="00A33FF3">
        <w:rPr>
          <w:rFonts w:asciiTheme="majorHAnsi" w:eastAsia="Times New Roman" w:hAnsiTheme="majorHAnsi" w:cstheme="majorHAnsi"/>
          <w:i/>
          <w:iCs/>
          <w:color w:val="C00000"/>
          <w:sz w:val="24"/>
          <w:szCs w:val="24"/>
          <w:lang w:val="en-US"/>
        </w:rPr>
        <w:t xml:space="preserve"> </w:t>
      </w:r>
      <w:r w:rsidRPr="00A33FF3">
        <w:rPr>
          <w:rFonts w:asciiTheme="majorHAnsi" w:eastAsia="Times New Roman" w:hAnsiTheme="majorHAnsi" w:cstheme="majorHAnsi"/>
          <w:i/>
          <w:iCs/>
          <w:color w:val="C00000"/>
          <w:position w:val="-24"/>
          <w:sz w:val="24"/>
          <w:szCs w:val="24"/>
        </w:rPr>
        <w:object w:dxaOrig="420" w:dyaOrig="620" w14:anchorId="3DCDA69A">
          <v:shape id="_x0000_i1063" type="#_x0000_t75" alt="" style="width:20.8pt;height:31.65pt" o:ole="">
            <v:imagedata r:id="rId81" o:title=""/>
          </v:shape>
          <o:OLEObject Type="Embed" ProgID="Equation.DSMT4" ShapeID="_x0000_i1063" DrawAspect="Content" ObjectID="_1797992555" r:id="rId86"/>
        </w:object>
      </w:r>
      <w:r w:rsidRPr="00A33FF3">
        <w:rPr>
          <w:rFonts w:asciiTheme="majorHAnsi" w:eastAsia="Times New Roman" w:hAnsiTheme="majorHAnsi" w:cstheme="majorHAnsi"/>
          <w:i/>
          <w:iCs/>
          <w:color w:val="C00000"/>
          <w:sz w:val="24"/>
          <w:szCs w:val="24"/>
        </w:rPr>
        <w:t>)b</w:t>
      </w:r>
      <w:r w:rsidRPr="00A33FF3">
        <w:rPr>
          <w:rFonts w:asciiTheme="majorHAnsi" w:eastAsia="Times New Roman" w:hAnsiTheme="majorHAnsi" w:cstheme="majorHAnsi"/>
          <w:i/>
          <w:iCs/>
          <w:color w:val="C00000"/>
          <w:sz w:val="24"/>
          <w:szCs w:val="24"/>
          <w:lang w:val="en-US"/>
        </w:rPr>
        <w:t>b --&gt; đời con cây hoa vàng, quả dài khác 25% --&gt; Loại. =&gt; có 3 phép lai phù hợp, kết quả đời con cây hoa vàng, quả dài khác 25% (II)</w:t>
      </w:r>
    </w:p>
    <w:p w14:paraId="44B519A8" w14:textId="77777777" w:rsidR="00CB068C" w:rsidRPr="00A33FF3" w:rsidRDefault="00CB068C" w:rsidP="00CB068C">
      <w:pPr>
        <w:spacing w:line="240" w:lineRule="auto"/>
        <w:jc w:val="both"/>
        <w:rPr>
          <w:rFonts w:asciiTheme="majorHAnsi" w:eastAsia="Times New Roman" w:hAnsiTheme="majorHAnsi" w:cstheme="majorHAnsi"/>
          <w:i/>
          <w:iCs/>
          <w:color w:val="C00000"/>
          <w:sz w:val="24"/>
          <w:szCs w:val="24"/>
        </w:rPr>
      </w:pPr>
      <w:r w:rsidRPr="00A33FF3">
        <w:rPr>
          <w:rFonts w:asciiTheme="majorHAnsi" w:eastAsia="Times New Roman" w:hAnsiTheme="majorHAnsi" w:cstheme="majorHAnsi"/>
          <w:i/>
          <w:iCs/>
          <w:color w:val="C00000"/>
          <w:sz w:val="24"/>
          <w:szCs w:val="24"/>
          <w:lang w:val="en-US"/>
        </w:rPr>
        <w:t>Từ (I), (II)</w:t>
      </w:r>
      <w:r w:rsidRPr="00A33FF3">
        <w:rPr>
          <w:rFonts w:asciiTheme="majorHAnsi" w:eastAsia="Times New Roman" w:hAnsiTheme="majorHAnsi" w:cstheme="majorHAnsi"/>
          <w:i/>
          <w:iCs/>
          <w:color w:val="C00000"/>
          <w:sz w:val="24"/>
          <w:szCs w:val="24"/>
        </w:rPr>
        <w:t xml:space="preserve">→ có </w:t>
      </w:r>
      <w:r w:rsidRPr="00A33FF3">
        <w:rPr>
          <w:rFonts w:asciiTheme="majorHAnsi" w:eastAsia="Times New Roman" w:hAnsiTheme="majorHAnsi" w:cstheme="majorHAnsi"/>
          <w:i/>
          <w:iCs/>
          <w:color w:val="C00000"/>
          <w:sz w:val="24"/>
          <w:szCs w:val="24"/>
          <w:lang w:val="en-US"/>
        </w:rPr>
        <w:t>4</w:t>
      </w:r>
      <w:r w:rsidRPr="00A33FF3">
        <w:rPr>
          <w:rFonts w:asciiTheme="majorHAnsi" w:eastAsia="Times New Roman" w:hAnsiTheme="majorHAnsi" w:cstheme="majorHAnsi"/>
          <w:i/>
          <w:iCs/>
          <w:color w:val="C00000"/>
          <w:sz w:val="24"/>
          <w:szCs w:val="24"/>
        </w:rPr>
        <w:t xml:space="preserve"> phép lai thỏa mãn.</w:t>
      </w:r>
    </w:p>
    <w:p w14:paraId="72A60A7C" w14:textId="77777777" w:rsidR="00CB068C" w:rsidRPr="00A33FF3" w:rsidRDefault="00CB068C" w:rsidP="00CB068C">
      <w:pPr>
        <w:spacing w:line="240" w:lineRule="auto"/>
        <w:jc w:val="both"/>
        <w:rPr>
          <w:rFonts w:asciiTheme="majorHAnsi" w:eastAsia="Times New Roman" w:hAnsiTheme="majorHAnsi" w:cstheme="majorHAnsi"/>
          <w:i/>
          <w:iCs/>
          <w:color w:val="C00000"/>
          <w:sz w:val="24"/>
          <w:szCs w:val="24"/>
        </w:rPr>
      </w:pPr>
      <w:r w:rsidRPr="00A33FF3">
        <w:rPr>
          <w:rFonts w:asciiTheme="majorHAnsi" w:eastAsia="Times New Roman" w:hAnsiTheme="majorHAnsi" w:cstheme="majorHAnsi"/>
          <w:i/>
          <w:iCs/>
          <w:color w:val="C00000"/>
          <w:sz w:val="24"/>
          <w:szCs w:val="24"/>
        </w:rPr>
        <w:t>+ TH</w:t>
      </w:r>
      <w:r w:rsidRPr="00A33FF3">
        <w:rPr>
          <w:rFonts w:asciiTheme="majorHAnsi" w:eastAsia="Times New Roman" w:hAnsiTheme="majorHAnsi" w:cstheme="majorHAnsi"/>
          <w:i/>
          <w:iCs/>
          <w:color w:val="C00000"/>
          <w:sz w:val="24"/>
          <w:szCs w:val="24"/>
          <w:vertAlign w:val="subscript"/>
        </w:rPr>
        <w:t>2</w:t>
      </w:r>
      <w:r w:rsidRPr="00A33FF3">
        <w:rPr>
          <w:rFonts w:asciiTheme="majorHAnsi" w:eastAsia="Times New Roman" w:hAnsiTheme="majorHAnsi" w:cstheme="majorHAnsi"/>
          <w:i/>
          <w:iCs/>
          <w:color w:val="C00000"/>
          <w:sz w:val="24"/>
          <w:szCs w:val="24"/>
        </w:rPr>
        <w:t xml:space="preserve">: Hoa vàng quả dài có kiểu gene aaB-D-. Có 2 trường hợp có thể xảy ra: </w:t>
      </w:r>
    </w:p>
    <w:p w14:paraId="66ED29AF" w14:textId="77777777" w:rsidR="00CB068C" w:rsidRPr="00A33FF3" w:rsidRDefault="00CB068C" w:rsidP="00CB068C">
      <w:pPr>
        <w:spacing w:line="240" w:lineRule="auto"/>
        <w:ind w:firstLine="720"/>
        <w:jc w:val="both"/>
        <w:rPr>
          <w:rFonts w:asciiTheme="majorHAnsi" w:eastAsia="Times New Roman" w:hAnsiTheme="majorHAnsi" w:cstheme="majorHAnsi"/>
          <w:i/>
          <w:iCs/>
          <w:color w:val="C00000"/>
          <w:sz w:val="24"/>
          <w:szCs w:val="24"/>
          <w:lang w:val="en-US"/>
        </w:rPr>
      </w:pPr>
      <w:r w:rsidRPr="00A33FF3">
        <w:rPr>
          <w:rFonts w:asciiTheme="majorHAnsi" w:eastAsia="Times New Roman" w:hAnsiTheme="majorHAnsi" w:cstheme="majorHAnsi"/>
          <w:i/>
          <w:iCs/>
          <w:color w:val="C00000"/>
          <w:sz w:val="24"/>
          <w:szCs w:val="24"/>
        </w:rPr>
        <w:t xml:space="preserve">Bb x BB --&gt; 1B --&gt; aaD- = 25% </w:t>
      </w:r>
      <w:r w:rsidRPr="00A33FF3">
        <w:rPr>
          <w:rFonts w:asciiTheme="majorHAnsi" w:eastAsia="Times New Roman" w:hAnsiTheme="majorHAnsi" w:cstheme="majorHAnsi"/>
          <w:i/>
          <w:iCs/>
          <w:color w:val="C00000"/>
          <w:sz w:val="24"/>
          <w:szCs w:val="24"/>
        </w:rPr>
        <w:sym w:font="Wingdings" w:char="F0E0"/>
      </w:r>
      <w:r w:rsidRPr="00A33FF3">
        <w:rPr>
          <w:rFonts w:asciiTheme="majorHAnsi" w:eastAsia="Times New Roman" w:hAnsiTheme="majorHAnsi" w:cstheme="majorHAnsi"/>
          <w:i/>
          <w:iCs/>
          <w:color w:val="C00000"/>
          <w:sz w:val="24"/>
          <w:szCs w:val="24"/>
        </w:rPr>
        <w:t xml:space="preserve"> Có </w:t>
      </w:r>
      <w:r w:rsidRPr="00A33FF3">
        <w:rPr>
          <w:rFonts w:asciiTheme="majorHAnsi" w:eastAsia="Times New Roman" w:hAnsiTheme="majorHAnsi" w:cstheme="majorHAnsi"/>
          <w:i/>
          <w:iCs/>
          <w:color w:val="C00000"/>
          <w:sz w:val="24"/>
          <w:szCs w:val="24"/>
          <w:lang w:val="en-US"/>
        </w:rPr>
        <w:t>3</w:t>
      </w:r>
      <w:r w:rsidRPr="00A33FF3">
        <w:rPr>
          <w:rFonts w:asciiTheme="majorHAnsi" w:eastAsia="Times New Roman" w:hAnsiTheme="majorHAnsi" w:cstheme="majorHAnsi"/>
          <w:i/>
          <w:iCs/>
          <w:color w:val="C00000"/>
          <w:sz w:val="24"/>
          <w:szCs w:val="24"/>
        </w:rPr>
        <w:t xml:space="preserve"> phép:</w:t>
      </w:r>
    </w:p>
    <w:p w14:paraId="33651B7B" w14:textId="77777777" w:rsidR="00CB068C" w:rsidRPr="00A33FF3" w:rsidRDefault="00CB068C" w:rsidP="00CB068C">
      <w:pPr>
        <w:spacing w:line="240" w:lineRule="auto"/>
        <w:ind w:firstLine="720"/>
        <w:jc w:val="both"/>
        <w:rPr>
          <w:rFonts w:asciiTheme="majorHAnsi" w:eastAsia="Times New Roman" w:hAnsiTheme="majorHAnsi" w:cstheme="majorHAnsi"/>
          <w:i/>
          <w:iCs/>
          <w:color w:val="C00000"/>
          <w:sz w:val="24"/>
          <w:szCs w:val="24"/>
          <w:lang w:val="en-US"/>
        </w:rPr>
      </w:pPr>
      <w:r w:rsidRPr="00A33FF3">
        <w:rPr>
          <w:rFonts w:asciiTheme="majorHAnsi" w:eastAsia="Times New Roman" w:hAnsiTheme="majorHAnsi" w:cstheme="majorHAnsi"/>
          <w:i/>
          <w:iCs/>
          <w:color w:val="C00000"/>
          <w:sz w:val="24"/>
          <w:szCs w:val="24"/>
        </w:rPr>
        <w:t xml:space="preserve"> </w:t>
      </w:r>
      <w:r w:rsidRPr="00A33FF3">
        <w:rPr>
          <w:rFonts w:asciiTheme="majorHAnsi" w:eastAsia="Times New Roman" w:hAnsiTheme="majorHAnsi" w:cstheme="majorHAnsi"/>
          <w:i/>
          <w:iCs/>
          <w:color w:val="C00000"/>
          <w:position w:val="-24"/>
          <w:sz w:val="24"/>
          <w:szCs w:val="24"/>
        </w:rPr>
        <w:object w:dxaOrig="460" w:dyaOrig="620" w14:anchorId="157D471A">
          <v:shape id="_x0000_i1064" type="#_x0000_t75" alt="" style="width:24.15pt;height:31.65pt" o:ole="">
            <v:imagedata r:id="rId87" o:title=""/>
          </v:shape>
          <o:OLEObject Type="Embed" ProgID="Equation.DSMT4" ShapeID="_x0000_i1064" DrawAspect="Content" ObjectID="_1797992556" r:id="rId88"/>
        </w:object>
      </w:r>
      <w:r w:rsidRPr="00A33FF3">
        <w:rPr>
          <w:rFonts w:asciiTheme="majorHAnsi" w:eastAsia="Times New Roman" w:hAnsiTheme="majorHAnsi" w:cstheme="majorHAnsi"/>
          <w:i/>
          <w:iCs/>
          <w:color w:val="C00000"/>
          <w:sz w:val="24"/>
          <w:szCs w:val="24"/>
        </w:rPr>
        <w:t>Bb</w:t>
      </w:r>
      <w:r w:rsidRPr="00A33FF3">
        <w:rPr>
          <w:rFonts w:asciiTheme="majorHAnsi" w:eastAsia="Times New Roman" w:hAnsiTheme="majorHAnsi" w:cstheme="majorHAnsi"/>
          <w:i/>
          <w:iCs/>
          <w:color w:val="C00000"/>
          <w:sz w:val="24"/>
          <w:szCs w:val="24"/>
          <w:lang w:val="en-US"/>
        </w:rPr>
        <w:t xml:space="preserve"> x (</w:t>
      </w:r>
      <w:r w:rsidRPr="00A33FF3">
        <w:rPr>
          <w:rFonts w:asciiTheme="majorHAnsi" w:eastAsia="Times New Roman" w:hAnsiTheme="majorHAnsi" w:cstheme="majorHAnsi"/>
          <w:i/>
          <w:iCs/>
          <w:color w:val="C00000"/>
          <w:position w:val="-24"/>
          <w:sz w:val="24"/>
          <w:szCs w:val="24"/>
        </w:rPr>
        <w:object w:dxaOrig="460" w:dyaOrig="620" w14:anchorId="021D6C2B">
          <v:shape id="_x0000_i1065" type="#_x0000_t75" alt="" style="width:24.15pt;height:31.65pt" o:ole="">
            <v:imagedata r:id="rId89" o:title=""/>
          </v:shape>
          <o:OLEObject Type="Embed" ProgID="Equation.DSMT4" ShapeID="_x0000_i1065" DrawAspect="Content" ObjectID="_1797992557" r:id="rId90"/>
        </w:object>
      </w:r>
      <w:r w:rsidRPr="00A33FF3">
        <w:rPr>
          <w:rFonts w:asciiTheme="majorHAnsi" w:eastAsia="Times New Roman" w:hAnsiTheme="majorHAnsi" w:cstheme="majorHAnsi"/>
          <w:i/>
          <w:iCs/>
          <w:color w:val="C00000"/>
          <w:sz w:val="24"/>
          <w:szCs w:val="24"/>
          <w:lang w:val="en-US"/>
        </w:rPr>
        <w:t xml:space="preserve"> ,</w:t>
      </w:r>
      <w:r w:rsidRPr="00A33FF3">
        <w:rPr>
          <w:rFonts w:asciiTheme="majorHAnsi" w:eastAsia="Times New Roman" w:hAnsiTheme="majorHAnsi" w:cstheme="majorHAnsi"/>
          <w:i/>
          <w:iCs/>
          <w:color w:val="C00000"/>
          <w:position w:val="-24"/>
          <w:sz w:val="24"/>
          <w:szCs w:val="24"/>
        </w:rPr>
        <w:t xml:space="preserve"> </w:t>
      </w:r>
      <w:r w:rsidRPr="00A33FF3">
        <w:rPr>
          <w:rFonts w:asciiTheme="majorHAnsi" w:eastAsia="Times New Roman" w:hAnsiTheme="majorHAnsi" w:cstheme="majorHAnsi"/>
          <w:i/>
          <w:iCs/>
          <w:color w:val="C00000"/>
          <w:position w:val="-24"/>
          <w:sz w:val="24"/>
          <w:szCs w:val="24"/>
        </w:rPr>
        <w:object w:dxaOrig="420" w:dyaOrig="620" w14:anchorId="3DCB582E">
          <v:shape id="_x0000_i1066" type="#_x0000_t75" alt="" style="width:21.65pt;height:31.65pt" o:ole="">
            <v:imagedata r:id="rId91" o:title=""/>
          </v:shape>
          <o:OLEObject Type="Embed" ProgID="Equation.DSMT4" ShapeID="_x0000_i1066" DrawAspect="Content" ObjectID="_1797992558" r:id="rId92"/>
        </w:object>
      </w:r>
      <w:r w:rsidRPr="00A33FF3">
        <w:rPr>
          <w:rFonts w:asciiTheme="majorHAnsi" w:eastAsia="Times New Roman" w:hAnsiTheme="majorHAnsi" w:cstheme="majorHAnsi"/>
          <w:i/>
          <w:iCs/>
          <w:color w:val="C00000"/>
          <w:sz w:val="24"/>
          <w:szCs w:val="24"/>
          <w:lang w:val="en-US"/>
        </w:rPr>
        <w:t xml:space="preserve"> ,</w:t>
      </w:r>
      <w:r w:rsidRPr="00A33FF3">
        <w:rPr>
          <w:rFonts w:asciiTheme="majorHAnsi" w:eastAsia="Times New Roman" w:hAnsiTheme="majorHAnsi" w:cstheme="majorHAnsi"/>
          <w:i/>
          <w:iCs/>
          <w:color w:val="C00000"/>
          <w:position w:val="-24"/>
          <w:sz w:val="24"/>
          <w:szCs w:val="24"/>
        </w:rPr>
        <w:t xml:space="preserve"> </w:t>
      </w:r>
      <w:r w:rsidRPr="00A33FF3">
        <w:rPr>
          <w:rFonts w:asciiTheme="majorHAnsi" w:eastAsia="Times New Roman" w:hAnsiTheme="majorHAnsi" w:cstheme="majorHAnsi"/>
          <w:i/>
          <w:iCs/>
          <w:color w:val="C00000"/>
          <w:position w:val="-24"/>
          <w:sz w:val="24"/>
          <w:szCs w:val="24"/>
        </w:rPr>
        <w:object w:dxaOrig="420" w:dyaOrig="620" w14:anchorId="3D02BD26">
          <v:shape id="_x0000_i1067" type="#_x0000_t75" alt="" style="width:21.65pt;height:31.65pt" o:ole="">
            <v:imagedata r:id="rId93" o:title=""/>
          </v:shape>
          <o:OLEObject Type="Embed" ProgID="Equation.DSMT4" ShapeID="_x0000_i1067" DrawAspect="Content" ObjectID="_1797992559" r:id="rId94"/>
        </w:object>
      </w:r>
      <w:r w:rsidRPr="00A33FF3">
        <w:rPr>
          <w:rFonts w:asciiTheme="majorHAnsi" w:eastAsia="Times New Roman" w:hAnsiTheme="majorHAnsi" w:cstheme="majorHAnsi"/>
          <w:i/>
          <w:iCs/>
          <w:color w:val="C00000"/>
          <w:sz w:val="24"/>
          <w:szCs w:val="24"/>
          <w:lang w:val="en-US"/>
        </w:rPr>
        <w:t xml:space="preserve"> )BB </w:t>
      </w:r>
      <w:r w:rsidRPr="00A33FF3">
        <w:rPr>
          <w:rFonts w:asciiTheme="majorHAnsi" w:eastAsia="Times New Roman" w:hAnsiTheme="majorHAnsi" w:cstheme="majorHAnsi"/>
          <w:i/>
          <w:iCs/>
          <w:color w:val="C00000"/>
          <w:sz w:val="24"/>
          <w:szCs w:val="24"/>
        </w:rPr>
        <w:t xml:space="preserve"> </w:t>
      </w:r>
    </w:p>
    <w:p w14:paraId="48DC0FA8" w14:textId="77777777" w:rsidR="00CB068C" w:rsidRPr="00A33FF3" w:rsidRDefault="00CB068C" w:rsidP="00CB068C">
      <w:pPr>
        <w:spacing w:line="240" w:lineRule="auto"/>
        <w:ind w:firstLine="720"/>
        <w:jc w:val="both"/>
        <w:rPr>
          <w:rFonts w:asciiTheme="majorHAnsi" w:eastAsia="Times New Roman" w:hAnsiTheme="majorHAnsi" w:cstheme="majorHAnsi"/>
          <w:i/>
          <w:iCs/>
          <w:color w:val="C00000"/>
          <w:sz w:val="24"/>
          <w:szCs w:val="24"/>
          <w:lang w:val="en-US"/>
        </w:rPr>
      </w:pPr>
      <w:r w:rsidRPr="00A33FF3">
        <w:rPr>
          <w:rFonts w:asciiTheme="majorHAnsi" w:eastAsia="Times New Roman" w:hAnsiTheme="majorHAnsi" w:cstheme="majorHAnsi"/>
          <w:i/>
          <w:iCs/>
          <w:color w:val="C00000"/>
          <w:sz w:val="24"/>
          <w:szCs w:val="24"/>
        </w:rPr>
        <w:t xml:space="preserve">Bb x bb --&gt; 50%bb --&gt; aaD- = 50% → Có 1 phép lai : </w:t>
      </w:r>
      <w:r w:rsidRPr="00A33FF3">
        <w:rPr>
          <w:rFonts w:asciiTheme="majorHAnsi" w:eastAsia="Times New Roman" w:hAnsiTheme="majorHAnsi" w:cstheme="majorHAnsi"/>
          <w:i/>
          <w:iCs/>
          <w:color w:val="C00000"/>
          <w:position w:val="-24"/>
          <w:sz w:val="24"/>
          <w:szCs w:val="24"/>
        </w:rPr>
        <w:object w:dxaOrig="460" w:dyaOrig="620" w14:anchorId="2D1F1C85">
          <v:shape id="_x0000_i1068" type="#_x0000_t75" alt="" style="width:24.15pt;height:31.65pt" o:ole="">
            <v:imagedata r:id="rId95" o:title=""/>
          </v:shape>
          <o:OLEObject Type="Embed" ProgID="Equation.DSMT4" ShapeID="_x0000_i1068" DrawAspect="Content" ObjectID="_1797992560" r:id="rId96"/>
        </w:object>
      </w:r>
      <w:r w:rsidRPr="00A33FF3">
        <w:rPr>
          <w:rFonts w:asciiTheme="majorHAnsi" w:eastAsia="Times New Roman" w:hAnsiTheme="majorHAnsi" w:cstheme="majorHAnsi"/>
          <w:i/>
          <w:iCs/>
          <w:color w:val="C00000"/>
          <w:sz w:val="24"/>
          <w:szCs w:val="24"/>
        </w:rPr>
        <w:t xml:space="preserve">Bb  x </w:t>
      </w:r>
      <w:r w:rsidRPr="00A33FF3">
        <w:rPr>
          <w:rFonts w:asciiTheme="majorHAnsi" w:eastAsia="Times New Roman" w:hAnsiTheme="majorHAnsi" w:cstheme="majorHAnsi"/>
          <w:i/>
          <w:iCs/>
          <w:color w:val="C00000"/>
          <w:position w:val="-24"/>
          <w:sz w:val="24"/>
          <w:szCs w:val="24"/>
        </w:rPr>
        <w:object w:dxaOrig="420" w:dyaOrig="620" w14:anchorId="1D95D942">
          <v:shape id="_x0000_i1069" type="#_x0000_t75" alt="" style="width:20.8pt;height:31.65pt" o:ole="">
            <v:imagedata r:id="rId97" o:title=""/>
          </v:shape>
          <o:OLEObject Type="Embed" ProgID="Equation.DSMT4" ShapeID="_x0000_i1069" DrawAspect="Content" ObjectID="_1797992561" r:id="rId98"/>
        </w:object>
      </w:r>
      <w:r w:rsidRPr="00A33FF3">
        <w:rPr>
          <w:rFonts w:asciiTheme="majorHAnsi" w:eastAsia="Times New Roman" w:hAnsiTheme="majorHAnsi" w:cstheme="majorHAnsi"/>
          <w:i/>
          <w:iCs/>
          <w:color w:val="C00000"/>
          <w:sz w:val="24"/>
          <w:szCs w:val="24"/>
        </w:rPr>
        <w:t>bb</w:t>
      </w:r>
      <w:r w:rsidRPr="00A33FF3">
        <w:rPr>
          <w:rFonts w:asciiTheme="majorHAnsi" w:eastAsia="Times New Roman" w:hAnsiTheme="majorHAnsi" w:cstheme="majorHAnsi"/>
          <w:i/>
          <w:iCs/>
          <w:color w:val="C00000"/>
          <w:sz w:val="24"/>
          <w:szCs w:val="24"/>
          <w:lang w:val="en-US"/>
        </w:rPr>
        <w:t xml:space="preserve">  --&gt; đời con cây hoa vàng, quả dài khác 50% --&gt; Loại.</w:t>
      </w:r>
    </w:p>
    <w:p w14:paraId="3D516EEE" w14:textId="77777777" w:rsidR="00CB068C" w:rsidRPr="00A33FF3" w:rsidRDefault="00CB068C" w:rsidP="00CB068C">
      <w:pPr>
        <w:spacing w:line="240" w:lineRule="auto"/>
        <w:jc w:val="both"/>
        <w:rPr>
          <w:rFonts w:asciiTheme="majorHAnsi" w:eastAsia="Times New Roman" w:hAnsiTheme="majorHAnsi" w:cstheme="majorHAnsi"/>
          <w:i/>
          <w:iCs/>
          <w:color w:val="C00000"/>
          <w:sz w:val="24"/>
          <w:szCs w:val="24"/>
          <w:lang w:val="en-US"/>
        </w:rPr>
      </w:pPr>
      <w:r w:rsidRPr="00A33FF3">
        <w:rPr>
          <w:rFonts w:asciiTheme="majorHAnsi" w:eastAsia="Times New Roman" w:hAnsiTheme="majorHAnsi" w:cstheme="majorHAnsi"/>
          <w:i/>
          <w:iCs/>
          <w:color w:val="C00000"/>
          <w:sz w:val="24"/>
          <w:szCs w:val="24"/>
          <w:lang w:val="en-US"/>
        </w:rPr>
        <w:t>TH</w:t>
      </w:r>
      <w:r w:rsidRPr="00A33FF3">
        <w:rPr>
          <w:rFonts w:asciiTheme="majorHAnsi" w:eastAsia="Times New Roman" w:hAnsiTheme="majorHAnsi" w:cstheme="majorHAnsi"/>
          <w:i/>
          <w:iCs/>
          <w:color w:val="C00000"/>
          <w:sz w:val="24"/>
          <w:szCs w:val="24"/>
          <w:vertAlign w:val="subscript"/>
          <w:lang w:val="en-US"/>
        </w:rPr>
        <w:t>2</w:t>
      </w:r>
      <w:r w:rsidRPr="00A33FF3">
        <w:rPr>
          <w:rFonts w:asciiTheme="majorHAnsi" w:eastAsia="Times New Roman" w:hAnsiTheme="majorHAnsi" w:cstheme="majorHAnsi"/>
          <w:i/>
          <w:iCs/>
          <w:color w:val="C00000"/>
          <w:sz w:val="24"/>
          <w:szCs w:val="24"/>
        </w:rPr>
        <w:sym w:font="Symbol Tiger" w:char="F0AE"/>
      </w:r>
      <w:r w:rsidRPr="00A33FF3">
        <w:rPr>
          <w:rFonts w:asciiTheme="majorHAnsi" w:eastAsia="Times New Roman" w:hAnsiTheme="majorHAnsi" w:cstheme="majorHAnsi"/>
          <w:i/>
          <w:iCs/>
          <w:color w:val="C00000"/>
          <w:sz w:val="24"/>
          <w:szCs w:val="24"/>
        </w:rPr>
        <w:t xml:space="preserve"> Có </w:t>
      </w:r>
      <w:r w:rsidRPr="00A33FF3">
        <w:rPr>
          <w:rFonts w:asciiTheme="majorHAnsi" w:eastAsia="Times New Roman" w:hAnsiTheme="majorHAnsi" w:cstheme="majorHAnsi"/>
          <w:i/>
          <w:iCs/>
          <w:color w:val="C00000"/>
          <w:sz w:val="24"/>
          <w:szCs w:val="24"/>
          <w:lang w:val="en-US"/>
        </w:rPr>
        <w:t>3</w:t>
      </w:r>
      <w:r w:rsidRPr="00A33FF3">
        <w:rPr>
          <w:rFonts w:asciiTheme="majorHAnsi" w:eastAsia="Times New Roman" w:hAnsiTheme="majorHAnsi" w:cstheme="majorHAnsi"/>
          <w:i/>
          <w:iCs/>
          <w:color w:val="C00000"/>
          <w:sz w:val="24"/>
          <w:szCs w:val="24"/>
        </w:rPr>
        <w:t xml:space="preserve"> phép</w:t>
      </w:r>
      <w:r w:rsidRPr="00A33FF3">
        <w:rPr>
          <w:rFonts w:asciiTheme="majorHAnsi" w:eastAsia="Times New Roman" w:hAnsiTheme="majorHAnsi" w:cstheme="majorHAnsi"/>
          <w:i/>
          <w:iCs/>
          <w:color w:val="C00000"/>
          <w:sz w:val="24"/>
          <w:szCs w:val="24"/>
          <w:lang w:val="en-US"/>
        </w:rPr>
        <w:t xml:space="preserve"> lai.</w:t>
      </w:r>
    </w:p>
    <w:p w14:paraId="78198490" w14:textId="77777777" w:rsidR="00CB068C" w:rsidRPr="00A33FF3" w:rsidRDefault="00CB068C" w:rsidP="00CB068C">
      <w:pPr>
        <w:spacing w:line="240" w:lineRule="auto"/>
        <w:ind w:firstLine="720"/>
        <w:jc w:val="both"/>
        <w:rPr>
          <w:rFonts w:asciiTheme="majorHAnsi" w:eastAsia="Times New Roman" w:hAnsiTheme="majorHAnsi" w:cstheme="majorHAnsi"/>
          <w:i/>
          <w:iCs/>
          <w:color w:val="C00000"/>
          <w:sz w:val="24"/>
          <w:szCs w:val="24"/>
          <w:lang w:val="en-US"/>
        </w:rPr>
      </w:pPr>
      <w:r w:rsidRPr="00A33FF3">
        <w:rPr>
          <w:rFonts w:asciiTheme="majorHAnsi" w:eastAsia="Times New Roman" w:hAnsiTheme="majorHAnsi" w:cstheme="majorHAnsi"/>
          <w:i/>
          <w:iCs/>
          <w:color w:val="C00000"/>
          <w:sz w:val="24"/>
          <w:szCs w:val="24"/>
        </w:rPr>
        <w:t xml:space="preserve">Vậy sẽ có tối đa </w:t>
      </w:r>
      <w:r w:rsidRPr="00A33FF3">
        <w:rPr>
          <w:rFonts w:asciiTheme="majorHAnsi" w:eastAsia="Times New Roman" w:hAnsiTheme="majorHAnsi" w:cstheme="majorHAnsi"/>
          <w:i/>
          <w:iCs/>
          <w:color w:val="C00000"/>
          <w:sz w:val="24"/>
          <w:szCs w:val="24"/>
          <w:lang w:val="en-US"/>
        </w:rPr>
        <w:t>7</w:t>
      </w:r>
      <w:r w:rsidRPr="00A33FF3">
        <w:rPr>
          <w:rFonts w:asciiTheme="majorHAnsi" w:eastAsia="Times New Roman" w:hAnsiTheme="majorHAnsi" w:cstheme="majorHAnsi"/>
          <w:i/>
          <w:iCs/>
          <w:color w:val="C00000"/>
          <w:sz w:val="24"/>
          <w:szCs w:val="24"/>
        </w:rPr>
        <w:t xml:space="preserve"> phép</w:t>
      </w:r>
    </w:p>
    <w:p w14:paraId="05FF7BEE" w14:textId="77777777" w:rsidR="00CB068C" w:rsidRPr="00A33FF3" w:rsidRDefault="00CB068C" w:rsidP="00CB068C">
      <w:pPr>
        <w:spacing w:line="240" w:lineRule="auto"/>
        <w:jc w:val="both"/>
        <w:rPr>
          <w:rFonts w:asciiTheme="majorHAnsi" w:eastAsia="Times New Roman" w:hAnsiTheme="majorHAnsi" w:cstheme="majorHAnsi"/>
          <w:iCs/>
          <w:sz w:val="24"/>
          <w:szCs w:val="24"/>
        </w:rPr>
      </w:pPr>
      <w:r w:rsidRPr="00A33FF3">
        <w:rPr>
          <w:rFonts w:asciiTheme="majorHAnsi" w:eastAsia="Times New Roman" w:hAnsiTheme="majorHAnsi" w:cstheme="majorHAnsi"/>
          <w:b/>
          <w:iCs/>
          <w:sz w:val="24"/>
          <w:szCs w:val="24"/>
        </w:rPr>
        <w:t>Câu 3.</w:t>
      </w:r>
      <w:r w:rsidRPr="00A33FF3">
        <w:rPr>
          <w:rFonts w:asciiTheme="majorHAnsi" w:eastAsia="Times New Roman" w:hAnsiTheme="majorHAnsi" w:cstheme="majorHAnsi"/>
          <w:iCs/>
          <w:sz w:val="24"/>
          <w:szCs w:val="24"/>
        </w:rPr>
        <w:t xml:space="preserve"> Ở ruồi giấm, thực hiện phép lai P: </w:t>
      </w:r>
      <w:r w:rsidRPr="00A33FF3">
        <w:rPr>
          <w:rFonts w:asciiTheme="majorHAnsi" w:eastAsia="Yu Gothic" w:hAnsiTheme="majorHAnsi" w:cstheme="majorHAnsi"/>
          <w:iCs/>
          <w:sz w:val="24"/>
          <w:szCs w:val="24"/>
        </w:rPr>
        <w:t>♀</w:t>
      </w:r>
      <w:r w:rsidRPr="00A33FF3">
        <w:rPr>
          <w:rFonts w:asciiTheme="majorHAnsi" w:eastAsia="Times New Roman" w:hAnsiTheme="majorHAnsi" w:cstheme="majorHAnsi"/>
          <w:iCs/>
          <w:position w:val="-24"/>
          <w:sz w:val="24"/>
          <w:szCs w:val="24"/>
        </w:rPr>
        <w:object w:dxaOrig="440" w:dyaOrig="620" w14:anchorId="18BC82A2">
          <v:shape id="_x0000_i1070" type="#_x0000_t75" alt="" style="width:21.65pt;height:31.65pt" o:ole="">
            <v:imagedata r:id="rId33" o:title=""/>
          </v:shape>
          <o:OLEObject Type="Embed" ProgID="Equation.DSMT4" ShapeID="_x0000_i1070" DrawAspect="Content" ObjectID="_1797992562" r:id="rId99"/>
        </w:object>
      </w:r>
      <w:r w:rsidRPr="00A33FF3">
        <w:rPr>
          <w:rFonts w:asciiTheme="majorHAnsi" w:eastAsia="Times New Roman" w:hAnsiTheme="majorHAnsi" w:cstheme="majorHAnsi"/>
          <w:iCs/>
          <w:sz w:val="24"/>
          <w:szCs w:val="24"/>
        </w:rPr>
        <w:t>X</w:t>
      </w:r>
      <w:r w:rsidRPr="00A33FF3">
        <w:rPr>
          <w:rFonts w:asciiTheme="majorHAnsi" w:eastAsia="Times New Roman" w:hAnsiTheme="majorHAnsi" w:cstheme="majorHAnsi"/>
          <w:iCs/>
          <w:sz w:val="24"/>
          <w:szCs w:val="24"/>
          <w:vertAlign w:val="superscript"/>
        </w:rPr>
        <w:t>D</w:t>
      </w:r>
      <w:r w:rsidRPr="00A33FF3">
        <w:rPr>
          <w:rFonts w:asciiTheme="majorHAnsi" w:eastAsia="Times New Roman" w:hAnsiTheme="majorHAnsi" w:cstheme="majorHAnsi"/>
          <w:iCs/>
          <w:sz w:val="24"/>
          <w:szCs w:val="24"/>
        </w:rPr>
        <w:t>X</w:t>
      </w:r>
      <w:r w:rsidRPr="00A33FF3">
        <w:rPr>
          <w:rFonts w:asciiTheme="majorHAnsi" w:eastAsia="Times New Roman" w:hAnsiTheme="majorHAnsi" w:cstheme="majorHAnsi"/>
          <w:iCs/>
          <w:sz w:val="24"/>
          <w:szCs w:val="24"/>
          <w:vertAlign w:val="superscript"/>
        </w:rPr>
        <w:t>d</w:t>
      </w:r>
      <w:r w:rsidRPr="00A33FF3">
        <w:rPr>
          <w:rFonts w:asciiTheme="majorHAnsi" w:eastAsia="Times New Roman" w:hAnsiTheme="majorHAnsi" w:cstheme="majorHAnsi"/>
          <w:iCs/>
          <w:sz w:val="24"/>
          <w:szCs w:val="24"/>
        </w:rPr>
        <w:t xml:space="preserve">  x  </w:t>
      </w:r>
      <w:r w:rsidRPr="00A33FF3">
        <w:rPr>
          <w:rFonts w:asciiTheme="majorHAnsi" w:eastAsia="Yu Gothic" w:hAnsiTheme="majorHAnsi" w:cstheme="majorHAnsi"/>
          <w:iCs/>
          <w:sz w:val="24"/>
          <w:szCs w:val="24"/>
        </w:rPr>
        <w:t>♂</w:t>
      </w:r>
      <w:r w:rsidRPr="00A33FF3">
        <w:rPr>
          <w:rFonts w:asciiTheme="majorHAnsi" w:eastAsia="Yu Gothic" w:hAnsiTheme="majorHAnsi" w:cstheme="majorHAnsi"/>
          <w:iCs/>
          <w:position w:val="-24"/>
          <w:sz w:val="24"/>
          <w:szCs w:val="24"/>
        </w:rPr>
        <w:object w:dxaOrig="440" w:dyaOrig="620" w14:anchorId="12EC4989">
          <v:shape id="_x0000_i1071" type="#_x0000_t75" alt="" style="width:21.65pt;height:31.65pt" o:ole="">
            <v:imagedata r:id="rId35" o:title=""/>
          </v:shape>
          <o:OLEObject Type="Embed" ProgID="Equation.DSMT4" ShapeID="_x0000_i1071" DrawAspect="Content" ObjectID="_1797992563" r:id="rId100"/>
        </w:object>
      </w:r>
      <w:r w:rsidRPr="00A33FF3">
        <w:rPr>
          <w:rFonts w:asciiTheme="majorHAnsi" w:eastAsia="Times New Roman" w:hAnsiTheme="majorHAnsi" w:cstheme="majorHAnsi"/>
          <w:iCs/>
          <w:sz w:val="24"/>
          <w:szCs w:val="24"/>
        </w:rPr>
        <w:t>X</w:t>
      </w:r>
      <w:r w:rsidRPr="00A33FF3">
        <w:rPr>
          <w:rFonts w:asciiTheme="majorHAnsi" w:eastAsia="Times New Roman" w:hAnsiTheme="majorHAnsi" w:cstheme="majorHAnsi"/>
          <w:iCs/>
          <w:sz w:val="24"/>
          <w:szCs w:val="24"/>
          <w:vertAlign w:val="superscript"/>
        </w:rPr>
        <w:t>D</w:t>
      </w:r>
      <w:r w:rsidRPr="00A33FF3">
        <w:rPr>
          <w:rFonts w:asciiTheme="majorHAnsi" w:eastAsia="Times New Roman" w:hAnsiTheme="majorHAnsi" w:cstheme="majorHAnsi"/>
          <w:iCs/>
          <w:sz w:val="24"/>
          <w:szCs w:val="24"/>
        </w:rPr>
        <w:t>Y cho F</w:t>
      </w:r>
      <w:r w:rsidRPr="00A33FF3">
        <w:rPr>
          <w:rFonts w:asciiTheme="majorHAnsi" w:eastAsia="Times New Roman" w:hAnsiTheme="majorHAnsi" w:cstheme="majorHAnsi"/>
          <w:iCs/>
          <w:sz w:val="24"/>
          <w:szCs w:val="24"/>
          <w:vertAlign w:val="subscript"/>
        </w:rPr>
        <w:t>1</w:t>
      </w:r>
      <w:r w:rsidRPr="00A33FF3">
        <w:rPr>
          <w:rFonts w:asciiTheme="majorHAnsi" w:eastAsia="Times New Roman" w:hAnsiTheme="majorHAnsi" w:cstheme="majorHAnsi"/>
          <w:iCs/>
          <w:sz w:val="24"/>
          <w:szCs w:val="24"/>
        </w:rPr>
        <w:t>có kiểu hình đồng hợp lặn về tất cả các tính trạng chiếm tỉ lệ 4,375%. Tần số hoán vị gene là bao nhiêu phần trăm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CB068C" w:rsidRPr="00A33FF3" w14:paraId="000EC619" w14:textId="77777777" w:rsidTr="002C35D1">
        <w:trPr>
          <w:trHeight w:val="359"/>
        </w:trPr>
        <w:tc>
          <w:tcPr>
            <w:tcW w:w="1274" w:type="dxa"/>
            <w:shd w:val="clear" w:color="auto" w:fill="auto"/>
          </w:tcPr>
          <w:p w14:paraId="3542176D" w14:textId="77777777" w:rsidR="00CB068C" w:rsidRPr="00A33FF3" w:rsidRDefault="00CB068C" w:rsidP="002C35D1">
            <w:pPr>
              <w:spacing w:line="240" w:lineRule="auto"/>
              <w:rPr>
                <w:rFonts w:asciiTheme="majorHAnsi" w:hAnsiTheme="majorHAnsi" w:cstheme="majorHAnsi"/>
                <w:b/>
                <w:bCs/>
                <w:sz w:val="24"/>
                <w:szCs w:val="24"/>
              </w:rPr>
            </w:pPr>
            <w:r w:rsidRPr="00A33FF3">
              <w:rPr>
                <w:rFonts w:asciiTheme="majorHAnsi" w:hAnsiTheme="majorHAnsi" w:cstheme="majorHAnsi"/>
                <w:b/>
                <w:bCs/>
                <w:sz w:val="24"/>
                <w:szCs w:val="24"/>
              </w:rPr>
              <w:t>Đáp án:</w:t>
            </w:r>
          </w:p>
        </w:tc>
        <w:tc>
          <w:tcPr>
            <w:tcW w:w="422" w:type="dxa"/>
            <w:shd w:val="clear" w:color="auto" w:fill="auto"/>
          </w:tcPr>
          <w:p w14:paraId="438992C1" w14:textId="77777777" w:rsidR="00CB068C" w:rsidRPr="00A33FF3" w:rsidRDefault="00CB068C" w:rsidP="002C35D1">
            <w:pPr>
              <w:spacing w:line="240" w:lineRule="auto"/>
              <w:rPr>
                <w:rFonts w:asciiTheme="majorHAnsi" w:hAnsiTheme="majorHAnsi" w:cstheme="majorHAnsi"/>
                <w:b/>
                <w:bCs/>
                <w:color w:val="FF0000"/>
                <w:sz w:val="24"/>
                <w:szCs w:val="24"/>
              </w:rPr>
            </w:pPr>
            <w:r w:rsidRPr="00A33FF3">
              <w:rPr>
                <w:rFonts w:asciiTheme="majorHAnsi" w:hAnsiTheme="majorHAnsi" w:cstheme="majorHAnsi"/>
                <w:b/>
                <w:bCs/>
                <w:color w:val="FF0000"/>
                <w:sz w:val="24"/>
                <w:szCs w:val="24"/>
              </w:rPr>
              <w:t>3</w:t>
            </w:r>
          </w:p>
        </w:tc>
        <w:tc>
          <w:tcPr>
            <w:tcW w:w="426" w:type="dxa"/>
            <w:shd w:val="clear" w:color="auto" w:fill="auto"/>
          </w:tcPr>
          <w:p w14:paraId="0FCFCE02" w14:textId="77777777" w:rsidR="00CB068C" w:rsidRPr="00A33FF3" w:rsidRDefault="00CB068C" w:rsidP="002C35D1">
            <w:pPr>
              <w:spacing w:line="240" w:lineRule="auto"/>
              <w:rPr>
                <w:rFonts w:asciiTheme="majorHAnsi" w:hAnsiTheme="majorHAnsi" w:cstheme="majorHAnsi"/>
                <w:b/>
                <w:bCs/>
                <w:color w:val="FF0000"/>
                <w:sz w:val="24"/>
                <w:szCs w:val="24"/>
              </w:rPr>
            </w:pPr>
            <w:r w:rsidRPr="00A33FF3">
              <w:rPr>
                <w:rFonts w:asciiTheme="majorHAnsi" w:hAnsiTheme="majorHAnsi" w:cstheme="majorHAnsi"/>
                <w:b/>
                <w:bCs/>
                <w:color w:val="FF0000"/>
                <w:sz w:val="24"/>
                <w:szCs w:val="24"/>
              </w:rPr>
              <w:t>0</w:t>
            </w:r>
          </w:p>
        </w:tc>
        <w:tc>
          <w:tcPr>
            <w:tcW w:w="425" w:type="dxa"/>
            <w:shd w:val="clear" w:color="auto" w:fill="auto"/>
          </w:tcPr>
          <w:p w14:paraId="321ED8AD" w14:textId="77777777" w:rsidR="00CB068C" w:rsidRPr="00A33FF3" w:rsidRDefault="00CB068C" w:rsidP="002C35D1">
            <w:pPr>
              <w:spacing w:line="240" w:lineRule="auto"/>
              <w:rPr>
                <w:rFonts w:asciiTheme="majorHAnsi" w:hAnsiTheme="majorHAnsi" w:cstheme="majorHAnsi"/>
                <w:b/>
                <w:bCs/>
                <w:color w:val="FF0000"/>
                <w:sz w:val="24"/>
                <w:szCs w:val="24"/>
              </w:rPr>
            </w:pPr>
          </w:p>
        </w:tc>
        <w:tc>
          <w:tcPr>
            <w:tcW w:w="350" w:type="dxa"/>
            <w:shd w:val="clear" w:color="auto" w:fill="auto"/>
          </w:tcPr>
          <w:p w14:paraId="646B364B" w14:textId="77777777" w:rsidR="00CB068C" w:rsidRPr="00A33FF3" w:rsidRDefault="00CB068C" w:rsidP="002C35D1">
            <w:pPr>
              <w:spacing w:line="240" w:lineRule="auto"/>
              <w:rPr>
                <w:rFonts w:asciiTheme="majorHAnsi" w:hAnsiTheme="majorHAnsi" w:cstheme="majorHAnsi"/>
                <w:b/>
                <w:bCs/>
                <w:color w:val="FF0000"/>
                <w:sz w:val="24"/>
                <w:szCs w:val="24"/>
              </w:rPr>
            </w:pPr>
          </w:p>
        </w:tc>
      </w:tr>
    </w:tbl>
    <w:p w14:paraId="51D2614E" w14:textId="77777777" w:rsidR="00CB068C" w:rsidRPr="00A33FF3" w:rsidRDefault="00CB068C" w:rsidP="00CB068C">
      <w:pPr>
        <w:spacing w:line="240" w:lineRule="auto"/>
        <w:jc w:val="center"/>
        <w:rPr>
          <w:rFonts w:asciiTheme="majorHAnsi" w:eastAsia="Times New Roman" w:hAnsiTheme="majorHAnsi" w:cstheme="majorHAnsi"/>
          <w:b/>
          <w:iCs/>
          <w:color w:val="0070C0"/>
          <w:sz w:val="24"/>
          <w:szCs w:val="24"/>
        </w:rPr>
      </w:pPr>
      <w:r w:rsidRPr="00A33FF3">
        <w:rPr>
          <w:rFonts w:asciiTheme="majorHAnsi" w:eastAsia="Times New Roman" w:hAnsiTheme="majorHAnsi" w:cstheme="majorHAnsi"/>
          <w:b/>
          <w:iCs/>
          <w:color w:val="0070C0"/>
          <w:sz w:val="24"/>
          <w:szCs w:val="24"/>
        </w:rPr>
        <w:t>Hướng dẫn giải</w:t>
      </w:r>
    </w:p>
    <w:p w14:paraId="0EEBDE55" w14:textId="77777777" w:rsidR="00CB068C" w:rsidRPr="00A33FF3" w:rsidRDefault="00CB068C" w:rsidP="00CB068C">
      <w:pPr>
        <w:spacing w:line="240" w:lineRule="auto"/>
        <w:jc w:val="both"/>
        <w:rPr>
          <w:rFonts w:asciiTheme="majorHAnsi" w:eastAsia="Times New Roman" w:hAnsiTheme="majorHAnsi" w:cstheme="majorHAnsi"/>
          <w:i/>
          <w:iCs/>
          <w:color w:val="C00000"/>
          <w:sz w:val="24"/>
          <w:szCs w:val="24"/>
        </w:rPr>
      </w:pPr>
      <w:r w:rsidRPr="00A33FF3">
        <w:rPr>
          <w:rFonts w:asciiTheme="majorHAnsi" w:hAnsiTheme="majorHAnsi" w:cstheme="majorHAnsi"/>
          <w:i/>
          <w:color w:val="C00000"/>
          <w:sz w:val="24"/>
          <w:szCs w:val="24"/>
        </w:rPr>
        <w:t xml:space="preserve">- </w:t>
      </w:r>
      <w:r w:rsidRPr="00A33FF3">
        <w:rPr>
          <w:rFonts w:asciiTheme="majorHAnsi" w:eastAsia="Times New Roman" w:hAnsiTheme="majorHAnsi" w:cstheme="majorHAnsi"/>
          <w:i/>
          <w:iCs/>
          <w:color w:val="C00000"/>
          <w:sz w:val="24"/>
          <w:szCs w:val="24"/>
        </w:rPr>
        <w:t xml:space="preserve">Ở phép lai ruồi giấm </w:t>
      </w:r>
      <w:r w:rsidRPr="00A33FF3">
        <w:rPr>
          <w:rFonts w:asciiTheme="majorHAnsi" w:eastAsia="Yu Gothic" w:hAnsiTheme="majorHAnsi" w:cstheme="majorHAnsi"/>
          <w:i/>
          <w:iCs/>
          <w:color w:val="C00000"/>
          <w:sz w:val="24"/>
          <w:szCs w:val="24"/>
        </w:rPr>
        <w:t>♀</w:t>
      </w:r>
      <w:r w:rsidRPr="00A33FF3">
        <w:rPr>
          <w:rFonts w:asciiTheme="majorHAnsi" w:eastAsia="Times New Roman" w:hAnsiTheme="majorHAnsi" w:cstheme="majorHAnsi"/>
          <w:i/>
          <w:iCs/>
          <w:color w:val="C00000"/>
          <w:position w:val="-24"/>
          <w:sz w:val="24"/>
          <w:szCs w:val="24"/>
        </w:rPr>
        <w:object w:dxaOrig="440" w:dyaOrig="620" w14:anchorId="0DCDC797">
          <v:shape id="_x0000_i1072" type="#_x0000_t75" alt="" style="width:21.65pt;height:31.65pt" o:ole="">
            <v:imagedata r:id="rId33" o:title=""/>
          </v:shape>
          <o:OLEObject Type="Embed" ProgID="Equation.DSMT4" ShapeID="_x0000_i1072" DrawAspect="Content" ObjectID="_1797992564" r:id="rId101"/>
        </w:object>
      </w:r>
      <w:r w:rsidRPr="00A33FF3">
        <w:rPr>
          <w:rFonts w:asciiTheme="majorHAnsi" w:eastAsia="Times New Roman" w:hAnsiTheme="majorHAnsi" w:cstheme="majorHAnsi"/>
          <w:i/>
          <w:iCs/>
          <w:color w:val="C00000"/>
          <w:sz w:val="24"/>
          <w:szCs w:val="24"/>
        </w:rPr>
        <w:t>X</w:t>
      </w:r>
      <w:r w:rsidRPr="00A33FF3">
        <w:rPr>
          <w:rFonts w:asciiTheme="majorHAnsi" w:eastAsia="Times New Roman" w:hAnsiTheme="majorHAnsi" w:cstheme="majorHAnsi"/>
          <w:i/>
          <w:iCs/>
          <w:color w:val="C00000"/>
          <w:sz w:val="24"/>
          <w:szCs w:val="24"/>
          <w:vertAlign w:val="superscript"/>
        </w:rPr>
        <w:t>D</w:t>
      </w:r>
      <w:r w:rsidRPr="00A33FF3">
        <w:rPr>
          <w:rFonts w:asciiTheme="majorHAnsi" w:eastAsia="Times New Roman" w:hAnsiTheme="majorHAnsi" w:cstheme="majorHAnsi"/>
          <w:i/>
          <w:iCs/>
          <w:color w:val="C00000"/>
          <w:sz w:val="24"/>
          <w:szCs w:val="24"/>
        </w:rPr>
        <w:t>X</w:t>
      </w:r>
      <w:r w:rsidRPr="00A33FF3">
        <w:rPr>
          <w:rFonts w:asciiTheme="majorHAnsi" w:eastAsia="Times New Roman" w:hAnsiTheme="majorHAnsi" w:cstheme="majorHAnsi"/>
          <w:i/>
          <w:iCs/>
          <w:color w:val="C00000"/>
          <w:sz w:val="24"/>
          <w:szCs w:val="24"/>
          <w:vertAlign w:val="superscript"/>
        </w:rPr>
        <w:t>d</w:t>
      </w:r>
      <w:r w:rsidRPr="00A33FF3">
        <w:rPr>
          <w:rFonts w:asciiTheme="majorHAnsi" w:eastAsia="Times New Roman" w:hAnsiTheme="majorHAnsi" w:cstheme="majorHAnsi"/>
          <w:i/>
          <w:iCs/>
          <w:color w:val="C00000"/>
          <w:sz w:val="24"/>
          <w:szCs w:val="24"/>
        </w:rPr>
        <w:t xml:space="preserve">  x  </w:t>
      </w:r>
      <w:r w:rsidRPr="00A33FF3">
        <w:rPr>
          <w:rFonts w:asciiTheme="majorHAnsi" w:eastAsia="Yu Gothic" w:hAnsiTheme="majorHAnsi" w:cstheme="majorHAnsi"/>
          <w:i/>
          <w:iCs/>
          <w:color w:val="C00000"/>
          <w:sz w:val="24"/>
          <w:szCs w:val="24"/>
        </w:rPr>
        <w:t>♂</w:t>
      </w:r>
      <w:r w:rsidRPr="00A33FF3">
        <w:rPr>
          <w:rFonts w:asciiTheme="majorHAnsi" w:eastAsia="Yu Gothic" w:hAnsiTheme="majorHAnsi" w:cstheme="majorHAnsi"/>
          <w:i/>
          <w:iCs/>
          <w:color w:val="C00000"/>
          <w:position w:val="-24"/>
          <w:sz w:val="24"/>
          <w:szCs w:val="24"/>
        </w:rPr>
        <w:object w:dxaOrig="440" w:dyaOrig="620" w14:anchorId="2A6EB5E3">
          <v:shape id="_x0000_i1073" type="#_x0000_t75" alt="" style="width:21.65pt;height:31.65pt" o:ole="">
            <v:imagedata r:id="rId35" o:title=""/>
          </v:shape>
          <o:OLEObject Type="Embed" ProgID="Equation.DSMT4" ShapeID="_x0000_i1073" DrawAspect="Content" ObjectID="_1797992565" r:id="rId102"/>
        </w:object>
      </w:r>
      <w:r w:rsidRPr="00A33FF3">
        <w:rPr>
          <w:rFonts w:asciiTheme="majorHAnsi" w:eastAsia="Times New Roman" w:hAnsiTheme="majorHAnsi" w:cstheme="majorHAnsi"/>
          <w:i/>
          <w:iCs/>
          <w:color w:val="C00000"/>
          <w:sz w:val="24"/>
          <w:szCs w:val="24"/>
        </w:rPr>
        <w:t>X</w:t>
      </w:r>
      <w:r w:rsidRPr="00A33FF3">
        <w:rPr>
          <w:rFonts w:asciiTheme="majorHAnsi" w:eastAsia="Times New Roman" w:hAnsiTheme="majorHAnsi" w:cstheme="majorHAnsi"/>
          <w:i/>
          <w:iCs/>
          <w:color w:val="C00000"/>
          <w:sz w:val="24"/>
          <w:szCs w:val="24"/>
          <w:vertAlign w:val="superscript"/>
        </w:rPr>
        <w:t>D</w:t>
      </w:r>
      <w:r w:rsidRPr="00A33FF3">
        <w:rPr>
          <w:rFonts w:asciiTheme="majorHAnsi" w:eastAsia="Times New Roman" w:hAnsiTheme="majorHAnsi" w:cstheme="majorHAnsi"/>
          <w:i/>
          <w:iCs/>
          <w:color w:val="C00000"/>
          <w:sz w:val="24"/>
          <w:szCs w:val="24"/>
        </w:rPr>
        <w:t>Y cho F</w:t>
      </w:r>
      <w:r w:rsidRPr="00A33FF3">
        <w:rPr>
          <w:rFonts w:asciiTheme="majorHAnsi" w:eastAsia="Times New Roman" w:hAnsiTheme="majorHAnsi" w:cstheme="majorHAnsi"/>
          <w:i/>
          <w:iCs/>
          <w:color w:val="C00000"/>
          <w:sz w:val="24"/>
          <w:szCs w:val="24"/>
          <w:vertAlign w:val="subscript"/>
        </w:rPr>
        <w:t>1</w:t>
      </w:r>
      <w:r w:rsidRPr="00A33FF3">
        <w:rPr>
          <w:rFonts w:asciiTheme="majorHAnsi" w:eastAsia="Times New Roman" w:hAnsiTheme="majorHAnsi" w:cstheme="majorHAnsi"/>
          <w:i/>
          <w:iCs/>
          <w:color w:val="C00000"/>
          <w:sz w:val="24"/>
          <w:szCs w:val="24"/>
        </w:rPr>
        <w:t xml:space="preserve"> có kiểu hình đồng hợp lặn về tất cả các tính trạng có kiểu gene là </w:t>
      </w:r>
      <w:r w:rsidRPr="00A33FF3">
        <w:rPr>
          <w:rFonts w:asciiTheme="majorHAnsi" w:eastAsia="Times New Roman" w:hAnsiTheme="majorHAnsi" w:cstheme="majorHAnsi"/>
          <w:i/>
          <w:iCs/>
          <w:color w:val="C00000"/>
          <w:position w:val="-24"/>
          <w:sz w:val="24"/>
          <w:szCs w:val="24"/>
        </w:rPr>
        <w:object w:dxaOrig="360" w:dyaOrig="620" w14:anchorId="74448A9F">
          <v:shape id="_x0000_i1074" type="#_x0000_t75" alt="" style="width:17.05pt;height:31.65pt" o:ole="">
            <v:imagedata r:id="rId103" o:title=""/>
          </v:shape>
          <o:OLEObject Type="Embed" ProgID="Equation.DSMT4" ShapeID="_x0000_i1074" DrawAspect="Content" ObjectID="_1797992566" r:id="rId104"/>
        </w:object>
      </w:r>
      <w:r w:rsidRPr="00A33FF3">
        <w:rPr>
          <w:rFonts w:asciiTheme="majorHAnsi" w:eastAsia="Times New Roman" w:hAnsiTheme="majorHAnsi" w:cstheme="majorHAnsi"/>
          <w:i/>
          <w:iCs/>
          <w:color w:val="C00000"/>
          <w:sz w:val="24"/>
          <w:szCs w:val="24"/>
        </w:rPr>
        <w:t>X</w:t>
      </w:r>
      <w:r w:rsidRPr="00A33FF3">
        <w:rPr>
          <w:rFonts w:asciiTheme="majorHAnsi" w:eastAsia="Times New Roman" w:hAnsiTheme="majorHAnsi" w:cstheme="majorHAnsi"/>
          <w:i/>
          <w:iCs/>
          <w:color w:val="C00000"/>
          <w:sz w:val="24"/>
          <w:szCs w:val="24"/>
          <w:vertAlign w:val="superscript"/>
        </w:rPr>
        <w:t>d</w:t>
      </w:r>
      <w:r w:rsidRPr="00A33FF3">
        <w:rPr>
          <w:rFonts w:asciiTheme="majorHAnsi" w:eastAsia="Times New Roman" w:hAnsiTheme="majorHAnsi" w:cstheme="majorHAnsi"/>
          <w:i/>
          <w:iCs/>
          <w:color w:val="C00000"/>
          <w:sz w:val="24"/>
          <w:szCs w:val="24"/>
        </w:rPr>
        <w:t>Y.</w:t>
      </w:r>
    </w:p>
    <w:p w14:paraId="09BD20B3" w14:textId="77777777" w:rsidR="00CB068C" w:rsidRPr="00A33FF3" w:rsidRDefault="00CB068C" w:rsidP="00CB068C">
      <w:pPr>
        <w:spacing w:line="240" w:lineRule="auto"/>
        <w:jc w:val="both"/>
        <w:rPr>
          <w:rFonts w:asciiTheme="majorHAnsi" w:eastAsia="Times New Roman" w:hAnsiTheme="majorHAnsi" w:cstheme="majorHAnsi"/>
          <w:i/>
          <w:iCs/>
          <w:color w:val="C00000"/>
          <w:sz w:val="24"/>
          <w:szCs w:val="24"/>
        </w:rPr>
      </w:pPr>
      <w:r w:rsidRPr="00A33FF3">
        <w:rPr>
          <w:rFonts w:asciiTheme="majorHAnsi" w:eastAsia="Times New Roman" w:hAnsiTheme="majorHAnsi" w:cstheme="majorHAnsi"/>
          <w:i/>
          <w:iCs/>
          <w:color w:val="C00000"/>
          <w:sz w:val="24"/>
          <w:szCs w:val="24"/>
        </w:rPr>
        <w:t>- Xét riêng phép lai: X</w:t>
      </w:r>
      <w:r w:rsidRPr="00A33FF3">
        <w:rPr>
          <w:rFonts w:asciiTheme="majorHAnsi" w:eastAsia="Times New Roman" w:hAnsiTheme="majorHAnsi" w:cstheme="majorHAnsi"/>
          <w:i/>
          <w:iCs/>
          <w:color w:val="C00000"/>
          <w:sz w:val="24"/>
          <w:szCs w:val="24"/>
          <w:vertAlign w:val="superscript"/>
        </w:rPr>
        <w:t>D</w:t>
      </w:r>
      <w:r w:rsidRPr="00A33FF3">
        <w:rPr>
          <w:rFonts w:asciiTheme="majorHAnsi" w:eastAsia="Times New Roman" w:hAnsiTheme="majorHAnsi" w:cstheme="majorHAnsi"/>
          <w:i/>
          <w:iCs/>
          <w:color w:val="C00000"/>
          <w:sz w:val="24"/>
          <w:szCs w:val="24"/>
        </w:rPr>
        <w:t>X</w:t>
      </w:r>
      <w:r w:rsidRPr="00A33FF3">
        <w:rPr>
          <w:rFonts w:asciiTheme="majorHAnsi" w:eastAsia="Times New Roman" w:hAnsiTheme="majorHAnsi" w:cstheme="majorHAnsi"/>
          <w:i/>
          <w:iCs/>
          <w:color w:val="C00000"/>
          <w:sz w:val="24"/>
          <w:szCs w:val="24"/>
          <w:vertAlign w:val="superscript"/>
        </w:rPr>
        <w:t>d</w:t>
      </w:r>
      <w:r w:rsidRPr="00A33FF3">
        <w:rPr>
          <w:rFonts w:asciiTheme="majorHAnsi" w:eastAsia="Times New Roman" w:hAnsiTheme="majorHAnsi" w:cstheme="majorHAnsi"/>
          <w:i/>
          <w:iCs/>
          <w:color w:val="C00000"/>
          <w:sz w:val="24"/>
          <w:szCs w:val="24"/>
        </w:rPr>
        <w:t xml:space="preserve">  x  X</w:t>
      </w:r>
      <w:r w:rsidRPr="00A33FF3">
        <w:rPr>
          <w:rFonts w:asciiTheme="majorHAnsi" w:eastAsia="Times New Roman" w:hAnsiTheme="majorHAnsi" w:cstheme="majorHAnsi"/>
          <w:i/>
          <w:iCs/>
          <w:color w:val="C00000"/>
          <w:sz w:val="24"/>
          <w:szCs w:val="24"/>
          <w:vertAlign w:val="superscript"/>
        </w:rPr>
        <w:t>D</w:t>
      </w:r>
      <w:r w:rsidRPr="00A33FF3">
        <w:rPr>
          <w:rFonts w:asciiTheme="majorHAnsi" w:eastAsia="Times New Roman" w:hAnsiTheme="majorHAnsi" w:cstheme="majorHAnsi"/>
          <w:i/>
          <w:iCs/>
          <w:color w:val="C00000"/>
          <w:sz w:val="24"/>
          <w:szCs w:val="24"/>
        </w:rPr>
        <w:t>Y → X</w:t>
      </w:r>
      <w:r w:rsidRPr="00A33FF3">
        <w:rPr>
          <w:rFonts w:asciiTheme="majorHAnsi" w:eastAsia="Times New Roman" w:hAnsiTheme="majorHAnsi" w:cstheme="majorHAnsi"/>
          <w:i/>
          <w:iCs/>
          <w:color w:val="C00000"/>
          <w:sz w:val="24"/>
          <w:szCs w:val="24"/>
          <w:vertAlign w:val="superscript"/>
        </w:rPr>
        <w:t>d</w:t>
      </w:r>
      <w:r w:rsidRPr="00A33FF3">
        <w:rPr>
          <w:rFonts w:asciiTheme="majorHAnsi" w:eastAsia="Times New Roman" w:hAnsiTheme="majorHAnsi" w:cstheme="majorHAnsi"/>
          <w:i/>
          <w:iCs/>
          <w:color w:val="C00000"/>
          <w:sz w:val="24"/>
          <w:szCs w:val="24"/>
        </w:rPr>
        <w:t>Y = ¼.</w:t>
      </w:r>
    </w:p>
    <w:p w14:paraId="379C20E2" w14:textId="77777777" w:rsidR="00CB068C" w:rsidRPr="00A33FF3" w:rsidRDefault="00CB068C" w:rsidP="00CB068C">
      <w:pPr>
        <w:spacing w:line="240" w:lineRule="auto"/>
        <w:jc w:val="both"/>
        <w:rPr>
          <w:rFonts w:asciiTheme="majorHAnsi" w:eastAsia="Times New Roman" w:hAnsiTheme="majorHAnsi" w:cstheme="majorHAnsi"/>
          <w:i/>
          <w:iCs/>
          <w:color w:val="C00000"/>
          <w:sz w:val="24"/>
          <w:szCs w:val="24"/>
        </w:rPr>
      </w:pPr>
      <w:r w:rsidRPr="00A33FF3">
        <w:rPr>
          <w:rFonts w:asciiTheme="majorHAnsi" w:eastAsia="Times New Roman" w:hAnsiTheme="majorHAnsi" w:cstheme="majorHAnsi"/>
          <w:i/>
          <w:iCs/>
          <w:color w:val="C00000"/>
          <w:sz w:val="24"/>
          <w:szCs w:val="24"/>
        </w:rPr>
        <w:t xml:space="preserve">- Theo đề bài ta có: </w:t>
      </w:r>
      <w:r w:rsidRPr="00A33FF3">
        <w:rPr>
          <w:rFonts w:asciiTheme="majorHAnsi" w:eastAsia="Times New Roman" w:hAnsiTheme="majorHAnsi" w:cstheme="majorHAnsi"/>
          <w:i/>
          <w:iCs/>
          <w:color w:val="C00000"/>
          <w:position w:val="-24"/>
          <w:sz w:val="24"/>
          <w:szCs w:val="24"/>
        </w:rPr>
        <w:object w:dxaOrig="360" w:dyaOrig="620" w14:anchorId="0486E8B5">
          <v:shape id="_x0000_i1075" type="#_x0000_t75" alt="" style="width:17.05pt;height:31.65pt" o:ole="">
            <v:imagedata r:id="rId103" o:title=""/>
          </v:shape>
          <o:OLEObject Type="Embed" ProgID="Equation.DSMT4" ShapeID="_x0000_i1075" DrawAspect="Content" ObjectID="_1797992567" r:id="rId105"/>
        </w:object>
      </w:r>
      <w:r w:rsidRPr="00A33FF3">
        <w:rPr>
          <w:rFonts w:asciiTheme="majorHAnsi" w:eastAsia="Times New Roman" w:hAnsiTheme="majorHAnsi" w:cstheme="majorHAnsi"/>
          <w:i/>
          <w:iCs/>
          <w:color w:val="C00000"/>
          <w:sz w:val="24"/>
          <w:szCs w:val="24"/>
        </w:rPr>
        <w:t>X</w:t>
      </w:r>
      <w:r w:rsidRPr="00A33FF3">
        <w:rPr>
          <w:rFonts w:asciiTheme="majorHAnsi" w:eastAsia="Times New Roman" w:hAnsiTheme="majorHAnsi" w:cstheme="majorHAnsi"/>
          <w:i/>
          <w:iCs/>
          <w:color w:val="C00000"/>
          <w:sz w:val="24"/>
          <w:szCs w:val="24"/>
          <w:vertAlign w:val="superscript"/>
        </w:rPr>
        <w:t>d</w:t>
      </w:r>
      <w:r w:rsidRPr="00A33FF3">
        <w:rPr>
          <w:rFonts w:asciiTheme="majorHAnsi" w:eastAsia="Times New Roman" w:hAnsiTheme="majorHAnsi" w:cstheme="majorHAnsi"/>
          <w:i/>
          <w:iCs/>
          <w:color w:val="C00000"/>
          <w:sz w:val="24"/>
          <w:szCs w:val="24"/>
        </w:rPr>
        <w:t xml:space="preserve">Y = 4,375% </w:t>
      </w:r>
      <w:r w:rsidRPr="00A33FF3">
        <w:rPr>
          <w:rFonts w:asciiTheme="majorHAnsi" w:eastAsia="Times New Roman" w:hAnsiTheme="majorHAnsi" w:cstheme="majorHAnsi"/>
          <w:i/>
          <w:iCs/>
          <w:color w:val="C00000"/>
          <w:sz w:val="24"/>
          <w:szCs w:val="24"/>
        </w:rPr>
        <w:sym w:font="Wingdings" w:char="F0E0"/>
      </w:r>
      <w:r w:rsidRPr="00A33FF3">
        <w:rPr>
          <w:rFonts w:asciiTheme="majorHAnsi" w:eastAsia="Times New Roman" w:hAnsiTheme="majorHAnsi" w:cstheme="majorHAnsi"/>
          <w:i/>
          <w:iCs/>
          <w:color w:val="C00000"/>
          <w:sz w:val="24"/>
          <w:szCs w:val="24"/>
        </w:rPr>
        <w:t xml:space="preserve"> </w:t>
      </w:r>
      <w:r w:rsidRPr="00A33FF3">
        <w:rPr>
          <w:rFonts w:asciiTheme="majorHAnsi" w:eastAsia="Times New Roman" w:hAnsiTheme="majorHAnsi" w:cstheme="majorHAnsi"/>
          <w:i/>
          <w:iCs/>
          <w:color w:val="C00000"/>
          <w:position w:val="-24"/>
          <w:sz w:val="24"/>
          <w:szCs w:val="24"/>
        </w:rPr>
        <w:object w:dxaOrig="360" w:dyaOrig="620" w14:anchorId="469A0D71">
          <v:shape id="_x0000_i1076" type="#_x0000_t75" alt="" style="width:17.05pt;height:31.65pt" o:ole="">
            <v:imagedata r:id="rId106" o:title=""/>
          </v:shape>
          <o:OLEObject Type="Embed" ProgID="Equation.DSMT4" ShapeID="_x0000_i1076" DrawAspect="Content" ObjectID="_1797992568" r:id="rId107"/>
        </w:object>
      </w:r>
      <w:r w:rsidRPr="00A33FF3">
        <w:rPr>
          <w:rFonts w:asciiTheme="majorHAnsi" w:eastAsia="Times New Roman" w:hAnsiTheme="majorHAnsi" w:cstheme="majorHAnsi"/>
          <w:i/>
          <w:iCs/>
          <w:color w:val="C00000"/>
          <w:sz w:val="24"/>
          <w:szCs w:val="24"/>
        </w:rPr>
        <w:t xml:space="preserve"> = 4,375% × 4 = 17,5%</w:t>
      </w:r>
    </w:p>
    <w:p w14:paraId="7BA65E3B"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eastAsia="Times New Roman" w:hAnsiTheme="majorHAnsi" w:cstheme="majorHAnsi"/>
          <w:i/>
          <w:iCs/>
          <w:color w:val="C00000"/>
          <w:sz w:val="24"/>
          <w:szCs w:val="24"/>
        </w:rPr>
        <w:t xml:space="preserve">- Ở ruồi giấm hoán vị gene xảy ra ở giới cái </w:t>
      </w:r>
      <w:r w:rsidRPr="00A33FF3">
        <w:rPr>
          <w:rFonts w:asciiTheme="majorHAnsi" w:eastAsia="Times New Roman" w:hAnsiTheme="majorHAnsi" w:cstheme="majorHAnsi"/>
          <w:i/>
          <w:iCs/>
          <w:color w:val="C00000"/>
          <w:sz w:val="24"/>
          <w:szCs w:val="24"/>
        </w:rPr>
        <w:sym w:font="Wingdings" w:char="F0E0"/>
      </w:r>
      <w:r w:rsidRPr="00A33FF3">
        <w:rPr>
          <w:rFonts w:asciiTheme="majorHAnsi" w:eastAsia="Times New Roman" w:hAnsiTheme="majorHAnsi" w:cstheme="majorHAnsi"/>
          <w:i/>
          <w:iCs/>
          <w:color w:val="C00000"/>
          <w:sz w:val="24"/>
          <w:szCs w:val="24"/>
        </w:rPr>
        <w:t xml:space="preserve"> 17,5% </w:t>
      </w:r>
      <w:r w:rsidRPr="00A33FF3">
        <w:rPr>
          <w:rFonts w:asciiTheme="majorHAnsi" w:eastAsia="Times New Roman" w:hAnsiTheme="majorHAnsi" w:cstheme="majorHAnsi"/>
          <w:i/>
          <w:iCs/>
          <w:color w:val="C00000"/>
          <w:position w:val="-24"/>
          <w:sz w:val="24"/>
          <w:szCs w:val="24"/>
        </w:rPr>
        <w:object w:dxaOrig="360" w:dyaOrig="620" w14:anchorId="1F028FE7">
          <v:shape id="_x0000_i1077" type="#_x0000_t75" alt="" style="width:17.05pt;height:31.65pt" o:ole="">
            <v:imagedata r:id="rId108" o:title=""/>
          </v:shape>
          <o:OLEObject Type="Embed" ProgID="Equation.DSMT4" ShapeID="_x0000_i1077" DrawAspect="Content" ObjectID="_1797992569" r:id="rId109"/>
        </w:object>
      </w:r>
      <w:r w:rsidRPr="00A33FF3">
        <w:rPr>
          <w:rFonts w:asciiTheme="majorHAnsi" w:eastAsia="Times New Roman" w:hAnsiTheme="majorHAnsi" w:cstheme="majorHAnsi"/>
          <w:i/>
          <w:iCs/>
          <w:color w:val="C00000"/>
          <w:sz w:val="24"/>
          <w:szCs w:val="24"/>
        </w:rPr>
        <w:t xml:space="preserve"> = 50% </w:t>
      </w:r>
      <w:r w:rsidRPr="00A33FF3">
        <w:rPr>
          <w:rFonts w:asciiTheme="majorHAnsi" w:eastAsia="Times New Roman" w:hAnsiTheme="majorHAnsi" w:cstheme="majorHAnsi"/>
          <w:i/>
          <w:iCs/>
          <w:color w:val="C00000"/>
          <w:sz w:val="24"/>
          <w:szCs w:val="24"/>
          <w:u w:val="single"/>
        </w:rPr>
        <w:t>ab</w:t>
      </w:r>
      <w:r w:rsidRPr="00A33FF3">
        <w:rPr>
          <w:rFonts w:asciiTheme="majorHAnsi" w:eastAsia="Yu Gothic" w:hAnsiTheme="majorHAnsi" w:cstheme="majorHAnsi"/>
          <w:i/>
          <w:iCs/>
          <w:color w:val="C00000"/>
          <w:sz w:val="24"/>
          <w:szCs w:val="24"/>
        </w:rPr>
        <w:t>♂</w:t>
      </w:r>
      <w:r w:rsidRPr="00A33FF3">
        <w:rPr>
          <w:rFonts w:asciiTheme="majorHAnsi" w:eastAsia="Times New Roman" w:hAnsiTheme="majorHAnsi" w:cstheme="majorHAnsi"/>
          <w:i/>
          <w:iCs/>
          <w:color w:val="C00000"/>
          <w:sz w:val="24"/>
          <w:szCs w:val="24"/>
        </w:rPr>
        <w:t xml:space="preserve"> × 35%</w:t>
      </w:r>
      <w:r w:rsidRPr="00A33FF3">
        <w:rPr>
          <w:rFonts w:asciiTheme="majorHAnsi" w:eastAsia="Times New Roman" w:hAnsiTheme="majorHAnsi" w:cstheme="majorHAnsi"/>
          <w:i/>
          <w:iCs/>
          <w:color w:val="C00000"/>
          <w:sz w:val="24"/>
          <w:szCs w:val="24"/>
          <w:u w:val="single"/>
        </w:rPr>
        <w:t xml:space="preserve"> ab </w:t>
      </w:r>
      <w:r w:rsidRPr="00A33FF3">
        <w:rPr>
          <w:rFonts w:asciiTheme="majorHAnsi" w:eastAsia="Yu Gothic" w:hAnsiTheme="majorHAnsi" w:cstheme="majorHAnsi"/>
          <w:i/>
          <w:iCs/>
          <w:color w:val="C00000"/>
          <w:sz w:val="24"/>
          <w:szCs w:val="24"/>
        </w:rPr>
        <w:t>♀</w:t>
      </w:r>
    </w:p>
    <w:p w14:paraId="3879FF5C"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sym w:font="Wingdings" w:char="F0E0"/>
      </w:r>
      <w:r w:rsidRPr="00A33FF3">
        <w:rPr>
          <w:rFonts w:asciiTheme="majorHAnsi" w:hAnsiTheme="majorHAnsi" w:cstheme="majorHAnsi"/>
          <w:i/>
          <w:color w:val="C00000"/>
          <w:sz w:val="24"/>
          <w:szCs w:val="24"/>
        </w:rPr>
        <w:t xml:space="preserve"> </w:t>
      </w:r>
      <w:r w:rsidRPr="00A33FF3">
        <w:rPr>
          <w:rFonts w:asciiTheme="majorHAnsi" w:eastAsia="Times New Roman" w:hAnsiTheme="majorHAnsi" w:cstheme="majorHAnsi"/>
          <w:i/>
          <w:iCs/>
          <w:color w:val="C00000"/>
          <w:sz w:val="24"/>
          <w:szCs w:val="24"/>
        </w:rPr>
        <w:t xml:space="preserve">giao tử </w:t>
      </w:r>
      <w:r w:rsidRPr="00A33FF3">
        <w:rPr>
          <w:rFonts w:asciiTheme="majorHAnsi" w:eastAsia="Yu Gothic" w:hAnsiTheme="majorHAnsi" w:cstheme="majorHAnsi"/>
          <w:i/>
          <w:iCs/>
          <w:color w:val="C00000"/>
          <w:sz w:val="24"/>
          <w:szCs w:val="24"/>
        </w:rPr>
        <w:t>♀</w:t>
      </w:r>
      <w:r w:rsidRPr="00A33FF3">
        <w:rPr>
          <w:rFonts w:asciiTheme="majorHAnsi" w:eastAsia="Times New Roman" w:hAnsiTheme="majorHAnsi" w:cstheme="majorHAnsi"/>
          <w:i/>
          <w:iCs/>
          <w:color w:val="C00000"/>
          <w:sz w:val="24"/>
          <w:szCs w:val="24"/>
        </w:rPr>
        <w:t xml:space="preserve"> 0,35</w:t>
      </w:r>
      <w:r w:rsidRPr="00A33FF3">
        <w:rPr>
          <w:rFonts w:asciiTheme="majorHAnsi" w:eastAsia="Times New Roman" w:hAnsiTheme="majorHAnsi" w:cstheme="majorHAnsi"/>
          <w:i/>
          <w:iCs/>
          <w:color w:val="C00000"/>
          <w:sz w:val="24"/>
          <w:szCs w:val="24"/>
          <w:u w:val="single"/>
        </w:rPr>
        <w:t>ab</w:t>
      </w:r>
      <w:r w:rsidRPr="00A33FF3">
        <w:rPr>
          <w:rFonts w:asciiTheme="majorHAnsi" w:eastAsia="Times New Roman" w:hAnsiTheme="majorHAnsi" w:cstheme="majorHAnsi"/>
          <w:i/>
          <w:iCs/>
          <w:color w:val="C00000"/>
          <w:sz w:val="24"/>
          <w:szCs w:val="24"/>
        </w:rPr>
        <w:t xml:space="preserve">  &gt; 0,25 là giao tử liên kết --&gt; tần số hoán vị gene: 1-2 × 0,35 = 0,3 = 30%</w:t>
      </w:r>
    </w:p>
    <w:p w14:paraId="3B464510" w14:textId="77777777" w:rsidR="00CB068C" w:rsidRPr="00A33FF3" w:rsidRDefault="00CB068C" w:rsidP="00CB068C">
      <w:pPr>
        <w:spacing w:line="240" w:lineRule="auto"/>
        <w:jc w:val="both"/>
        <w:rPr>
          <w:rFonts w:asciiTheme="majorHAnsi" w:hAnsiTheme="majorHAnsi" w:cstheme="majorHAnsi"/>
          <w:sz w:val="24"/>
          <w:szCs w:val="24"/>
        </w:rPr>
      </w:pPr>
      <w:r w:rsidRPr="00A33FF3">
        <w:rPr>
          <w:rFonts w:asciiTheme="majorHAnsi" w:hAnsiTheme="majorHAnsi" w:cstheme="majorHAnsi"/>
          <w:b/>
          <w:sz w:val="24"/>
          <w:szCs w:val="24"/>
        </w:rPr>
        <w:t>Câu 4.</w:t>
      </w:r>
      <w:r w:rsidRPr="00A33FF3">
        <w:rPr>
          <w:rFonts w:asciiTheme="majorHAnsi" w:hAnsiTheme="majorHAnsi" w:cstheme="majorHAnsi"/>
          <w:sz w:val="24"/>
          <w:szCs w:val="24"/>
        </w:rPr>
        <w:t xml:space="preserve"> Một loài thực vật, xét 3 cặp gene A, a; B, b và D, d nằm trên 2 cặp nhiễm sắc thể, mỗi gene quy định 1 tính trạng, các allele trội là trội hoàn toàn. Phép lai P: 2 cây đều dị hợp 3 cặp gene giao phấn với nhau, thu được F</w:t>
      </w:r>
      <w:r w:rsidRPr="00A33FF3">
        <w:rPr>
          <w:rFonts w:asciiTheme="majorHAnsi" w:hAnsiTheme="majorHAnsi" w:cstheme="majorHAnsi"/>
          <w:sz w:val="24"/>
          <w:szCs w:val="24"/>
          <w:vertAlign w:val="subscript"/>
        </w:rPr>
        <w:t>1</w:t>
      </w:r>
      <w:r w:rsidRPr="00A33FF3">
        <w:rPr>
          <w:rFonts w:asciiTheme="majorHAnsi" w:hAnsiTheme="majorHAnsi" w:cstheme="majorHAnsi"/>
          <w:sz w:val="24"/>
          <w:szCs w:val="24"/>
        </w:rPr>
        <w:t xml:space="preserve"> có 12 loại kiểu gene. Theo lí thuyết, cây có 1 allele trội ở F</w:t>
      </w:r>
      <w:r w:rsidRPr="00A33FF3">
        <w:rPr>
          <w:rFonts w:asciiTheme="majorHAnsi" w:hAnsiTheme="majorHAnsi" w:cstheme="majorHAnsi"/>
          <w:sz w:val="24"/>
          <w:szCs w:val="24"/>
          <w:vertAlign w:val="subscript"/>
        </w:rPr>
        <w:t>1</w:t>
      </w:r>
      <w:r w:rsidRPr="00A33FF3">
        <w:rPr>
          <w:rFonts w:asciiTheme="majorHAnsi" w:hAnsiTheme="majorHAnsi" w:cstheme="majorHAnsi"/>
          <w:sz w:val="24"/>
          <w:szCs w:val="24"/>
        </w:rPr>
        <w:t xml:space="preserve"> chiếm tỉ lệ bao nhiêu phần trăm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CB068C" w:rsidRPr="00A33FF3" w14:paraId="42495251" w14:textId="77777777" w:rsidTr="002C35D1">
        <w:trPr>
          <w:trHeight w:val="359"/>
        </w:trPr>
        <w:tc>
          <w:tcPr>
            <w:tcW w:w="1274" w:type="dxa"/>
            <w:shd w:val="clear" w:color="auto" w:fill="auto"/>
          </w:tcPr>
          <w:p w14:paraId="11D44C16" w14:textId="77777777" w:rsidR="00CB068C" w:rsidRPr="00A33FF3" w:rsidRDefault="00CB068C" w:rsidP="002C35D1">
            <w:pPr>
              <w:spacing w:line="240" w:lineRule="auto"/>
              <w:rPr>
                <w:rFonts w:asciiTheme="majorHAnsi" w:hAnsiTheme="majorHAnsi" w:cstheme="majorHAnsi"/>
                <w:b/>
                <w:bCs/>
                <w:sz w:val="24"/>
                <w:szCs w:val="24"/>
              </w:rPr>
            </w:pPr>
            <w:r w:rsidRPr="00A33FF3">
              <w:rPr>
                <w:rFonts w:asciiTheme="majorHAnsi" w:hAnsiTheme="majorHAnsi" w:cstheme="majorHAnsi"/>
                <w:b/>
                <w:bCs/>
                <w:sz w:val="24"/>
                <w:szCs w:val="24"/>
              </w:rPr>
              <w:t>Đáp án:</w:t>
            </w:r>
          </w:p>
        </w:tc>
        <w:tc>
          <w:tcPr>
            <w:tcW w:w="422" w:type="dxa"/>
            <w:shd w:val="clear" w:color="auto" w:fill="auto"/>
          </w:tcPr>
          <w:p w14:paraId="1877903B" w14:textId="77777777" w:rsidR="00CB068C" w:rsidRPr="00A33FF3" w:rsidRDefault="00CB068C" w:rsidP="002C35D1">
            <w:pPr>
              <w:spacing w:line="240" w:lineRule="auto"/>
              <w:rPr>
                <w:rFonts w:asciiTheme="majorHAnsi" w:hAnsiTheme="majorHAnsi" w:cstheme="majorHAnsi"/>
                <w:b/>
                <w:bCs/>
                <w:color w:val="FF0000"/>
                <w:sz w:val="24"/>
                <w:szCs w:val="24"/>
              </w:rPr>
            </w:pPr>
            <w:r w:rsidRPr="00A33FF3">
              <w:rPr>
                <w:rFonts w:asciiTheme="majorHAnsi" w:hAnsiTheme="majorHAnsi" w:cstheme="majorHAnsi"/>
                <w:b/>
                <w:bCs/>
                <w:color w:val="FF0000"/>
                <w:sz w:val="24"/>
                <w:szCs w:val="24"/>
              </w:rPr>
              <w:t>1</w:t>
            </w:r>
          </w:p>
        </w:tc>
        <w:tc>
          <w:tcPr>
            <w:tcW w:w="426" w:type="dxa"/>
            <w:shd w:val="clear" w:color="auto" w:fill="auto"/>
          </w:tcPr>
          <w:p w14:paraId="3DE4EFAA" w14:textId="77777777" w:rsidR="00CB068C" w:rsidRPr="00A33FF3" w:rsidRDefault="00CB068C" w:rsidP="002C35D1">
            <w:pPr>
              <w:spacing w:line="240" w:lineRule="auto"/>
              <w:rPr>
                <w:rFonts w:asciiTheme="majorHAnsi" w:hAnsiTheme="majorHAnsi" w:cstheme="majorHAnsi"/>
                <w:b/>
                <w:bCs/>
                <w:color w:val="FF0000"/>
                <w:sz w:val="24"/>
                <w:szCs w:val="24"/>
              </w:rPr>
            </w:pPr>
            <w:r w:rsidRPr="00A33FF3">
              <w:rPr>
                <w:rFonts w:asciiTheme="majorHAnsi" w:hAnsiTheme="majorHAnsi" w:cstheme="majorHAnsi"/>
                <w:b/>
                <w:bCs/>
                <w:color w:val="FF0000"/>
                <w:sz w:val="24"/>
                <w:szCs w:val="24"/>
              </w:rPr>
              <w:t>2</w:t>
            </w:r>
          </w:p>
        </w:tc>
        <w:tc>
          <w:tcPr>
            <w:tcW w:w="425" w:type="dxa"/>
            <w:shd w:val="clear" w:color="auto" w:fill="auto"/>
          </w:tcPr>
          <w:p w14:paraId="12CB2A7F" w14:textId="77777777" w:rsidR="00CB068C" w:rsidRPr="00A33FF3" w:rsidRDefault="00CB068C" w:rsidP="002C35D1">
            <w:pPr>
              <w:spacing w:line="240" w:lineRule="auto"/>
              <w:rPr>
                <w:rFonts w:asciiTheme="majorHAnsi" w:hAnsiTheme="majorHAnsi" w:cstheme="majorHAnsi"/>
                <w:b/>
                <w:bCs/>
                <w:color w:val="FF0000"/>
                <w:sz w:val="24"/>
                <w:szCs w:val="24"/>
              </w:rPr>
            </w:pPr>
            <w:r w:rsidRPr="00A33FF3">
              <w:rPr>
                <w:rFonts w:asciiTheme="majorHAnsi" w:hAnsiTheme="majorHAnsi" w:cstheme="majorHAnsi"/>
                <w:b/>
                <w:bCs/>
                <w:color w:val="FF0000"/>
                <w:sz w:val="24"/>
                <w:szCs w:val="24"/>
              </w:rPr>
              <w:t>,</w:t>
            </w:r>
          </w:p>
        </w:tc>
        <w:tc>
          <w:tcPr>
            <w:tcW w:w="350" w:type="dxa"/>
            <w:shd w:val="clear" w:color="auto" w:fill="auto"/>
          </w:tcPr>
          <w:p w14:paraId="172A0688" w14:textId="77777777" w:rsidR="00CB068C" w:rsidRPr="00A33FF3" w:rsidRDefault="00CB068C" w:rsidP="002C35D1">
            <w:pPr>
              <w:spacing w:line="240" w:lineRule="auto"/>
              <w:rPr>
                <w:rFonts w:asciiTheme="majorHAnsi" w:hAnsiTheme="majorHAnsi" w:cstheme="majorHAnsi"/>
                <w:b/>
                <w:bCs/>
                <w:color w:val="FF0000"/>
                <w:sz w:val="24"/>
                <w:szCs w:val="24"/>
              </w:rPr>
            </w:pPr>
            <w:r w:rsidRPr="00A33FF3">
              <w:rPr>
                <w:rFonts w:asciiTheme="majorHAnsi" w:hAnsiTheme="majorHAnsi" w:cstheme="majorHAnsi"/>
                <w:b/>
                <w:bCs/>
                <w:color w:val="FF0000"/>
                <w:sz w:val="24"/>
                <w:szCs w:val="24"/>
              </w:rPr>
              <w:t>5</w:t>
            </w:r>
          </w:p>
        </w:tc>
      </w:tr>
    </w:tbl>
    <w:p w14:paraId="11E7CF23" w14:textId="77777777" w:rsidR="00CB068C" w:rsidRPr="00A33FF3" w:rsidRDefault="00CB068C" w:rsidP="00CB068C">
      <w:pPr>
        <w:spacing w:line="240" w:lineRule="auto"/>
        <w:jc w:val="center"/>
        <w:rPr>
          <w:rFonts w:asciiTheme="majorHAnsi" w:eastAsia="Times New Roman" w:hAnsiTheme="majorHAnsi" w:cstheme="majorHAnsi"/>
          <w:b/>
          <w:iCs/>
          <w:color w:val="0070C0"/>
          <w:sz w:val="24"/>
          <w:szCs w:val="24"/>
        </w:rPr>
      </w:pPr>
      <w:r w:rsidRPr="00A33FF3">
        <w:rPr>
          <w:rFonts w:asciiTheme="majorHAnsi" w:eastAsia="Times New Roman" w:hAnsiTheme="majorHAnsi" w:cstheme="majorHAnsi"/>
          <w:b/>
          <w:iCs/>
          <w:color w:val="0070C0"/>
          <w:sz w:val="24"/>
          <w:szCs w:val="24"/>
        </w:rPr>
        <w:t>Hướng dẫn giải</w:t>
      </w:r>
    </w:p>
    <w:p w14:paraId="05021FCD"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- 3 cặp gene nằm trên 2 cặp nhiễm sắc thể --&gt; có 2 cặp gene nằm trên 1 nhiễm sắc thể.</w:t>
      </w:r>
    </w:p>
    <w:p w14:paraId="3D8AA3C9"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 Giả sử cặp Aa và Bb nằm trên cùng 1 nhiễm sắc thể, cặp Dd nằm trên nhiễm sắc thể khác.</w:t>
      </w:r>
    </w:p>
    <w:p w14:paraId="0ABA2539"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 Phép lai 2 cây dị hợp 3 cặp gene thu được F</w:t>
      </w:r>
      <w:r w:rsidRPr="00A33FF3">
        <w:rPr>
          <w:rFonts w:asciiTheme="majorHAnsi" w:hAnsiTheme="majorHAnsi" w:cstheme="majorHAnsi"/>
          <w:i/>
          <w:color w:val="C00000"/>
          <w:sz w:val="24"/>
          <w:szCs w:val="24"/>
          <w:vertAlign w:val="subscript"/>
        </w:rPr>
        <w:t>1</w:t>
      </w:r>
      <w:r w:rsidRPr="00A33FF3">
        <w:rPr>
          <w:rFonts w:asciiTheme="majorHAnsi" w:hAnsiTheme="majorHAnsi" w:cstheme="majorHAnsi"/>
          <w:i/>
          <w:color w:val="C00000"/>
          <w:sz w:val="24"/>
          <w:szCs w:val="24"/>
        </w:rPr>
        <w:t xml:space="preserve"> có 12 loại kiểu gene.</w:t>
      </w:r>
    </w:p>
    <w:p w14:paraId="2232AEF6"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 Cặp Dd × Dd tạo ra 3 loại kiểu gene.</w:t>
      </w:r>
    </w:p>
    <w:p w14:paraId="0D6ED023"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lastRenderedPageBreak/>
        <w:sym w:font="Wingdings" w:char="F0E0"/>
      </w:r>
      <w:r w:rsidRPr="00A33FF3">
        <w:rPr>
          <w:rFonts w:asciiTheme="majorHAnsi" w:hAnsiTheme="majorHAnsi" w:cstheme="majorHAnsi"/>
          <w:i/>
          <w:color w:val="C00000"/>
          <w:sz w:val="24"/>
          <w:szCs w:val="24"/>
        </w:rPr>
        <w:t xml:space="preserve"> Số loại kiểu gene của 2 cặp Aa, Bb là </w:t>
      </w:r>
      <w:r w:rsidRPr="00A33FF3">
        <w:rPr>
          <w:rFonts w:asciiTheme="majorHAnsi" w:hAnsiTheme="majorHAnsi" w:cstheme="majorHAnsi"/>
          <w:i/>
          <w:color w:val="C00000"/>
          <w:position w:val="-24"/>
          <w:sz w:val="24"/>
          <w:szCs w:val="24"/>
        </w:rPr>
        <w:object w:dxaOrig="320" w:dyaOrig="620" w14:anchorId="40576151">
          <v:shape id="_x0000_i1078" type="#_x0000_t75" alt="" style="width:15.8pt;height:31.65pt" o:ole="">
            <v:imagedata r:id="rId110" o:title=""/>
          </v:shape>
          <o:OLEObject Type="Embed" ProgID="Equation.DSMT4" ShapeID="_x0000_i1078" DrawAspect="Content" ObjectID="_1797992570" r:id="rId111"/>
        </w:object>
      </w:r>
      <w:r w:rsidRPr="00A33FF3">
        <w:rPr>
          <w:rFonts w:asciiTheme="majorHAnsi" w:hAnsiTheme="majorHAnsi" w:cstheme="majorHAnsi"/>
          <w:i/>
          <w:color w:val="C00000"/>
          <w:sz w:val="24"/>
          <w:szCs w:val="24"/>
        </w:rPr>
        <w:t xml:space="preserve"> = 4 loại.</w:t>
      </w:r>
    </w:p>
    <w:p w14:paraId="6F338E1A"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sym w:font="Wingdings" w:char="F0E0"/>
      </w:r>
      <w:r w:rsidRPr="00A33FF3">
        <w:rPr>
          <w:rFonts w:asciiTheme="majorHAnsi" w:hAnsiTheme="majorHAnsi" w:cstheme="majorHAnsi"/>
          <w:i/>
          <w:color w:val="C00000"/>
          <w:sz w:val="24"/>
          <w:szCs w:val="24"/>
        </w:rPr>
        <w:t xml:space="preserve"> Kiểu gene P của 2 cặp này là </w:t>
      </w:r>
      <w:r w:rsidRPr="00A33FF3">
        <w:rPr>
          <w:rFonts w:asciiTheme="majorHAnsi" w:hAnsiTheme="majorHAnsi" w:cstheme="majorHAnsi"/>
          <w:i/>
          <w:color w:val="C00000"/>
          <w:position w:val="-24"/>
          <w:sz w:val="24"/>
          <w:szCs w:val="24"/>
        </w:rPr>
        <w:object w:dxaOrig="440" w:dyaOrig="620" w14:anchorId="733D3671">
          <v:shape id="_x0000_i1079" type="#_x0000_t75" alt="" style="width:21.65pt;height:31.65pt" o:ole="">
            <v:imagedata r:id="rId112" o:title=""/>
          </v:shape>
          <o:OLEObject Type="Embed" ProgID="Equation.DSMT4" ShapeID="_x0000_i1079" DrawAspect="Content" ObjectID="_1797992571" r:id="rId113"/>
        </w:object>
      </w:r>
      <w:r w:rsidRPr="00A33FF3">
        <w:rPr>
          <w:rFonts w:asciiTheme="majorHAnsi" w:hAnsiTheme="majorHAnsi" w:cstheme="majorHAnsi"/>
          <w:i/>
          <w:color w:val="C00000"/>
          <w:sz w:val="24"/>
          <w:szCs w:val="24"/>
        </w:rPr>
        <w:t xml:space="preserve"> x </w:t>
      </w:r>
      <w:r w:rsidRPr="00A33FF3">
        <w:rPr>
          <w:rFonts w:asciiTheme="majorHAnsi" w:hAnsiTheme="majorHAnsi" w:cstheme="majorHAnsi"/>
          <w:i/>
          <w:color w:val="C00000"/>
          <w:position w:val="-24"/>
          <w:sz w:val="24"/>
          <w:szCs w:val="24"/>
        </w:rPr>
        <w:object w:dxaOrig="400" w:dyaOrig="620" w14:anchorId="0E5E7AF9">
          <v:shape id="_x0000_i1080" type="#_x0000_t75" alt="" style="width:20.4pt;height:31.65pt" o:ole="">
            <v:imagedata r:id="rId114" o:title=""/>
          </v:shape>
          <o:OLEObject Type="Embed" ProgID="Equation.DSMT4" ShapeID="_x0000_i1080" DrawAspect="Content" ObjectID="_1797992572" r:id="rId115"/>
        </w:object>
      </w:r>
      <w:r w:rsidRPr="00A33FF3">
        <w:rPr>
          <w:rFonts w:asciiTheme="majorHAnsi" w:hAnsiTheme="majorHAnsi" w:cstheme="majorHAnsi"/>
          <w:i/>
          <w:color w:val="C00000"/>
          <w:sz w:val="24"/>
          <w:szCs w:val="24"/>
        </w:rPr>
        <w:t xml:space="preserve">, liên kết hoàn toàn. </w:t>
      </w:r>
    </w:p>
    <w:p w14:paraId="27DF6EE9"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Tỷ lệ F</w:t>
      </w:r>
      <w:r w:rsidRPr="00A33FF3">
        <w:rPr>
          <w:rFonts w:asciiTheme="majorHAnsi" w:hAnsiTheme="majorHAnsi" w:cstheme="majorHAnsi"/>
          <w:i/>
          <w:color w:val="C00000"/>
          <w:sz w:val="24"/>
          <w:szCs w:val="24"/>
          <w:vertAlign w:val="subscript"/>
        </w:rPr>
        <w:t>1</w:t>
      </w:r>
      <w:r w:rsidRPr="00A33FF3">
        <w:rPr>
          <w:rFonts w:asciiTheme="majorHAnsi" w:hAnsiTheme="majorHAnsi" w:cstheme="majorHAnsi"/>
          <w:i/>
          <w:color w:val="C00000"/>
          <w:sz w:val="24"/>
          <w:szCs w:val="24"/>
        </w:rPr>
        <w:t xml:space="preserve"> có 1 allele trội là: (</w:t>
      </w:r>
      <w:r w:rsidRPr="00A33FF3">
        <w:rPr>
          <w:rFonts w:asciiTheme="majorHAnsi" w:hAnsiTheme="majorHAnsi" w:cstheme="majorHAnsi"/>
          <w:i/>
          <w:color w:val="C00000"/>
          <w:position w:val="-24"/>
          <w:sz w:val="24"/>
          <w:szCs w:val="24"/>
        </w:rPr>
        <w:object w:dxaOrig="240" w:dyaOrig="620" w14:anchorId="59A067EA">
          <v:shape id="_x0000_i1081" type="#_x0000_t75" alt="" style="width:11.25pt;height:31.65pt" o:ole="">
            <v:imagedata r:id="rId116" o:title=""/>
          </v:shape>
          <o:OLEObject Type="Embed" ProgID="Equation.DSMT4" ShapeID="_x0000_i1081" DrawAspect="Content" ObjectID="_1797992573" r:id="rId117"/>
        </w:object>
      </w:r>
      <w:r w:rsidRPr="00A33FF3">
        <w:rPr>
          <w:rFonts w:asciiTheme="majorHAnsi" w:hAnsiTheme="majorHAnsi" w:cstheme="majorHAnsi"/>
          <w:i/>
          <w:color w:val="C00000"/>
          <w:sz w:val="24"/>
          <w:szCs w:val="24"/>
          <w:u w:val="single"/>
        </w:rPr>
        <w:t>Ab</w:t>
      </w:r>
      <w:r w:rsidRPr="00A33FF3">
        <w:rPr>
          <w:rFonts w:asciiTheme="majorHAnsi" w:hAnsiTheme="majorHAnsi" w:cstheme="majorHAnsi"/>
          <w:i/>
          <w:color w:val="C00000"/>
          <w:sz w:val="24"/>
          <w:szCs w:val="24"/>
        </w:rPr>
        <w:t xml:space="preserve"> × </w:t>
      </w:r>
      <w:r w:rsidRPr="00A33FF3">
        <w:rPr>
          <w:rFonts w:asciiTheme="majorHAnsi" w:hAnsiTheme="majorHAnsi" w:cstheme="majorHAnsi"/>
          <w:i/>
          <w:color w:val="C00000"/>
          <w:position w:val="-24"/>
          <w:sz w:val="24"/>
          <w:szCs w:val="24"/>
        </w:rPr>
        <w:object w:dxaOrig="240" w:dyaOrig="620" w14:anchorId="79BF6474">
          <v:shape id="_x0000_i1082" type="#_x0000_t75" alt="" style="width:11.25pt;height:31.65pt" o:ole="">
            <v:imagedata r:id="rId118" o:title=""/>
          </v:shape>
          <o:OLEObject Type="Embed" ProgID="Equation.DSMT4" ShapeID="_x0000_i1082" DrawAspect="Content" ObjectID="_1797992574" r:id="rId119"/>
        </w:object>
      </w:r>
      <w:r w:rsidRPr="00A33FF3">
        <w:rPr>
          <w:rFonts w:asciiTheme="majorHAnsi" w:hAnsiTheme="majorHAnsi" w:cstheme="majorHAnsi"/>
          <w:i/>
          <w:color w:val="C00000"/>
          <w:sz w:val="24"/>
          <w:szCs w:val="24"/>
          <w:u w:val="single"/>
        </w:rPr>
        <w:t>ab</w:t>
      </w:r>
      <w:r w:rsidRPr="00A33FF3">
        <w:rPr>
          <w:rFonts w:asciiTheme="majorHAnsi" w:hAnsiTheme="majorHAnsi" w:cstheme="majorHAnsi"/>
          <w:i/>
          <w:color w:val="C00000"/>
          <w:sz w:val="24"/>
          <w:szCs w:val="24"/>
        </w:rPr>
        <w:t xml:space="preserve">  + </w:t>
      </w:r>
      <w:r w:rsidRPr="00A33FF3">
        <w:rPr>
          <w:rFonts w:asciiTheme="majorHAnsi" w:hAnsiTheme="majorHAnsi" w:cstheme="majorHAnsi"/>
          <w:i/>
          <w:color w:val="C00000"/>
          <w:position w:val="-24"/>
          <w:sz w:val="24"/>
          <w:szCs w:val="24"/>
        </w:rPr>
        <w:object w:dxaOrig="240" w:dyaOrig="620" w14:anchorId="3E7DBE49">
          <v:shape id="_x0000_i1083" type="#_x0000_t75" alt="" style="width:11.25pt;height:31.65pt" o:ole="">
            <v:imagedata r:id="rId120" o:title=""/>
          </v:shape>
          <o:OLEObject Type="Embed" ProgID="Equation.DSMT4" ShapeID="_x0000_i1083" DrawAspect="Content" ObjectID="_1797992575" r:id="rId121"/>
        </w:object>
      </w:r>
      <w:r w:rsidRPr="00A33FF3">
        <w:rPr>
          <w:rFonts w:asciiTheme="majorHAnsi" w:hAnsiTheme="majorHAnsi" w:cstheme="majorHAnsi"/>
          <w:i/>
          <w:color w:val="C00000"/>
          <w:sz w:val="24"/>
          <w:szCs w:val="24"/>
          <w:u w:val="single"/>
        </w:rPr>
        <w:t>aB</w:t>
      </w:r>
      <w:r w:rsidRPr="00A33FF3">
        <w:rPr>
          <w:rFonts w:asciiTheme="majorHAnsi" w:hAnsiTheme="majorHAnsi" w:cstheme="majorHAnsi"/>
          <w:i/>
          <w:color w:val="C00000"/>
          <w:sz w:val="24"/>
          <w:szCs w:val="24"/>
        </w:rPr>
        <w:t xml:space="preserve"> ×</w:t>
      </w:r>
      <w:r w:rsidRPr="00A33FF3">
        <w:rPr>
          <w:rFonts w:asciiTheme="majorHAnsi" w:hAnsiTheme="majorHAnsi" w:cstheme="majorHAnsi"/>
          <w:i/>
          <w:color w:val="C00000"/>
          <w:position w:val="-24"/>
          <w:sz w:val="24"/>
          <w:szCs w:val="24"/>
        </w:rPr>
        <w:object w:dxaOrig="240" w:dyaOrig="620" w14:anchorId="78F9D201">
          <v:shape id="_x0000_i1084" type="#_x0000_t75" alt="" style="width:11.25pt;height:31.65pt" o:ole="">
            <v:imagedata r:id="rId122" o:title=""/>
          </v:shape>
          <o:OLEObject Type="Embed" ProgID="Equation.DSMT4" ShapeID="_x0000_i1084" DrawAspect="Content" ObjectID="_1797992576" r:id="rId123"/>
        </w:object>
      </w:r>
      <w:r w:rsidRPr="00A33FF3">
        <w:rPr>
          <w:rFonts w:asciiTheme="majorHAnsi" w:hAnsiTheme="majorHAnsi" w:cstheme="majorHAnsi"/>
          <w:i/>
          <w:color w:val="C00000"/>
          <w:sz w:val="24"/>
          <w:szCs w:val="24"/>
          <w:u w:val="single"/>
        </w:rPr>
        <w:t>ab</w:t>
      </w:r>
      <w:r w:rsidRPr="00A33FF3">
        <w:rPr>
          <w:rFonts w:asciiTheme="majorHAnsi" w:hAnsiTheme="majorHAnsi" w:cstheme="majorHAnsi"/>
          <w:i/>
          <w:color w:val="C00000"/>
          <w:sz w:val="24"/>
          <w:szCs w:val="24"/>
        </w:rPr>
        <w:t xml:space="preserve">) × </w:t>
      </w:r>
      <w:r w:rsidRPr="00A33FF3">
        <w:rPr>
          <w:rFonts w:asciiTheme="majorHAnsi" w:hAnsiTheme="majorHAnsi" w:cstheme="majorHAnsi"/>
          <w:i/>
          <w:color w:val="C00000"/>
          <w:position w:val="-24"/>
          <w:sz w:val="24"/>
          <w:szCs w:val="24"/>
        </w:rPr>
        <w:object w:dxaOrig="240" w:dyaOrig="620" w14:anchorId="22FA6840">
          <v:shape id="_x0000_i1085" type="#_x0000_t75" alt="" style="width:11.25pt;height:31.65pt" o:ole="">
            <v:imagedata r:id="rId124" o:title=""/>
          </v:shape>
          <o:OLEObject Type="Embed" ProgID="Equation.DSMT4" ShapeID="_x0000_i1085" DrawAspect="Content" ObjectID="_1797992577" r:id="rId125"/>
        </w:object>
      </w:r>
      <w:r w:rsidRPr="00A33FF3">
        <w:rPr>
          <w:rFonts w:asciiTheme="majorHAnsi" w:hAnsiTheme="majorHAnsi" w:cstheme="majorHAnsi"/>
          <w:i/>
          <w:color w:val="C00000"/>
          <w:sz w:val="24"/>
          <w:szCs w:val="24"/>
        </w:rPr>
        <w:t xml:space="preserve"> dd = 12,5%</w:t>
      </w:r>
    </w:p>
    <w:p w14:paraId="41AEB709" w14:textId="77777777" w:rsidR="00CB068C" w:rsidRPr="00A33FF3" w:rsidRDefault="00CB068C" w:rsidP="00CB068C">
      <w:pPr>
        <w:spacing w:line="240" w:lineRule="auto"/>
        <w:jc w:val="both"/>
        <w:rPr>
          <w:rFonts w:asciiTheme="majorHAnsi" w:eastAsia="Times New Roman" w:hAnsiTheme="majorHAnsi" w:cstheme="majorHAnsi"/>
          <w:iCs/>
          <w:sz w:val="24"/>
          <w:szCs w:val="24"/>
        </w:rPr>
      </w:pPr>
      <w:r w:rsidRPr="00A33FF3">
        <w:rPr>
          <w:rFonts w:asciiTheme="majorHAnsi" w:eastAsia="Times New Roman" w:hAnsiTheme="majorHAnsi" w:cstheme="majorHAnsi"/>
          <w:b/>
          <w:iCs/>
          <w:sz w:val="24"/>
          <w:szCs w:val="24"/>
        </w:rPr>
        <w:t xml:space="preserve">Câu </w:t>
      </w:r>
      <w:r w:rsidRPr="00A33FF3">
        <w:rPr>
          <w:rFonts w:asciiTheme="majorHAnsi" w:eastAsia="Times New Roman" w:hAnsiTheme="majorHAnsi" w:cstheme="majorHAnsi"/>
          <w:b/>
          <w:iCs/>
          <w:sz w:val="24"/>
          <w:szCs w:val="24"/>
          <w:lang w:val="en-US"/>
        </w:rPr>
        <w:t>5</w:t>
      </w:r>
      <w:r w:rsidRPr="00A33FF3">
        <w:rPr>
          <w:rFonts w:asciiTheme="majorHAnsi" w:eastAsia="Times New Roman" w:hAnsiTheme="majorHAnsi" w:cstheme="majorHAnsi"/>
          <w:b/>
          <w:iCs/>
          <w:sz w:val="24"/>
          <w:szCs w:val="24"/>
        </w:rPr>
        <w:t>.</w:t>
      </w:r>
      <w:r w:rsidRPr="00A33FF3">
        <w:rPr>
          <w:rFonts w:asciiTheme="majorHAnsi" w:eastAsia="Times New Roman" w:hAnsiTheme="majorHAnsi" w:cstheme="majorHAnsi"/>
          <w:iCs/>
          <w:sz w:val="24"/>
          <w:szCs w:val="24"/>
        </w:rPr>
        <w:t xml:space="preserve"> Trong số các loài thực vật sau: Lúa, cao lương, ngô, khoai, sắn, mía, xương rồng, dứa, đậu, thanh long. Có bao nhiêu loài thực vật C</w:t>
      </w:r>
      <w:r w:rsidRPr="00A33FF3">
        <w:rPr>
          <w:rFonts w:asciiTheme="majorHAnsi" w:eastAsia="Times New Roman" w:hAnsiTheme="majorHAnsi" w:cstheme="majorHAnsi"/>
          <w:iCs/>
          <w:sz w:val="24"/>
          <w:szCs w:val="24"/>
          <w:vertAlign w:val="subscript"/>
        </w:rPr>
        <w:t>3</w:t>
      </w:r>
      <w:r w:rsidRPr="00A33FF3">
        <w:rPr>
          <w:rFonts w:asciiTheme="majorHAnsi" w:eastAsia="Times New Roman" w:hAnsiTheme="majorHAnsi" w:cstheme="majorHAnsi"/>
          <w:i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CB068C" w:rsidRPr="00A33FF3" w14:paraId="22197741" w14:textId="77777777" w:rsidTr="002C35D1">
        <w:trPr>
          <w:trHeight w:val="359"/>
        </w:trPr>
        <w:tc>
          <w:tcPr>
            <w:tcW w:w="1274" w:type="dxa"/>
            <w:shd w:val="clear" w:color="auto" w:fill="auto"/>
          </w:tcPr>
          <w:p w14:paraId="66B0BEAA" w14:textId="77777777" w:rsidR="00CB068C" w:rsidRPr="00A33FF3" w:rsidRDefault="00CB068C" w:rsidP="002C35D1">
            <w:pPr>
              <w:spacing w:line="240" w:lineRule="auto"/>
              <w:rPr>
                <w:rFonts w:asciiTheme="majorHAnsi" w:hAnsiTheme="majorHAnsi" w:cstheme="majorHAnsi"/>
                <w:b/>
                <w:bCs/>
                <w:sz w:val="24"/>
                <w:szCs w:val="24"/>
              </w:rPr>
            </w:pPr>
            <w:r w:rsidRPr="00A33FF3">
              <w:rPr>
                <w:rFonts w:asciiTheme="majorHAnsi" w:hAnsiTheme="majorHAnsi" w:cstheme="majorHAnsi"/>
                <w:b/>
                <w:bCs/>
                <w:sz w:val="24"/>
                <w:szCs w:val="24"/>
              </w:rPr>
              <w:t>Đáp án:</w:t>
            </w:r>
          </w:p>
        </w:tc>
        <w:tc>
          <w:tcPr>
            <w:tcW w:w="422" w:type="dxa"/>
            <w:shd w:val="clear" w:color="auto" w:fill="auto"/>
          </w:tcPr>
          <w:p w14:paraId="258F7D44" w14:textId="77777777" w:rsidR="00CB068C" w:rsidRPr="00A33FF3" w:rsidRDefault="00CB068C" w:rsidP="002C35D1">
            <w:pPr>
              <w:spacing w:line="240" w:lineRule="auto"/>
              <w:rPr>
                <w:rFonts w:asciiTheme="majorHAnsi" w:hAnsiTheme="majorHAnsi" w:cstheme="majorHAnsi"/>
                <w:b/>
                <w:bCs/>
                <w:color w:val="FF0000"/>
                <w:sz w:val="24"/>
                <w:szCs w:val="24"/>
              </w:rPr>
            </w:pPr>
            <w:r w:rsidRPr="00A33FF3">
              <w:rPr>
                <w:rFonts w:asciiTheme="majorHAnsi" w:hAnsiTheme="majorHAnsi" w:cstheme="majorHAnsi"/>
                <w:b/>
                <w:bCs/>
                <w:color w:val="FF0000"/>
                <w:sz w:val="24"/>
                <w:szCs w:val="24"/>
              </w:rPr>
              <w:t>4</w:t>
            </w:r>
          </w:p>
        </w:tc>
        <w:tc>
          <w:tcPr>
            <w:tcW w:w="426" w:type="dxa"/>
            <w:shd w:val="clear" w:color="auto" w:fill="auto"/>
          </w:tcPr>
          <w:p w14:paraId="0CC556B3" w14:textId="77777777" w:rsidR="00CB068C" w:rsidRPr="00A33FF3" w:rsidRDefault="00CB068C" w:rsidP="002C35D1">
            <w:pPr>
              <w:spacing w:line="240" w:lineRule="auto"/>
              <w:rPr>
                <w:rFonts w:asciiTheme="majorHAnsi" w:hAnsiTheme="majorHAnsi" w:cstheme="majorHAnsi"/>
                <w:b/>
                <w:bCs/>
                <w:color w:val="FF0000"/>
                <w:sz w:val="24"/>
                <w:szCs w:val="24"/>
              </w:rPr>
            </w:pPr>
          </w:p>
        </w:tc>
        <w:tc>
          <w:tcPr>
            <w:tcW w:w="425" w:type="dxa"/>
            <w:shd w:val="clear" w:color="auto" w:fill="auto"/>
          </w:tcPr>
          <w:p w14:paraId="099BBEF6" w14:textId="77777777" w:rsidR="00CB068C" w:rsidRPr="00A33FF3" w:rsidRDefault="00CB068C" w:rsidP="002C35D1">
            <w:pPr>
              <w:spacing w:line="240" w:lineRule="auto"/>
              <w:rPr>
                <w:rFonts w:asciiTheme="majorHAnsi" w:hAnsiTheme="majorHAnsi" w:cstheme="majorHAnsi"/>
                <w:b/>
                <w:bCs/>
                <w:color w:val="FF0000"/>
                <w:sz w:val="24"/>
                <w:szCs w:val="24"/>
              </w:rPr>
            </w:pPr>
          </w:p>
        </w:tc>
        <w:tc>
          <w:tcPr>
            <w:tcW w:w="350" w:type="dxa"/>
            <w:shd w:val="clear" w:color="auto" w:fill="auto"/>
          </w:tcPr>
          <w:p w14:paraId="36F9A41B" w14:textId="77777777" w:rsidR="00CB068C" w:rsidRPr="00A33FF3" w:rsidRDefault="00CB068C" w:rsidP="002C35D1">
            <w:pPr>
              <w:spacing w:line="240" w:lineRule="auto"/>
              <w:rPr>
                <w:rFonts w:asciiTheme="majorHAnsi" w:hAnsiTheme="majorHAnsi" w:cstheme="majorHAnsi"/>
                <w:b/>
                <w:bCs/>
                <w:color w:val="FF0000"/>
                <w:sz w:val="24"/>
                <w:szCs w:val="24"/>
              </w:rPr>
            </w:pPr>
          </w:p>
        </w:tc>
      </w:tr>
    </w:tbl>
    <w:p w14:paraId="4600AB1D" w14:textId="77777777" w:rsidR="00CB068C" w:rsidRPr="00A33FF3" w:rsidRDefault="00CB068C" w:rsidP="00CB068C">
      <w:pPr>
        <w:spacing w:line="240" w:lineRule="auto"/>
        <w:jc w:val="center"/>
        <w:rPr>
          <w:rFonts w:asciiTheme="majorHAnsi" w:eastAsia="Times New Roman" w:hAnsiTheme="majorHAnsi" w:cstheme="majorHAnsi"/>
          <w:b/>
          <w:iCs/>
          <w:color w:val="0070C0"/>
          <w:sz w:val="24"/>
          <w:szCs w:val="24"/>
        </w:rPr>
      </w:pPr>
      <w:r w:rsidRPr="00A33FF3">
        <w:rPr>
          <w:rFonts w:asciiTheme="majorHAnsi" w:eastAsia="Times New Roman" w:hAnsiTheme="majorHAnsi" w:cstheme="majorHAnsi"/>
          <w:b/>
          <w:iCs/>
          <w:color w:val="0070C0"/>
          <w:sz w:val="24"/>
          <w:szCs w:val="24"/>
        </w:rPr>
        <w:t>Hướng dẫn giải</w:t>
      </w:r>
    </w:p>
    <w:p w14:paraId="22B161B6"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 xml:space="preserve">- </w:t>
      </w:r>
      <w:r w:rsidRPr="00A33FF3">
        <w:rPr>
          <w:rFonts w:asciiTheme="majorHAnsi" w:eastAsia="Times New Roman" w:hAnsiTheme="majorHAnsi" w:cstheme="majorHAnsi"/>
          <w:i/>
          <w:iCs/>
          <w:color w:val="C00000"/>
          <w:sz w:val="24"/>
          <w:szCs w:val="24"/>
        </w:rPr>
        <w:t>Thực vật C</w:t>
      </w:r>
      <w:r w:rsidRPr="00A33FF3">
        <w:rPr>
          <w:rFonts w:asciiTheme="majorHAnsi" w:eastAsia="Times New Roman" w:hAnsiTheme="majorHAnsi" w:cstheme="majorHAnsi"/>
          <w:i/>
          <w:iCs/>
          <w:color w:val="C00000"/>
          <w:sz w:val="24"/>
          <w:szCs w:val="24"/>
          <w:vertAlign w:val="subscript"/>
        </w:rPr>
        <w:t>3</w:t>
      </w:r>
      <w:r w:rsidRPr="00A33FF3">
        <w:rPr>
          <w:rFonts w:asciiTheme="majorHAnsi" w:eastAsia="Times New Roman" w:hAnsiTheme="majorHAnsi" w:cstheme="majorHAnsi"/>
          <w:i/>
          <w:iCs/>
          <w:color w:val="C00000"/>
          <w:sz w:val="24"/>
          <w:szCs w:val="24"/>
        </w:rPr>
        <w:t xml:space="preserve"> bao gồm: Lúa, khoai, sắn, đậu.</w:t>
      </w:r>
    </w:p>
    <w:p w14:paraId="09FE455C" w14:textId="77777777" w:rsidR="00CB068C" w:rsidRPr="00A33FF3" w:rsidRDefault="00CB068C" w:rsidP="00CB068C">
      <w:pPr>
        <w:spacing w:line="240" w:lineRule="auto"/>
        <w:jc w:val="both"/>
        <w:rPr>
          <w:rFonts w:asciiTheme="majorHAnsi" w:hAnsiTheme="majorHAnsi" w:cstheme="majorHAnsi"/>
          <w:sz w:val="24"/>
          <w:szCs w:val="24"/>
        </w:rPr>
      </w:pPr>
      <w:r w:rsidRPr="00A33FF3">
        <w:rPr>
          <w:rFonts w:asciiTheme="majorHAnsi" w:hAnsiTheme="majorHAnsi" w:cstheme="majorHAnsi"/>
          <w:b/>
          <w:sz w:val="24"/>
          <w:szCs w:val="24"/>
        </w:rPr>
        <w:t>Câu 6.</w:t>
      </w:r>
      <w:r w:rsidRPr="00A33FF3">
        <w:rPr>
          <w:rFonts w:asciiTheme="majorHAnsi" w:hAnsiTheme="majorHAnsi" w:cstheme="majorHAnsi"/>
          <w:sz w:val="24"/>
          <w:szCs w:val="24"/>
        </w:rPr>
        <w:t xml:space="preserve"> Cú ăn chuột nhắt, chuột chù và các loài chim nhỏ. Giả sử rằng trong một khoảng thời gian, một con cú tiêu thụ 5000J nguyên liệu động vật. Con cú mất 2300J trong phân và sử dụng 2500J cho quá trình hô hấp tế bào. Hiệu suất sinh thái của con cú này là bao nhiêu phần trăm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CB068C" w:rsidRPr="00A33FF3" w14:paraId="5AD0C5D0" w14:textId="77777777" w:rsidTr="002C35D1">
        <w:trPr>
          <w:trHeight w:val="359"/>
        </w:trPr>
        <w:tc>
          <w:tcPr>
            <w:tcW w:w="1274" w:type="dxa"/>
            <w:shd w:val="clear" w:color="auto" w:fill="auto"/>
          </w:tcPr>
          <w:p w14:paraId="7AB77D69" w14:textId="77777777" w:rsidR="00CB068C" w:rsidRPr="00A33FF3" w:rsidRDefault="00CB068C" w:rsidP="002C35D1">
            <w:pPr>
              <w:spacing w:line="240" w:lineRule="auto"/>
              <w:rPr>
                <w:rFonts w:asciiTheme="majorHAnsi" w:hAnsiTheme="majorHAnsi" w:cstheme="majorHAnsi"/>
                <w:b/>
                <w:bCs/>
                <w:sz w:val="24"/>
                <w:szCs w:val="24"/>
              </w:rPr>
            </w:pPr>
            <w:r w:rsidRPr="00A33FF3">
              <w:rPr>
                <w:rFonts w:asciiTheme="majorHAnsi" w:hAnsiTheme="majorHAnsi" w:cstheme="majorHAnsi"/>
                <w:b/>
                <w:bCs/>
                <w:sz w:val="24"/>
                <w:szCs w:val="24"/>
              </w:rPr>
              <w:t>Đáp án:</w:t>
            </w:r>
          </w:p>
        </w:tc>
        <w:tc>
          <w:tcPr>
            <w:tcW w:w="422" w:type="dxa"/>
            <w:shd w:val="clear" w:color="auto" w:fill="auto"/>
          </w:tcPr>
          <w:p w14:paraId="6C531EAD" w14:textId="77777777" w:rsidR="00CB068C" w:rsidRPr="00A33FF3" w:rsidRDefault="00CB068C" w:rsidP="002C35D1">
            <w:pPr>
              <w:spacing w:line="240" w:lineRule="auto"/>
              <w:rPr>
                <w:rFonts w:asciiTheme="majorHAnsi" w:hAnsiTheme="majorHAnsi" w:cstheme="majorHAnsi"/>
                <w:b/>
                <w:bCs/>
                <w:color w:val="FF0000"/>
                <w:sz w:val="24"/>
                <w:szCs w:val="24"/>
              </w:rPr>
            </w:pPr>
            <w:r w:rsidRPr="00A33FF3">
              <w:rPr>
                <w:rFonts w:asciiTheme="majorHAnsi" w:hAnsiTheme="majorHAnsi" w:cstheme="majorHAnsi"/>
                <w:b/>
                <w:bCs/>
                <w:color w:val="FF0000"/>
                <w:sz w:val="24"/>
                <w:szCs w:val="24"/>
              </w:rPr>
              <w:t>4</w:t>
            </w:r>
          </w:p>
        </w:tc>
        <w:tc>
          <w:tcPr>
            <w:tcW w:w="426" w:type="dxa"/>
            <w:shd w:val="clear" w:color="auto" w:fill="auto"/>
          </w:tcPr>
          <w:p w14:paraId="4BCCC4AA" w14:textId="77777777" w:rsidR="00CB068C" w:rsidRPr="00A33FF3" w:rsidRDefault="00CB068C" w:rsidP="002C35D1">
            <w:pPr>
              <w:spacing w:line="240" w:lineRule="auto"/>
              <w:rPr>
                <w:rFonts w:asciiTheme="majorHAnsi" w:hAnsiTheme="majorHAnsi" w:cstheme="majorHAnsi"/>
                <w:b/>
                <w:bCs/>
                <w:color w:val="FF0000"/>
                <w:sz w:val="24"/>
                <w:szCs w:val="24"/>
              </w:rPr>
            </w:pPr>
          </w:p>
        </w:tc>
        <w:tc>
          <w:tcPr>
            <w:tcW w:w="425" w:type="dxa"/>
            <w:shd w:val="clear" w:color="auto" w:fill="auto"/>
          </w:tcPr>
          <w:p w14:paraId="09A1844E" w14:textId="77777777" w:rsidR="00CB068C" w:rsidRPr="00A33FF3" w:rsidRDefault="00CB068C" w:rsidP="002C35D1">
            <w:pPr>
              <w:spacing w:line="240" w:lineRule="auto"/>
              <w:rPr>
                <w:rFonts w:asciiTheme="majorHAnsi" w:hAnsiTheme="majorHAnsi" w:cstheme="majorHAnsi"/>
                <w:b/>
                <w:bCs/>
                <w:color w:val="FF0000"/>
                <w:sz w:val="24"/>
                <w:szCs w:val="24"/>
              </w:rPr>
            </w:pPr>
          </w:p>
        </w:tc>
        <w:tc>
          <w:tcPr>
            <w:tcW w:w="350" w:type="dxa"/>
            <w:shd w:val="clear" w:color="auto" w:fill="auto"/>
          </w:tcPr>
          <w:p w14:paraId="145D4FF2" w14:textId="77777777" w:rsidR="00CB068C" w:rsidRPr="00A33FF3" w:rsidRDefault="00CB068C" w:rsidP="002C35D1">
            <w:pPr>
              <w:spacing w:line="240" w:lineRule="auto"/>
              <w:rPr>
                <w:rFonts w:asciiTheme="majorHAnsi" w:hAnsiTheme="majorHAnsi" w:cstheme="majorHAnsi"/>
                <w:b/>
                <w:bCs/>
                <w:color w:val="FF0000"/>
                <w:sz w:val="24"/>
                <w:szCs w:val="24"/>
              </w:rPr>
            </w:pPr>
          </w:p>
        </w:tc>
      </w:tr>
    </w:tbl>
    <w:p w14:paraId="1641A0AB" w14:textId="77777777" w:rsidR="00CB068C" w:rsidRPr="00A33FF3" w:rsidRDefault="00CB068C" w:rsidP="00CB068C">
      <w:pPr>
        <w:spacing w:line="240" w:lineRule="auto"/>
        <w:jc w:val="center"/>
        <w:rPr>
          <w:rFonts w:asciiTheme="majorHAnsi" w:eastAsia="Times New Roman" w:hAnsiTheme="majorHAnsi" w:cstheme="majorHAnsi"/>
          <w:b/>
          <w:iCs/>
          <w:color w:val="0070C0"/>
          <w:sz w:val="24"/>
          <w:szCs w:val="24"/>
        </w:rPr>
      </w:pPr>
      <w:r w:rsidRPr="00A33FF3">
        <w:rPr>
          <w:rFonts w:asciiTheme="majorHAnsi" w:eastAsia="Times New Roman" w:hAnsiTheme="majorHAnsi" w:cstheme="majorHAnsi"/>
          <w:b/>
          <w:iCs/>
          <w:color w:val="0070C0"/>
          <w:sz w:val="24"/>
          <w:szCs w:val="24"/>
        </w:rPr>
        <w:t>Hướng dẫn giải</w:t>
      </w:r>
    </w:p>
    <w:p w14:paraId="6EBD8D5F"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Năng lượng tích lũy trong cơ thể con cú = 5000 - (2300+2500)=200J.</w:t>
      </w:r>
    </w:p>
    <w:p w14:paraId="78E559C3" w14:textId="77777777" w:rsidR="00CB068C" w:rsidRPr="00A33FF3" w:rsidRDefault="00CB068C" w:rsidP="00CB068C">
      <w:pPr>
        <w:spacing w:line="240" w:lineRule="auto"/>
        <w:jc w:val="both"/>
        <w:rPr>
          <w:rFonts w:asciiTheme="majorHAnsi" w:hAnsiTheme="majorHAnsi" w:cstheme="majorHAnsi"/>
          <w:i/>
          <w:color w:val="C00000"/>
          <w:sz w:val="24"/>
          <w:szCs w:val="24"/>
        </w:rPr>
      </w:pPr>
      <w:r w:rsidRPr="00A33FF3">
        <w:rPr>
          <w:rFonts w:asciiTheme="majorHAnsi" w:hAnsiTheme="majorHAnsi" w:cstheme="majorHAnsi"/>
          <w:i/>
          <w:color w:val="C00000"/>
          <w:sz w:val="24"/>
          <w:szCs w:val="24"/>
        </w:rPr>
        <w:t xml:space="preserve">Hiệu suất sinh thái H(%) = </w:t>
      </w:r>
      <w:r w:rsidRPr="00A33FF3">
        <w:rPr>
          <w:rFonts w:asciiTheme="majorHAnsi" w:hAnsiTheme="majorHAnsi" w:cstheme="majorHAnsi"/>
          <w:i/>
          <w:color w:val="C00000"/>
          <w:position w:val="-24"/>
          <w:sz w:val="24"/>
          <w:szCs w:val="24"/>
        </w:rPr>
        <w:object w:dxaOrig="580" w:dyaOrig="620" w14:anchorId="7B7E2AB3">
          <v:shape id="_x0000_i1086" type="#_x0000_t75" alt="" style="width:28.3pt;height:31.65pt" o:ole="">
            <v:imagedata r:id="rId126" o:title=""/>
          </v:shape>
          <o:OLEObject Type="Embed" ProgID="Equation.DSMT4" ShapeID="_x0000_i1086" DrawAspect="Content" ObjectID="_1797992578" r:id="rId127"/>
        </w:object>
      </w:r>
      <w:r w:rsidRPr="00A33FF3">
        <w:rPr>
          <w:rFonts w:asciiTheme="majorHAnsi" w:hAnsiTheme="majorHAnsi" w:cstheme="majorHAnsi"/>
          <w:i/>
          <w:color w:val="C00000"/>
          <w:sz w:val="24"/>
          <w:szCs w:val="24"/>
        </w:rPr>
        <w:t xml:space="preserve"> x 100%  = 0,04 = 4%</w:t>
      </w:r>
    </w:p>
    <w:p w14:paraId="11B18F8B" w14:textId="77777777" w:rsidR="00CB068C" w:rsidRPr="00A33FF3" w:rsidRDefault="00CB068C" w:rsidP="00CB068C">
      <w:pPr>
        <w:spacing w:line="240" w:lineRule="auto"/>
        <w:jc w:val="both"/>
        <w:rPr>
          <w:rFonts w:asciiTheme="majorHAnsi" w:hAnsiTheme="majorHAnsi" w:cstheme="majorHAnsi"/>
          <w:color w:val="C00000"/>
          <w:sz w:val="24"/>
          <w:szCs w:val="24"/>
          <w:lang w:val="en-US"/>
        </w:rPr>
      </w:pPr>
    </w:p>
    <w:p w14:paraId="5BCA29B5" w14:textId="77777777" w:rsidR="004E74A8" w:rsidRPr="00A33FF3" w:rsidRDefault="004E74A8" w:rsidP="00F53CE2">
      <w:pPr>
        <w:spacing w:line="240" w:lineRule="auto"/>
        <w:jc w:val="both"/>
        <w:rPr>
          <w:rFonts w:asciiTheme="majorHAnsi" w:hAnsiTheme="majorHAnsi" w:cstheme="majorHAnsi"/>
          <w:color w:val="C00000"/>
          <w:sz w:val="24"/>
          <w:szCs w:val="24"/>
          <w:lang w:val="en-US"/>
        </w:rPr>
      </w:pPr>
    </w:p>
    <w:sectPr w:rsidR="004E74A8" w:rsidRPr="00A33FF3" w:rsidSect="002C3203">
      <w:pgSz w:w="11906" w:h="16838" w:code="9"/>
      <w:pgMar w:top="540" w:right="746" w:bottom="567" w:left="851" w:header="454" w:footer="2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D1946E" w14:textId="77777777" w:rsidR="00085FAA" w:rsidRDefault="00085FAA" w:rsidP="00DE2A72">
      <w:pPr>
        <w:spacing w:line="240" w:lineRule="auto"/>
      </w:pPr>
      <w:r>
        <w:separator/>
      </w:r>
    </w:p>
  </w:endnote>
  <w:endnote w:type="continuationSeparator" w:id="0">
    <w:p w14:paraId="31A6B82A" w14:textId="77777777" w:rsidR="00085FAA" w:rsidRDefault="00085FAA" w:rsidP="00DE2A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Symbol Tiger">
    <w:altName w:val="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B22B85" w14:textId="77777777" w:rsidR="00085FAA" w:rsidRDefault="00085FAA" w:rsidP="00DE2A72">
      <w:pPr>
        <w:spacing w:line="240" w:lineRule="auto"/>
      </w:pPr>
      <w:r>
        <w:separator/>
      </w:r>
    </w:p>
  </w:footnote>
  <w:footnote w:type="continuationSeparator" w:id="0">
    <w:p w14:paraId="18B30230" w14:textId="77777777" w:rsidR="00085FAA" w:rsidRDefault="00085FAA" w:rsidP="00DE2A7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1E36C4"/>
    <w:multiLevelType w:val="multilevel"/>
    <w:tmpl w:val="90349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650BCC"/>
    <w:multiLevelType w:val="multilevel"/>
    <w:tmpl w:val="9F3C3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E872EB"/>
    <w:multiLevelType w:val="multilevel"/>
    <w:tmpl w:val="D9B0D3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17111E6"/>
    <w:multiLevelType w:val="hybridMultilevel"/>
    <w:tmpl w:val="D5CEB624"/>
    <w:lvl w:ilvl="0" w:tplc="01B61908">
      <w:start w:val="1"/>
      <w:numFmt w:val="decimal"/>
      <w:pStyle w:val="Heading4"/>
      <w:lvlText w:val="Câu %1."/>
      <w:lvlJc w:val="left"/>
      <w:pPr>
        <w:ind w:left="720" w:hanging="360"/>
      </w:pPr>
      <w:rPr>
        <w:rFonts w:hint="default"/>
        <w:b/>
        <w:i/>
        <w:color w:val="7030A0"/>
        <w:sz w:val="26"/>
        <w:u w:val="thick" w:color="FF0000"/>
      </w:rPr>
    </w:lvl>
    <w:lvl w:ilvl="1" w:tplc="95381E18" w:tentative="1">
      <w:start w:val="1"/>
      <w:numFmt w:val="lowerLetter"/>
      <w:lvlText w:val="%2."/>
      <w:lvlJc w:val="left"/>
      <w:pPr>
        <w:ind w:left="1440" w:hanging="360"/>
      </w:pPr>
    </w:lvl>
    <w:lvl w:ilvl="2" w:tplc="EEDABF00" w:tentative="1">
      <w:start w:val="1"/>
      <w:numFmt w:val="lowerRoman"/>
      <w:lvlText w:val="%3."/>
      <w:lvlJc w:val="right"/>
      <w:pPr>
        <w:ind w:left="2160" w:hanging="180"/>
      </w:pPr>
    </w:lvl>
    <w:lvl w:ilvl="3" w:tplc="F60E1960" w:tentative="1">
      <w:start w:val="1"/>
      <w:numFmt w:val="decimal"/>
      <w:lvlText w:val="%4."/>
      <w:lvlJc w:val="left"/>
      <w:pPr>
        <w:ind w:left="2880" w:hanging="360"/>
      </w:pPr>
    </w:lvl>
    <w:lvl w:ilvl="4" w:tplc="D7289AAE" w:tentative="1">
      <w:start w:val="1"/>
      <w:numFmt w:val="lowerLetter"/>
      <w:lvlText w:val="%5."/>
      <w:lvlJc w:val="left"/>
      <w:pPr>
        <w:ind w:left="3600" w:hanging="360"/>
      </w:pPr>
    </w:lvl>
    <w:lvl w:ilvl="5" w:tplc="979E1E78" w:tentative="1">
      <w:start w:val="1"/>
      <w:numFmt w:val="lowerRoman"/>
      <w:lvlText w:val="%6."/>
      <w:lvlJc w:val="right"/>
      <w:pPr>
        <w:ind w:left="4320" w:hanging="180"/>
      </w:pPr>
    </w:lvl>
    <w:lvl w:ilvl="6" w:tplc="303028E2" w:tentative="1">
      <w:start w:val="1"/>
      <w:numFmt w:val="decimal"/>
      <w:lvlText w:val="%7."/>
      <w:lvlJc w:val="left"/>
      <w:pPr>
        <w:ind w:left="5040" w:hanging="360"/>
      </w:pPr>
    </w:lvl>
    <w:lvl w:ilvl="7" w:tplc="EBCCA490" w:tentative="1">
      <w:start w:val="1"/>
      <w:numFmt w:val="lowerLetter"/>
      <w:lvlText w:val="%8."/>
      <w:lvlJc w:val="left"/>
      <w:pPr>
        <w:ind w:left="5760" w:hanging="360"/>
      </w:pPr>
    </w:lvl>
    <w:lvl w:ilvl="8" w:tplc="C62E6D40" w:tentative="1">
      <w:start w:val="1"/>
      <w:numFmt w:val="lowerRoman"/>
      <w:lvlText w:val="%9."/>
      <w:lvlJc w:val="right"/>
      <w:pPr>
        <w:ind w:left="6480" w:hanging="180"/>
      </w:pPr>
    </w:lvl>
  </w:abstractNum>
  <w:abstractNum w:abstractNumId="4" w15:restartNumberingAfterBreak="0">
    <w:nsid w:val="5E2916DC"/>
    <w:multiLevelType w:val="multilevel"/>
    <w:tmpl w:val="44DC3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FA31D89"/>
    <w:multiLevelType w:val="hybridMultilevel"/>
    <w:tmpl w:val="CD944AE2"/>
    <w:lvl w:ilvl="0" w:tplc="9F62DA1A">
      <w:start w:val="1"/>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BE0"/>
    <w:rsid w:val="000017B5"/>
    <w:rsid w:val="00010147"/>
    <w:rsid w:val="000117F4"/>
    <w:rsid w:val="00015CE7"/>
    <w:rsid w:val="00017FFA"/>
    <w:rsid w:val="00022B3B"/>
    <w:rsid w:val="00023AF7"/>
    <w:rsid w:val="00025033"/>
    <w:rsid w:val="00025BD6"/>
    <w:rsid w:val="00033557"/>
    <w:rsid w:val="00034CE2"/>
    <w:rsid w:val="00037011"/>
    <w:rsid w:val="00042854"/>
    <w:rsid w:val="000448BC"/>
    <w:rsid w:val="00045E02"/>
    <w:rsid w:val="00052097"/>
    <w:rsid w:val="00053C3A"/>
    <w:rsid w:val="00054D2E"/>
    <w:rsid w:val="00055E00"/>
    <w:rsid w:val="00061B22"/>
    <w:rsid w:val="0006687F"/>
    <w:rsid w:val="00070F1B"/>
    <w:rsid w:val="00073185"/>
    <w:rsid w:val="000749E0"/>
    <w:rsid w:val="00075FE7"/>
    <w:rsid w:val="00076121"/>
    <w:rsid w:val="0007648F"/>
    <w:rsid w:val="00077263"/>
    <w:rsid w:val="00077746"/>
    <w:rsid w:val="00085475"/>
    <w:rsid w:val="00085C7F"/>
    <w:rsid w:val="00085FAA"/>
    <w:rsid w:val="00087FE1"/>
    <w:rsid w:val="00091B0F"/>
    <w:rsid w:val="00094832"/>
    <w:rsid w:val="000951C9"/>
    <w:rsid w:val="000A5A93"/>
    <w:rsid w:val="000B11FA"/>
    <w:rsid w:val="000B1FB6"/>
    <w:rsid w:val="000B2410"/>
    <w:rsid w:val="000B343A"/>
    <w:rsid w:val="000B593E"/>
    <w:rsid w:val="000B7DB2"/>
    <w:rsid w:val="000C0063"/>
    <w:rsid w:val="000C4913"/>
    <w:rsid w:val="000C5E53"/>
    <w:rsid w:val="000D00B6"/>
    <w:rsid w:val="000D01A6"/>
    <w:rsid w:val="000D22FF"/>
    <w:rsid w:val="000E3351"/>
    <w:rsid w:val="000E4169"/>
    <w:rsid w:val="000E5D60"/>
    <w:rsid w:val="000E6E35"/>
    <w:rsid w:val="000E736C"/>
    <w:rsid w:val="000F01EA"/>
    <w:rsid w:val="000F0F95"/>
    <w:rsid w:val="000F19DD"/>
    <w:rsid w:val="000F28A8"/>
    <w:rsid w:val="000F3C2A"/>
    <w:rsid w:val="000F48A1"/>
    <w:rsid w:val="000F5A93"/>
    <w:rsid w:val="00100A86"/>
    <w:rsid w:val="00101E4F"/>
    <w:rsid w:val="0010298E"/>
    <w:rsid w:val="00102BC5"/>
    <w:rsid w:val="00106025"/>
    <w:rsid w:val="00107A5C"/>
    <w:rsid w:val="00111AAA"/>
    <w:rsid w:val="00112235"/>
    <w:rsid w:val="00115F23"/>
    <w:rsid w:val="00117245"/>
    <w:rsid w:val="00120A13"/>
    <w:rsid w:val="00123872"/>
    <w:rsid w:val="00125D0C"/>
    <w:rsid w:val="0012669B"/>
    <w:rsid w:val="001278DE"/>
    <w:rsid w:val="00130558"/>
    <w:rsid w:val="0013213A"/>
    <w:rsid w:val="00135B90"/>
    <w:rsid w:val="00142896"/>
    <w:rsid w:val="00145125"/>
    <w:rsid w:val="00145F14"/>
    <w:rsid w:val="0014602F"/>
    <w:rsid w:val="001469A6"/>
    <w:rsid w:val="0014708A"/>
    <w:rsid w:val="00147344"/>
    <w:rsid w:val="00147687"/>
    <w:rsid w:val="0014771C"/>
    <w:rsid w:val="00150508"/>
    <w:rsid w:val="0015191F"/>
    <w:rsid w:val="00152160"/>
    <w:rsid w:val="00153D5E"/>
    <w:rsid w:val="001573AC"/>
    <w:rsid w:val="00157E77"/>
    <w:rsid w:val="001634C1"/>
    <w:rsid w:val="001710E2"/>
    <w:rsid w:val="001715B8"/>
    <w:rsid w:val="001716CC"/>
    <w:rsid w:val="001725B2"/>
    <w:rsid w:val="00173248"/>
    <w:rsid w:val="00180F97"/>
    <w:rsid w:val="0018287A"/>
    <w:rsid w:val="001864A5"/>
    <w:rsid w:val="00187D09"/>
    <w:rsid w:val="00192E99"/>
    <w:rsid w:val="00193D8D"/>
    <w:rsid w:val="00197D34"/>
    <w:rsid w:val="001A071F"/>
    <w:rsid w:val="001A2772"/>
    <w:rsid w:val="001A2A79"/>
    <w:rsid w:val="001A3D48"/>
    <w:rsid w:val="001A5DA6"/>
    <w:rsid w:val="001A7143"/>
    <w:rsid w:val="001A71BB"/>
    <w:rsid w:val="001A7413"/>
    <w:rsid w:val="001B0DB9"/>
    <w:rsid w:val="001B0F97"/>
    <w:rsid w:val="001B1B6D"/>
    <w:rsid w:val="001B38AE"/>
    <w:rsid w:val="001B5F5B"/>
    <w:rsid w:val="001C70FE"/>
    <w:rsid w:val="001D4757"/>
    <w:rsid w:val="001D5F47"/>
    <w:rsid w:val="001E18AC"/>
    <w:rsid w:val="001E2005"/>
    <w:rsid w:val="001E21D9"/>
    <w:rsid w:val="001E3D1E"/>
    <w:rsid w:val="001E4B7E"/>
    <w:rsid w:val="001E7160"/>
    <w:rsid w:val="001F0019"/>
    <w:rsid w:val="001F5301"/>
    <w:rsid w:val="001F5F9F"/>
    <w:rsid w:val="001F70C4"/>
    <w:rsid w:val="00201512"/>
    <w:rsid w:val="00203BE0"/>
    <w:rsid w:val="00205E70"/>
    <w:rsid w:val="002064A9"/>
    <w:rsid w:val="0020765E"/>
    <w:rsid w:val="00210528"/>
    <w:rsid w:val="002106AE"/>
    <w:rsid w:val="00212B0B"/>
    <w:rsid w:val="00220010"/>
    <w:rsid w:val="00221455"/>
    <w:rsid w:val="00221BB9"/>
    <w:rsid w:val="00223729"/>
    <w:rsid w:val="00231D65"/>
    <w:rsid w:val="00232E2E"/>
    <w:rsid w:val="002335D6"/>
    <w:rsid w:val="002338E8"/>
    <w:rsid w:val="00234781"/>
    <w:rsid w:val="00240FB2"/>
    <w:rsid w:val="002426FD"/>
    <w:rsid w:val="00242EEC"/>
    <w:rsid w:val="00246FBD"/>
    <w:rsid w:val="002471D5"/>
    <w:rsid w:val="00247986"/>
    <w:rsid w:val="00255A6C"/>
    <w:rsid w:val="00260291"/>
    <w:rsid w:val="0026223E"/>
    <w:rsid w:val="002631BB"/>
    <w:rsid w:val="0026638B"/>
    <w:rsid w:val="002671C8"/>
    <w:rsid w:val="00270CD6"/>
    <w:rsid w:val="002715CC"/>
    <w:rsid w:val="002717F8"/>
    <w:rsid w:val="0027272F"/>
    <w:rsid w:val="00275E1E"/>
    <w:rsid w:val="00276717"/>
    <w:rsid w:val="00280315"/>
    <w:rsid w:val="00280DC9"/>
    <w:rsid w:val="002823FF"/>
    <w:rsid w:val="00282F56"/>
    <w:rsid w:val="00286B7B"/>
    <w:rsid w:val="00286FF9"/>
    <w:rsid w:val="00291917"/>
    <w:rsid w:val="0029274C"/>
    <w:rsid w:val="002946B9"/>
    <w:rsid w:val="002947DB"/>
    <w:rsid w:val="0029525E"/>
    <w:rsid w:val="00296179"/>
    <w:rsid w:val="002A60E9"/>
    <w:rsid w:val="002B32F3"/>
    <w:rsid w:val="002B6CA5"/>
    <w:rsid w:val="002C2CA3"/>
    <w:rsid w:val="002C2CF4"/>
    <w:rsid w:val="002C3203"/>
    <w:rsid w:val="002C4A9D"/>
    <w:rsid w:val="002C7D11"/>
    <w:rsid w:val="002D6493"/>
    <w:rsid w:val="002D697E"/>
    <w:rsid w:val="002E11C1"/>
    <w:rsid w:val="002E1AC0"/>
    <w:rsid w:val="002F26AB"/>
    <w:rsid w:val="002F4EC0"/>
    <w:rsid w:val="002F6B35"/>
    <w:rsid w:val="00305BAC"/>
    <w:rsid w:val="00305F8B"/>
    <w:rsid w:val="00306B69"/>
    <w:rsid w:val="00311734"/>
    <w:rsid w:val="003123B0"/>
    <w:rsid w:val="00312820"/>
    <w:rsid w:val="00313B3D"/>
    <w:rsid w:val="00316140"/>
    <w:rsid w:val="00316A15"/>
    <w:rsid w:val="00317F9F"/>
    <w:rsid w:val="00320FC6"/>
    <w:rsid w:val="00322593"/>
    <w:rsid w:val="00325E8E"/>
    <w:rsid w:val="0032620E"/>
    <w:rsid w:val="0032625D"/>
    <w:rsid w:val="00327351"/>
    <w:rsid w:val="00327C97"/>
    <w:rsid w:val="003302A0"/>
    <w:rsid w:val="0033119A"/>
    <w:rsid w:val="00331D4C"/>
    <w:rsid w:val="00331F4C"/>
    <w:rsid w:val="00334E6B"/>
    <w:rsid w:val="00337925"/>
    <w:rsid w:val="00337C0F"/>
    <w:rsid w:val="0034062F"/>
    <w:rsid w:val="00341097"/>
    <w:rsid w:val="0034398E"/>
    <w:rsid w:val="00346B1E"/>
    <w:rsid w:val="003470CA"/>
    <w:rsid w:val="00355EA9"/>
    <w:rsid w:val="00356BE0"/>
    <w:rsid w:val="00366697"/>
    <w:rsid w:val="00367576"/>
    <w:rsid w:val="00367A90"/>
    <w:rsid w:val="003700E0"/>
    <w:rsid w:val="00373117"/>
    <w:rsid w:val="00373746"/>
    <w:rsid w:val="00375F6E"/>
    <w:rsid w:val="0037664C"/>
    <w:rsid w:val="003777F9"/>
    <w:rsid w:val="00381B41"/>
    <w:rsid w:val="00382626"/>
    <w:rsid w:val="003852AD"/>
    <w:rsid w:val="00385A12"/>
    <w:rsid w:val="00385C51"/>
    <w:rsid w:val="0039167D"/>
    <w:rsid w:val="00392812"/>
    <w:rsid w:val="00394940"/>
    <w:rsid w:val="0039706E"/>
    <w:rsid w:val="003A227E"/>
    <w:rsid w:val="003A3C7D"/>
    <w:rsid w:val="003A5263"/>
    <w:rsid w:val="003A6AC9"/>
    <w:rsid w:val="003A76B3"/>
    <w:rsid w:val="003A7F3D"/>
    <w:rsid w:val="003C0433"/>
    <w:rsid w:val="003C0F51"/>
    <w:rsid w:val="003C2D27"/>
    <w:rsid w:val="003C475D"/>
    <w:rsid w:val="003C4D37"/>
    <w:rsid w:val="003C5908"/>
    <w:rsid w:val="003C671E"/>
    <w:rsid w:val="003C6B16"/>
    <w:rsid w:val="003C7F61"/>
    <w:rsid w:val="003D552A"/>
    <w:rsid w:val="003D78A7"/>
    <w:rsid w:val="003D78F6"/>
    <w:rsid w:val="003E0397"/>
    <w:rsid w:val="003E1139"/>
    <w:rsid w:val="003E20CE"/>
    <w:rsid w:val="003E23B7"/>
    <w:rsid w:val="003E24CA"/>
    <w:rsid w:val="003F16B6"/>
    <w:rsid w:val="003F3BA3"/>
    <w:rsid w:val="003F435D"/>
    <w:rsid w:val="003F5763"/>
    <w:rsid w:val="003F6458"/>
    <w:rsid w:val="004020DB"/>
    <w:rsid w:val="004029CD"/>
    <w:rsid w:val="004036CD"/>
    <w:rsid w:val="00403B6C"/>
    <w:rsid w:val="004041DD"/>
    <w:rsid w:val="00404674"/>
    <w:rsid w:val="00405069"/>
    <w:rsid w:val="00405D2F"/>
    <w:rsid w:val="00405EBA"/>
    <w:rsid w:val="00415590"/>
    <w:rsid w:val="004178BF"/>
    <w:rsid w:val="00417AC4"/>
    <w:rsid w:val="00422300"/>
    <w:rsid w:val="00424FC0"/>
    <w:rsid w:val="0042549D"/>
    <w:rsid w:val="00432189"/>
    <w:rsid w:val="00432573"/>
    <w:rsid w:val="00434375"/>
    <w:rsid w:val="00437184"/>
    <w:rsid w:val="00437472"/>
    <w:rsid w:val="0045160B"/>
    <w:rsid w:val="00452391"/>
    <w:rsid w:val="00457A7F"/>
    <w:rsid w:val="004604B5"/>
    <w:rsid w:val="00460C36"/>
    <w:rsid w:val="0046237C"/>
    <w:rsid w:val="00464E7F"/>
    <w:rsid w:val="0046561C"/>
    <w:rsid w:val="00465C9C"/>
    <w:rsid w:val="0046788C"/>
    <w:rsid w:val="0047119A"/>
    <w:rsid w:val="00473D4A"/>
    <w:rsid w:val="00474144"/>
    <w:rsid w:val="004746FF"/>
    <w:rsid w:val="0047552A"/>
    <w:rsid w:val="00480100"/>
    <w:rsid w:val="00482089"/>
    <w:rsid w:val="00482273"/>
    <w:rsid w:val="004870F2"/>
    <w:rsid w:val="00487153"/>
    <w:rsid w:val="00491C1C"/>
    <w:rsid w:val="00491FB9"/>
    <w:rsid w:val="00492098"/>
    <w:rsid w:val="00492791"/>
    <w:rsid w:val="00492DE5"/>
    <w:rsid w:val="00493030"/>
    <w:rsid w:val="00494052"/>
    <w:rsid w:val="00494D12"/>
    <w:rsid w:val="00495702"/>
    <w:rsid w:val="004961C3"/>
    <w:rsid w:val="00496A1A"/>
    <w:rsid w:val="00496EB9"/>
    <w:rsid w:val="004A2AD8"/>
    <w:rsid w:val="004A4552"/>
    <w:rsid w:val="004A49A6"/>
    <w:rsid w:val="004A49CF"/>
    <w:rsid w:val="004A4C03"/>
    <w:rsid w:val="004A693A"/>
    <w:rsid w:val="004B01AF"/>
    <w:rsid w:val="004B5A3F"/>
    <w:rsid w:val="004B73DD"/>
    <w:rsid w:val="004B747C"/>
    <w:rsid w:val="004B796F"/>
    <w:rsid w:val="004B7B66"/>
    <w:rsid w:val="004C0C31"/>
    <w:rsid w:val="004C41A4"/>
    <w:rsid w:val="004C7684"/>
    <w:rsid w:val="004E0A06"/>
    <w:rsid w:val="004E3218"/>
    <w:rsid w:val="004E4A2F"/>
    <w:rsid w:val="004E74A8"/>
    <w:rsid w:val="004F0CCE"/>
    <w:rsid w:val="004F2A8A"/>
    <w:rsid w:val="004F38FB"/>
    <w:rsid w:val="004F4C4B"/>
    <w:rsid w:val="004F7D15"/>
    <w:rsid w:val="00501561"/>
    <w:rsid w:val="00501706"/>
    <w:rsid w:val="00504382"/>
    <w:rsid w:val="00506B87"/>
    <w:rsid w:val="00507AED"/>
    <w:rsid w:val="00511960"/>
    <w:rsid w:val="00511BD0"/>
    <w:rsid w:val="00515258"/>
    <w:rsid w:val="0051604F"/>
    <w:rsid w:val="00516667"/>
    <w:rsid w:val="00516727"/>
    <w:rsid w:val="0052007F"/>
    <w:rsid w:val="00521D85"/>
    <w:rsid w:val="0052214C"/>
    <w:rsid w:val="005242EE"/>
    <w:rsid w:val="0052611D"/>
    <w:rsid w:val="0052664A"/>
    <w:rsid w:val="00530019"/>
    <w:rsid w:val="00531A88"/>
    <w:rsid w:val="00533E88"/>
    <w:rsid w:val="005359A1"/>
    <w:rsid w:val="0053603A"/>
    <w:rsid w:val="0053746A"/>
    <w:rsid w:val="00540A34"/>
    <w:rsid w:val="005415EB"/>
    <w:rsid w:val="005450DA"/>
    <w:rsid w:val="00551B90"/>
    <w:rsid w:val="005522E9"/>
    <w:rsid w:val="00552566"/>
    <w:rsid w:val="00553556"/>
    <w:rsid w:val="0055404B"/>
    <w:rsid w:val="00554E6D"/>
    <w:rsid w:val="00557B39"/>
    <w:rsid w:val="005635F2"/>
    <w:rsid w:val="00567467"/>
    <w:rsid w:val="00580FAA"/>
    <w:rsid w:val="0058429A"/>
    <w:rsid w:val="00591D76"/>
    <w:rsid w:val="00592288"/>
    <w:rsid w:val="00592763"/>
    <w:rsid w:val="00594723"/>
    <w:rsid w:val="00595845"/>
    <w:rsid w:val="005A06D3"/>
    <w:rsid w:val="005A3403"/>
    <w:rsid w:val="005A3B1A"/>
    <w:rsid w:val="005A486E"/>
    <w:rsid w:val="005A4B3B"/>
    <w:rsid w:val="005A52AB"/>
    <w:rsid w:val="005A5DD4"/>
    <w:rsid w:val="005A6BCE"/>
    <w:rsid w:val="005B05DB"/>
    <w:rsid w:val="005B33C4"/>
    <w:rsid w:val="005B389A"/>
    <w:rsid w:val="005B55F4"/>
    <w:rsid w:val="005C01B2"/>
    <w:rsid w:val="005C4B4C"/>
    <w:rsid w:val="005C5ACC"/>
    <w:rsid w:val="005C5EB9"/>
    <w:rsid w:val="005D02DA"/>
    <w:rsid w:val="005D0AE9"/>
    <w:rsid w:val="005D17A6"/>
    <w:rsid w:val="005D4473"/>
    <w:rsid w:val="005E0C00"/>
    <w:rsid w:val="005E263F"/>
    <w:rsid w:val="005E2D61"/>
    <w:rsid w:val="005E2F80"/>
    <w:rsid w:val="005E52FE"/>
    <w:rsid w:val="005E64F3"/>
    <w:rsid w:val="005E66CE"/>
    <w:rsid w:val="005E69C3"/>
    <w:rsid w:val="005E7A31"/>
    <w:rsid w:val="005F01ED"/>
    <w:rsid w:val="005F2DA4"/>
    <w:rsid w:val="005F392B"/>
    <w:rsid w:val="005F4256"/>
    <w:rsid w:val="005F5D06"/>
    <w:rsid w:val="005F5D14"/>
    <w:rsid w:val="006012F2"/>
    <w:rsid w:val="0060267E"/>
    <w:rsid w:val="006138C1"/>
    <w:rsid w:val="00615DE4"/>
    <w:rsid w:val="00616D0E"/>
    <w:rsid w:val="00617052"/>
    <w:rsid w:val="00617793"/>
    <w:rsid w:val="00621695"/>
    <w:rsid w:val="006216B9"/>
    <w:rsid w:val="00621E8E"/>
    <w:rsid w:val="00624050"/>
    <w:rsid w:val="0063156F"/>
    <w:rsid w:val="006319BD"/>
    <w:rsid w:val="006379A8"/>
    <w:rsid w:val="00640FAF"/>
    <w:rsid w:val="006442B1"/>
    <w:rsid w:val="00646447"/>
    <w:rsid w:val="00652E94"/>
    <w:rsid w:val="00654317"/>
    <w:rsid w:val="00655481"/>
    <w:rsid w:val="0065680A"/>
    <w:rsid w:val="0065726B"/>
    <w:rsid w:val="00657293"/>
    <w:rsid w:val="0066050C"/>
    <w:rsid w:val="00662C13"/>
    <w:rsid w:val="00662D63"/>
    <w:rsid w:val="00667066"/>
    <w:rsid w:val="00671166"/>
    <w:rsid w:val="00672996"/>
    <w:rsid w:val="0067324B"/>
    <w:rsid w:val="00673DC7"/>
    <w:rsid w:val="006748D0"/>
    <w:rsid w:val="00674C0B"/>
    <w:rsid w:val="00674D98"/>
    <w:rsid w:val="00674DEF"/>
    <w:rsid w:val="0067683A"/>
    <w:rsid w:val="006775F1"/>
    <w:rsid w:val="00681700"/>
    <w:rsid w:val="0068249B"/>
    <w:rsid w:val="00690109"/>
    <w:rsid w:val="00696B46"/>
    <w:rsid w:val="006A108D"/>
    <w:rsid w:val="006A6736"/>
    <w:rsid w:val="006A6C94"/>
    <w:rsid w:val="006A7704"/>
    <w:rsid w:val="006A7DAF"/>
    <w:rsid w:val="006A7EFE"/>
    <w:rsid w:val="006B1A75"/>
    <w:rsid w:val="006B4C8A"/>
    <w:rsid w:val="006B5E0E"/>
    <w:rsid w:val="006B5E40"/>
    <w:rsid w:val="006C0EFB"/>
    <w:rsid w:val="006C5494"/>
    <w:rsid w:val="006C6741"/>
    <w:rsid w:val="006C69DD"/>
    <w:rsid w:val="006D0EF9"/>
    <w:rsid w:val="006D2679"/>
    <w:rsid w:val="006D45AD"/>
    <w:rsid w:val="006E0982"/>
    <w:rsid w:val="006E5582"/>
    <w:rsid w:val="006E61CF"/>
    <w:rsid w:val="006E6FA8"/>
    <w:rsid w:val="006E7D46"/>
    <w:rsid w:val="006F0D01"/>
    <w:rsid w:val="006F3550"/>
    <w:rsid w:val="006F762C"/>
    <w:rsid w:val="006F7AA8"/>
    <w:rsid w:val="00700F82"/>
    <w:rsid w:val="007020AB"/>
    <w:rsid w:val="00702DF4"/>
    <w:rsid w:val="0070334D"/>
    <w:rsid w:val="00703774"/>
    <w:rsid w:val="00707712"/>
    <w:rsid w:val="007077CA"/>
    <w:rsid w:val="00711318"/>
    <w:rsid w:val="00712551"/>
    <w:rsid w:val="00712F3B"/>
    <w:rsid w:val="0071394A"/>
    <w:rsid w:val="007155E5"/>
    <w:rsid w:val="007178B0"/>
    <w:rsid w:val="00717C7D"/>
    <w:rsid w:val="00720427"/>
    <w:rsid w:val="007235FD"/>
    <w:rsid w:val="00724FDF"/>
    <w:rsid w:val="007262E6"/>
    <w:rsid w:val="007346BF"/>
    <w:rsid w:val="007412EB"/>
    <w:rsid w:val="007417F4"/>
    <w:rsid w:val="007420C0"/>
    <w:rsid w:val="00761BEA"/>
    <w:rsid w:val="0076217A"/>
    <w:rsid w:val="00762E5E"/>
    <w:rsid w:val="00765963"/>
    <w:rsid w:val="0076610F"/>
    <w:rsid w:val="007700FF"/>
    <w:rsid w:val="00770F3B"/>
    <w:rsid w:val="00770FBD"/>
    <w:rsid w:val="00771745"/>
    <w:rsid w:val="00774045"/>
    <w:rsid w:val="0077682D"/>
    <w:rsid w:val="0078000A"/>
    <w:rsid w:val="0078269A"/>
    <w:rsid w:val="00787548"/>
    <w:rsid w:val="007903DB"/>
    <w:rsid w:val="007917BC"/>
    <w:rsid w:val="00794D55"/>
    <w:rsid w:val="007971CE"/>
    <w:rsid w:val="007A0452"/>
    <w:rsid w:val="007A055F"/>
    <w:rsid w:val="007A1ADD"/>
    <w:rsid w:val="007A579C"/>
    <w:rsid w:val="007B01C7"/>
    <w:rsid w:val="007B189A"/>
    <w:rsid w:val="007B48F6"/>
    <w:rsid w:val="007B49EF"/>
    <w:rsid w:val="007C0BF5"/>
    <w:rsid w:val="007C113E"/>
    <w:rsid w:val="007C1747"/>
    <w:rsid w:val="007C2794"/>
    <w:rsid w:val="007C74CF"/>
    <w:rsid w:val="007C77BF"/>
    <w:rsid w:val="007D02DE"/>
    <w:rsid w:val="007D2743"/>
    <w:rsid w:val="007D2CBF"/>
    <w:rsid w:val="007D2DB1"/>
    <w:rsid w:val="007D3420"/>
    <w:rsid w:val="007D3613"/>
    <w:rsid w:val="007D41F7"/>
    <w:rsid w:val="007D5B0B"/>
    <w:rsid w:val="007D74F6"/>
    <w:rsid w:val="007E0106"/>
    <w:rsid w:val="007E0BD5"/>
    <w:rsid w:val="007E13C8"/>
    <w:rsid w:val="007E16E2"/>
    <w:rsid w:val="007E3364"/>
    <w:rsid w:val="007E42E4"/>
    <w:rsid w:val="007F65DF"/>
    <w:rsid w:val="007F665B"/>
    <w:rsid w:val="007F71DF"/>
    <w:rsid w:val="007F783B"/>
    <w:rsid w:val="008008C1"/>
    <w:rsid w:val="008015BE"/>
    <w:rsid w:val="008026C8"/>
    <w:rsid w:val="00803CB9"/>
    <w:rsid w:val="0080583D"/>
    <w:rsid w:val="008111BD"/>
    <w:rsid w:val="00814A91"/>
    <w:rsid w:val="008155A7"/>
    <w:rsid w:val="00815F20"/>
    <w:rsid w:val="008164AB"/>
    <w:rsid w:val="008173EA"/>
    <w:rsid w:val="00826382"/>
    <w:rsid w:val="00830CB1"/>
    <w:rsid w:val="00834780"/>
    <w:rsid w:val="00837903"/>
    <w:rsid w:val="0084188A"/>
    <w:rsid w:val="008444D7"/>
    <w:rsid w:val="00846173"/>
    <w:rsid w:val="00846878"/>
    <w:rsid w:val="00847649"/>
    <w:rsid w:val="008478C8"/>
    <w:rsid w:val="00847BBF"/>
    <w:rsid w:val="008501E4"/>
    <w:rsid w:val="00850258"/>
    <w:rsid w:val="00850393"/>
    <w:rsid w:val="008511B6"/>
    <w:rsid w:val="00851D93"/>
    <w:rsid w:val="00851DBF"/>
    <w:rsid w:val="00851E17"/>
    <w:rsid w:val="00853D06"/>
    <w:rsid w:val="00854408"/>
    <w:rsid w:val="00854695"/>
    <w:rsid w:val="00855069"/>
    <w:rsid w:val="00856B9D"/>
    <w:rsid w:val="00861015"/>
    <w:rsid w:val="008617E8"/>
    <w:rsid w:val="00864F23"/>
    <w:rsid w:val="00870061"/>
    <w:rsid w:val="00872858"/>
    <w:rsid w:val="00872AE0"/>
    <w:rsid w:val="00876AB3"/>
    <w:rsid w:val="008777C6"/>
    <w:rsid w:val="00880882"/>
    <w:rsid w:val="00880C56"/>
    <w:rsid w:val="00881D67"/>
    <w:rsid w:val="00882B4A"/>
    <w:rsid w:val="008851B4"/>
    <w:rsid w:val="00887A47"/>
    <w:rsid w:val="0089064A"/>
    <w:rsid w:val="00893571"/>
    <w:rsid w:val="00896B4F"/>
    <w:rsid w:val="008976F0"/>
    <w:rsid w:val="00897C61"/>
    <w:rsid w:val="008A034E"/>
    <w:rsid w:val="008A1702"/>
    <w:rsid w:val="008A3B50"/>
    <w:rsid w:val="008A3D97"/>
    <w:rsid w:val="008A6105"/>
    <w:rsid w:val="008B2B30"/>
    <w:rsid w:val="008C3F2A"/>
    <w:rsid w:val="008C4740"/>
    <w:rsid w:val="008C57A8"/>
    <w:rsid w:val="008C5E73"/>
    <w:rsid w:val="008C6868"/>
    <w:rsid w:val="008C6F52"/>
    <w:rsid w:val="008C7D09"/>
    <w:rsid w:val="008D4D18"/>
    <w:rsid w:val="008D4D7E"/>
    <w:rsid w:val="008E0A84"/>
    <w:rsid w:val="008E0D3C"/>
    <w:rsid w:val="008E116E"/>
    <w:rsid w:val="008E20B3"/>
    <w:rsid w:val="008E4762"/>
    <w:rsid w:val="008E7FA9"/>
    <w:rsid w:val="008F2E3C"/>
    <w:rsid w:val="008F6503"/>
    <w:rsid w:val="008F795A"/>
    <w:rsid w:val="00903980"/>
    <w:rsid w:val="009077B0"/>
    <w:rsid w:val="00907BE0"/>
    <w:rsid w:val="00911354"/>
    <w:rsid w:val="009212AF"/>
    <w:rsid w:val="009214A1"/>
    <w:rsid w:val="0092201B"/>
    <w:rsid w:val="00922291"/>
    <w:rsid w:val="00923EAD"/>
    <w:rsid w:val="0092745B"/>
    <w:rsid w:val="009305BA"/>
    <w:rsid w:val="009309CE"/>
    <w:rsid w:val="0093211D"/>
    <w:rsid w:val="009327CF"/>
    <w:rsid w:val="0093466C"/>
    <w:rsid w:val="00936F6F"/>
    <w:rsid w:val="00937837"/>
    <w:rsid w:val="00937EBA"/>
    <w:rsid w:val="00941AC7"/>
    <w:rsid w:val="00942573"/>
    <w:rsid w:val="00943CFD"/>
    <w:rsid w:val="00944ACC"/>
    <w:rsid w:val="009451B4"/>
    <w:rsid w:val="00945F18"/>
    <w:rsid w:val="00946476"/>
    <w:rsid w:val="00954ADE"/>
    <w:rsid w:val="009557FC"/>
    <w:rsid w:val="00960D9A"/>
    <w:rsid w:val="00961F73"/>
    <w:rsid w:val="0096273E"/>
    <w:rsid w:val="009674A9"/>
    <w:rsid w:val="00970C66"/>
    <w:rsid w:val="00972131"/>
    <w:rsid w:val="00976EFD"/>
    <w:rsid w:val="00977224"/>
    <w:rsid w:val="0097727E"/>
    <w:rsid w:val="009815B7"/>
    <w:rsid w:val="00982313"/>
    <w:rsid w:val="0098767A"/>
    <w:rsid w:val="00990B81"/>
    <w:rsid w:val="00992612"/>
    <w:rsid w:val="009948FF"/>
    <w:rsid w:val="009A165A"/>
    <w:rsid w:val="009A20A2"/>
    <w:rsid w:val="009A3650"/>
    <w:rsid w:val="009A7ADC"/>
    <w:rsid w:val="009A7AF1"/>
    <w:rsid w:val="009B2AAA"/>
    <w:rsid w:val="009B2AD4"/>
    <w:rsid w:val="009B311B"/>
    <w:rsid w:val="009B4266"/>
    <w:rsid w:val="009B4B2B"/>
    <w:rsid w:val="009B790C"/>
    <w:rsid w:val="009B7994"/>
    <w:rsid w:val="009C048C"/>
    <w:rsid w:val="009C1E9C"/>
    <w:rsid w:val="009C3BB1"/>
    <w:rsid w:val="009C6226"/>
    <w:rsid w:val="009D1953"/>
    <w:rsid w:val="009D1C2D"/>
    <w:rsid w:val="009D2F4A"/>
    <w:rsid w:val="009D52AB"/>
    <w:rsid w:val="009E0857"/>
    <w:rsid w:val="009E0CE4"/>
    <w:rsid w:val="009E1135"/>
    <w:rsid w:val="009E2B5A"/>
    <w:rsid w:val="009E3074"/>
    <w:rsid w:val="009E4DFF"/>
    <w:rsid w:val="009E6041"/>
    <w:rsid w:val="009F058D"/>
    <w:rsid w:val="009F1349"/>
    <w:rsid w:val="009F3946"/>
    <w:rsid w:val="009F52B2"/>
    <w:rsid w:val="009F63CE"/>
    <w:rsid w:val="009F7043"/>
    <w:rsid w:val="009F7441"/>
    <w:rsid w:val="00A00F31"/>
    <w:rsid w:val="00A012A2"/>
    <w:rsid w:val="00A01E3F"/>
    <w:rsid w:val="00A022E6"/>
    <w:rsid w:val="00A024CE"/>
    <w:rsid w:val="00A040A4"/>
    <w:rsid w:val="00A04460"/>
    <w:rsid w:val="00A05005"/>
    <w:rsid w:val="00A11DE0"/>
    <w:rsid w:val="00A129CB"/>
    <w:rsid w:val="00A142D5"/>
    <w:rsid w:val="00A156C3"/>
    <w:rsid w:val="00A165A4"/>
    <w:rsid w:val="00A178CD"/>
    <w:rsid w:val="00A206BD"/>
    <w:rsid w:val="00A20AD3"/>
    <w:rsid w:val="00A21AEB"/>
    <w:rsid w:val="00A21FFD"/>
    <w:rsid w:val="00A225B2"/>
    <w:rsid w:val="00A230C9"/>
    <w:rsid w:val="00A24052"/>
    <w:rsid w:val="00A2479E"/>
    <w:rsid w:val="00A24802"/>
    <w:rsid w:val="00A25970"/>
    <w:rsid w:val="00A27453"/>
    <w:rsid w:val="00A3092D"/>
    <w:rsid w:val="00A32F7D"/>
    <w:rsid w:val="00A33882"/>
    <w:rsid w:val="00A33FF3"/>
    <w:rsid w:val="00A34F92"/>
    <w:rsid w:val="00A401DF"/>
    <w:rsid w:val="00A43B98"/>
    <w:rsid w:val="00A46CF3"/>
    <w:rsid w:val="00A47B44"/>
    <w:rsid w:val="00A5127A"/>
    <w:rsid w:val="00A514B5"/>
    <w:rsid w:val="00A566AB"/>
    <w:rsid w:val="00A56C9B"/>
    <w:rsid w:val="00A56EE9"/>
    <w:rsid w:val="00A57B93"/>
    <w:rsid w:val="00A60C14"/>
    <w:rsid w:val="00A617D3"/>
    <w:rsid w:val="00A63301"/>
    <w:rsid w:val="00A64CD3"/>
    <w:rsid w:val="00A67623"/>
    <w:rsid w:val="00A72788"/>
    <w:rsid w:val="00A77703"/>
    <w:rsid w:val="00A8058F"/>
    <w:rsid w:val="00A816AF"/>
    <w:rsid w:val="00A81ED1"/>
    <w:rsid w:val="00A820FC"/>
    <w:rsid w:val="00A83644"/>
    <w:rsid w:val="00A84C74"/>
    <w:rsid w:val="00A8515D"/>
    <w:rsid w:val="00A90822"/>
    <w:rsid w:val="00A910D1"/>
    <w:rsid w:val="00A957D1"/>
    <w:rsid w:val="00AA0946"/>
    <w:rsid w:val="00AA1390"/>
    <w:rsid w:val="00AA271D"/>
    <w:rsid w:val="00AA3351"/>
    <w:rsid w:val="00AA441B"/>
    <w:rsid w:val="00AA4DC0"/>
    <w:rsid w:val="00AA7ADB"/>
    <w:rsid w:val="00AB2898"/>
    <w:rsid w:val="00AB318C"/>
    <w:rsid w:val="00AB3896"/>
    <w:rsid w:val="00AB4B1C"/>
    <w:rsid w:val="00AB52B8"/>
    <w:rsid w:val="00AB5575"/>
    <w:rsid w:val="00AB5ABD"/>
    <w:rsid w:val="00AB5B4B"/>
    <w:rsid w:val="00AB6F44"/>
    <w:rsid w:val="00AC076E"/>
    <w:rsid w:val="00AC0CDF"/>
    <w:rsid w:val="00AC2E34"/>
    <w:rsid w:val="00AC30CA"/>
    <w:rsid w:val="00AC391C"/>
    <w:rsid w:val="00AC41A1"/>
    <w:rsid w:val="00AD16C8"/>
    <w:rsid w:val="00AD2FF0"/>
    <w:rsid w:val="00AE21D7"/>
    <w:rsid w:val="00AE48A1"/>
    <w:rsid w:val="00AE4943"/>
    <w:rsid w:val="00AE6D26"/>
    <w:rsid w:val="00AF0F27"/>
    <w:rsid w:val="00AF10E0"/>
    <w:rsid w:val="00AF20C9"/>
    <w:rsid w:val="00AF4378"/>
    <w:rsid w:val="00AF5C4D"/>
    <w:rsid w:val="00B0037E"/>
    <w:rsid w:val="00B0041C"/>
    <w:rsid w:val="00B00740"/>
    <w:rsid w:val="00B01A23"/>
    <w:rsid w:val="00B01A7A"/>
    <w:rsid w:val="00B01CCF"/>
    <w:rsid w:val="00B02ACC"/>
    <w:rsid w:val="00B0370C"/>
    <w:rsid w:val="00B061D1"/>
    <w:rsid w:val="00B06659"/>
    <w:rsid w:val="00B113C1"/>
    <w:rsid w:val="00B114E3"/>
    <w:rsid w:val="00B13705"/>
    <w:rsid w:val="00B14B26"/>
    <w:rsid w:val="00B16111"/>
    <w:rsid w:val="00B162D5"/>
    <w:rsid w:val="00B21299"/>
    <w:rsid w:val="00B2264F"/>
    <w:rsid w:val="00B22B58"/>
    <w:rsid w:val="00B253AE"/>
    <w:rsid w:val="00B3015D"/>
    <w:rsid w:val="00B30ED5"/>
    <w:rsid w:val="00B33B38"/>
    <w:rsid w:val="00B35E11"/>
    <w:rsid w:val="00B36CD2"/>
    <w:rsid w:val="00B370FA"/>
    <w:rsid w:val="00B37CE0"/>
    <w:rsid w:val="00B40B36"/>
    <w:rsid w:val="00B41647"/>
    <w:rsid w:val="00B41A35"/>
    <w:rsid w:val="00B42FCB"/>
    <w:rsid w:val="00B447CB"/>
    <w:rsid w:val="00B464CB"/>
    <w:rsid w:val="00B47132"/>
    <w:rsid w:val="00B5115A"/>
    <w:rsid w:val="00B511F1"/>
    <w:rsid w:val="00B5157F"/>
    <w:rsid w:val="00B51CA0"/>
    <w:rsid w:val="00B51E79"/>
    <w:rsid w:val="00B568ED"/>
    <w:rsid w:val="00B60566"/>
    <w:rsid w:val="00B608EB"/>
    <w:rsid w:val="00B6109C"/>
    <w:rsid w:val="00B632CD"/>
    <w:rsid w:val="00B63898"/>
    <w:rsid w:val="00B639EC"/>
    <w:rsid w:val="00B650B6"/>
    <w:rsid w:val="00B6593C"/>
    <w:rsid w:val="00B70366"/>
    <w:rsid w:val="00B71F4A"/>
    <w:rsid w:val="00B729AD"/>
    <w:rsid w:val="00B73F78"/>
    <w:rsid w:val="00B7581B"/>
    <w:rsid w:val="00B75AB2"/>
    <w:rsid w:val="00B763BF"/>
    <w:rsid w:val="00B7654C"/>
    <w:rsid w:val="00B822AE"/>
    <w:rsid w:val="00B90C0A"/>
    <w:rsid w:val="00B91F35"/>
    <w:rsid w:val="00B92A85"/>
    <w:rsid w:val="00B92B71"/>
    <w:rsid w:val="00B93AF5"/>
    <w:rsid w:val="00BA0071"/>
    <w:rsid w:val="00BA0E51"/>
    <w:rsid w:val="00BA0FF2"/>
    <w:rsid w:val="00BA194D"/>
    <w:rsid w:val="00BA2236"/>
    <w:rsid w:val="00BA4418"/>
    <w:rsid w:val="00BA6227"/>
    <w:rsid w:val="00BB327A"/>
    <w:rsid w:val="00BB346E"/>
    <w:rsid w:val="00BB3B91"/>
    <w:rsid w:val="00BB4B3F"/>
    <w:rsid w:val="00BB5CD0"/>
    <w:rsid w:val="00BB7A12"/>
    <w:rsid w:val="00BC0A76"/>
    <w:rsid w:val="00BC0B81"/>
    <w:rsid w:val="00BC6099"/>
    <w:rsid w:val="00BD0C2D"/>
    <w:rsid w:val="00BD2195"/>
    <w:rsid w:val="00BD26AC"/>
    <w:rsid w:val="00BD56CD"/>
    <w:rsid w:val="00BD6622"/>
    <w:rsid w:val="00BD70D8"/>
    <w:rsid w:val="00BE3596"/>
    <w:rsid w:val="00BE4646"/>
    <w:rsid w:val="00BE5B49"/>
    <w:rsid w:val="00BE76D1"/>
    <w:rsid w:val="00BF0E95"/>
    <w:rsid w:val="00BF285E"/>
    <w:rsid w:val="00BF3471"/>
    <w:rsid w:val="00BF3B95"/>
    <w:rsid w:val="00C00395"/>
    <w:rsid w:val="00C03AB9"/>
    <w:rsid w:val="00C03F77"/>
    <w:rsid w:val="00C05880"/>
    <w:rsid w:val="00C11362"/>
    <w:rsid w:val="00C1302B"/>
    <w:rsid w:val="00C13C68"/>
    <w:rsid w:val="00C1724B"/>
    <w:rsid w:val="00C21CEA"/>
    <w:rsid w:val="00C21E17"/>
    <w:rsid w:val="00C26527"/>
    <w:rsid w:val="00C376CE"/>
    <w:rsid w:val="00C3777F"/>
    <w:rsid w:val="00C37D06"/>
    <w:rsid w:val="00C41FBD"/>
    <w:rsid w:val="00C4452D"/>
    <w:rsid w:val="00C45110"/>
    <w:rsid w:val="00C47C77"/>
    <w:rsid w:val="00C513BD"/>
    <w:rsid w:val="00C529F9"/>
    <w:rsid w:val="00C52E56"/>
    <w:rsid w:val="00C5439B"/>
    <w:rsid w:val="00C549A0"/>
    <w:rsid w:val="00C54D98"/>
    <w:rsid w:val="00C54E11"/>
    <w:rsid w:val="00C552B7"/>
    <w:rsid w:val="00C55950"/>
    <w:rsid w:val="00C55BD0"/>
    <w:rsid w:val="00C560B2"/>
    <w:rsid w:val="00C56E8C"/>
    <w:rsid w:val="00C64E31"/>
    <w:rsid w:val="00C66848"/>
    <w:rsid w:val="00C74C9B"/>
    <w:rsid w:val="00C76656"/>
    <w:rsid w:val="00C766C1"/>
    <w:rsid w:val="00C800AD"/>
    <w:rsid w:val="00C82592"/>
    <w:rsid w:val="00C836CF"/>
    <w:rsid w:val="00C83B41"/>
    <w:rsid w:val="00C84CDF"/>
    <w:rsid w:val="00C873CA"/>
    <w:rsid w:val="00C933FC"/>
    <w:rsid w:val="00C97A2E"/>
    <w:rsid w:val="00C97B6F"/>
    <w:rsid w:val="00C97D44"/>
    <w:rsid w:val="00CA3FCD"/>
    <w:rsid w:val="00CA45F2"/>
    <w:rsid w:val="00CA5C91"/>
    <w:rsid w:val="00CA6FF3"/>
    <w:rsid w:val="00CB068C"/>
    <w:rsid w:val="00CB3794"/>
    <w:rsid w:val="00CB5FBA"/>
    <w:rsid w:val="00CB65CB"/>
    <w:rsid w:val="00CB6634"/>
    <w:rsid w:val="00CB6C46"/>
    <w:rsid w:val="00CB7008"/>
    <w:rsid w:val="00CB7128"/>
    <w:rsid w:val="00CC27CD"/>
    <w:rsid w:val="00CC27E5"/>
    <w:rsid w:val="00CC2CBC"/>
    <w:rsid w:val="00CC35FF"/>
    <w:rsid w:val="00CC563B"/>
    <w:rsid w:val="00CD04DF"/>
    <w:rsid w:val="00CD1041"/>
    <w:rsid w:val="00CD4AA7"/>
    <w:rsid w:val="00CD7ECB"/>
    <w:rsid w:val="00CE0D15"/>
    <w:rsid w:val="00CE176F"/>
    <w:rsid w:val="00CE3D84"/>
    <w:rsid w:val="00CE72D0"/>
    <w:rsid w:val="00CF010B"/>
    <w:rsid w:val="00CF336A"/>
    <w:rsid w:val="00CF5B2F"/>
    <w:rsid w:val="00CF5F80"/>
    <w:rsid w:val="00D013DA"/>
    <w:rsid w:val="00D03309"/>
    <w:rsid w:val="00D05195"/>
    <w:rsid w:val="00D056DF"/>
    <w:rsid w:val="00D07960"/>
    <w:rsid w:val="00D203D3"/>
    <w:rsid w:val="00D20432"/>
    <w:rsid w:val="00D20824"/>
    <w:rsid w:val="00D238F2"/>
    <w:rsid w:val="00D23DFD"/>
    <w:rsid w:val="00D24173"/>
    <w:rsid w:val="00D3146A"/>
    <w:rsid w:val="00D325DA"/>
    <w:rsid w:val="00D327F2"/>
    <w:rsid w:val="00D3441F"/>
    <w:rsid w:val="00D34C7B"/>
    <w:rsid w:val="00D34E8B"/>
    <w:rsid w:val="00D40AE6"/>
    <w:rsid w:val="00D40EDD"/>
    <w:rsid w:val="00D432AB"/>
    <w:rsid w:val="00D43B45"/>
    <w:rsid w:val="00D45F1B"/>
    <w:rsid w:val="00D5182E"/>
    <w:rsid w:val="00D523F4"/>
    <w:rsid w:val="00D54DBA"/>
    <w:rsid w:val="00D55BB3"/>
    <w:rsid w:val="00D562DE"/>
    <w:rsid w:val="00D56576"/>
    <w:rsid w:val="00D6238D"/>
    <w:rsid w:val="00D646A2"/>
    <w:rsid w:val="00D64C86"/>
    <w:rsid w:val="00D65B5C"/>
    <w:rsid w:val="00D710AE"/>
    <w:rsid w:val="00D71DBA"/>
    <w:rsid w:val="00D721FF"/>
    <w:rsid w:val="00D72720"/>
    <w:rsid w:val="00D7321B"/>
    <w:rsid w:val="00D73DFE"/>
    <w:rsid w:val="00D74834"/>
    <w:rsid w:val="00D77457"/>
    <w:rsid w:val="00D8397C"/>
    <w:rsid w:val="00D86F56"/>
    <w:rsid w:val="00D87B81"/>
    <w:rsid w:val="00D904BE"/>
    <w:rsid w:val="00D92FC3"/>
    <w:rsid w:val="00D942DB"/>
    <w:rsid w:val="00D95969"/>
    <w:rsid w:val="00D9662B"/>
    <w:rsid w:val="00D97043"/>
    <w:rsid w:val="00D97F3C"/>
    <w:rsid w:val="00DA204F"/>
    <w:rsid w:val="00DA2969"/>
    <w:rsid w:val="00DA3E03"/>
    <w:rsid w:val="00DA41CB"/>
    <w:rsid w:val="00DA4C03"/>
    <w:rsid w:val="00DA663D"/>
    <w:rsid w:val="00DB09AA"/>
    <w:rsid w:val="00DB19C3"/>
    <w:rsid w:val="00DB210C"/>
    <w:rsid w:val="00DB2902"/>
    <w:rsid w:val="00DB4212"/>
    <w:rsid w:val="00DC026D"/>
    <w:rsid w:val="00DC116D"/>
    <w:rsid w:val="00DC269B"/>
    <w:rsid w:val="00DC3AC9"/>
    <w:rsid w:val="00DC6DF8"/>
    <w:rsid w:val="00DD3671"/>
    <w:rsid w:val="00DE2A72"/>
    <w:rsid w:val="00DE2FA9"/>
    <w:rsid w:val="00DE313F"/>
    <w:rsid w:val="00DE37D6"/>
    <w:rsid w:val="00DE4100"/>
    <w:rsid w:val="00DE7AB3"/>
    <w:rsid w:val="00DE7FA6"/>
    <w:rsid w:val="00DF0FD4"/>
    <w:rsid w:val="00DF729D"/>
    <w:rsid w:val="00DF7DA1"/>
    <w:rsid w:val="00E03E0D"/>
    <w:rsid w:val="00E04E5E"/>
    <w:rsid w:val="00E103F5"/>
    <w:rsid w:val="00E118A3"/>
    <w:rsid w:val="00E11EFA"/>
    <w:rsid w:val="00E15C31"/>
    <w:rsid w:val="00E15CEE"/>
    <w:rsid w:val="00E16150"/>
    <w:rsid w:val="00E163A1"/>
    <w:rsid w:val="00E16F07"/>
    <w:rsid w:val="00E227DE"/>
    <w:rsid w:val="00E31CF6"/>
    <w:rsid w:val="00E325CB"/>
    <w:rsid w:val="00E336B1"/>
    <w:rsid w:val="00E36B10"/>
    <w:rsid w:val="00E37021"/>
    <w:rsid w:val="00E3706C"/>
    <w:rsid w:val="00E41E73"/>
    <w:rsid w:val="00E42FF3"/>
    <w:rsid w:val="00E43068"/>
    <w:rsid w:val="00E442A7"/>
    <w:rsid w:val="00E442E1"/>
    <w:rsid w:val="00E45A63"/>
    <w:rsid w:val="00E45F9E"/>
    <w:rsid w:val="00E46AB7"/>
    <w:rsid w:val="00E51177"/>
    <w:rsid w:val="00E51F7D"/>
    <w:rsid w:val="00E52DB1"/>
    <w:rsid w:val="00E52E30"/>
    <w:rsid w:val="00E53FAF"/>
    <w:rsid w:val="00E548E6"/>
    <w:rsid w:val="00E5506B"/>
    <w:rsid w:val="00E60CE0"/>
    <w:rsid w:val="00E62DDE"/>
    <w:rsid w:val="00E65108"/>
    <w:rsid w:val="00E66229"/>
    <w:rsid w:val="00E6654C"/>
    <w:rsid w:val="00E67B6D"/>
    <w:rsid w:val="00E72650"/>
    <w:rsid w:val="00E73565"/>
    <w:rsid w:val="00E75030"/>
    <w:rsid w:val="00E75494"/>
    <w:rsid w:val="00E77499"/>
    <w:rsid w:val="00E82047"/>
    <w:rsid w:val="00E8359F"/>
    <w:rsid w:val="00E8475A"/>
    <w:rsid w:val="00E84768"/>
    <w:rsid w:val="00E86693"/>
    <w:rsid w:val="00E87AAD"/>
    <w:rsid w:val="00E90889"/>
    <w:rsid w:val="00E90CC3"/>
    <w:rsid w:val="00E931F0"/>
    <w:rsid w:val="00E95993"/>
    <w:rsid w:val="00E9706D"/>
    <w:rsid w:val="00EA56F7"/>
    <w:rsid w:val="00EA5C38"/>
    <w:rsid w:val="00EB07CA"/>
    <w:rsid w:val="00EB082D"/>
    <w:rsid w:val="00EB08D1"/>
    <w:rsid w:val="00EB2294"/>
    <w:rsid w:val="00EB2FB0"/>
    <w:rsid w:val="00EB494F"/>
    <w:rsid w:val="00EB6C6C"/>
    <w:rsid w:val="00EB72CA"/>
    <w:rsid w:val="00EC1507"/>
    <w:rsid w:val="00EC29E8"/>
    <w:rsid w:val="00EC3959"/>
    <w:rsid w:val="00EC454C"/>
    <w:rsid w:val="00EC5339"/>
    <w:rsid w:val="00EC61BB"/>
    <w:rsid w:val="00EC7EE7"/>
    <w:rsid w:val="00ED0B98"/>
    <w:rsid w:val="00ED3150"/>
    <w:rsid w:val="00ED3D8E"/>
    <w:rsid w:val="00ED5F90"/>
    <w:rsid w:val="00EE0B9B"/>
    <w:rsid w:val="00EE2199"/>
    <w:rsid w:val="00EE32F1"/>
    <w:rsid w:val="00EE4CE2"/>
    <w:rsid w:val="00EE50A6"/>
    <w:rsid w:val="00EE5154"/>
    <w:rsid w:val="00EE563D"/>
    <w:rsid w:val="00EF4E04"/>
    <w:rsid w:val="00EF4F6E"/>
    <w:rsid w:val="00F018A2"/>
    <w:rsid w:val="00F041AC"/>
    <w:rsid w:val="00F05104"/>
    <w:rsid w:val="00F05E20"/>
    <w:rsid w:val="00F12ECE"/>
    <w:rsid w:val="00F1363E"/>
    <w:rsid w:val="00F1393C"/>
    <w:rsid w:val="00F1412D"/>
    <w:rsid w:val="00F14E18"/>
    <w:rsid w:val="00F1543D"/>
    <w:rsid w:val="00F15927"/>
    <w:rsid w:val="00F17418"/>
    <w:rsid w:val="00F17E52"/>
    <w:rsid w:val="00F21161"/>
    <w:rsid w:val="00F234E1"/>
    <w:rsid w:val="00F2692F"/>
    <w:rsid w:val="00F27F6E"/>
    <w:rsid w:val="00F35638"/>
    <w:rsid w:val="00F4472E"/>
    <w:rsid w:val="00F479AB"/>
    <w:rsid w:val="00F47E27"/>
    <w:rsid w:val="00F50B8B"/>
    <w:rsid w:val="00F53CE2"/>
    <w:rsid w:val="00F55445"/>
    <w:rsid w:val="00F61F0B"/>
    <w:rsid w:val="00F62155"/>
    <w:rsid w:val="00F630D0"/>
    <w:rsid w:val="00F74AD2"/>
    <w:rsid w:val="00F752FB"/>
    <w:rsid w:val="00F76072"/>
    <w:rsid w:val="00F77794"/>
    <w:rsid w:val="00F81D6F"/>
    <w:rsid w:val="00F8273F"/>
    <w:rsid w:val="00F85460"/>
    <w:rsid w:val="00F9124B"/>
    <w:rsid w:val="00F9268F"/>
    <w:rsid w:val="00F9479A"/>
    <w:rsid w:val="00F95F20"/>
    <w:rsid w:val="00F96340"/>
    <w:rsid w:val="00FA1E55"/>
    <w:rsid w:val="00FA2389"/>
    <w:rsid w:val="00FA2DBF"/>
    <w:rsid w:val="00FA3964"/>
    <w:rsid w:val="00FA4C4C"/>
    <w:rsid w:val="00FA536B"/>
    <w:rsid w:val="00FA5731"/>
    <w:rsid w:val="00FA5E7C"/>
    <w:rsid w:val="00FA5FC1"/>
    <w:rsid w:val="00FA7410"/>
    <w:rsid w:val="00FA7629"/>
    <w:rsid w:val="00FB1A62"/>
    <w:rsid w:val="00FB1E75"/>
    <w:rsid w:val="00FB3F8B"/>
    <w:rsid w:val="00FB5E5D"/>
    <w:rsid w:val="00FB60C6"/>
    <w:rsid w:val="00FB6BCF"/>
    <w:rsid w:val="00FC1E35"/>
    <w:rsid w:val="00FC65B3"/>
    <w:rsid w:val="00FD0ADD"/>
    <w:rsid w:val="00FD3266"/>
    <w:rsid w:val="00FD3ACE"/>
    <w:rsid w:val="00FD7D34"/>
    <w:rsid w:val="00FE1666"/>
    <w:rsid w:val="00FE3DF3"/>
    <w:rsid w:val="00FE4E4E"/>
    <w:rsid w:val="00FE4F66"/>
    <w:rsid w:val="00FE7496"/>
    <w:rsid w:val="00FF19AF"/>
    <w:rsid w:val="00FF2FC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B93B6"/>
  <w15:docId w15:val="{9C2EC41B-5C89-4D64-A0C9-942470F0A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3"/>
        <w:szCs w:val="22"/>
        <w:lang w:val="vi-V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71D"/>
    <w:rPr>
      <w:sz w:val="26"/>
    </w:rPr>
  </w:style>
  <w:style w:type="paragraph" w:styleId="Heading1">
    <w:name w:val="heading 1"/>
    <w:basedOn w:val="Normal"/>
    <w:next w:val="Normal"/>
    <w:link w:val="Heading1Char"/>
    <w:autoRedefine/>
    <w:uiPriority w:val="9"/>
    <w:qFormat/>
    <w:rsid w:val="00A617D3"/>
    <w:pPr>
      <w:keepNext/>
      <w:keepLines/>
      <w:outlineLvl w:val="0"/>
    </w:pPr>
    <w:rPr>
      <w:rFonts w:asciiTheme="majorHAnsi" w:eastAsiaTheme="majorEastAsia" w:hAnsiTheme="majorHAnsi" w:cstheme="majorBidi"/>
      <w:b/>
      <w:color w:val="000000" w:themeColor="text1"/>
      <w:sz w:val="28"/>
      <w:szCs w:val="32"/>
    </w:rPr>
  </w:style>
  <w:style w:type="paragraph" w:styleId="Heading2">
    <w:name w:val="heading 2"/>
    <w:basedOn w:val="Normal"/>
    <w:next w:val="Normal"/>
    <w:link w:val="Heading2Char"/>
    <w:uiPriority w:val="9"/>
    <w:unhideWhenUsed/>
    <w:qFormat/>
    <w:rsid w:val="00280DC9"/>
    <w:pPr>
      <w:keepNext/>
      <w:keepLines/>
      <w:spacing w:before="40"/>
      <w:outlineLvl w:val="1"/>
    </w:pPr>
    <w:rPr>
      <w:rFonts w:asciiTheme="majorHAnsi" w:eastAsiaTheme="majorEastAsia" w:hAnsiTheme="majorHAnsi" w:cstheme="majorBidi"/>
      <w:color w:val="2E74B5" w:themeColor="accent1" w:themeShade="BF"/>
      <w:szCs w:val="26"/>
    </w:rPr>
  </w:style>
  <w:style w:type="paragraph" w:styleId="Heading3">
    <w:name w:val="heading 3"/>
    <w:basedOn w:val="Normal"/>
    <w:next w:val="Normal"/>
    <w:link w:val="Heading3Char"/>
    <w:autoRedefine/>
    <w:uiPriority w:val="9"/>
    <w:unhideWhenUsed/>
    <w:qFormat/>
    <w:rsid w:val="005A52AB"/>
    <w:pPr>
      <w:keepNext/>
      <w:keepLines/>
      <w:spacing w:line="240" w:lineRule="auto"/>
      <w:jc w:val="both"/>
      <w:outlineLvl w:val="2"/>
    </w:pPr>
    <w:rPr>
      <w:rFonts w:asciiTheme="majorHAnsi" w:eastAsiaTheme="majorEastAsia" w:hAnsiTheme="majorHAnsi" w:cstheme="majorBidi"/>
      <w:szCs w:val="24"/>
    </w:rPr>
  </w:style>
  <w:style w:type="paragraph" w:styleId="Heading4">
    <w:name w:val="heading 4"/>
    <w:basedOn w:val="Normal"/>
    <w:next w:val="Normal"/>
    <w:link w:val="Heading4Char"/>
    <w:qFormat/>
    <w:rsid w:val="00594723"/>
    <w:pPr>
      <w:keepNext/>
      <w:numPr>
        <w:numId w:val="1"/>
      </w:numPr>
      <w:spacing w:before="60" w:after="60" w:line="240" w:lineRule="auto"/>
      <w:jc w:val="both"/>
      <w:outlineLvl w:val="3"/>
    </w:pPr>
    <w:rPr>
      <w:rFonts w:ascii="Cambria" w:eastAsia="Calibri" w:hAnsi="Cambria" w:cs="Times New Roman"/>
      <w:b/>
      <w:bCs/>
      <w:i/>
      <w:color w:val="FF0000"/>
      <w:szCs w:val="28"/>
      <w:lang w:val="en-US"/>
    </w:rPr>
  </w:style>
  <w:style w:type="paragraph" w:styleId="Heading5">
    <w:name w:val="heading 5"/>
    <w:basedOn w:val="Normal"/>
    <w:next w:val="Normal"/>
    <w:link w:val="Heading5Char"/>
    <w:uiPriority w:val="9"/>
    <w:unhideWhenUsed/>
    <w:qFormat/>
    <w:rsid w:val="00D87B81"/>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4F7D15"/>
    <w:pPr>
      <w:widowControl w:val="0"/>
      <w:spacing w:before="100" w:beforeAutospacing="1" w:after="100" w:afterAutospacing="1"/>
    </w:pPr>
    <w:rPr>
      <w:rFonts w:ascii="Calibri" w:eastAsia="Calibri" w:hAnsi="Calibri" w:cs="Times New Roman"/>
      <w:szCs w:val="24"/>
      <w:lang w:val="en-US" w:eastAsia="zh-CN"/>
    </w:rPr>
  </w:style>
  <w:style w:type="character" w:styleId="Strong">
    <w:name w:val="Strong"/>
    <w:basedOn w:val="DefaultParagraphFont"/>
    <w:uiPriority w:val="22"/>
    <w:qFormat/>
    <w:rsid w:val="004F7D15"/>
    <w:rPr>
      <w:b/>
      <w:bCs/>
    </w:rPr>
  </w:style>
  <w:style w:type="character" w:customStyle="1" w:styleId="apple-converted-space">
    <w:name w:val="apple-converted-space"/>
    <w:basedOn w:val="DefaultParagraphFont"/>
    <w:rsid w:val="004F7D15"/>
    <w:rPr>
      <w:rFonts w:ascii="Tahoma" w:eastAsia="MS Mincho" w:hAnsi="Tahoma" w:cs="Tahoma" w:hint="default"/>
      <w:b/>
      <w:bCs/>
      <w:color w:val="FFFFFF"/>
      <w:spacing w:val="20"/>
      <w:kern w:val="0"/>
      <w:sz w:val="22"/>
      <w:szCs w:val="22"/>
      <w:lang w:val="en-GB"/>
    </w:rPr>
  </w:style>
  <w:style w:type="character" w:customStyle="1" w:styleId="Bodytext2">
    <w:name w:val="Body text (2)_"/>
    <w:link w:val="Bodytext20"/>
    <w:locked/>
    <w:rsid w:val="00B37CE0"/>
    <w:rPr>
      <w:rFonts w:ascii="Palatino Linotype" w:eastAsia="Palatino Linotype" w:hAnsi="Palatino Linotype" w:cs="Palatino Linotype"/>
      <w:sz w:val="19"/>
      <w:szCs w:val="19"/>
      <w:shd w:val="clear" w:color="auto" w:fill="FFFFFF"/>
    </w:rPr>
  </w:style>
  <w:style w:type="paragraph" w:customStyle="1" w:styleId="Bodytext20">
    <w:name w:val="Body text (2)"/>
    <w:basedOn w:val="Normal"/>
    <w:link w:val="Bodytext2"/>
    <w:rsid w:val="00B37CE0"/>
    <w:pPr>
      <w:widowControl w:val="0"/>
      <w:shd w:val="clear" w:color="auto" w:fill="FFFFFF"/>
      <w:spacing w:before="120" w:line="0" w:lineRule="atLeast"/>
      <w:ind w:hanging="2140"/>
      <w:jc w:val="both"/>
    </w:pPr>
    <w:rPr>
      <w:rFonts w:ascii="Palatino Linotype" w:eastAsia="Palatino Linotype" w:hAnsi="Palatino Linotype" w:cs="Palatino Linotype"/>
      <w:sz w:val="19"/>
      <w:szCs w:val="19"/>
    </w:rPr>
  </w:style>
  <w:style w:type="character" w:customStyle="1" w:styleId="Bodytext32">
    <w:name w:val="Body text (32)_"/>
    <w:basedOn w:val="DefaultParagraphFont"/>
    <w:link w:val="Bodytext321"/>
    <w:uiPriority w:val="99"/>
    <w:locked/>
    <w:rsid w:val="00B37CE0"/>
    <w:rPr>
      <w:rFonts w:ascii="Palatino Linotype" w:hAnsi="Palatino Linotype" w:cs="Palatino Linotype"/>
      <w:b/>
      <w:bCs/>
      <w:sz w:val="19"/>
      <w:szCs w:val="19"/>
      <w:shd w:val="clear" w:color="auto" w:fill="FFFFFF"/>
    </w:rPr>
  </w:style>
  <w:style w:type="paragraph" w:customStyle="1" w:styleId="Bodytext321">
    <w:name w:val="Body text (32)1"/>
    <w:basedOn w:val="Normal"/>
    <w:link w:val="Bodytext32"/>
    <w:uiPriority w:val="99"/>
    <w:rsid w:val="00B37CE0"/>
    <w:pPr>
      <w:widowControl w:val="0"/>
      <w:shd w:val="clear" w:color="auto" w:fill="FFFFFF"/>
      <w:spacing w:before="120" w:line="278" w:lineRule="exact"/>
      <w:jc w:val="both"/>
    </w:pPr>
    <w:rPr>
      <w:rFonts w:ascii="Palatino Linotype" w:hAnsi="Palatino Linotype" w:cs="Palatino Linotype"/>
      <w:b/>
      <w:bCs/>
      <w:sz w:val="19"/>
      <w:szCs w:val="19"/>
    </w:rPr>
  </w:style>
  <w:style w:type="character" w:customStyle="1" w:styleId="Bodytext35">
    <w:name w:val="Body text (35)_"/>
    <w:basedOn w:val="DefaultParagraphFont"/>
    <w:link w:val="Bodytext350"/>
    <w:uiPriority w:val="99"/>
    <w:locked/>
    <w:rsid w:val="00B37CE0"/>
    <w:rPr>
      <w:rFonts w:ascii="Palatino Linotype" w:hAnsi="Palatino Linotype" w:cs="Palatino Linotype"/>
      <w:b/>
      <w:bCs/>
      <w:sz w:val="21"/>
      <w:szCs w:val="21"/>
      <w:shd w:val="clear" w:color="auto" w:fill="FFFFFF"/>
    </w:rPr>
  </w:style>
  <w:style w:type="paragraph" w:customStyle="1" w:styleId="Bodytext350">
    <w:name w:val="Body text (35)"/>
    <w:basedOn w:val="Normal"/>
    <w:link w:val="Bodytext35"/>
    <w:uiPriority w:val="99"/>
    <w:rsid w:val="00B37CE0"/>
    <w:pPr>
      <w:widowControl w:val="0"/>
      <w:shd w:val="clear" w:color="auto" w:fill="FFFFFF"/>
      <w:spacing w:before="240" w:line="293" w:lineRule="exact"/>
    </w:pPr>
    <w:rPr>
      <w:rFonts w:ascii="Palatino Linotype" w:hAnsi="Palatino Linotype" w:cs="Palatino Linotype"/>
      <w:b/>
      <w:bCs/>
      <w:sz w:val="21"/>
      <w:szCs w:val="21"/>
    </w:rPr>
  </w:style>
  <w:style w:type="character" w:customStyle="1" w:styleId="Bodytext32Corbel">
    <w:name w:val="Body text (32) + Corbel"/>
    <w:aliases w:val="Spacing 0 pt"/>
    <w:basedOn w:val="Bodytext32"/>
    <w:uiPriority w:val="99"/>
    <w:rsid w:val="00B37CE0"/>
    <w:rPr>
      <w:rFonts w:ascii="Corbel" w:hAnsi="Corbel" w:cs="Corbel"/>
      <w:b/>
      <w:bCs/>
      <w:spacing w:val="10"/>
      <w:sz w:val="19"/>
      <w:szCs w:val="19"/>
      <w:shd w:val="clear" w:color="auto" w:fill="FFFFFF"/>
    </w:rPr>
  </w:style>
  <w:style w:type="paragraph" w:styleId="ListParagraph">
    <w:name w:val="List Paragraph"/>
    <w:basedOn w:val="Normal"/>
    <w:link w:val="ListParagraphChar"/>
    <w:uiPriority w:val="1"/>
    <w:qFormat/>
    <w:rsid w:val="00325E8E"/>
    <w:pPr>
      <w:spacing w:line="360" w:lineRule="auto"/>
      <w:ind w:left="720"/>
      <w:contextualSpacing/>
      <w:jc w:val="both"/>
    </w:pPr>
    <w:rPr>
      <w:rFonts w:eastAsia="Calibri" w:cs="Times New Roman"/>
      <w:lang w:val="en-US"/>
    </w:rPr>
  </w:style>
  <w:style w:type="paragraph" w:customStyle="1" w:styleId="default">
    <w:name w:val="default"/>
    <w:basedOn w:val="Normal"/>
    <w:semiHidden/>
    <w:rsid w:val="00B061D1"/>
    <w:pPr>
      <w:spacing w:before="100" w:beforeAutospacing="1" w:after="100" w:afterAutospacing="1" w:line="240" w:lineRule="auto"/>
    </w:pPr>
    <w:rPr>
      <w:rFonts w:eastAsia="Times New Roman" w:cs="Times New Roman"/>
      <w:szCs w:val="24"/>
      <w:lang w:val="en-US"/>
    </w:rPr>
  </w:style>
  <w:style w:type="paragraph" w:styleId="BodyText">
    <w:name w:val="Body Text"/>
    <w:basedOn w:val="Normal"/>
    <w:link w:val="BodyTextChar"/>
    <w:qFormat/>
    <w:rsid w:val="00B061D1"/>
    <w:pPr>
      <w:widowControl w:val="0"/>
      <w:spacing w:line="252" w:lineRule="exact"/>
      <w:ind w:left="212"/>
    </w:pPr>
    <w:rPr>
      <w:rFonts w:eastAsia="Times New Roman" w:cs="Times New Roman"/>
      <w:sz w:val="22"/>
      <w:lang w:val="en-US"/>
    </w:rPr>
  </w:style>
  <w:style w:type="character" w:customStyle="1" w:styleId="BodyTextChar">
    <w:name w:val="Body Text Char"/>
    <w:basedOn w:val="DefaultParagraphFont"/>
    <w:link w:val="BodyText"/>
    <w:rsid w:val="00B061D1"/>
    <w:rPr>
      <w:rFonts w:ascii="Times New Roman" w:eastAsia="Times New Roman" w:hAnsi="Times New Roman" w:cs="Times New Roman"/>
      <w:lang w:val="en-US"/>
    </w:rPr>
  </w:style>
  <w:style w:type="paragraph" w:customStyle="1" w:styleId="Default0">
    <w:name w:val="Default"/>
    <w:rsid w:val="00B650B6"/>
    <w:pPr>
      <w:autoSpaceDE w:val="0"/>
      <w:autoSpaceDN w:val="0"/>
      <w:adjustRightInd w:val="0"/>
      <w:spacing w:line="240" w:lineRule="auto"/>
    </w:pPr>
    <w:rPr>
      <w:rFonts w:eastAsia="Times New Roman" w:cs="Times New Roman"/>
      <w:color w:val="000000"/>
      <w:sz w:val="24"/>
      <w:szCs w:val="24"/>
      <w:lang w:val="en-US"/>
    </w:rPr>
  </w:style>
  <w:style w:type="paragraph" w:customStyle="1" w:styleId="Char">
    <w:name w:val="Char"/>
    <w:basedOn w:val="Normal"/>
    <w:semiHidden/>
    <w:rsid w:val="007B48F6"/>
    <w:pPr>
      <w:spacing w:line="240" w:lineRule="exact"/>
    </w:pPr>
    <w:rPr>
      <w:rFonts w:ascii="Arial" w:eastAsia="Times New Roman" w:hAnsi="Arial" w:cs="Times New Roman"/>
      <w:szCs w:val="24"/>
      <w:lang w:val="en-US"/>
    </w:rPr>
  </w:style>
  <w:style w:type="paragraph" w:customStyle="1" w:styleId="Char2">
    <w:name w:val="Char2"/>
    <w:basedOn w:val="Normal"/>
    <w:semiHidden/>
    <w:rsid w:val="00594723"/>
    <w:pPr>
      <w:spacing w:line="240" w:lineRule="exact"/>
    </w:pPr>
    <w:rPr>
      <w:rFonts w:ascii="Arial" w:eastAsia="Times New Roman" w:hAnsi="Arial" w:cs="Times New Roman"/>
      <w:szCs w:val="24"/>
      <w:lang w:val="en-US"/>
    </w:rPr>
  </w:style>
  <w:style w:type="character" w:customStyle="1" w:styleId="Heading4Char">
    <w:name w:val="Heading 4 Char"/>
    <w:basedOn w:val="DefaultParagraphFont"/>
    <w:link w:val="Heading4"/>
    <w:rsid w:val="00594723"/>
    <w:rPr>
      <w:rFonts w:ascii="Cambria" w:eastAsia="Calibri" w:hAnsi="Cambria" w:cs="Times New Roman"/>
      <w:b/>
      <w:bCs/>
      <w:i/>
      <w:color w:val="FF0000"/>
      <w:szCs w:val="28"/>
      <w:lang w:val="en-US"/>
    </w:rPr>
  </w:style>
  <w:style w:type="paragraph" w:styleId="NoSpacing">
    <w:name w:val="No Spacing"/>
    <w:uiPriority w:val="1"/>
    <w:qFormat/>
    <w:rsid w:val="00594723"/>
    <w:pPr>
      <w:spacing w:line="240" w:lineRule="auto"/>
    </w:pPr>
    <w:rPr>
      <w:rFonts w:ascii="Calibri" w:eastAsia="Calibri" w:hAnsi="Calibri" w:cs="Times New Roman"/>
      <w:lang w:val="en-US"/>
    </w:rPr>
  </w:style>
  <w:style w:type="paragraph" w:customStyle="1" w:styleId="Body">
    <w:name w:val="Body"/>
    <w:basedOn w:val="Normal"/>
    <w:uiPriority w:val="1"/>
    <w:rsid w:val="008444D7"/>
    <w:pPr>
      <w:widowControl w:val="0"/>
      <w:spacing w:line="240" w:lineRule="auto"/>
    </w:pPr>
    <w:rPr>
      <w:rFonts w:eastAsia="Times New Roman" w:cs="Times New Roman"/>
      <w:szCs w:val="24"/>
      <w:lang w:val="en-US"/>
    </w:rPr>
  </w:style>
  <w:style w:type="paragraph" w:styleId="Header">
    <w:name w:val="header"/>
    <w:basedOn w:val="Normal"/>
    <w:link w:val="HeaderChar"/>
    <w:uiPriority w:val="99"/>
    <w:unhideWhenUsed/>
    <w:rsid w:val="00DE2A72"/>
    <w:pPr>
      <w:tabs>
        <w:tab w:val="center" w:pos="4680"/>
        <w:tab w:val="right" w:pos="9360"/>
      </w:tabs>
      <w:spacing w:line="240" w:lineRule="auto"/>
    </w:pPr>
  </w:style>
  <w:style w:type="character" w:customStyle="1" w:styleId="HeaderChar">
    <w:name w:val="Header Char"/>
    <w:basedOn w:val="DefaultParagraphFont"/>
    <w:link w:val="Header"/>
    <w:uiPriority w:val="99"/>
    <w:rsid w:val="00DE2A72"/>
  </w:style>
  <w:style w:type="paragraph" w:styleId="Footer">
    <w:name w:val="footer"/>
    <w:basedOn w:val="Normal"/>
    <w:link w:val="FooterChar"/>
    <w:uiPriority w:val="99"/>
    <w:unhideWhenUsed/>
    <w:rsid w:val="00DE2A72"/>
    <w:pPr>
      <w:tabs>
        <w:tab w:val="center" w:pos="4680"/>
        <w:tab w:val="right" w:pos="9360"/>
      </w:tabs>
      <w:spacing w:line="240" w:lineRule="auto"/>
    </w:pPr>
  </w:style>
  <w:style w:type="character" w:customStyle="1" w:styleId="FooterChar">
    <w:name w:val="Footer Char"/>
    <w:basedOn w:val="DefaultParagraphFont"/>
    <w:link w:val="Footer"/>
    <w:uiPriority w:val="99"/>
    <w:rsid w:val="00DE2A72"/>
  </w:style>
  <w:style w:type="character" w:customStyle="1" w:styleId="mjx-char">
    <w:name w:val="mjx-char"/>
    <w:basedOn w:val="DefaultParagraphFont"/>
    <w:rsid w:val="00870061"/>
  </w:style>
  <w:style w:type="paragraph" w:customStyle="1" w:styleId="Bodytext21">
    <w:name w:val="Body text (2)1"/>
    <w:basedOn w:val="Normal"/>
    <w:rsid w:val="00317F9F"/>
    <w:pPr>
      <w:widowControl w:val="0"/>
      <w:shd w:val="clear" w:color="auto" w:fill="FFFFFF"/>
      <w:spacing w:line="240" w:lineRule="atLeast"/>
      <w:ind w:hanging="320"/>
      <w:jc w:val="both"/>
    </w:pPr>
    <w:rPr>
      <w:rFonts w:eastAsia="Times New Roman" w:cs="Times New Roman"/>
      <w:bCs/>
      <w:sz w:val="19"/>
      <w:szCs w:val="19"/>
      <w:lang w:val="en-US"/>
    </w:rPr>
  </w:style>
  <w:style w:type="paragraph" w:customStyle="1" w:styleId="TableParagraph">
    <w:name w:val="Table Paragraph"/>
    <w:basedOn w:val="Normal"/>
    <w:uiPriority w:val="1"/>
    <w:qFormat/>
    <w:rsid w:val="00EE5154"/>
    <w:pPr>
      <w:widowControl w:val="0"/>
      <w:spacing w:line="247" w:lineRule="exact"/>
      <w:ind w:left="103"/>
    </w:pPr>
    <w:rPr>
      <w:rFonts w:eastAsia="Times New Roman" w:cs="Times New Roman"/>
      <w:sz w:val="22"/>
      <w:lang w:val="en-US"/>
    </w:rPr>
  </w:style>
  <w:style w:type="character" w:styleId="CommentReference">
    <w:name w:val="annotation reference"/>
    <w:basedOn w:val="DefaultParagraphFont"/>
    <w:uiPriority w:val="99"/>
    <w:semiHidden/>
    <w:unhideWhenUsed/>
    <w:rsid w:val="00112235"/>
    <w:rPr>
      <w:sz w:val="16"/>
      <w:szCs w:val="16"/>
    </w:rPr>
  </w:style>
  <w:style w:type="paragraph" w:styleId="CommentText">
    <w:name w:val="annotation text"/>
    <w:basedOn w:val="Normal"/>
    <w:link w:val="CommentTextChar"/>
    <w:uiPriority w:val="99"/>
    <w:semiHidden/>
    <w:unhideWhenUsed/>
    <w:rsid w:val="00112235"/>
    <w:pPr>
      <w:spacing w:line="240" w:lineRule="auto"/>
    </w:pPr>
    <w:rPr>
      <w:sz w:val="20"/>
      <w:szCs w:val="20"/>
    </w:rPr>
  </w:style>
  <w:style w:type="character" w:customStyle="1" w:styleId="CommentTextChar">
    <w:name w:val="Comment Text Char"/>
    <w:basedOn w:val="DefaultParagraphFont"/>
    <w:link w:val="CommentText"/>
    <w:uiPriority w:val="99"/>
    <w:semiHidden/>
    <w:rsid w:val="00112235"/>
    <w:rPr>
      <w:sz w:val="20"/>
      <w:szCs w:val="20"/>
    </w:rPr>
  </w:style>
  <w:style w:type="paragraph" w:styleId="CommentSubject">
    <w:name w:val="annotation subject"/>
    <w:basedOn w:val="CommentText"/>
    <w:next w:val="CommentText"/>
    <w:link w:val="CommentSubjectChar"/>
    <w:uiPriority w:val="99"/>
    <w:semiHidden/>
    <w:unhideWhenUsed/>
    <w:rsid w:val="00112235"/>
    <w:rPr>
      <w:b/>
      <w:bCs/>
    </w:rPr>
  </w:style>
  <w:style w:type="character" w:customStyle="1" w:styleId="CommentSubjectChar">
    <w:name w:val="Comment Subject Char"/>
    <w:basedOn w:val="CommentTextChar"/>
    <w:link w:val="CommentSubject"/>
    <w:uiPriority w:val="99"/>
    <w:semiHidden/>
    <w:rsid w:val="00112235"/>
    <w:rPr>
      <w:b/>
      <w:bCs/>
      <w:sz w:val="20"/>
      <w:szCs w:val="20"/>
    </w:rPr>
  </w:style>
  <w:style w:type="paragraph" w:styleId="BalloonText">
    <w:name w:val="Balloon Text"/>
    <w:basedOn w:val="Normal"/>
    <w:link w:val="BalloonTextChar"/>
    <w:uiPriority w:val="99"/>
    <w:semiHidden/>
    <w:unhideWhenUsed/>
    <w:rsid w:val="0011223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235"/>
    <w:rPr>
      <w:rFonts w:ascii="Segoe UI" w:hAnsi="Segoe UI" w:cs="Segoe UI"/>
      <w:sz w:val="18"/>
      <w:szCs w:val="18"/>
    </w:rPr>
  </w:style>
  <w:style w:type="table" w:styleId="TableGrid">
    <w:name w:val="Table Grid"/>
    <w:aliases w:val="Table,trongbang"/>
    <w:basedOn w:val="TableNormal"/>
    <w:qFormat/>
    <w:rsid w:val="00864F23"/>
    <w:rPr>
      <w:rFonts w:ascii="Calibri" w:eastAsia="MS Mincho" w:hAnsi="Calibri" w:cs="Times New Roman"/>
      <w:sz w:val="22"/>
      <w:szCs w:val="23"/>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rsid w:val="00864F23"/>
    <w:rPr>
      <w:rFonts w:ascii="Calibri" w:eastAsia="MS Mincho" w:hAnsi="Calibri" w:cs="Times New Roman"/>
      <w:sz w:val="22"/>
      <w:szCs w:val="23"/>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_"/>
    <w:basedOn w:val="DefaultParagraphFont"/>
    <w:link w:val="Vnbnnidung0"/>
    <w:rsid w:val="00242EEC"/>
    <w:rPr>
      <w:rFonts w:eastAsia="Times New Roman"/>
      <w:shd w:val="clear" w:color="auto" w:fill="FFFFFF"/>
    </w:rPr>
  </w:style>
  <w:style w:type="character" w:customStyle="1" w:styleId="Vnbnnidung65pt">
    <w:name w:val="Văn bản nội dung + 6.5 pt"/>
    <w:basedOn w:val="Vnbnnidung"/>
    <w:rsid w:val="00242EEC"/>
    <w:rPr>
      <w:rFonts w:eastAsia="Times New Roman"/>
      <w:color w:val="000000"/>
      <w:spacing w:val="0"/>
      <w:w w:val="100"/>
      <w:position w:val="0"/>
      <w:sz w:val="13"/>
      <w:szCs w:val="13"/>
      <w:shd w:val="clear" w:color="auto" w:fill="FFFFFF"/>
    </w:rPr>
  </w:style>
  <w:style w:type="paragraph" w:customStyle="1" w:styleId="Vnbnnidung0">
    <w:name w:val="Văn bản nội dung"/>
    <w:basedOn w:val="Normal"/>
    <w:link w:val="Vnbnnidung"/>
    <w:rsid w:val="00242EEC"/>
    <w:pPr>
      <w:widowControl w:val="0"/>
      <w:shd w:val="clear" w:color="auto" w:fill="FFFFFF"/>
      <w:spacing w:line="274" w:lineRule="exact"/>
      <w:jc w:val="both"/>
    </w:pPr>
    <w:rPr>
      <w:rFonts w:eastAsia="Times New Roman"/>
    </w:rPr>
  </w:style>
  <w:style w:type="character" w:customStyle="1" w:styleId="Bodytext6Bold">
    <w:name w:val="Body text (6) + Bold"/>
    <w:rsid w:val="001710E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styleId="PlaceholderText">
    <w:name w:val="Placeholder Text"/>
    <w:basedOn w:val="DefaultParagraphFont"/>
    <w:uiPriority w:val="99"/>
    <w:semiHidden/>
    <w:rsid w:val="001710E2"/>
    <w:rPr>
      <w:color w:val="808080"/>
    </w:rPr>
  </w:style>
  <w:style w:type="character" w:customStyle="1" w:styleId="Bodytext6Exact">
    <w:name w:val="Body text (6) Exact"/>
    <w:rsid w:val="001710E2"/>
    <w:rPr>
      <w:rFonts w:ascii="Times New Roman" w:eastAsia="Times New Roman" w:hAnsi="Times New Roman" w:cs="Times New Roman"/>
      <w:b w:val="0"/>
      <w:bCs w:val="0"/>
      <w:i w:val="0"/>
      <w:iCs w:val="0"/>
      <w:smallCaps w:val="0"/>
      <w:strike w:val="0"/>
      <w:sz w:val="21"/>
      <w:szCs w:val="21"/>
      <w:u w:val="none"/>
    </w:rPr>
  </w:style>
  <w:style w:type="character" w:customStyle="1" w:styleId="VnbnnidungExact">
    <w:name w:val="Văn bản nội dung Exact"/>
    <w:basedOn w:val="DefaultParagraphFont"/>
    <w:rsid w:val="001710E2"/>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utranghocchntrang">
    <w:name w:val="Đầu trang hoặc chân trang_"/>
    <w:basedOn w:val="DefaultParagraphFont"/>
    <w:rsid w:val="001710E2"/>
    <w:rPr>
      <w:rFonts w:ascii="Times New Roman" w:eastAsia="Times New Roman" w:hAnsi="Times New Roman" w:cs="Times New Roman"/>
      <w:b w:val="0"/>
      <w:bCs w:val="0"/>
      <w:i w:val="0"/>
      <w:iCs w:val="0"/>
      <w:smallCaps w:val="0"/>
      <w:strike w:val="0"/>
      <w:sz w:val="22"/>
      <w:szCs w:val="22"/>
      <w:u w:val="none"/>
    </w:rPr>
  </w:style>
  <w:style w:type="character" w:customStyle="1" w:styleId="utranghocchntrang0">
    <w:name w:val="Đầu trang hoặc chân trang"/>
    <w:basedOn w:val="utranghocchntrang"/>
    <w:rsid w:val="001710E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rPr>
  </w:style>
  <w:style w:type="character" w:customStyle="1" w:styleId="VnbnnidungChhoanh">
    <w:name w:val="Văn bản nội dung + Chữ hoa nhỏ"/>
    <w:basedOn w:val="Vnbnnidung"/>
    <w:rsid w:val="001710E2"/>
    <w:rPr>
      <w:rFonts w:ascii="Times New Roman" w:eastAsia="Times New Roman" w:hAnsi="Times New Roman"/>
      <w:smallCaps/>
      <w:color w:val="000000"/>
      <w:spacing w:val="0"/>
      <w:w w:val="100"/>
      <w:position w:val="0"/>
      <w:shd w:val="clear" w:color="auto" w:fill="FFFFFF"/>
      <w:lang w:val="vi-VN"/>
    </w:rPr>
  </w:style>
  <w:style w:type="character" w:customStyle="1" w:styleId="Vnbnnidung3">
    <w:name w:val="Văn bản nội dung (3)_"/>
    <w:basedOn w:val="DefaultParagraphFont"/>
    <w:link w:val="Vnbnnidung30"/>
    <w:rsid w:val="001710E2"/>
    <w:rPr>
      <w:rFonts w:eastAsia="Times New Roman"/>
      <w:shd w:val="clear" w:color="auto" w:fill="FFFFFF"/>
    </w:rPr>
  </w:style>
  <w:style w:type="character" w:customStyle="1" w:styleId="Vnbnnidung3Chhoanh">
    <w:name w:val="Văn bản nội dung (3) + Chữ hoa nhỏ"/>
    <w:basedOn w:val="Vnbnnidung3"/>
    <w:rsid w:val="001710E2"/>
    <w:rPr>
      <w:rFonts w:eastAsia="Times New Roman"/>
      <w:smallCaps/>
      <w:color w:val="000000"/>
      <w:spacing w:val="0"/>
      <w:w w:val="100"/>
      <w:position w:val="0"/>
      <w:sz w:val="24"/>
      <w:szCs w:val="24"/>
      <w:shd w:val="clear" w:color="auto" w:fill="FFFFFF"/>
      <w:lang w:val="vi-VN"/>
    </w:rPr>
  </w:style>
  <w:style w:type="character" w:customStyle="1" w:styleId="Tiu2">
    <w:name w:val="Tiêu đề #2_"/>
    <w:basedOn w:val="DefaultParagraphFont"/>
    <w:link w:val="Tiu20"/>
    <w:rsid w:val="001710E2"/>
    <w:rPr>
      <w:rFonts w:eastAsia="Times New Roman"/>
      <w:shd w:val="clear" w:color="auto" w:fill="FFFFFF"/>
    </w:rPr>
  </w:style>
  <w:style w:type="character" w:customStyle="1" w:styleId="ChthchnhExact">
    <w:name w:val="Chú thích ảnh Exact"/>
    <w:basedOn w:val="DefaultParagraphFont"/>
    <w:link w:val="Chthchnh"/>
    <w:rsid w:val="001710E2"/>
    <w:rPr>
      <w:rFonts w:eastAsia="Times New Roman"/>
      <w:spacing w:val="3"/>
      <w:sz w:val="21"/>
      <w:szCs w:val="21"/>
      <w:shd w:val="clear" w:color="auto" w:fill="FFFFFF"/>
    </w:rPr>
  </w:style>
  <w:style w:type="character" w:customStyle="1" w:styleId="Tiu1">
    <w:name w:val="Tiêu đề #1_"/>
    <w:basedOn w:val="DefaultParagraphFont"/>
    <w:link w:val="Tiu10"/>
    <w:rsid w:val="001710E2"/>
    <w:rPr>
      <w:rFonts w:eastAsia="Times New Roman"/>
      <w:sz w:val="26"/>
      <w:szCs w:val="26"/>
      <w:shd w:val="clear" w:color="auto" w:fill="FFFFFF"/>
    </w:rPr>
  </w:style>
  <w:style w:type="character" w:customStyle="1" w:styleId="Tiu111pt">
    <w:name w:val="Tiêu đề #1 + 11 pt"/>
    <w:basedOn w:val="Tiu1"/>
    <w:rsid w:val="001710E2"/>
    <w:rPr>
      <w:rFonts w:eastAsia="Times New Roman"/>
      <w:color w:val="000000"/>
      <w:spacing w:val="0"/>
      <w:w w:val="100"/>
      <w:position w:val="0"/>
      <w:sz w:val="22"/>
      <w:szCs w:val="22"/>
      <w:shd w:val="clear" w:color="auto" w:fill="FFFFFF"/>
      <w:lang w:val="vi-VN"/>
    </w:rPr>
  </w:style>
  <w:style w:type="paragraph" w:customStyle="1" w:styleId="Vnbnnidung30">
    <w:name w:val="Văn bản nội dung (3)"/>
    <w:basedOn w:val="Normal"/>
    <w:link w:val="Vnbnnidung3"/>
    <w:rsid w:val="001710E2"/>
    <w:pPr>
      <w:widowControl w:val="0"/>
      <w:shd w:val="clear" w:color="auto" w:fill="FFFFFF"/>
      <w:spacing w:line="0" w:lineRule="atLeast"/>
    </w:pPr>
    <w:rPr>
      <w:rFonts w:eastAsia="Times New Roman"/>
    </w:rPr>
  </w:style>
  <w:style w:type="paragraph" w:customStyle="1" w:styleId="Tiu20">
    <w:name w:val="Tiêu đề #2"/>
    <w:basedOn w:val="Normal"/>
    <w:link w:val="Tiu2"/>
    <w:rsid w:val="001710E2"/>
    <w:pPr>
      <w:widowControl w:val="0"/>
      <w:shd w:val="clear" w:color="auto" w:fill="FFFFFF"/>
      <w:spacing w:line="0" w:lineRule="atLeast"/>
      <w:outlineLvl w:val="1"/>
    </w:pPr>
    <w:rPr>
      <w:rFonts w:eastAsia="Times New Roman"/>
    </w:rPr>
  </w:style>
  <w:style w:type="paragraph" w:customStyle="1" w:styleId="Chthchnh">
    <w:name w:val="Chú thích ảnh"/>
    <w:basedOn w:val="Normal"/>
    <w:link w:val="ChthchnhExact"/>
    <w:rsid w:val="001710E2"/>
    <w:pPr>
      <w:widowControl w:val="0"/>
      <w:shd w:val="clear" w:color="auto" w:fill="FFFFFF"/>
      <w:spacing w:line="0" w:lineRule="atLeast"/>
    </w:pPr>
    <w:rPr>
      <w:rFonts w:eastAsia="Times New Roman"/>
      <w:spacing w:val="3"/>
      <w:sz w:val="21"/>
      <w:szCs w:val="21"/>
    </w:rPr>
  </w:style>
  <w:style w:type="paragraph" w:customStyle="1" w:styleId="Tiu10">
    <w:name w:val="Tiêu đề #1"/>
    <w:basedOn w:val="Normal"/>
    <w:link w:val="Tiu1"/>
    <w:rsid w:val="001710E2"/>
    <w:pPr>
      <w:widowControl w:val="0"/>
      <w:shd w:val="clear" w:color="auto" w:fill="FFFFFF"/>
      <w:spacing w:line="274" w:lineRule="exact"/>
      <w:jc w:val="both"/>
      <w:outlineLvl w:val="0"/>
    </w:pPr>
    <w:rPr>
      <w:rFonts w:eastAsia="Times New Roman"/>
      <w:szCs w:val="26"/>
    </w:rPr>
  </w:style>
  <w:style w:type="character" w:customStyle="1" w:styleId="VnbnnidungInm">
    <w:name w:val="Văn bản nội dung + In đậm"/>
    <w:rsid w:val="001710E2"/>
    <w:rPr>
      <w:rFonts w:ascii="Times New Roman" w:eastAsia="Times New Roman" w:hAnsi="Times New Roman" w:cs="Times New Roman"/>
      <w:b/>
      <w:bCs/>
      <w:i w:val="0"/>
      <w:iCs w:val="0"/>
      <w:smallCaps w:val="0"/>
      <w:strike w:val="0"/>
      <w:color w:val="000000"/>
      <w:spacing w:val="0"/>
      <w:w w:val="100"/>
      <w:position w:val="0"/>
      <w:sz w:val="22"/>
      <w:szCs w:val="22"/>
      <w:u w:val="none"/>
      <w:lang w:val="vi-VN"/>
    </w:rPr>
  </w:style>
  <w:style w:type="table" w:customStyle="1" w:styleId="TableGrid0">
    <w:name w:val="TableGrid"/>
    <w:rsid w:val="00282F56"/>
    <w:pPr>
      <w:spacing w:line="240" w:lineRule="auto"/>
    </w:pPr>
    <w:rPr>
      <w:rFonts w:asciiTheme="minorHAnsi" w:eastAsiaTheme="minorEastAsia" w:hAnsiTheme="minorHAnsi"/>
      <w:sz w:val="22"/>
      <w:lang w:eastAsia="vi-VN"/>
    </w:rPr>
    <w:tblPr>
      <w:tblCellMar>
        <w:top w:w="0" w:type="dxa"/>
        <w:left w:w="0" w:type="dxa"/>
        <w:bottom w:w="0" w:type="dxa"/>
        <w:right w:w="0" w:type="dxa"/>
      </w:tblCellMar>
    </w:tblPr>
  </w:style>
  <w:style w:type="table" w:customStyle="1" w:styleId="TableGrid1">
    <w:name w:val="Table Grid1"/>
    <w:basedOn w:val="TableNormal"/>
    <w:next w:val="TableGrid"/>
    <w:rsid w:val="00D646A2"/>
    <w:pP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C97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97A2E"/>
    <w:rPr>
      <w:rFonts w:ascii="Courier New" w:eastAsia="Times New Roman" w:hAnsi="Courier New" w:cs="Courier New"/>
      <w:sz w:val="20"/>
      <w:szCs w:val="20"/>
      <w:lang w:val="en-US"/>
    </w:rPr>
  </w:style>
  <w:style w:type="character" w:customStyle="1" w:styleId="ListParagraphChar">
    <w:name w:val="List Paragraph Char"/>
    <w:basedOn w:val="DefaultParagraphFont"/>
    <w:link w:val="ListParagraph"/>
    <w:qFormat/>
    <w:rsid w:val="008015BE"/>
    <w:rPr>
      <w:rFonts w:eastAsia="Calibri" w:cs="Times New Roman"/>
      <w:lang w:val="en-US"/>
    </w:rPr>
  </w:style>
  <w:style w:type="table" w:customStyle="1" w:styleId="PlainTable21">
    <w:name w:val="Plain Table 21"/>
    <w:basedOn w:val="TableNormal"/>
    <w:uiPriority w:val="99"/>
    <w:rsid w:val="00FA3964"/>
    <w:pPr>
      <w:spacing w:line="240" w:lineRule="auto"/>
      <w:jc w:val="both"/>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ord">
    <w:name w:val="mord"/>
    <w:basedOn w:val="DefaultParagraphFont"/>
    <w:rsid w:val="00017FFA"/>
  </w:style>
  <w:style w:type="character" w:customStyle="1" w:styleId="Heading1Char">
    <w:name w:val="Heading 1 Char"/>
    <w:basedOn w:val="DefaultParagraphFont"/>
    <w:link w:val="Heading1"/>
    <w:uiPriority w:val="9"/>
    <w:rsid w:val="00A617D3"/>
    <w:rPr>
      <w:rFonts w:asciiTheme="majorHAnsi" w:eastAsiaTheme="majorEastAsia" w:hAnsiTheme="majorHAnsi" w:cstheme="majorBidi"/>
      <w:b/>
      <w:color w:val="000000" w:themeColor="text1"/>
      <w:sz w:val="28"/>
      <w:szCs w:val="32"/>
    </w:rPr>
  </w:style>
  <w:style w:type="character" w:customStyle="1" w:styleId="Heading3Char">
    <w:name w:val="Heading 3 Char"/>
    <w:basedOn w:val="DefaultParagraphFont"/>
    <w:link w:val="Heading3"/>
    <w:uiPriority w:val="9"/>
    <w:rsid w:val="005A52AB"/>
    <w:rPr>
      <w:rFonts w:asciiTheme="majorHAnsi" w:eastAsiaTheme="majorEastAsia" w:hAnsiTheme="majorHAnsi" w:cstheme="majorBidi"/>
      <w:sz w:val="26"/>
      <w:szCs w:val="24"/>
    </w:rPr>
  </w:style>
  <w:style w:type="character" w:customStyle="1" w:styleId="Heading2Char">
    <w:name w:val="Heading 2 Char"/>
    <w:basedOn w:val="DefaultParagraphFont"/>
    <w:link w:val="Heading2"/>
    <w:uiPriority w:val="9"/>
    <w:rsid w:val="00280DC9"/>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D87B81"/>
    <w:rPr>
      <w:rFonts w:asciiTheme="majorHAnsi" w:eastAsiaTheme="majorEastAsia" w:hAnsiTheme="majorHAnsi" w:cstheme="majorBidi"/>
      <w:color w:val="2E74B5" w:themeColor="accent1" w:themeShade="BF"/>
    </w:rPr>
  </w:style>
  <w:style w:type="paragraph" w:customStyle="1" w:styleId="Char1">
    <w:name w:val="Char1"/>
    <w:basedOn w:val="Normal"/>
    <w:semiHidden/>
    <w:rsid w:val="004C41A4"/>
    <w:pPr>
      <w:spacing w:after="160" w:line="240" w:lineRule="exact"/>
    </w:pPr>
    <w:rPr>
      <w:rFonts w:ascii="Arial" w:eastAsia="Times New Roman" w:hAnsi="Arial" w:cs="Times New Roman"/>
      <w:sz w:val="24"/>
      <w:szCs w:val="24"/>
      <w:lang w:val="en-US"/>
    </w:rPr>
  </w:style>
  <w:style w:type="character" w:styleId="Emphasis">
    <w:name w:val="Emphasis"/>
    <w:basedOn w:val="DefaultParagraphFont"/>
    <w:uiPriority w:val="20"/>
    <w:qFormat/>
    <w:rsid w:val="008A3B50"/>
    <w:rPr>
      <w:i/>
      <w:iCs/>
    </w:rPr>
  </w:style>
  <w:style w:type="character" w:customStyle="1" w:styleId="katex-mathml">
    <w:name w:val="katex-mathml"/>
    <w:basedOn w:val="DefaultParagraphFont"/>
    <w:rsid w:val="006F0D01"/>
  </w:style>
  <w:style w:type="character" w:customStyle="1" w:styleId="NormalWebChar">
    <w:name w:val="Normal (Web) Char"/>
    <w:link w:val="NormalWeb"/>
    <w:uiPriority w:val="99"/>
    <w:locked/>
    <w:rsid w:val="00A957D1"/>
    <w:rPr>
      <w:rFonts w:ascii="Calibri" w:eastAsia="Calibri" w:hAnsi="Calibri" w:cs="Times New Roman"/>
      <w:sz w:val="26"/>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61273">
      <w:bodyDiv w:val="1"/>
      <w:marLeft w:val="0"/>
      <w:marRight w:val="0"/>
      <w:marTop w:val="0"/>
      <w:marBottom w:val="0"/>
      <w:divBdr>
        <w:top w:val="none" w:sz="0" w:space="0" w:color="auto"/>
        <w:left w:val="none" w:sz="0" w:space="0" w:color="auto"/>
        <w:bottom w:val="none" w:sz="0" w:space="0" w:color="auto"/>
        <w:right w:val="none" w:sz="0" w:space="0" w:color="auto"/>
      </w:divBdr>
    </w:div>
    <w:div w:id="49811183">
      <w:bodyDiv w:val="1"/>
      <w:marLeft w:val="0"/>
      <w:marRight w:val="0"/>
      <w:marTop w:val="0"/>
      <w:marBottom w:val="0"/>
      <w:divBdr>
        <w:top w:val="none" w:sz="0" w:space="0" w:color="auto"/>
        <w:left w:val="none" w:sz="0" w:space="0" w:color="auto"/>
        <w:bottom w:val="none" w:sz="0" w:space="0" w:color="auto"/>
        <w:right w:val="none" w:sz="0" w:space="0" w:color="auto"/>
      </w:divBdr>
    </w:div>
    <w:div w:id="63381698">
      <w:bodyDiv w:val="1"/>
      <w:marLeft w:val="0"/>
      <w:marRight w:val="0"/>
      <w:marTop w:val="0"/>
      <w:marBottom w:val="0"/>
      <w:divBdr>
        <w:top w:val="none" w:sz="0" w:space="0" w:color="auto"/>
        <w:left w:val="none" w:sz="0" w:space="0" w:color="auto"/>
        <w:bottom w:val="none" w:sz="0" w:space="0" w:color="auto"/>
        <w:right w:val="none" w:sz="0" w:space="0" w:color="auto"/>
      </w:divBdr>
    </w:div>
    <w:div w:id="72316243">
      <w:bodyDiv w:val="1"/>
      <w:marLeft w:val="0"/>
      <w:marRight w:val="0"/>
      <w:marTop w:val="0"/>
      <w:marBottom w:val="0"/>
      <w:divBdr>
        <w:top w:val="none" w:sz="0" w:space="0" w:color="auto"/>
        <w:left w:val="none" w:sz="0" w:space="0" w:color="auto"/>
        <w:bottom w:val="none" w:sz="0" w:space="0" w:color="auto"/>
        <w:right w:val="none" w:sz="0" w:space="0" w:color="auto"/>
      </w:divBdr>
    </w:div>
    <w:div w:id="88892154">
      <w:bodyDiv w:val="1"/>
      <w:marLeft w:val="0"/>
      <w:marRight w:val="0"/>
      <w:marTop w:val="0"/>
      <w:marBottom w:val="0"/>
      <w:divBdr>
        <w:top w:val="none" w:sz="0" w:space="0" w:color="auto"/>
        <w:left w:val="none" w:sz="0" w:space="0" w:color="auto"/>
        <w:bottom w:val="none" w:sz="0" w:space="0" w:color="auto"/>
        <w:right w:val="none" w:sz="0" w:space="0" w:color="auto"/>
      </w:divBdr>
    </w:div>
    <w:div w:id="112017811">
      <w:bodyDiv w:val="1"/>
      <w:marLeft w:val="0"/>
      <w:marRight w:val="0"/>
      <w:marTop w:val="0"/>
      <w:marBottom w:val="0"/>
      <w:divBdr>
        <w:top w:val="none" w:sz="0" w:space="0" w:color="auto"/>
        <w:left w:val="none" w:sz="0" w:space="0" w:color="auto"/>
        <w:bottom w:val="none" w:sz="0" w:space="0" w:color="auto"/>
        <w:right w:val="none" w:sz="0" w:space="0" w:color="auto"/>
      </w:divBdr>
    </w:div>
    <w:div w:id="134955864">
      <w:bodyDiv w:val="1"/>
      <w:marLeft w:val="0"/>
      <w:marRight w:val="0"/>
      <w:marTop w:val="0"/>
      <w:marBottom w:val="0"/>
      <w:divBdr>
        <w:top w:val="none" w:sz="0" w:space="0" w:color="auto"/>
        <w:left w:val="none" w:sz="0" w:space="0" w:color="auto"/>
        <w:bottom w:val="none" w:sz="0" w:space="0" w:color="auto"/>
        <w:right w:val="none" w:sz="0" w:space="0" w:color="auto"/>
      </w:divBdr>
    </w:div>
    <w:div w:id="136922385">
      <w:bodyDiv w:val="1"/>
      <w:marLeft w:val="0"/>
      <w:marRight w:val="0"/>
      <w:marTop w:val="0"/>
      <w:marBottom w:val="0"/>
      <w:divBdr>
        <w:top w:val="none" w:sz="0" w:space="0" w:color="auto"/>
        <w:left w:val="none" w:sz="0" w:space="0" w:color="auto"/>
        <w:bottom w:val="none" w:sz="0" w:space="0" w:color="auto"/>
        <w:right w:val="none" w:sz="0" w:space="0" w:color="auto"/>
      </w:divBdr>
    </w:div>
    <w:div w:id="188564523">
      <w:bodyDiv w:val="1"/>
      <w:marLeft w:val="0"/>
      <w:marRight w:val="0"/>
      <w:marTop w:val="0"/>
      <w:marBottom w:val="0"/>
      <w:divBdr>
        <w:top w:val="none" w:sz="0" w:space="0" w:color="auto"/>
        <w:left w:val="none" w:sz="0" w:space="0" w:color="auto"/>
        <w:bottom w:val="none" w:sz="0" w:space="0" w:color="auto"/>
        <w:right w:val="none" w:sz="0" w:space="0" w:color="auto"/>
      </w:divBdr>
    </w:div>
    <w:div w:id="196698559">
      <w:bodyDiv w:val="1"/>
      <w:marLeft w:val="0"/>
      <w:marRight w:val="0"/>
      <w:marTop w:val="0"/>
      <w:marBottom w:val="0"/>
      <w:divBdr>
        <w:top w:val="none" w:sz="0" w:space="0" w:color="auto"/>
        <w:left w:val="none" w:sz="0" w:space="0" w:color="auto"/>
        <w:bottom w:val="none" w:sz="0" w:space="0" w:color="auto"/>
        <w:right w:val="none" w:sz="0" w:space="0" w:color="auto"/>
      </w:divBdr>
    </w:div>
    <w:div w:id="197671168">
      <w:bodyDiv w:val="1"/>
      <w:marLeft w:val="0"/>
      <w:marRight w:val="0"/>
      <w:marTop w:val="0"/>
      <w:marBottom w:val="0"/>
      <w:divBdr>
        <w:top w:val="none" w:sz="0" w:space="0" w:color="auto"/>
        <w:left w:val="none" w:sz="0" w:space="0" w:color="auto"/>
        <w:bottom w:val="none" w:sz="0" w:space="0" w:color="auto"/>
        <w:right w:val="none" w:sz="0" w:space="0" w:color="auto"/>
      </w:divBdr>
    </w:div>
    <w:div w:id="242228790">
      <w:bodyDiv w:val="1"/>
      <w:marLeft w:val="0"/>
      <w:marRight w:val="0"/>
      <w:marTop w:val="0"/>
      <w:marBottom w:val="0"/>
      <w:divBdr>
        <w:top w:val="none" w:sz="0" w:space="0" w:color="auto"/>
        <w:left w:val="none" w:sz="0" w:space="0" w:color="auto"/>
        <w:bottom w:val="none" w:sz="0" w:space="0" w:color="auto"/>
        <w:right w:val="none" w:sz="0" w:space="0" w:color="auto"/>
      </w:divBdr>
    </w:div>
    <w:div w:id="260728067">
      <w:bodyDiv w:val="1"/>
      <w:marLeft w:val="0"/>
      <w:marRight w:val="0"/>
      <w:marTop w:val="0"/>
      <w:marBottom w:val="0"/>
      <w:divBdr>
        <w:top w:val="none" w:sz="0" w:space="0" w:color="auto"/>
        <w:left w:val="none" w:sz="0" w:space="0" w:color="auto"/>
        <w:bottom w:val="none" w:sz="0" w:space="0" w:color="auto"/>
        <w:right w:val="none" w:sz="0" w:space="0" w:color="auto"/>
      </w:divBdr>
    </w:div>
    <w:div w:id="285166348">
      <w:bodyDiv w:val="1"/>
      <w:marLeft w:val="0"/>
      <w:marRight w:val="0"/>
      <w:marTop w:val="0"/>
      <w:marBottom w:val="0"/>
      <w:divBdr>
        <w:top w:val="none" w:sz="0" w:space="0" w:color="auto"/>
        <w:left w:val="none" w:sz="0" w:space="0" w:color="auto"/>
        <w:bottom w:val="none" w:sz="0" w:space="0" w:color="auto"/>
        <w:right w:val="none" w:sz="0" w:space="0" w:color="auto"/>
      </w:divBdr>
    </w:div>
    <w:div w:id="300160308">
      <w:bodyDiv w:val="1"/>
      <w:marLeft w:val="0"/>
      <w:marRight w:val="0"/>
      <w:marTop w:val="0"/>
      <w:marBottom w:val="0"/>
      <w:divBdr>
        <w:top w:val="none" w:sz="0" w:space="0" w:color="auto"/>
        <w:left w:val="none" w:sz="0" w:space="0" w:color="auto"/>
        <w:bottom w:val="none" w:sz="0" w:space="0" w:color="auto"/>
        <w:right w:val="none" w:sz="0" w:space="0" w:color="auto"/>
      </w:divBdr>
    </w:div>
    <w:div w:id="311905496">
      <w:bodyDiv w:val="1"/>
      <w:marLeft w:val="0"/>
      <w:marRight w:val="0"/>
      <w:marTop w:val="0"/>
      <w:marBottom w:val="0"/>
      <w:divBdr>
        <w:top w:val="none" w:sz="0" w:space="0" w:color="auto"/>
        <w:left w:val="none" w:sz="0" w:space="0" w:color="auto"/>
        <w:bottom w:val="none" w:sz="0" w:space="0" w:color="auto"/>
        <w:right w:val="none" w:sz="0" w:space="0" w:color="auto"/>
      </w:divBdr>
    </w:div>
    <w:div w:id="314917178">
      <w:bodyDiv w:val="1"/>
      <w:marLeft w:val="0"/>
      <w:marRight w:val="0"/>
      <w:marTop w:val="0"/>
      <w:marBottom w:val="0"/>
      <w:divBdr>
        <w:top w:val="none" w:sz="0" w:space="0" w:color="auto"/>
        <w:left w:val="none" w:sz="0" w:space="0" w:color="auto"/>
        <w:bottom w:val="none" w:sz="0" w:space="0" w:color="auto"/>
        <w:right w:val="none" w:sz="0" w:space="0" w:color="auto"/>
      </w:divBdr>
    </w:div>
    <w:div w:id="317155273">
      <w:bodyDiv w:val="1"/>
      <w:marLeft w:val="0"/>
      <w:marRight w:val="0"/>
      <w:marTop w:val="0"/>
      <w:marBottom w:val="0"/>
      <w:divBdr>
        <w:top w:val="none" w:sz="0" w:space="0" w:color="auto"/>
        <w:left w:val="none" w:sz="0" w:space="0" w:color="auto"/>
        <w:bottom w:val="none" w:sz="0" w:space="0" w:color="auto"/>
        <w:right w:val="none" w:sz="0" w:space="0" w:color="auto"/>
      </w:divBdr>
    </w:div>
    <w:div w:id="331228827">
      <w:bodyDiv w:val="1"/>
      <w:marLeft w:val="0"/>
      <w:marRight w:val="0"/>
      <w:marTop w:val="0"/>
      <w:marBottom w:val="0"/>
      <w:divBdr>
        <w:top w:val="none" w:sz="0" w:space="0" w:color="auto"/>
        <w:left w:val="none" w:sz="0" w:space="0" w:color="auto"/>
        <w:bottom w:val="none" w:sz="0" w:space="0" w:color="auto"/>
        <w:right w:val="none" w:sz="0" w:space="0" w:color="auto"/>
      </w:divBdr>
    </w:div>
    <w:div w:id="356006776">
      <w:bodyDiv w:val="1"/>
      <w:marLeft w:val="0"/>
      <w:marRight w:val="0"/>
      <w:marTop w:val="0"/>
      <w:marBottom w:val="0"/>
      <w:divBdr>
        <w:top w:val="none" w:sz="0" w:space="0" w:color="auto"/>
        <w:left w:val="none" w:sz="0" w:space="0" w:color="auto"/>
        <w:bottom w:val="none" w:sz="0" w:space="0" w:color="auto"/>
        <w:right w:val="none" w:sz="0" w:space="0" w:color="auto"/>
      </w:divBdr>
    </w:div>
    <w:div w:id="395787638">
      <w:bodyDiv w:val="1"/>
      <w:marLeft w:val="0"/>
      <w:marRight w:val="0"/>
      <w:marTop w:val="0"/>
      <w:marBottom w:val="0"/>
      <w:divBdr>
        <w:top w:val="none" w:sz="0" w:space="0" w:color="auto"/>
        <w:left w:val="none" w:sz="0" w:space="0" w:color="auto"/>
        <w:bottom w:val="none" w:sz="0" w:space="0" w:color="auto"/>
        <w:right w:val="none" w:sz="0" w:space="0" w:color="auto"/>
      </w:divBdr>
      <w:divsChild>
        <w:div w:id="161094825">
          <w:marLeft w:val="0"/>
          <w:marRight w:val="0"/>
          <w:marTop w:val="0"/>
          <w:marBottom w:val="300"/>
          <w:divBdr>
            <w:top w:val="none" w:sz="0" w:space="0" w:color="auto"/>
            <w:left w:val="none" w:sz="0" w:space="0" w:color="auto"/>
            <w:bottom w:val="none" w:sz="0" w:space="0" w:color="auto"/>
            <w:right w:val="none" w:sz="0" w:space="0" w:color="auto"/>
          </w:divBdr>
          <w:divsChild>
            <w:div w:id="574435467">
              <w:marLeft w:val="0"/>
              <w:marRight w:val="0"/>
              <w:marTop w:val="0"/>
              <w:marBottom w:val="180"/>
              <w:divBdr>
                <w:top w:val="single" w:sz="6" w:space="4" w:color="E6E6E6"/>
                <w:left w:val="single" w:sz="6" w:space="4" w:color="E6E6E6"/>
                <w:bottom w:val="single" w:sz="6" w:space="4" w:color="E6E6E6"/>
                <w:right w:val="single" w:sz="6" w:space="4" w:color="E6E6E6"/>
              </w:divBdr>
            </w:div>
            <w:div w:id="1372724365">
              <w:marLeft w:val="0"/>
              <w:marRight w:val="0"/>
              <w:marTop w:val="0"/>
              <w:marBottom w:val="180"/>
              <w:divBdr>
                <w:top w:val="single" w:sz="6" w:space="4" w:color="E6E6E6"/>
                <w:left w:val="single" w:sz="6" w:space="4" w:color="E6E6E6"/>
                <w:bottom w:val="single" w:sz="6" w:space="4" w:color="E6E6E6"/>
                <w:right w:val="single" w:sz="6" w:space="4" w:color="E6E6E6"/>
              </w:divBdr>
            </w:div>
            <w:div w:id="1421947053">
              <w:marLeft w:val="0"/>
              <w:marRight w:val="0"/>
              <w:marTop w:val="0"/>
              <w:marBottom w:val="180"/>
              <w:divBdr>
                <w:top w:val="single" w:sz="6" w:space="4" w:color="E6E6E6"/>
                <w:left w:val="single" w:sz="6" w:space="4" w:color="E6E6E6"/>
                <w:bottom w:val="single" w:sz="6" w:space="4" w:color="E6E6E6"/>
                <w:right w:val="single" w:sz="6" w:space="4" w:color="E6E6E6"/>
              </w:divBdr>
            </w:div>
            <w:div w:id="1672873161">
              <w:marLeft w:val="0"/>
              <w:marRight w:val="0"/>
              <w:marTop w:val="0"/>
              <w:marBottom w:val="240"/>
              <w:divBdr>
                <w:top w:val="single" w:sz="6" w:space="4" w:color="E6E6E6"/>
                <w:left w:val="single" w:sz="6" w:space="4" w:color="E6E6E6"/>
                <w:bottom w:val="single" w:sz="6" w:space="4" w:color="E6E6E6"/>
                <w:right w:val="single" w:sz="6" w:space="4" w:color="E6E6E6"/>
              </w:divBdr>
            </w:div>
          </w:divsChild>
        </w:div>
      </w:divsChild>
    </w:div>
    <w:div w:id="429660347">
      <w:bodyDiv w:val="1"/>
      <w:marLeft w:val="0"/>
      <w:marRight w:val="0"/>
      <w:marTop w:val="0"/>
      <w:marBottom w:val="0"/>
      <w:divBdr>
        <w:top w:val="none" w:sz="0" w:space="0" w:color="auto"/>
        <w:left w:val="none" w:sz="0" w:space="0" w:color="auto"/>
        <w:bottom w:val="none" w:sz="0" w:space="0" w:color="auto"/>
        <w:right w:val="none" w:sz="0" w:space="0" w:color="auto"/>
      </w:divBdr>
    </w:div>
    <w:div w:id="434790918">
      <w:bodyDiv w:val="1"/>
      <w:marLeft w:val="0"/>
      <w:marRight w:val="0"/>
      <w:marTop w:val="0"/>
      <w:marBottom w:val="0"/>
      <w:divBdr>
        <w:top w:val="none" w:sz="0" w:space="0" w:color="auto"/>
        <w:left w:val="none" w:sz="0" w:space="0" w:color="auto"/>
        <w:bottom w:val="none" w:sz="0" w:space="0" w:color="auto"/>
        <w:right w:val="none" w:sz="0" w:space="0" w:color="auto"/>
      </w:divBdr>
    </w:div>
    <w:div w:id="437524691">
      <w:bodyDiv w:val="1"/>
      <w:marLeft w:val="0"/>
      <w:marRight w:val="0"/>
      <w:marTop w:val="0"/>
      <w:marBottom w:val="0"/>
      <w:divBdr>
        <w:top w:val="none" w:sz="0" w:space="0" w:color="auto"/>
        <w:left w:val="none" w:sz="0" w:space="0" w:color="auto"/>
        <w:bottom w:val="none" w:sz="0" w:space="0" w:color="auto"/>
        <w:right w:val="none" w:sz="0" w:space="0" w:color="auto"/>
      </w:divBdr>
    </w:div>
    <w:div w:id="438572792">
      <w:bodyDiv w:val="1"/>
      <w:marLeft w:val="0"/>
      <w:marRight w:val="0"/>
      <w:marTop w:val="0"/>
      <w:marBottom w:val="0"/>
      <w:divBdr>
        <w:top w:val="none" w:sz="0" w:space="0" w:color="auto"/>
        <w:left w:val="none" w:sz="0" w:space="0" w:color="auto"/>
        <w:bottom w:val="none" w:sz="0" w:space="0" w:color="auto"/>
        <w:right w:val="none" w:sz="0" w:space="0" w:color="auto"/>
      </w:divBdr>
    </w:div>
    <w:div w:id="453058773">
      <w:bodyDiv w:val="1"/>
      <w:marLeft w:val="0"/>
      <w:marRight w:val="0"/>
      <w:marTop w:val="0"/>
      <w:marBottom w:val="0"/>
      <w:divBdr>
        <w:top w:val="none" w:sz="0" w:space="0" w:color="auto"/>
        <w:left w:val="none" w:sz="0" w:space="0" w:color="auto"/>
        <w:bottom w:val="none" w:sz="0" w:space="0" w:color="auto"/>
        <w:right w:val="none" w:sz="0" w:space="0" w:color="auto"/>
      </w:divBdr>
    </w:div>
    <w:div w:id="503861437">
      <w:bodyDiv w:val="1"/>
      <w:marLeft w:val="0"/>
      <w:marRight w:val="0"/>
      <w:marTop w:val="0"/>
      <w:marBottom w:val="0"/>
      <w:divBdr>
        <w:top w:val="none" w:sz="0" w:space="0" w:color="auto"/>
        <w:left w:val="none" w:sz="0" w:space="0" w:color="auto"/>
        <w:bottom w:val="none" w:sz="0" w:space="0" w:color="auto"/>
        <w:right w:val="none" w:sz="0" w:space="0" w:color="auto"/>
      </w:divBdr>
    </w:div>
    <w:div w:id="506672928">
      <w:bodyDiv w:val="1"/>
      <w:marLeft w:val="0"/>
      <w:marRight w:val="0"/>
      <w:marTop w:val="0"/>
      <w:marBottom w:val="0"/>
      <w:divBdr>
        <w:top w:val="none" w:sz="0" w:space="0" w:color="auto"/>
        <w:left w:val="none" w:sz="0" w:space="0" w:color="auto"/>
        <w:bottom w:val="none" w:sz="0" w:space="0" w:color="auto"/>
        <w:right w:val="none" w:sz="0" w:space="0" w:color="auto"/>
      </w:divBdr>
    </w:div>
    <w:div w:id="546375964">
      <w:bodyDiv w:val="1"/>
      <w:marLeft w:val="0"/>
      <w:marRight w:val="0"/>
      <w:marTop w:val="0"/>
      <w:marBottom w:val="0"/>
      <w:divBdr>
        <w:top w:val="none" w:sz="0" w:space="0" w:color="auto"/>
        <w:left w:val="none" w:sz="0" w:space="0" w:color="auto"/>
        <w:bottom w:val="none" w:sz="0" w:space="0" w:color="auto"/>
        <w:right w:val="none" w:sz="0" w:space="0" w:color="auto"/>
      </w:divBdr>
    </w:div>
    <w:div w:id="614559476">
      <w:bodyDiv w:val="1"/>
      <w:marLeft w:val="0"/>
      <w:marRight w:val="0"/>
      <w:marTop w:val="0"/>
      <w:marBottom w:val="0"/>
      <w:divBdr>
        <w:top w:val="none" w:sz="0" w:space="0" w:color="auto"/>
        <w:left w:val="none" w:sz="0" w:space="0" w:color="auto"/>
        <w:bottom w:val="none" w:sz="0" w:space="0" w:color="auto"/>
        <w:right w:val="none" w:sz="0" w:space="0" w:color="auto"/>
      </w:divBdr>
    </w:div>
    <w:div w:id="644360535">
      <w:bodyDiv w:val="1"/>
      <w:marLeft w:val="0"/>
      <w:marRight w:val="0"/>
      <w:marTop w:val="0"/>
      <w:marBottom w:val="0"/>
      <w:divBdr>
        <w:top w:val="none" w:sz="0" w:space="0" w:color="auto"/>
        <w:left w:val="none" w:sz="0" w:space="0" w:color="auto"/>
        <w:bottom w:val="none" w:sz="0" w:space="0" w:color="auto"/>
        <w:right w:val="none" w:sz="0" w:space="0" w:color="auto"/>
      </w:divBdr>
    </w:div>
    <w:div w:id="644554753">
      <w:bodyDiv w:val="1"/>
      <w:marLeft w:val="0"/>
      <w:marRight w:val="0"/>
      <w:marTop w:val="0"/>
      <w:marBottom w:val="0"/>
      <w:divBdr>
        <w:top w:val="none" w:sz="0" w:space="0" w:color="auto"/>
        <w:left w:val="none" w:sz="0" w:space="0" w:color="auto"/>
        <w:bottom w:val="none" w:sz="0" w:space="0" w:color="auto"/>
        <w:right w:val="none" w:sz="0" w:space="0" w:color="auto"/>
      </w:divBdr>
    </w:div>
    <w:div w:id="653491607">
      <w:bodyDiv w:val="1"/>
      <w:marLeft w:val="0"/>
      <w:marRight w:val="0"/>
      <w:marTop w:val="0"/>
      <w:marBottom w:val="0"/>
      <w:divBdr>
        <w:top w:val="none" w:sz="0" w:space="0" w:color="auto"/>
        <w:left w:val="none" w:sz="0" w:space="0" w:color="auto"/>
        <w:bottom w:val="none" w:sz="0" w:space="0" w:color="auto"/>
        <w:right w:val="none" w:sz="0" w:space="0" w:color="auto"/>
      </w:divBdr>
    </w:div>
    <w:div w:id="654920070">
      <w:bodyDiv w:val="1"/>
      <w:marLeft w:val="0"/>
      <w:marRight w:val="0"/>
      <w:marTop w:val="0"/>
      <w:marBottom w:val="0"/>
      <w:divBdr>
        <w:top w:val="none" w:sz="0" w:space="0" w:color="auto"/>
        <w:left w:val="none" w:sz="0" w:space="0" w:color="auto"/>
        <w:bottom w:val="none" w:sz="0" w:space="0" w:color="auto"/>
        <w:right w:val="none" w:sz="0" w:space="0" w:color="auto"/>
      </w:divBdr>
    </w:div>
    <w:div w:id="668751143">
      <w:bodyDiv w:val="1"/>
      <w:marLeft w:val="0"/>
      <w:marRight w:val="0"/>
      <w:marTop w:val="0"/>
      <w:marBottom w:val="0"/>
      <w:divBdr>
        <w:top w:val="none" w:sz="0" w:space="0" w:color="auto"/>
        <w:left w:val="none" w:sz="0" w:space="0" w:color="auto"/>
        <w:bottom w:val="none" w:sz="0" w:space="0" w:color="auto"/>
        <w:right w:val="none" w:sz="0" w:space="0" w:color="auto"/>
      </w:divBdr>
    </w:div>
    <w:div w:id="685599241">
      <w:bodyDiv w:val="1"/>
      <w:marLeft w:val="0"/>
      <w:marRight w:val="0"/>
      <w:marTop w:val="0"/>
      <w:marBottom w:val="0"/>
      <w:divBdr>
        <w:top w:val="none" w:sz="0" w:space="0" w:color="auto"/>
        <w:left w:val="none" w:sz="0" w:space="0" w:color="auto"/>
        <w:bottom w:val="none" w:sz="0" w:space="0" w:color="auto"/>
        <w:right w:val="none" w:sz="0" w:space="0" w:color="auto"/>
      </w:divBdr>
    </w:div>
    <w:div w:id="686564223">
      <w:bodyDiv w:val="1"/>
      <w:marLeft w:val="0"/>
      <w:marRight w:val="0"/>
      <w:marTop w:val="0"/>
      <w:marBottom w:val="0"/>
      <w:divBdr>
        <w:top w:val="none" w:sz="0" w:space="0" w:color="auto"/>
        <w:left w:val="none" w:sz="0" w:space="0" w:color="auto"/>
        <w:bottom w:val="none" w:sz="0" w:space="0" w:color="auto"/>
        <w:right w:val="none" w:sz="0" w:space="0" w:color="auto"/>
      </w:divBdr>
    </w:div>
    <w:div w:id="688214994">
      <w:bodyDiv w:val="1"/>
      <w:marLeft w:val="0"/>
      <w:marRight w:val="0"/>
      <w:marTop w:val="0"/>
      <w:marBottom w:val="0"/>
      <w:divBdr>
        <w:top w:val="none" w:sz="0" w:space="0" w:color="auto"/>
        <w:left w:val="none" w:sz="0" w:space="0" w:color="auto"/>
        <w:bottom w:val="none" w:sz="0" w:space="0" w:color="auto"/>
        <w:right w:val="none" w:sz="0" w:space="0" w:color="auto"/>
      </w:divBdr>
    </w:div>
    <w:div w:id="716860947">
      <w:bodyDiv w:val="1"/>
      <w:marLeft w:val="0"/>
      <w:marRight w:val="0"/>
      <w:marTop w:val="0"/>
      <w:marBottom w:val="0"/>
      <w:divBdr>
        <w:top w:val="none" w:sz="0" w:space="0" w:color="auto"/>
        <w:left w:val="none" w:sz="0" w:space="0" w:color="auto"/>
        <w:bottom w:val="none" w:sz="0" w:space="0" w:color="auto"/>
        <w:right w:val="none" w:sz="0" w:space="0" w:color="auto"/>
      </w:divBdr>
    </w:div>
    <w:div w:id="735933129">
      <w:bodyDiv w:val="1"/>
      <w:marLeft w:val="0"/>
      <w:marRight w:val="0"/>
      <w:marTop w:val="0"/>
      <w:marBottom w:val="0"/>
      <w:divBdr>
        <w:top w:val="none" w:sz="0" w:space="0" w:color="auto"/>
        <w:left w:val="none" w:sz="0" w:space="0" w:color="auto"/>
        <w:bottom w:val="none" w:sz="0" w:space="0" w:color="auto"/>
        <w:right w:val="none" w:sz="0" w:space="0" w:color="auto"/>
      </w:divBdr>
    </w:div>
    <w:div w:id="743338964">
      <w:bodyDiv w:val="1"/>
      <w:marLeft w:val="0"/>
      <w:marRight w:val="0"/>
      <w:marTop w:val="0"/>
      <w:marBottom w:val="0"/>
      <w:divBdr>
        <w:top w:val="none" w:sz="0" w:space="0" w:color="auto"/>
        <w:left w:val="none" w:sz="0" w:space="0" w:color="auto"/>
        <w:bottom w:val="none" w:sz="0" w:space="0" w:color="auto"/>
        <w:right w:val="none" w:sz="0" w:space="0" w:color="auto"/>
      </w:divBdr>
    </w:div>
    <w:div w:id="745344270">
      <w:bodyDiv w:val="1"/>
      <w:marLeft w:val="0"/>
      <w:marRight w:val="0"/>
      <w:marTop w:val="0"/>
      <w:marBottom w:val="0"/>
      <w:divBdr>
        <w:top w:val="none" w:sz="0" w:space="0" w:color="auto"/>
        <w:left w:val="none" w:sz="0" w:space="0" w:color="auto"/>
        <w:bottom w:val="none" w:sz="0" w:space="0" w:color="auto"/>
        <w:right w:val="none" w:sz="0" w:space="0" w:color="auto"/>
      </w:divBdr>
    </w:div>
    <w:div w:id="754740476">
      <w:bodyDiv w:val="1"/>
      <w:marLeft w:val="0"/>
      <w:marRight w:val="0"/>
      <w:marTop w:val="0"/>
      <w:marBottom w:val="0"/>
      <w:divBdr>
        <w:top w:val="none" w:sz="0" w:space="0" w:color="auto"/>
        <w:left w:val="none" w:sz="0" w:space="0" w:color="auto"/>
        <w:bottom w:val="none" w:sz="0" w:space="0" w:color="auto"/>
        <w:right w:val="none" w:sz="0" w:space="0" w:color="auto"/>
      </w:divBdr>
    </w:div>
    <w:div w:id="762650419">
      <w:bodyDiv w:val="1"/>
      <w:marLeft w:val="0"/>
      <w:marRight w:val="0"/>
      <w:marTop w:val="0"/>
      <w:marBottom w:val="0"/>
      <w:divBdr>
        <w:top w:val="none" w:sz="0" w:space="0" w:color="auto"/>
        <w:left w:val="none" w:sz="0" w:space="0" w:color="auto"/>
        <w:bottom w:val="none" w:sz="0" w:space="0" w:color="auto"/>
        <w:right w:val="none" w:sz="0" w:space="0" w:color="auto"/>
      </w:divBdr>
    </w:div>
    <w:div w:id="787285316">
      <w:bodyDiv w:val="1"/>
      <w:marLeft w:val="0"/>
      <w:marRight w:val="0"/>
      <w:marTop w:val="0"/>
      <w:marBottom w:val="0"/>
      <w:divBdr>
        <w:top w:val="none" w:sz="0" w:space="0" w:color="auto"/>
        <w:left w:val="none" w:sz="0" w:space="0" w:color="auto"/>
        <w:bottom w:val="none" w:sz="0" w:space="0" w:color="auto"/>
        <w:right w:val="none" w:sz="0" w:space="0" w:color="auto"/>
      </w:divBdr>
    </w:div>
    <w:div w:id="787815025">
      <w:bodyDiv w:val="1"/>
      <w:marLeft w:val="0"/>
      <w:marRight w:val="0"/>
      <w:marTop w:val="0"/>
      <w:marBottom w:val="0"/>
      <w:divBdr>
        <w:top w:val="none" w:sz="0" w:space="0" w:color="auto"/>
        <w:left w:val="none" w:sz="0" w:space="0" w:color="auto"/>
        <w:bottom w:val="none" w:sz="0" w:space="0" w:color="auto"/>
        <w:right w:val="none" w:sz="0" w:space="0" w:color="auto"/>
      </w:divBdr>
    </w:div>
    <w:div w:id="794635630">
      <w:bodyDiv w:val="1"/>
      <w:marLeft w:val="0"/>
      <w:marRight w:val="0"/>
      <w:marTop w:val="0"/>
      <w:marBottom w:val="0"/>
      <w:divBdr>
        <w:top w:val="none" w:sz="0" w:space="0" w:color="auto"/>
        <w:left w:val="none" w:sz="0" w:space="0" w:color="auto"/>
        <w:bottom w:val="none" w:sz="0" w:space="0" w:color="auto"/>
        <w:right w:val="none" w:sz="0" w:space="0" w:color="auto"/>
      </w:divBdr>
    </w:div>
    <w:div w:id="808209854">
      <w:bodyDiv w:val="1"/>
      <w:marLeft w:val="0"/>
      <w:marRight w:val="0"/>
      <w:marTop w:val="0"/>
      <w:marBottom w:val="0"/>
      <w:divBdr>
        <w:top w:val="none" w:sz="0" w:space="0" w:color="auto"/>
        <w:left w:val="none" w:sz="0" w:space="0" w:color="auto"/>
        <w:bottom w:val="none" w:sz="0" w:space="0" w:color="auto"/>
        <w:right w:val="none" w:sz="0" w:space="0" w:color="auto"/>
      </w:divBdr>
    </w:div>
    <w:div w:id="816803731">
      <w:bodyDiv w:val="1"/>
      <w:marLeft w:val="0"/>
      <w:marRight w:val="0"/>
      <w:marTop w:val="0"/>
      <w:marBottom w:val="0"/>
      <w:divBdr>
        <w:top w:val="none" w:sz="0" w:space="0" w:color="auto"/>
        <w:left w:val="none" w:sz="0" w:space="0" w:color="auto"/>
        <w:bottom w:val="none" w:sz="0" w:space="0" w:color="auto"/>
        <w:right w:val="none" w:sz="0" w:space="0" w:color="auto"/>
      </w:divBdr>
    </w:div>
    <w:div w:id="823206277">
      <w:bodyDiv w:val="1"/>
      <w:marLeft w:val="0"/>
      <w:marRight w:val="0"/>
      <w:marTop w:val="0"/>
      <w:marBottom w:val="0"/>
      <w:divBdr>
        <w:top w:val="none" w:sz="0" w:space="0" w:color="auto"/>
        <w:left w:val="none" w:sz="0" w:space="0" w:color="auto"/>
        <w:bottom w:val="none" w:sz="0" w:space="0" w:color="auto"/>
        <w:right w:val="none" w:sz="0" w:space="0" w:color="auto"/>
      </w:divBdr>
    </w:div>
    <w:div w:id="843931484">
      <w:bodyDiv w:val="1"/>
      <w:marLeft w:val="0"/>
      <w:marRight w:val="0"/>
      <w:marTop w:val="0"/>
      <w:marBottom w:val="0"/>
      <w:divBdr>
        <w:top w:val="none" w:sz="0" w:space="0" w:color="auto"/>
        <w:left w:val="none" w:sz="0" w:space="0" w:color="auto"/>
        <w:bottom w:val="none" w:sz="0" w:space="0" w:color="auto"/>
        <w:right w:val="none" w:sz="0" w:space="0" w:color="auto"/>
      </w:divBdr>
    </w:div>
    <w:div w:id="844707171">
      <w:bodyDiv w:val="1"/>
      <w:marLeft w:val="0"/>
      <w:marRight w:val="0"/>
      <w:marTop w:val="0"/>
      <w:marBottom w:val="0"/>
      <w:divBdr>
        <w:top w:val="none" w:sz="0" w:space="0" w:color="auto"/>
        <w:left w:val="none" w:sz="0" w:space="0" w:color="auto"/>
        <w:bottom w:val="none" w:sz="0" w:space="0" w:color="auto"/>
        <w:right w:val="none" w:sz="0" w:space="0" w:color="auto"/>
      </w:divBdr>
    </w:div>
    <w:div w:id="862086919">
      <w:bodyDiv w:val="1"/>
      <w:marLeft w:val="0"/>
      <w:marRight w:val="0"/>
      <w:marTop w:val="0"/>
      <w:marBottom w:val="0"/>
      <w:divBdr>
        <w:top w:val="none" w:sz="0" w:space="0" w:color="auto"/>
        <w:left w:val="none" w:sz="0" w:space="0" w:color="auto"/>
        <w:bottom w:val="none" w:sz="0" w:space="0" w:color="auto"/>
        <w:right w:val="none" w:sz="0" w:space="0" w:color="auto"/>
      </w:divBdr>
    </w:div>
    <w:div w:id="876040559">
      <w:bodyDiv w:val="1"/>
      <w:marLeft w:val="0"/>
      <w:marRight w:val="0"/>
      <w:marTop w:val="0"/>
      <w:marBottom w:val="0"/>
      <w:divBdr>
        <w:top w:val="none" w:sz="0" w:space="0" w:color="auto"/>
        <w:left w:val="none" w:sz="0" w:space="0" w:color="auto"/>
        <w:bottom w:val="none" w:sz="0" w:space="0" w:color="auto"/>
        <w:right w:val="none" w:sz="0" w:space="0" w:color="auto"/>
      </w:divBdr>
    </w:div>
    <w:div w:id="889220793">
      <w:bodyDiv w:val="1"/>
      <w:marLeft w:val="0"/>
      <w:marRight w:val="0"/>
      <w:marTop w:val="0"/>
      <w:marBottom w:val="0"/>
      <w:divBdr>
        <w:top w:val="none" w:sz="0" w:space="0" w:color="auto"/>
        <w:left w:val="none" w:sz="0" w:space="0" w:color="auto"/>
        <w:bottom w:val="none" w:sz="0" w:space="0" w:color="auto"/>
        <w:right w:val="none" w:sz="0" w:space="0" w:color="auto"/>
      </w:divBdr>
    </w:div>
    <w:div w:id="912589580">
      <w:bodyDiv w:val="1"/>
      <w:marLeft w:val="0"/>
      <w:marRight w:val="0"/>
      <w:marTop w:val="0"/>
      <w:marBottom w:val="0"/>
      <w:divBdr>
        <w:top w:val="none" w:sz="0" w:space="0" w:color="auto"/>
        <w:left w:val="none" w:sz="0" w:space="0" w:color="auto"/>
        <w:bottom w:val="none" w:sz="0" w:space="0" w:color="auto"/>
        <w:right w:val="none" w:sz="0" w:space="0" w:color="auto"/>
      </w:divBdr>
    </w:div>
    <w:div w:id="934628274">
      <w:bodyDiv w:val="1"/>
      <w:marLeft w:val="0"/>
      <w:marRight w:val="0"/>
      <w:marTop w:val="0"/>
      <w:marBottom w:val="0"/>
      <w:divBdr>
        <w:top w:val="none" w:sz="0" w:space="0" w:color="auto"/>
        <w:left w:val="none" w:sz="0" w:space="0" w:color="auto"/>
        <w:bottom w:val="none" w:sz="0" w:space="0" w:color="auto"/>
        <w:right w:val="none" w:sz="0" w:space="0" w:color="auto"/>
      </w:divBdr>
    </w:div>
    <w:div w:id="951012656">
      <w:bodyDiv w:val="1"/>
      <w:marLeft w:val="0"/>
      <w:marRight w:val="0"/>
      <w:marTop w:val="0"/>
      <w:marBottom w:val="0"/>
      <w:divBdr>
        <w:top w:val="none" w:sz="0" w:space="0" w:color="auto"/>
        <w:left w:val="none" w:sz="0" w:space="0" w:color="auto"/>
        <w:bottom w:val="none" w:sz="0" w:space="0" w:color="auto"/>
        <w:right w:val="none" w:sz="0" w:space="0" w:color="auto"/>
      </w:divBdr>
    </w:div>
    <w:div w:id="957226069">
      <w:bodyDiv w:val="1"/>
      <w:marLeft w:val="0"/>
      <w:marRight w:val="0"/>
      <w:marTop w:val="0"/>
      <w:marBottom w:val="0"/>
      <w:divBdr>
        <w:top w:val="none" w:sz="0" w:space="0" w:color="auto"/>
        <w:left w:val="none" w:sz="0" w:space="0" w:color="auto"/>
        <w:bottom w:val="none" w:sz="0" w:space="0" w:color="auto"/>
        <w:right w:val="none" w:sz="0" w:space="0" w:color="auto"/>
      </w:divBdr>
    </w:div>
    <w:div w:id="1002660214">
      <w:bodyDiv w:val="1"/>
      <w:marLeft w:val="0"/>
      <w:marRight w:val="0"/>
      <w:marTop w:val="0"/>
      <w:marBottom w:val="0"/>
      <w:divBdr>
        <w:top w:val="none" w:sz="0" w:space="0" w:color="auto"/>
        <w:left w:val="none" w:sz="0" w:space="0" w:color="auto"/>
        <w:bottom w:val="none" w:sz="0" w:space="0" w:color="auto"/>
        <w:right w:val="none" w:sz="0" w:space="0" w:color="auto"/>
      </w:divBdr>
    </w:div>
    <w:div w:id="1050570583">
      <w:bodyDiv w:val="1"/>
      <w:marLeft w:val="0"/>
      <w:marRight w:val="0"/>
      <w:marTop w:val="0"/>
      <w:marBottom w:val="0"/>
      <w:divBdr>
        <w:top w:val="none" w:sz="0" w:space="0" w:color="auto"/>
        <w:left w:val="none" w:sz="0" w:space="0" w:color="auto"/>
        <w:bottom w:val="none" w:sz="0" w:space="0" w:color="auto"/>
        <w:right w:val="none" w:sz="0" w:space="0" w:color="auto"/>
      </w:divBdr>
    </w:div>
    <w:div w:id="1065253785">
      <w:bodyDiv w:val="1"/>
      <w:marLeft w:val="0"/>
      <w:marRight w:val="0"/>
      <w:marTop w:val="0"/>
      <w:marBottom w:val="0"/>
      <w:divBdr>
        <w:top w:val="none" w:sz="0" w:space="0" w:color="auto"/>
        <w:left w:val="none" w:sz="0" w:space="0" w:color="auto"/>
        <w:bottom w:val="none" w:sz="0" w:space="0" w:color="auto"/>
        <w:right w:val="none" w:sz="0" w:space="0" w:color="auto"/>
      </w:divBdr>
    </w:div>
    <w:div w:id="1089355571">
      <w:bodyDiv w:val="1"/>
      <w:marLeft w:val="0"/>
      <w:marRight w:val="0"/>
      <w:marTop w:val="0"/>
      <w:marBottom w:val="0"/>
      <w:divBdr>
        <w:top w:val="none" w:sz="0" w:space="0" w:color="auto"/>
        <w:left w:val="none" w:sz="0" w:space="0" w:color="auto"/>
        <w:bottom w:val="none" w:sz="0" w:space="0" w:color="auto"/>
        <w:right w:val="none" w:sz="0" w:space="0" w:color="auto"/>
      </w:divBdr>
    </w:div>
    <w:div w:id="1097482645">
      <w:bodyDiv w:val="1"/>
      <w:marLeft w:val="0"/>
      <w:marRight w:val="0"/>
      <w:marTop w:val="0"/>
      <w:marBottom w:val="0"/>
      <w:divBdr>
        <w:top w:val="none" w:sz="0" w:space="0" w:color="auto"/>
        <w:left w:val="none" w:sz="0" w:space="0" w:color="auto"/>
        <w:bottom w:val="none" w:sz="0" w:space="0" w:color="auto"/>
        <w:right w:val="none" w:sz="0" w:space="0" w:color="auto"/>
      </w:divBdr>
    </w:div>
    <w:div w:id="1098674704">
      <w:bodyDiv w:val="1"/>
      <w:marLeft w:val="0"/>
      <w:marRight w:val="0"/>
      <w:marTop w:val="0"/>
      <w:marBottom w:val="0"/>
      <w:divBdr>
        <w:top w:val="none" w:sz="0" w:space="0" w:color="auto"/>
        <w:left w:val="none" w:sz="0" w:space="0" w:color="auto"/>
        <w:bottom w:val="none" w:sz="0" w:space="0" w:color="auto"/>
        <w:right w:val="none" w:sz="0" w:space="0" w:color="auto"/>
      </w:divBdr>
    </w:div>
    <w:div w:id="1130980659">
      <w:bodyDiv w:val="1"/>
      <w:marLeft w:val="0"/>
      <w:marRight w:val="0"/>
      <w:marTop w:val="0"/>
      <w:marBottom w:val="0"/>
      <w:divBdr>
        <w:top w:val="none" w:sz="0" w:space="0" w:color="auto"/>
        <w:left w:val="none" w:sz="0" w:space="0" w:color="auto"/>
        <w:bottom w:val="none" w:sz="0" w:space="0" w:color="auto"/>
        <w:right w:val="none" w:sz="0" w:space="0" w:color="auto"/>
      </w:divBdr>
      <w:divsChild>
        <w:div w:id="598031189">
          <w:marLeft w:val="0"/>
          <w:marRight w:val="0"/>
          <w:marTop w:val="0"/>
          <w:marBottom w:val="0"/>
          <w:divBdr>
            <w:top w:val="none" w:sz="0" w:space="0" w:color="auto"/>
            <w:left w:val="none" w:sz="0" w:space="0" w:color="auto"/>
            <w:bottom w:val="none" w:sz="0" w:space="0" w:color="auto"/>
            <w:right w:val="none" w:sz="0" w:space="0" w:color="auto"/>
          </w:divBdr>
          <w:divsChild>
            <w:div w:id="1523009869">
              <w:marLeft w:val="-225"/>
              <w:marRight w:val="-225"/>
              <w:marTop w:val="0"/>
              <w:marBottom w:val="0"/>
              <w:divBdr>
                <w:top w:val="none" w:sz="0" w:space="0" w:color="auto"/>
                <w:left w:val="none" w:sz="0" w:space="0" w:color="auto"/>
                <w:bottom w:val="none" w:sz="0" w:space="0" w:color="auto"/>
                <w:right w:val="none" w:sz="0" w:space="0" w:color="auto"/>
              </w:divBdr>
              <w:divsChild>
                <w:div w:id="452208340">
                  <w:marLeft w:val="0"/>
                  <w:marRight w:val="0"/>
                  <w:marTop w:val="0"/>
                  <w:marBottom w:val="450"/>
                  <w:divBdr>
                    <w:top w:val="none" w:sz="0" w:space="0" w:color="auto"/>
                    <w:left w:val="none" w:sz="0" w:space="0" w:color="auto"/>
                    <w:bottom w:val="none" w:sz="0" w:space="0" w:color="auto"/>
                    <w:right w:val="none" w:sz="0" w:space="0" w:color="auto"/>
                  </w:divBdr>
                  <w:divsChild>
                    <w:div w:id="1684893814">
                      <w:marLeft w:val="0"/>
                      <w:marRight w:val="0"/>
                      <w:marTop w:val="0"/>
                      <w:marBottom w:val="0"/>
                      <w:divBdr>
                        <w:top w:val="none" w:sz="0" w:space="0" w:color="auto"/>
                        <w:left w:val="none" w:sz="0" w:space="0" w:color="auto"/>
                        <w:bottom w:val="none" w:sz="0" w:space="0" w:color="auto"/>
                        <w:right w:val="none" w:sz="0" w:space="0" w:color="auto"/>
                      </w:divBdr>
                    </w:div>
                  </w:divsChild>
                </w:div>
                <w:div w:id="524367584">
                  <w:marLeft w:val="0"/>
                  <w:marRight w:val="0"/>
                  <w:marTop w:val="0"/>
                  <w:marBottom w:val="450"/>
                  <w:divBdr>
                    <w:top w:val="none" w:sz="0" w:space="0" w:color="auto"/>
                    <w:left w:val="none" w:sz="0" w:space="0" w:color="auto"/>
                    <w:bottom w:val="none" w:sz="0" w:space="0" w:color="auto"/>
                    <w:right w:val="none" w:sz="0" w:space="0" w:color="auto"/>
                  </w:divBdr>
                  <w:divsChild>
                    <w:div w:id="1587883272">
                      <w:marLeft w:val="0"/>
                      <w:marRight w:val="0"/>
                      <w:marTop w:val="0"/>
                      <w:marBottom w:val="0"/>
                      <w:divBdr>
                        <w:top w:val="none" w:sz="0" w:space="0" w:color="auto"/>
                        <w:left w:val="none" w:sz="0" w:space="0" w:color="auto"/>
                        <w:bottom w:val="none" w:sz="0" w:space="0" w:color="auto"/>
                        <w:right w:val="none" w:sz="0" w:space="0" w:color="auto"/>
                      </w:divBdr>
                    </w:div>
                  </w:divsChild>
                </w:div>
                <w:div w:id="634797269">
                  <w:marLeft w:val="0"/>
                  <w:marRight w:val="0"/>
                  <w:marTop w:val="0"/>
                  <w:marBottom w:val="450"/>
                  <w:divBdr>
                    <w:top w:val="none" w:sz="0" w:space="0" w:color="auto"/>
                    <w:left w:val="none" w:sz="0" w:space="0" w:color="auto"/>
                    <w:bottom w:val="none" w:sz="0" w:space="0" w:color="auto"/>
                    <w:right w:val="none" w:sz="0" w:space="0" w:color="auto"/>
                  </w:divBdr>
                  <w:divsChild>
                    <w:div w:id="425156045">
                      <w:marLeft w:val="0"/>
                      <w:marRight w:val="0"/>
                      <w:marTop w:val="0"/>
                      <w:marBottom w:val="0"/>
                      <w:divBdr>
                        <w:top w:val="none" w:sz="0" w:space="0" w:color="auto"/>
                        <w:left w:val="none" w:sz="0" w:space="0" w:color="auto"/>
                        <w:bottom w:val="none" w:sz="0" w:space="0" w:color="auto"/>
                        <w:right w:val="none" w:sz="0" w:space="0" w:color="auto"/>
                      </w:divBdr>
                    </w:div>
                  </w:divsChild>
                </w:div>
                <w:div w:id="1388988997">
                  <w:marLeft w:val="0"/>
                  <w:marRight w:val="0"/>
                  <w:marTop w:val="0"/>
                  <w:marBottom w:val="450"/>
                  <w:divBdr>
                    <w:top w:val="none" w:sz="0" w:space="0" w:color="auto"/>
                    <w:left w:val="none" w:sz="0" w:space="0" w:color="auto"/>
                    <w:bottom w:val="none" w:sz="0" w:space="0" w:color="auto"/>
                    <w:right w:val="none" w:sz="0" w:space="0" w:color="auto"/>
                  </w:divBdr>
                  <w:divsChild>
                    <w:div w:id="108437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563491">
          <w:marLeft w:val="0"/>
          <w:marRight w:val="0"/>
          <w:marTop w:val="150"/>
          <w:marBottom w:val="0"/>
          <w:divBdr>
            <w:top w:val="none" w:sz="0" w:space="0" w:color="auto"/>
            <w:left w:val="none" w:sz="0" w:space="0" w:color="auto"/>
            <w:bottom w:val="none" w:sz="0" w:space="0" w:color="auto"/>
            <w:right w:val="none" w:sz="0" w:space="0" w:color="auto"/>
          </w:divBdr>
        </w:div>
      </w:divsChild>
    </w:div>
    <w:div w:id="1151482406">
      <w:bodyDiv w:val="1"/>
      <w:marLeft w:val="0"/>
      <w:marRight w:val="0"/>
      <w:marTop w:val="0"/>
      <w:marBottom w:val="0"/>
      <w:divBdr>
        <w:top w:val="none" w:sz="0" w:space="0" w:color="auto"/>
        <w:left w:val="none" w:sz="0" w:space="0" w:color="auto"/>
        <w:bottom w:val="none" w:sz="0" w:space="0" w:color="auto"/>
        <w:right w:val="none" w:sz="0" w:space="0" w:color="auto"/>
      </w:divBdr>
    </w:div>
    <w:div w:id="1216087025">
      <w:bodyDiv w:val="1"/>
      <w:marLeft w:val="0"/>
      <w:marRight w:val="0"/>
      <w:marTop w:val="0"/>
      <w:marBottom w:val="0"/>
      <w:divBdr>
        <w:top w:val="none" w:sz="0" w:space="0" w:color="auto"/>
        <w:left w:val="none" w:sz="0" w:space="0" w:color="auto"/>
        <w:bottom w:val="none" w:sz="0" w:space="0" w:color="auto"/>
        <w:right w:val="none" w:sz="0" w:space="0" w:color="auto"/>
      </w:divBdr>
    </w:div>
    <w:div w:id="1219785867">
      <w:bodyDiv w:val="1"/>
      <w:marLeft w:val="0"/>
      <w:marRight w:val="0"/>
      <w:marTop w:val="0"/>
      <w:marBottom w:val="0"/>
      <w:divBdr>
        <w:top w:val="none" w:sz="0" w:space="0" w:color="auto"/>
        <w:left w:val="none" w:sz="0" w:space="0" w:color="auto"/>
        <w:bottom w:val="none" w:sz="0" w:space="0" w:color="auto"/>
        <w:right w:val="none" w:sz="0" w:space="0" w:color="auto"/>
      </w:divBdr>
    </w:div>
    <w:div w:id="1232233846">
      <w:bodyDiv w:val="1"/>
      <w:marLeft w:val="0"/>
      <w:marRight w:val="0"/>
      <w:marTop w:val="0"/>
      <w:marBottom w:val="0"/>
      <w:divBdr>
        <w:top w:val="none" w:sz="0" w:space="0" w:color="auto"/>
        <w:left w:val="none" w:sz="0" w:space="0" w:color="auto"/>
        <w:bottom w:val="none" w:sz="0" w:space="0" w:color="auto"/>
        <w:right w:val="none" w:sz="0" w:space="0" w:color="auto"/>
      </w:divBdr>
    </w:div>
    <w:div w:id="1265771991">
      <w:bodyDiv w:val="1"/>
      <w:marLeft w:val="0"/>
      <w:marRight w:val="0"/>
      <w:marTop w:val="0"/>
      <w:marBottom w:val="0"/>
      <w:divBdr>
        <w:top w:val="none" w:sz="0" w:space="0" w:color="auto"/>
        <w:left w:val="none" w:sz="0" w:space="0" w:color="auto"/>
        <w:bottom w:val="none" w:sz="0" w:space="0" w:color="auto"/>
        <w:right w:val="none" w:sz="0" w:space="0" w:color="auto"/>
      </w:divBdr>
    </w:div>
    <w:div w:id="1357536198">
      <w:bodyDiv w:val="1"/>
      <w:marLeft w:val="0"/>
      <w:marRight w:val="0"/>
      <w:marTop w:val="0"/>
      <w:marBottom w:val="0"/>
      <w:divBdr>
        <w:top w:val="none" w:sz="0" w:space="0" w:color="auto"/>
        <w:left w:val="none" w:sz="0" w:space="0" w:color="auto"/>
        <w:bottom w:val="none" w:sz="0" w:space="0" w:color="auto"/>
        <w:right w:val="none" w:sz="0" w:space="0" w:color="auto"/>
      </w:divBdr>
    </w:div>
    <w:div w:id="1358310885">
      <w:bodyDiv w:val="1"/>
      <w:marLeft w:val="0"/>
      <w:marRight w:val="0"/>
      <w:marTop w:val="0"/>
      <w:marBottom w:val="0"/>
      <w:divBdr>
        <w:top w:val="none" w:sz="0" w:space="0" w:color="auto"/>
        <w:left w:val="none" w:sz="0" w:space="0" w:color="auto"/>
        <w:bottom w:val="none" w:sz="0" w:space="0" w:color="auto"/>
        <w:right w:val="none" w:sz="0" w:space="0" w:color="auto"/>
      </w:divBdr>
    </w:div>
    <w:div w:id="1362895533">
      <w:bodyDiv w:val="1"/>
      <w:marLeft w:val="0"/>
      <w:marRight w:val="0"/>
      <w:marTop w:val="0"/>
      <w:marBottom w:val="0"/>
      <w:divBdr>
        <w:top w:val="none" w:sz="0" w:space="0" w:color="auto"/>
        <w:left w:val="none" w:sz="0" w:space="0" w:color="auto"/>
        <w:bottom w:val="none" w:sz="0" w:space="0" w:color="auto"/>
        <w:right w:val="none" w:sz="0" w:space="0" w:color="auto"/>
      </w:divBdr>
    </w:div>
    <w:div w:id="1368599162">
      <w:bodyDiv w:val="1"/>
      <w:marLeft w:val="0"/>
      <w:marRight w:val="0"/>
      <w:marTop w:val="0"/>
      <w:marBottom w:val="0"/>
      <w:divBdr>
        <w:top w:val="none" w:sz="0" w:space="0" w:color="auto"/>
        <w:left w:val="none" w:sz="0" w:space="0" w:color="auto"/>
        <w:bottom w:val="none" w:sz="0" w:space="0" w:color="auto"/>
        <w:right w:val="none" w:sz="0" w:space="0" w:color="auto"/>
      </w:divBdr>
    </w:div>
    <w:div w:id="1369840783">
      <w:bodyDiv w:val="1"/>
      <w:marLeft w:val="0"/>
      <w:marRight w:val="0"/>
      <w:marTop w:val="0"/>
      <w:marBottom w:val="0"/>
      <w:divBdr>
        <w:top w:val="none" w:sz="0" w:space="0" w:color="auto"/>
        <w:left w:val="none" w:sz="0" w:space="0" w:color="auto"/>
        <w:bottom w:val="none" w:sz="0" w:space="0" w:color="auto"/>
        <w:right w:val="none" w:sz="0" w:space="0" w:color="auto"/>
      </w:divBdr>
    </w:div>
    <w:div w:id="1378970664">
      <w:bodyDiv w:val="1"/>
      <w:marLeft w:val="0"/>
      <w:marRight w:val="0"/>
      <w:marTop w:val="0"/>
      <w:marBottom w:val="0"/>
      <w:divBdr>
        <w:top w:val="none" w:sz="0" w:space="0" w:color="auto"/>
        <w:left w:val="none" w:sz="0" w:space="0" w:color="auto"/>
        <w:bottom w:val="none" w:sz="0" w:space="0" w:color="auto"/>
        <w:right w:val="none" w:sz="0" w:space="0" w:color="auto"/>
      </w:divBdr>
    </w:div>
    <w:div w:id="1386636535">
      <w:bodyDiv w:val="1"/>
      <w:marLeft w:val="0"/>
      <w:marRight w:val="0"/>
      <w:marTop w:val="0"/>
      <w:marBottom w:val="0"/>
      <w:divBdr>
        <w:top w:val="none" w:sz="0" w:space="0" w:color="auto"/>
        <w:left w:val="none" w:sz="0" w:space="0" w:color="auto"/>
        <w:bottom w:val="none" w:sz="0" w:space="0" w:color="auto"/>
        <w:right w:val="none" w:sz="0" w:space="0" w:color="auto"/>
      </w:divBdr>
    </w:div>
    <w:div w:id="1399596313">
      <w:bodyDiv w:val="1"/>
      <w:marLeft w:val="0"/>
      <w:marRight w:val="0"/>
      <w:marTop w:val="0"/>
      <w:marBottom w:val="0"/>
      <w:divBdr>
        <w:top w:val="none" w:sz="0" w:space="0" w:color="auto"/>
        <w:left w:val="none" w:sz="0" w:space="0" w:color="auto"/>
        <w:bottom w:val="none" w:sz="0" w:space="0" w:color="auto"/>
        <w:right w:val="none" w:sz="0" w:space="0" w:color="auto"/>
      </w:divBdr>
    </w:div>
    <w:div w:id="1451897945">
      <w:bodyDiv w:val="1"/>
      <w:marLeft w:val="0"/>
      <w:marRight w:val="0"/>
      <w:marTop w:val="0"/>
      <w:marBottom w:val="0"/>
      <w:divBdr>
        <w:top w:val="none" w:sz="0" w:space="0" w:color="auto"/>
        <w:left w:val="none" w:sz="0" w:space="0" w:color="auto"/>
        <w:bottom w:val="none" w:sz="0" w:space="0" w:color="auto"/>
        <w:right w:val="none" w:sz="0" w:space="0" w:color="auto"/>
      </w:divBdr>
    </w:div>
    <w:div w:id="1489050313">
      <w:bodyDiv w:val="1"/>
      <w:marLeft w:val="0"/>
      <w:marRight w:val="0"/>
      <w:marTop w:val="0"/>
      <w:marBottom w:val="0"/>
      <w:divBdr>
        <w:top w:val="none" w:sz="0" w:space="0" w:color="auto"/>
        <w:left w:val="none" w:sz="0" w:space="0" w:color="auto"/>
        <w:bottom w:val="none" w:sz="0" w:space="0" w:color="auto"/>
        <w:right w:val="none" w:sz="0" w:space="0" w:color="auto"/>
      </w:divBdr>
    </w:div>
    <w:div w:id="1515457875">
      <w:bodyDiv w:val="1"/>
      <w:marLeft w:val="0"/>
      <w:marRight w:val="0"/>
      <w:marTop w:val="0"/>
      <w:marBottom w:val="0"/>
      <w:divBdr>
        <w:top w:val="none" w:sz="0" w:space="0" w:color="auto"/>
        <w:left w:val="none" w:sz="0" w:space="0" w:color="auto"/>
        <w:bottom w:val="none" w:sz="0" w:space="0" w:color="auto"/>
        <w:right w:val="none" w:sz="0" w:space="0" w:color="auto"/>
      </w:divBdr>
    </w:div>
    <w:div w:id="1516069000">
      <w:bodyDiv w:val="1"/>
      <w:marLeft w:val="0"/>
      <w:marRight w:val="0"/>
      <w:marTop w:val="0"/>
      <w:marBottom w:val="0"/>
      <w:divBdr>
        <w:top w:val="none" w:sz="0" w:space="0" w:color="auto"/>
        <w:left w:val="none" w:sz="0" w:space="0" w:color="auto"/>
        <w:bottom w:val="none" w:sz="0" w:space="0" w:color="auto"/>
        <w:right w:val="none" w:sz="0" w:space="0" w:color="auto"/>
      </w:divBdr>
    </w:div>
    <w:div w:id="1551184101">
      <w:bodyDiv w:val="1"/>
      <w:marLeft w:val="0"/>
      <w:marRight w:val="0"/>
      <w:marTop w:val="0"/>
      <w:marBottom w:val="0"/>
      <w:divBdr>
        <w:top w:val="none" w:sz="0" w:space="0" w:color="auto"/>
        <w:left w:val="none" w:sz="0" w:space="0" w:color="auto"/>
        <w:bottom w:val="none" w:sz="0" w:space="0" w:color="auto"/>
        <w:right w:val="none" w:sz="0" w:space="0" w:color="auto"/>
      </w:divBdr>
    </w:div>
    <w:div w:id="1586498099">
      <w:bodyDiv w:val="1"/>
      <w:marLeft w:val="0"/>
      <w:marRight w:val="0"/>
      <w:marTop w:val="0"/>
      <w:marBottom w:val="0"/>
      <w:divBdr>
        <w:top w:val="none" w:sz="0" w:space="0" w:color="auto"/>
        <w:left w:val="none" w:sz="0" w:space="0" w:color="auto"/>
        <w:bottom w:val="none" w:sz="0" w:space="0" w:color="auto"/>
        <w:right w:val="none" w:sz="0" w:space="0" w:color="auto"/>
      </w:divBdr>
    </w:div>
    <w:div w:id="1589001732">
      <w:bodyDiv w:val="1"/>
      <w:marLeft w:val="0"/>
      <w:marRight w:val="0"/>
      <w:marTop w:val="0"/>
      <w:marBottom w:val="0"/>
      <w:divBdr>
        <w:top w:val="none" w:sz="0" w:space="0" w:color="auto"/>
        <w:left w:val="none" w:sz="0" w:space="0" w:color="auto"/>
        <w:bottom w:val="none" w:sz="0" w:space="0" w:color="auto"/>
        <w:right w:val="none" w:sz="0" w:space="0" w:color="auto"/>
      </w:divBdr>
    </w:div>
    <w:div w:id="1600289350">
      <w:bodyDiv w:val="1"/>
      <w:marLeft w:val="0"/>
      <w:marRight w:val="0"/>
      <w:marTop w:val="0"/>
      <w:marBottom w:val="0"/>
      <w:divBdr>
        <w:top w:val="none" w:sz="0" w:space="0" w:color="auto"/>
        <w:left w:val="none" w:sz="0" w:space="0" w:color="auto"/>
        <w:bottom w:val="none" w:sz="0" w:space="0" w:color="auto"/>
        <w:right w:val="none" w:sz="0" w:space="0" w:color="auto"/>
      </w:divBdr>
    </w:div>
    <w:div w:id="1611624205">
      <w:bodyDiv w:val="1"/>
      <w:marLeft w:val="0"/>
      <w:marRight w:val="0"/>
      <w:marTop w:val="0"/>
      <w:marBottom w:val="0"/>
      <w:divBdr>
        <w:top w:val="none" w:sz="0" w:space="0" w:color="auto"/>
        <w:left w:val="none" w:sz="0" w:space="0" w:color="auto"/>
        <w:bottom w:val="none" w:sz="0" w:space="0" w:color="auto"/>
        <w:right w:val="none" w:sz="0" w:space="0" w:color="auto"/>
      </w:divBdr>
    </w:div>
    <w:div w:id="1613240986">
      <w:bodyDiv w:val="1"/>
      <w:marLeft w:val="0"/>
      <w:marRight w:val="0"/>
      <w:marTop w:val="0"/>
      <w:marBottom w:val="0"/>
      <w:divBdr>
        <w:top w:val="none" w:sz="0" w:space="0" w:color="auto"/>
        <w:left w:val="none" w:sz="0" w:space="0" w:color="auto"/>
        <w:bottom w:val="none" w:sz="0" w:space="0" w:color="auto"/>
        <w:right w:val="none" w:sz="0" w:space="0" w:color="auto"/>
      </w:divBdr>
    </w:div>
    <w:div w:id="1627196761">
      <w:bodyDiv w:val="1"/>
      <w:marLeft w:val="0"/>
      <w:marRight w:val="0"/>
      <w:marTop w:val="0"/>
      <w:marBottom w:val="0"/>
      <w:divBdr>
        <w:top w:val="none" w:sz="0" w:space="0" w:color="auto"/>
        <w:left w:val="none" w:sz="0" w:space="0" w:color="auto"/>
        <w:bottom w:val="none" w:sz="0" w:space="0" w:color="auto"/>
        <w:right w:val="none" w:sz="0" w:space="0" w:color="auto"/>
      </w:divBdr>
    </w:div>
    <w:div w:id="1644189136">
      <w:bodyDiv w:val="1"/>
      <w:marLeft w:val="0"/>
      <w:marRight w:val="0"/>
      <w:marTop w:val="0"/>
      <w:marBottom w:val="0"/>
      <w:divBdr>
        <w:top w:val="none" w:sz="0" w:space="0" w:color="auto"/>
        <w:left w:val="none" w:sz="0" w:space="0" w:color="auto"/>
        <w:bottom w:val="none" w:sz="0" w:space="0" w:color="auto"/>
        <w:right w:val="none" w:sz="0" w:space="0" w:color="auto"/>
      </w:divBdr>
    </w:div>
    <w:div w:id="1670058571">
      <w:bodyDiv w:val="1"/>
      <w:marLeft w:val="0"/>
      <w:marRight w:val="0"/>
      <w:marTop w:val="0"/>
      <w:marBottom w:val="0"/>
      <w:divBdr>
        <w:top w:val="none" w:sz="0" w:space="0" w:color="auto"/>
        <w:left w:val="none" w:sz="0" w:space="0" w:color="auto"/>
        <w:bottom w:val="none" w:sz="0" w:space="0" w:color="auto"/>
        <w:right w:val="none" w:sz="0" w:space="0" w:color="auto"/>
      </w:divBdr>
    </w:div>
    <w:div w:id="1702440274">
      <w:bodyDiv w:val="1"/>
      <w:marLeft w:val="0"/>
      <w:marRight w:val="0"/>
      <w:marTop w:val="0"/>
      <w:marBottom w:val="0"/>
      <w:divBdr>
        <w:top w:val="none" w:sz="0" w:space="0" w:color="auto"/>
        <w:left w:val="none" w:sz="0" w:space="0" w:color="auto"/>
        <w:bottom w:val="none" w:sz="0" w:space="0" w:color="auto"/>
        <w:right w:val="none" w:sz="0" w:space="0" w:color="auto"/>
      </w:divBdr>
    </w:div>
    <w:div w:id="1708066938">
      <w:bodyDiv w:val="1"/>
      <w:marLeft w:val="0"/>
      <w:marRight w:val="0"/>
      <w:marTop w:val="0"/>
      <w:marBottom w:val="0"/>
      <w:divBdr>
        <w:top w:val="none" w:sz="0" w:space="0" w:color="auto"/>
        <w:left w:val="none" w:sz="0" w:space="0" w:color="auto"/>
        <w:bottom w:val="none" w:sz="0" w:space="0" w:color="auto"/>
        <w:right w:val="none" w:sz="0" w:space="0" w:color="auto"/>
      </w:divBdr>
    </w:div>
    <w:div w:id="1797260754">
      <w:bodyDiv w:val="1"/>
      <w:marLeft w:val="0"/>
      <w:marRight w:val="0"/>
      <w:marTop w:val="0"/>
      <w:marBottom w:val="0"/>
      <w:divBdr>
        <w:top w:val="none" w:sz="0" w:space="0" w:color="auto"/>
        <w:left w:val="none" w:sz="0" w:space="0" w:color="auto"/>
        <w:bottom w:val="none" w:sz="0" w:space="0" w:color="auto"/>
        <w:right w:val="none" w:sz="0" w:space="0" w:color="auto"/>
      </w:divBdr>
    </w:div>
    <w:div w:id="1807042449">
      <w:bodyDiv w:val="1"/>
      <w:marLeft w:val="0"/>
      <w:marRight w:val="0"/>
      <w:marTop w:val="0"/>
      <w:marBottom w:val="0"/>
      <w:divBdr>
        <w:top w:val="none" w:sz="0" w:space="0" w:color="auto"/>
        <w:left w:val="none" w:sz="0" w:space="0" w:color="auto"/>
        <w:bottom w:val="none" w:sz="0" w:space="0" w:color="auto"/>
        <w:right w:val="none" w:sz="0" w:space="0" w:color="auto"/>
      </w:divBdr>
    </w:div>
    <w:div w:id="1874927611">
      <w:bodyDiv w:val="1"/>
      <w:marLeft w:val="0"/>
      <w:marRight w:val="0"/>
      <w:marTop w:val="0"/>
      <w:marBottom w:val="0"/>
      <w:divBdr>
        <w:top w:val="none" w:sz="0" w:space="0" w:color="auto"/>
        <w:left w:val="none" w:sz="0" w:space="0" w:color="auto"/>
        <w:bottom w:val="none" w:sz="0" w:space="0" w:color="auto"/>
        <w:right w:val="none" w:sz="0" w:space="0" w:color="auto"/>
      </w:divBdr>
    </w:div>
    <w:div w:id="1930577623">
      <w:bodyDiv w:val="1"/>
      <w:marLeft w:val="0"/>
      <w:marRight w:val="0"/>
      <w:marTop w:val="0"/>
      <w:marBottom w:val="0"/>
      <w:divBdr>
        <w:top w:val="none" w:sz="0" w:space="0" w:color="auto"/>
        <w:left w:val="none" w:sz="0" w:space="0" w:color="auto"/>
        <w:bottom w:val="none" w:sz="0" w:space="0" w:color="auto"/>
        <w:right w:val="none" w:sz="0" w:space="0" w:color="auto"/>
      </w:divBdr>
    </w:div>
    <w:div w:id="1937246056">
      <w:bodyDiv w:val="1"/>
      <w:marLeft w:val="0"/>
      <w:marRight w:val="0"/>
      <w:marTop w:val="0"/>
      <w:marBottom w:val="0"/>
      <w:divBdr>
        <w:top w:val="none" w:sz="0" w:space="0" w:color="auto"/>
        <w:left w:val="none" w:sz="0" w:space="0" w:color="auto"/>
        <w:bottom w:val="none" w:sz="0" w:space="0" w:color="auto"/>
        <w:right w:val="none" w:sz="0" w:space="0" w:color="auto"/>
      </w:divBdr>
    </w:div>
    <w:div w:id="1941063506">
      <w:bodyDiv w:val="1"/>
      <w:marLeft w:val="0"/>
      <w:marRight w:val="0"/>
      <w:marTop w:val="0"/>
      <w:marBottom w:val="0"/>
      <w:divBdr>
        <w:top w:val="none" w:sz="0" w:space="0" w:color="auto"/>
        <w:left w:val="none" w:sz="0" w:space="0" w:color="auto"/>
        <w:bottom w:val="none" w:sz="0" w:space="0" w:color="auto"/>
        <w:right w:val="none" w:sz="0" w:space="0" w:color="auto"/>
      </w:divBdr>
    </w:div>
    <w:div w:id="1951814734">
      <w:bodyDiv w:val="1"/>
      <w:marLeft w:val="0"/>
      <w:marRight w:val="0"/>
      <w:marTop w:val="0"/>
      <w:marBottom w:val="0"/>
      <w:divBdr>
        <w:top w:val="none" w:sz="0" w:space="0" w:color="auto"/>
        <w:left w:val="none" w:sz="0" w:space="0" w:color="auto"/>
        <w:bottom w:val="none" w:sz="0" w:space="0" w:color="auto"/>
        <w:right w:val="none" w:sz="0" w:space="0" w:color="auto"/>
      </w:divBdr>
    </w:div>
    <w:div w:id="2041008847">
      <w:bodyDiv w:val="1"/>
      <w:marLeft w:val="0"/>
      <w:marRight w:val="0"/>
      <w:marTop w:val="0"/>
      <w:marBottom w:val="0"/>
      <w:divBdr>
        <w:top w:val="none" w:sz="0" w:space="0" w:color="auto"/>
        <w:left w:val="none" w:sz="0" w:space="0" w:color="auto"/>
        <w:bottom w:val="none" w:sz="0" w:space="0" w:color="auto"/>
        <w:right w:val="none" w:sz="0" w:space="0" w:color="auto"/>
      </w:divBdr>
    </w:div>
    <w:div w:id="206139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image" Target="media/image8.png"/><Relationship Id="rId42" Type="http://schemas.openxmlformats.org/officeDocument/2006/relationships/oleObject" Target="embeddings/oleObject14.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image" Target="media/image29.wmf"/><Relationship Id="rId84" Type="http://schemas.openxmlformats.org/officeDocument/2006/relationships/oleObject" Target="embeddings/oleObject37.bin"/><Relationship Id="rId89" Type="http://schemas.openxmlformats.org/officeDocument/2006/relationships/image" Target="media/image37.wmf"/><Relationship Id="rId112" Type="http://schemas.openxmlformats.org/officeDocument/2006/relationships/image" Target="media/image46.wmf"/><Relationship Id="rId16" Type="http://schemas.openxmlformats.org/officeDocument/2006/relationships/image" Target="media/image5.png"/><Relationship Id="rId107" Type="http://schemas.openxmlformats.org/officeDocument/2006/relationships/oleObject" Target="embeddings/oleObject52.bin"/><Relationship Id="rId11" Type="http://schemas.microsoft.com/office/2007/relationships/hdphoto" Target="media/hdphoto2.wdp"/><Relationship Id="rId32" Type="http://schemas.microsoft.com/office/2007/relationships/hdphoto" Target="media/hdphoto5.wdp"/><Relationship Id="rId37" Type="http://schemas.openxmlformats.org/officeDocument/2006/relationships/oleObject" Target="embeddings/oleObject9.bin"/><Relationship Id="rId53" Type="http://schemas.openxmlformats.org/officeDocument/2006/relationships/image" Target="media/image22.wmf"/><Relationship Id="rId58" Type="http://schemas.openxmlformats.org/officeDocument/2006/relationships/oleObject" Target="embeddings/oleObject22.bin"/><Relationship Id="rId74" Type="http://schemas.openxmlformats.org/officeDocument/2006/relationships/oleObject" Target="embeddings/oleObject31.bin"/><Relationship Id="rId79" Type="http://schemas.openxmlformats.org/officeDocument/2006/relationships/image" Target="media/image34.wmf"/><Relationship Id="rId102" Type="http://schemas.openxmlformats.org/officeDocument/2006/relationships/oleObject" Target="embeddings/oleObject49.bin"/><Relationship Id="rId123" Type="http://schemas.openxmlformats.org/officeDocument/2006/relationships/oleObject" Target="embeddings/oleObject60.bin"/><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0.wmf"/><Relationship Id="rId22" Type="http://schemas.openxmlformats.org/officeDocument/2006/relationships/image" Target="media/image9.jpeg"/><Relationship Id="rId27" Type="http://schemas.openxmlformats.org/officeDocument/2006/relationships/image" Target="media/image12.wmf"/><Relationship Id="rId43" Type="http://schemas.openxmlformats.org/officeDocument/2006/relationships/image" Target="media/image17.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oleObject" Target="embeddings/oleObject28.bin"/><Relationship Id="rId113" Type="http://schemas.openxmlformats.org/officeDocument/2006/relationships/oleObject" Target="embeddings/oleObject55.bin"/><Relationship Id="rId118" Type="http://schemas.openxmlformats.org/officeDocument/2006/relationships/image" Target="media/image49.wmf"/><Relationship Id="rId80" Type="http://schemas.openxmlformats.org/officeDocument/2006/relationships/oleObject" Target="embeddings/oleObject34.bin"/><Relationship Id="rId85" Type="http://schemas.openxmlformats.org/officeDocument/2006/relationships/oleObject" Target="embeddings/oleObject38.bin"/><Relationship Id="rId12" Type="http://schemas.openxmlformats.org/officeDocument/2006/relationships/image" Target="media/image3.wmf"/><Relationship Id="rId17" Type="http://schemas.microsoft.com/office/2007/relationships/hdphoto" Target="media/hdphoto3.wdp"/><Relationship Id="rId33" Type="http://schemas.openxmlformats.org/officeDocument/2006/relationships/image" Target="media/image15.wmf"/><Relationship Id="rId38" Type="http://schemas.openxmlformats.org/officeDocument/2006/relationships/oleObject" Target="embeddings/oleObject10.bin"/><Relationship Id="rId59" Type="http://schemas.openxmlformats.org/officeDocument/2006/relationships/image" Target="media/image25.wmf"/><Relationship Id="rId103" Type="http://schemas.openxmlformats.org/officeDocument/2006/relationships/image" Target="media/image42.wmf"/><Relationship Id="rId108" Type="http://schemas.openxmlformats.org/officeDocument/2006/relationships/image" Target="media/image44.wmf"/><Relationship Id="rId124" Type="http://schemas.openxmlformats.org/officeDocument/2006/relationships/image" Target="media/image52.wmf"/><Relationship Id="rId129" Type="http://schemas.openxmlformats.org/officeDocument/2006/relationships/theme" Target="theme/theme1.xml"/><Relationship Id="rId54" Type="http://schemas.openxmlformats.org/officeDocument/2006/relationships/oleObject" Target="embeddings/oleObject20.bin"/><Relationship Id="rId70" Type="http://schemas.openxmlformats.org/officeDocument/2006/relationships/oleObject" Target="embeddings/oleObject29.bin"/><Relationship Id="rId75" Type="http://schemas.openxmlformats.org/officeDocument/2006/relationships/image" Target="media/image32.wmf"/><Relationship Id="rId91" Type="http://schemas.openxmlformats.org/officeDocument/2006/relationships/image" Target="media/image38.wmf"/><Relationship Id="rId96" Type="http://schemas.openxmlformats.org/officeDocument/2006/relationships/oleObject" Target="embeddings/oleObject44.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wmf"/><Relationship Id="rId28" Type="http://schemas.openxmlformats.org/officeDocument/2006/relationships/oleObject" Target="embeddings/oleObject5.bin"/><Relationship Id="rId49" Type="http://schemas.openxmlformats.org/officeDocument/2006/relationships/image" Target="media/image20.wmf"/><Relationship Id="rId114" Type="http://schemas.openxmlformats.org/officeDocument/2006/relationships/image" Target="media/image47.wmf"/><Relationship Id="rId119" Type="http://schemas.openxmlformats.org/officeDocument/2006/relationships/oleObject" Target="embeddings/oleObject58.bin"/><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8.wmf"/><Relationship Id="rId81" Type="http://schemas.openxmlformats.org/officeDocument/2006/relationships/image" Target="media/image35.wmf"/><Relationship Id="rId86" Type="http://schemas.openxmlformats.org/officeDocument/2006/relationships/oleObject" Target="embeddings/oleObject39.bin"/><Relationship Id="rId13" Type="http://schemas.openxmlformats.org/officeDocument/2006/relationships/oleObject" Target="embeddings/oleObject1.bin"/><Relationship Id="rId18" Type="http://schemas.openxmlformats.org/officeDocument/2006/relationships/image" Target="media/image6.png"/><Relationship Id="rId39" Type="http://schemas.openxmlformats.org/officeDocument/2006/relationships/oleObject" Target="embeddings/oleObject11.bin"/><Relationship Id="rId109" Type="http://schemas.openxmlformats.org/officeDocument/2006/relationships/oleObject" Target="embeddings/oleObject53.bin"/><Relationship Id="rId34" Type="http://schemas.openxmlformats.org/officeDocument/2006/relationships/oleObject" Target="embeddings/oleObject7.bin"/><Relationship Id="rId50" Type="http://schemas.openxmlformats.org/officeDocument/2006/relationships/oleObject" Target="embeddings/oleObject18.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1.wmf"/><Relationship Id="rId104" Type="http://schemas.openxmlformats.org/officeDocument/2006/relationships/oleObject" Target="embeddings/oleObject50.bin"/><Relationship Id="rId120" Type="http://schemas.openxmlformats.org/officeDocument/2006/relationships/image" Target="media/image50.wmf"/><Relationship Id="rId125" Type="http://schemas.openxmlformats.org/officeDocument/2006/relationships/oleObject" Target="embeddings/oleObject61.bin"/><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3.bin"/><Relationship Id="rId40" Type="http://schemas.openxmlformats.org/officeDocument/2006/relationships/oleObject" Target="embeddings/oleObject12.bin"/><Relationship Id="rId45" Type="http://schemas.openxmlformats.org/officeDocument/2006/relationships/image" Target="media/image18.wmf"/><Relationship Id="rId66" Type="http://schemas.openxmlformats.org/officeDocument/2006/relationships/oleObject" Target="embeddings/oleObject26.bin"/><Relationship Id="rId87" Type="http://schemas.openxmlformats.org/officeDocument/2006/relationships/image" Target="media/image36.wmf"/><Relationship Id="rId110" Type="http://schemas.openxmlformats.org/officeDocument/2006/relationships/image" Target="media/image45.wmf"/><Relationship Id="rId115" Type="http://schemas.openxmlformats.org/officeDocument/2006/relationships/oleObject" Target="embeddings/oleObject56.bin"/><Relationship Id="rId61" Type="http://schemas.openxmlformats.org/officeDocument/2006/relationships/image" Target="media/image26.wmf"/><Relationship Id="rId82" Type="http://schemas.openxmlformats.org/officeDocument/2006/relationships/oleObject" Target="embeddings/oleObject35.bin"/><Relationship Id="rId19" Type="http://schemas.openxmlformats.org/officeDocument/2006/relationships/image" Target="media/image7.jpeg"/><Relationship Id="rId14" Type="http://schemas.openxmlformats.org/officeDocument/2006/relationships/image" Target="media/image4.wmf"/><Relationship Id="rId30" Type="http://schemas.openxmlformats.org/officeDocument/2006/relationships/oleObject" Target="embeddings/oleObject6.bin"/><Relationship Id="rId35" Type="http://schemas.openxmlformats.org/officeDocument/2006/relationships/image" Target="media/image16.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7.bin"/><Relationship Id="rId105" Type="http://schemas.openxmlformats.org/officeDocument/2006/relationships/oleObject" Target="embeddings/oleObject51.bin"/><Relationship Id="rId126" Type="http://schemas.openxmlformats.org/officeDocument/2006/relationships/image" Target="media/image53.wmf"/><Relationship Id="rId8" Type="http://schemas.openxmlformats.org/officeDocument/2006/relationships/image" Target="media/image1.jpeg"/><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image" Target="media/image39.wmf"/><Relationship Id="rId98" Type="http://schemas.openxmlformats.org/officeDocument/2006/relationships/oleObject" Target="embeddings/oleObject45.bin"/><Relationship Id="rId121" Type="http://schemas.openxmlformats.org/officeDocument/2006/relationships/oleObject" Target="embeddings/oleObject59.bin"/><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oleObject" Target="embeddings/oleObject16.bin"/><Relationship Id="rId67" Type="http://schemas.openxmlformats.org/officeDocument/2006/relationships/oleObject" Target="embeddings/oleObject27.bin"/><Relationship Id="rId116" Type="http://schemas.openxmlformats.org/officeDocument/2006/relationships/image" Target="media/image48.wmf"/><Relationship Id="rId20" Type="http://schemas.microsoft.com/office/2007/relationships/hdphoto" Target="media/hdphoto4.wdp"/><Relationship Id="rId41" Type="http://schemas.openxmlformats.org/officeDocument/2006/relationships/oleObject" Target="embeddings/oleObject13.bin"/><Relationship Id="rId62" Type="http://schemas.openxmlformats.org/officeDocument/2006/relationships/oleObject" Target="embeddings/oleObject24.bin"/><Relationship Id="rId83" Type="http://schemas.openxmlformats.org/officeDocument/2006/relationships/oleObject" Target="embeddings/oleObject36.bin"/><Relationship Id="rId88" Type="http://schemas.openxmlformats.org/officeDocument/2006/relationships/oleObject" Target="embeddings/oleObject40.bin"/><Relationship Id="rId111" Type="http://schemas.openxmlformats.org/officeDocument/2006/relationships/oleObject" Target="embeddings/oleObject54.bin"/><Relationship Id="rId15" Type="http://schemas.openxmlformats.org/officeDocument/2006/relationships/oleObject" Target="embeddings/oleObject2.bin"/><Relationship Id="rId36" Type="http://schemas.openxmlformats.org/officeDocument/2006/relationships/oleObject" Target="embeddings/oleObject8.bin"/><Relationship Id="rId57" Type="http://schemas.openxmlformats.org/officeDocument/2006/relationships/image" Target="media/image24.wmf"/><Relationship Id="rId106" Type="http://schemas.openxmlformats.org/officeDocument/2006/relationships/image" Target="media/image43.wmf"/><Relationship Id="rId127" Type="http://schemas.openxmlformats.org/officeDocument/2006/relationships/oleObject" Target="embeddings/oleObject62.bin"/><Relationship Id="rId10" Type="http://schemas.openxmlformats.org/officeDocument/2006/relationships/image" Target="media/image2.jpeg"/><Relationship Id="rId31" Type="http://schemas.openxmlformats.org/officeDocument/2006/relationships/image" Target="media/image14.png"/><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3.bin"/><Relationship Id="rId94" Type="http://schemas.openxmlformats.org/officeDocument/2006/relationships/oleObject" Target="embeddings/oleObject43.bin"/><Relationship Id="rId99" Type="http://schemas.openxmlformats.org/officeDocument/2006/relationships/oleObject" Target="embeddings/oleObject46.bin"/><Relationship Id="rId101" Type="http://schemas.openxmlformats.org/officeDocument/2006/relationships/oleObject" Target="embeddings/oleObject48.bin"/><Relationship Id="rId122" Type="http://schemas.openxmlformats.org/officeDocument/2006/relationships/image" Target="media/image51.wmf"/><Relationship Id="rId4" Type="http://schemas.openxmlformats.org/officeDocument/2006/relationships/settings" Target="settings.xml"/><Relationship Id="rId9" Type="http://schemas.microsoft.com/office/2007/relationships/hdphoto" Target="media/hdphoto1.wdp"/><Relationship Id="rId26"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7BF70-6CB4-49DB-8B92-DFA8F033A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1572</TotalTime>
  <Pages>1</Pages>
  <Words>5746</Words>
  <Characters>32756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Admin</cp:lastModifiedBy>
  <cp:revision>32</cp:revision>
  <cp:lastPrinted>2024-11-14T10:23:00Z</cp:lastPrinted>
  <dcterms:created xsi:type="dcterms:W3CDTF">2024-12-05T09:22:00Z</dcterms:created>
  <dcterms:modified xsi:type="dcterms:W3CDTF">2025-01-09T22:33:00Z</dcterms:modified>
</cp:coreProperties>
</file>