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3"/>
        <w:gridCol w:w="6053"/>
      </w:tblGrid>
      <w:tr w:rsidR="00D01CA1" w:rsidRPr="005A5A0F" w:rsidTr="00C72B53">
        <w:trPr>
          <w:trHeight w:val="696"/>
        </w:trPr>
        <w:tc>
          <w:tcPr>
            <w:tcW w:w="3794" w:type="dxa"/>
            <w:shd w:val="clear" w:color="auto" w:fill="auto"/>
          </w:tcPr>
          <w:p w:rsidR="00D01CA1" w:rsidRPr="00142F97" w:rsidRDefault="00D01CA1" w:rsidP="00C72B53">
            <w:pPr>
              <w:spacing w:before="0" w:after="0"/>
              <w:jc w:val="both"/>
              <w:rPr>
                <w:bCs/>
                <w:color w:val="FF0000"/>
                <w:sz w:val="26"/>
                <w:szCs w:val="26"/>
              </w:rPr>
            </w:pPr>
            <w:bookmarkStart w:id="0" w:name="_GoBack"/>
            <w:bookmarkEnd w:id="0"/>
            <w:r w:rsidRPr="00142F97">
              <w:rPr>
                <w:bCs/>
                <w:color w:val="FF0000"/>
                <w:sz w:val="26"/>
                <w:szCs w:val="26"/>
              </w:rPr>
              <w:t>Ngày</w:t>
            </w:r>
            <w:r w:rsidRPr="00142F97">
              <w:rPr>
                <w:bCs/>
                <w:color w:val="FF0000"/>
                <w:sz w:val="26"/>
                <w:szCs w:val="26"/>
                <w:lang w:val="vi-VN"/>
              </w:rPr>
              <w:t xml:space="preserve"> </w:t>
            </w:r>
            <w:r w:rsidR="00374498">
              <w:rPr>
                <w:bCs/>
                <w:color w:val="FF0000"/>
                <w:sz w:val="26"/>
                <w:szCs w:val="26"/>
              </w:rPr>
              <w:t xml:space="preserve">11 </w:t>
            </w:r>
            <w:r w:rsidRPr="00142F97">
              <w:rPr>
                <w:bCs/>
                <w:color w:val="FF0000"/>
                <w:sz w:val="26"/>
                <w:szCs w:val="26"/>
              </w:rPr>
              <w:t>tháng</w:t>
            </w:r>
            <w:r>
              <w:rPr>
                <w:bCs/>
                <w:color w:val="FF0000"/>
                <w:sz w:val="26"/>
                <w:szCs w:val="26"/>
                <w:lang w:val="vi-VN"/>
              </w:rPr>
              <w:t xml:space="preserve"> 3</w:t>
            </w:r>
            <w:r w:rsidRPr="00142F97">
              <w:rPr>
                <w:bCs/>
                <w:color w:val="FF0000"/>
                <w:sz w:val="26"/>
                <w:szCs w:val="26"/>
              </w:rPr>
              <w:t xml:space="preserve"> năm </w:t>
            </w:r>
            <w:r w:rsidRPr="00142F97">
              <w:rPr>
                <w:bCs/>
                <w:color w:val="FF0000"/>
                <w:sz w:val="26"/>
                <w:szCs w:val="26"/>
                <w:lang w:val="vi-VN"/>
              </w:rPr>
              <w:t>202</w:t>
            </w:r>
            <w:r w:rsidRPr="00142F97">
              <w:rPr>
                <w:bCs/>
                <w:color w:val="FF0000"/>
                <w:sz w:val="26"/>
                <w:szCs w:val="26"/>
              </w:rPr>
              <w:t>5</w:t>
            </w:r>
          </w:p>
          <w:p w:rsidR="00D01CA1" w:rsidRPr="00142F97" w:rsidRDefault="00D01CA1" w:rsidP="00C72B53">
            <w:pPr>
              <w:spacing w:before="0" w:after="0"/>
              <w:jc w:val="both"/>
              <w:rPr>
                <w:b/>
                <w:bCs/>
                <w:color w:val="FF0000"/>
                <w:sz w:val="26"/>
                <w:szCs w:val="26"/>
                <w:lang w:val="vi-VN"/>
              </w:rPr>
            </w:pPr>
          </w:p>
        </w:tc>
        <w:tc>
          <w:tcPr>
            <w:tcW w:w="6054" w:type="dxa"/>
            <w:shd w:val="clear" w:color="auto" w:fill="auto"/>
          </w:tcPr>
          <w:p w:rsidR="00D01CA1" w:rsidRPr="00374498" w:rsidRDefault="00D01CA1" w:rsidP="00C72B53">
            <w:pPr>
              <w:spacing w:before="0" w:after="0"/>
              <w:rPr>
                <w:color w:val="FF0000"/>
                <w:sz w:val="26"/>
                <w:szCs w:val="26"/>
              </w:rPr>
            </w:pPr>
            <w:r w:rsidRPr="00142F97">
              <w:rPr>
                <w:color w:val="FF0000"/>
                <w:sz w:val="26"/>
                <w:szCs w:val="26"/>
                <w:lang w:val="vi-VN"/>
              </w:rPr>
              <w:t xml:space="preserve">Họ và tên giáo viên: </w:t>
            </w:r>
            <w:r w:rsidRPr="00142F97">
              <w:rPr>
                <w:sz w:val="26"/>
                <w:szCs w:val="26"/>
                <w:lang w:val="vi-VN"/>
              </w:rPr>
              <w:t xml:space="preserve">Nguyễn Thị </w:t>
            </w:r>
            <w:r w:rsidR="00374498">
              <w:rPr>
                <w:sz w:val="26"/>
                <w:szCs w:val="26"/>
              </w:rPr>
              <w:t>Nguyệt</w:t>
            </w:r>
          </w:p>
          <w:p w:rsidR="00D01CA1" w:rsidRPr="00142F97" w:rsidRDefault="00D01CA1" w:rsidP="00C72B53">
            <w:pPr>
              <w:spacing w:after="0"/>
              <w:rPr>
                <w:color w:val="FF0000"/>
                <w:sz w:val="26"/>
                <w:szCs w:val="26"/>
                <w:lang w:val="vi-VN"/>
              </w:rPr>
            </w:pPr>
            <w:r w:rsidRPr="00142F97">
              <w:rPr>
                <w:color w:val="FF0000"/>
                <w:sz w:val="26"/>
                <w:szCs w:val="26"/>
                <w:lang w:val="vi-VN"/>
              </w:rPr>
              <w:t xml:space="preserve">Tổ chuyên môn: </w:t>
            </w:r>
            <w:r w:rsidRPr="00142F97">
              <w:rPr>
                <w:sz w:val="26"/>
                <w:szCs w:val="26"/>
                <w:lang w:val="vi-VN"/>
              </w:rPr>
              <w:t>Ngữ Văn- Lịch Sử- GDKT&amp;PL</w:t>
            </w:r>
          </w:p>
        </w:tc>
      </w:tr>
    </w:tbl>
    <w:p w:rsidR="00D01CA1" w:rsidRPr="00142F97" w:rsidRDefault="00D01CA1" w:rsidP="00D01CA1">
      <w:pPr>
        <w:spacing w:before="0" w:after="0"/>
        <w:jc w:val="center"/>
        <w:rPr>
          <w:b/>
          <w:bCs/>
          <w:color w:val="FF0000"/>
          <w:sz w:val="26"/>
          <w:szCs w:val="26"/>
          <w:lang w:val="vi-VN"/>
        </w:rPr>
      </w:pPr>
    </w:p>
    <w:p w:rsidR="00D01CA1" w:rsidRPr="00142F97" w:rsidRDefault="00D01CA1" w:rsidP="00D01CA1">
      <w:pPr>
        <w:spacing w:after="0"/>
        <w:jc w:val="center"/>
        <w:rPr>
          <w:b/>
          <w:bCs/>
          <w:color w:val="FF0000"/>
          <w:sz w:val="26"/>
          <w:szCs w:val="26"/>
          <w:lang w:val="vi-VN"/>
        </w:rPr>
      </w:pPr>
      <w:r w:rsidRPr="00142F97">
        <w:rPr>
          <w:b/>
          <w:bCs/>
          <w:color w:val="FF0000"/>
          <w:sz w:val="26"/>
          <w:szCs w:val="26"/>
          <w:lang w:val="vi-VN"/>
        </w:rPr>
        <w:t>TÊN BÀI DẠY: BÀI 8-THƠ HIỆN ĐẠI</w:t>
      </w:r>
    </w:p>
    <w:p w:rsidR="00D01CA1" w:rsidRPr="00374498" w:rsidRDefault="00D01CA1" w:rsidP="00374498">
      <w:pPr>
        <w:pStyle w:val="ListParagraph"/>
        <w:spacing w:before="0" w:after="0"/>
        <w:jc w:val="center"/>
        <w:rPr>
          <w:b/>
          <w:bCs/>
          <w:color w:val="FF0000"/>
          <w:sz w:val="26"/>
          <w:szCs w:val="26"/>
          <w:lang w:val="vi-VN"/>
        </w:rPr>
      </w:pPr>
      <w:r>
        <w:rPr>
          <w:b/>
          <w:bCs/>
          <w:color w:val="FF0000"/>
          <w:sz w:val="26"/>
          <w:szCs w:val="26"/>
        </w:rPr>
        <w:t>THỰC HÀNH ĐỌC HIỂU</w:t>
      </w:r>
      <w:r w:rsidRPr="00374498">
        <w:rPr>
          <w:b/>
          <w:bCs/>
          <w:color w:val="FF0000"/>
          <w:sz w:val="26"/>
          <w:szCs w:val="26"/>
          <w:lang w:val="vi-VN"/>
        </w:rPr>
        <w:t>: THỜI GIAN</w:t>
      </w:r>
    </w:p>
    <w:p w:rsidR="00D01CA1" w:rsidRPr="00142F97" w:rsidRDefault="00D01CA1" w:rsidP="00D01CA1">
      <w:pPr>
        <w:spacing w:before="0" w:after="0"/>
        <w:jc w:val="center"/>
        <w:rPr>
          <w:b/>
          <w:color w:val="FF0000"/>
          <w:sz w:val="26"/>
          <w:szCs w:val="26"/>
          <w:lang w:val="vi-VN"/>
        </w:rPr>
      </w:pPr>
      <w:r>
        <w:rPr>
          <w:b/>
          <w:color w:val="FF0000"/>
          <w:sz w:val="26"/>
          <w:szCs w:val="26"/>
        </w:rPr>
        <w:t xml:space="preserve">                                 </w:t>
      </w:r>
      <w:r>
        <w:rPr>
          <w:b/>
          <w:color w:val="FF0000"/>
          <w:sz w:val="26"/>
          <w:szCs w:val="26"/>
          <w:lang w:val="vi-VN"/>
        </w:rPr>
        <w:t>(Văn Cao</w:t>
      </w:r>
      <w:r w:rsidRPr="00142F97">
        <w:rPr>
          <w:b/>
          <w:color w:val="FF0000"/>
          <w:sz w:val="26"/>
          <w:szCs w:val="26"/>
          <w:lang w:val="vi-VN"/>
        </w:rPr>
        <w:t>)</w:t>
      </w:r>
    </w:p>
    <w:p w:rsidR="00D01CA1" w:rsidRPr="00374498" w:rsidRDefault="00D01CA1" w:rsidP="00D01CA1">
      <w:pPr>
        <w:spacing w:before="0" w:after="0"/>
        <w:jc w:val="center"/>
        <w:rPr>
          <w:color w:val="FF0000"/>
          <w:sz w:val="26"/>
          <w:szCs w:val="26"/>
        </w:rPr>
      </w:pPr>
      <w:r w:rsidRPr="00142F97">
        <w:rPr>
          <w:color w:val="FF0000"/>
          <w:sz w:val="26"/>
          <w:szCs w:val="26"/>
          <w:lang w:val="vi-VN"/>
        </w:rPr>
        <w:t>Môn học/Hoạt động giáo dục: Ngữ Văn; lớ</w:t>
      </w:r>
      <w:r w:rsidR="00374498">
        <w:rPr>
          <w:color w:val="FF0000"/>
          <w:sz w:val="26"/>
          <w:szCs w:val="26"/>
          <w:lang w:val="vi-VN"/>
        </w:rPr>
        <w:t>p: 12A</w:t>
      </w:r>
      <w:r w:rsidR="00374498">
        <w:rPr>
          <w:color w:val="FF0000"/>
          <w:sz w:val="26"/>
          <w:szCs w:val="26"/>
        </w:rPr>
        <w:t>2</w:t>
      </w:r>
      <w:r w:rsidR="00374498">
        <w:rPr>
          <w:color w:val="FF0000"/>
          <w:sz w:val="26"/>
          <w:szCs w:val="26"/>
          <w:lang w:val="vi-VN"/>
        </w:rPr>
        <w:t>, 12A</w:t>
      </w:r>
      <w:r w:rsidR="00374498">
        <w:rPr>
          <w:color w:val="FF0000"/>
          <w:sz w:val="26"/>
          <w:szCs w:val="26"/>
        </w:rPr>
        <w:t>6</w:t>
      </w:r>
    </w:p>
    <w:p w:rsidR="00D01CA1" w:rsidRPr="00142F97" w:rsidRDefault="00D01CA1" w:rsidP="00D01CA1">
      <w:pPr>
        <w:spacing w:before="0" w:after="0"/>
        <w:jc w:val="center"/>
        <w:rPr>
          <w:color w:val="FF0000"/>
          <w:sz w:val="26"/>
          <w:szCs w:val="26"/>
          <w:lang w:val="vi-VN"/>
        </w:rPr>
      </w:pPr>
      <w:r w:rsidRPr="00142F97">
        <w:rPr>
          <w:color w:val="FF0000"/>
          <w:sz w:val="26"/>
          <w:szCs w:val="26"/>
          <w:lang w:val="vi-VN"/>
        </w:rPr>
        <w:t>Thời gian thực hiệ</w:t>
      </w:r>
      <w:r>
        <w:rPr>
          <w:color w:val="FF0000"/>
          <w:sz w:val="26"/>
          <w:szCs w:val="26"/>
          <w:lang w:val="vi-VN"/>
        </w:rPr>
        <w:t>n:  01</w:t>
      </w:r>
      <w:r w:rsidRPr="00142F97">
        <w:rPr>
          <w:color w:val="FF0000"/>
          <w:sz w:val="26"/>
          <w:szCs w:val="26"/>
          <w:lang w:val="vi-VN"/>
        </w:rPr>
        <w:t xml:space="preserve"> tiết (t</w:t>
      </w:r>
      <w:r>
        <w:rPr>
          <w:color w:val="FF0000"/>
          <w:sz w:val="26"/>
          <w:szCs w:val="26"/>
          <w:lang w:val="vi-VN"/>
        </w:rPr>
        <w:t>ừ tiết 83 đến tiết 83</w:t>
      </w:r>
      <w:r w:rsidRPr="00142F97">
        <w:rPr>
          <w:color w:val="FF0000"/>
          <w:sz w:val="26"/>
          <w:szCs w:val="26"/>
          <w:lang w:val="vi-VN"/>
        </w:rPr>
        <w:t>)</w:t>
      </w:r>
    </w:p>
    <w:p w:rsidR="00D01CA1" w:rsidRPr="00142F97" w:rsidRDefault="00D01CA1" w:rsidP="00D01CA1">
      <w:pPr>
        <w:spacing w:before="0" w:after="0" w:line="360" w:lineRule="auto"/>
        <w:jc w:val="both"/>
        <w:rPr>
          <w:b/>
          <w:color w:val="auto"/>
          <w:sz w:val="26"/>
          <w:szCs w:val="26"/>
          <w:lang w:val="vi-VN"/>
        </w:rPr>
      </w:pPr>
      <w:r w:rsidRPr="00142F97">
        <w:rPr>
          <w:b/>
          <w:color w:val="auto"/>
          <w:sz w:val="26"/>
          <w:szCs w:val="26"/>
          <w:lang w:val="vi-VN"/>
        </w:rPr>
        <w:t xml:space="preserve">I. MỤC TIÊU </w:t>
      </w:r>
    </w:p>
    <w:p w:rsidR="00F33DAB" w:rsidRPr="00F33DAB" w:rsidRDefault="00F33DAB" w:rsidP="00F33DAB">
      <w:pPr>
        <w:widowControl w:val="0"/>
        <w:tabs>
          <w:tab w:val="left" w:pos="284"/>
        </w:tabs>
        <w:autoSpaceDE w:val="0"/>
        <w:autoSpaceDN w:val="0"/>
        <w:spacing w:before="0" w:after="0" w:line="276" w:lineRule="auto"/>
        <w:jc w:val="both"/>
        <w:rPr>
          <w:rFonts w:eastAsia="Times New Roman"/>
          <w:b/>
          <w:color w:val="auto"/>
          <w:sz w:val="26"/>
          <w:szCs w:val="26"/>
          <w:lang w:val="vi-VN"/>
        </w:rPr>
      </w:pPr>
      <w:r w:rsidRPr="00F33DAB">
        <w:rPr>
          <w:rFonts w:eastAsia="Times New Roman"/>
          <w:b/>
          <w:color w:val="auto"/>
          <w:sz w:val="26"/>
          <w:szCs w:val="26"/>
          <w:lang w:val="vi-VN"/>
        </w:rPr>
        <w:t>1. Về kiến thức:</w:t>
      </w:r>
    </w:p>
    <w:p w:rsidR="00F33DAB" w:rsidRPr="00F33DAB" w:rsidRDefault="00F33DAB" w:rsidP="00F33DAB">
      <w:pPr>
        <w:widowControl w:val="0"/>
        <w:tabs>
          <w:tab w:val="left" w:pos="284"/>
        </w:tabs>
        <w:autoSpaceDE w:val="0"/>
        <w:autoSpaceDN w:val="0"/>
        <w:spacing w:before="0" w:after="0" w:line="276" w:lineRule="auto"/>
        <w:jc w:val="both"/>
        <w:rPr>
          <w:rFonts w:eastAsia="Times New Roman"/>
          <w:bCs/>
          <w:color w:val="auto"/>
          <w:sz w:val="26"/>
          <w:szCs w:val="26"/>
          <w:lang w:val="vi-VN"/>
        </w:rPr>
      </w:pPr>
      <w:r w:rsidRPr="00F33DAB">
        <w:rPr>
          <w:rFonts w:eastAsia="Times New Roman"/>
          <w:bCs/>
          <w:color w:val="auto"/>
          <w:sz w:val="26"/>
          <w:szCs w:val="26"/>
          <w:lang w:val="vi-VN"/>
        </w:rPr>
        <w:t>- Nhận biết và phân tích được vai trò của yếu tố tượng trưng trong trong thơ. Đánh giá được giá trị thẩm mĩ của một số yếu tố trong thơ như ngôn từ, cấu tứ, hình thức bài thơ thể hiện trong văn bản.</w:t>
      </w:r>
    </w:p>
    <w:p w:rsidR="00F33DAB" w:rsidRDefault="00F33DAB" w:rsidP="00F33DAB">
      <w:pPr>
        <w:widowControl w:val="0"/>
        <w:tabs>
          <w:tab w:val="left" w:pos="284"/>
        </w:tabs>
        <w:autoSpaceDE w:val="0"/>
        <w:autoSpaceDN w:val="0"/>
        <w:spacing w:before="0" w:after="0" w:line="276" w:lineRule="auto"/>
        <w:jc w:val="both"/>
        <w:rPr>
          <w:rFonts w:eastAsia="Times New Roman"/>
          <w:bCs/>
          <w:color w:val="auto"/>
          <w:sz w:val="26"/>
          <w:szCs w:val="26"/>
          <w:lang w:val="vi-VN"/>
        </w:rPr>
      </w:pPr>
      <w:r w:rsidRPr="00F33DAB">
        <w:rPr>
          <w:rFonts w:eastAsia="Times New Roman"/>
          <w:bCs/>
          <w:color w:val="auto"/>
          <w:sz w:val="26"/>
          <w:szCs w:val="26"/>
          <w:lang w:val="vi-VN"/>
        </w:rPr>
        <w:t>- Phân tích và đánh giá được tình cảm, cảm xúc, cảm hứng chủ đạo của người viết thể hiện qua văn bản: phát hiện được các giá trị văn hóa, triết lí nhân sinh từ văn bản.</w:t>
      </w:r>
    </w:p>
    <w:p w:rsidR="00F33DAB" w:rsidRPr="00F33DAB" w:rsidRDefault="00F33DAB" w:rsidP="00F33DAB">
      <w:pPr>
        <w:widowControl w:val="0"/>
        <w:tabs>
          <w:tab w:val="left" w:pos="284"/>
        </w:tabs>
        <w:autoSpaceDE w:val="0"/>
        <w:autoSpaceDN w:val="0"/>
        <w:spacing w:before="0" w:after="0" w:line="276" w:lineRule="auto"/>
        <w:jc w:val="both"/>
        <w:rPr>
          <w:rFonts w:eastAsia="Times New Roman"/>
          <w:bCs/>
          <w:color w:val="auto"/>
          <w:sz w:val="26"/>
          <w:szCs w:val="26"/>
          <w:lang w:val="vi-VN"/>
        </w:rPr>
      </w:pPr>
      <w:r w:rsidRPr="00F33DAB">
        <w:rPr>
          <w:rFonts w:eastAsia="Times New Roman"/>
          <w:bCs/>
          <w:color w:val="auto"/>
          <w:sz w:val="26"/>
          <w:szCs w:val="26"/>
          <w:lang w:val="vi-VN"/>
        </w:rPr>
        <w:t>- So sánh được hai văn bản văn học viết cùng đề tài ở hai giai đoạn khác nhau: liên tưởng mở rộng vấn đề để hiểu sâu hơn văn bản được học</w:t>
      </w:r>
    </w:p>
    <w:p w:rsidR="00F33DAB" w:rsidRPr="00F33DAB" w:rsidRDefault="00F33DAB" w:rsidP="00F33DAB">
      <w:pPr>
        <w:widowControl w:val="0"/>
        <w:tabs>
          <w:tab w:val="left" w:pos="284"/>
        </w:tabs>
        <w:autoSpaceDE w:val="0"/>
        <w:autoSpaceDN w:val="0"/>
        <w:spacing w:before="0" w:after="0" w:line="276" w:lineRule="auto"/>
        <w:jc w:val="both"/>
        <w:rPr>
          <w:rFonts w:eastAsia="Times New Roman"/>
          <w:b/>
          <w:color w:val="auto"/>
          <w:sz w:val="26"/>
          <w:szCs w:val="26"/>
          <w:lang w:val="vi-VN"/>
        </w:rPr>
      </w:pPr>
      <w:r w:rsidRPr="00F33DAB">
        <w:rPr>
          <w:rFonts w:eastAsia="Times New Roman"/>
          <w:b/>
          <w:color w:val="auto"/>
          <w:sz w:val="26"/>
          <w:szCs w:val="26"/>
        </w:rPr>
        <w:t>2. Về năng</w:t>
      </w:r>
      <w:r w:rsidRPr="00F33DAB">
        <w:rPr>
          <w:rFonts w:eastAsia="Times New Roman"/>
          <w:b/>
          <w:color w:val="auto"/>
          <w:sz w:val="26"/>
          <w:szCs w:val="26"/>
          <w:lang w:val="vi-VN"/>
        </w:rPr>
        <w:t xml:space="preserve"> lực</w:t>
      </w:r>
    </w:p>
    <w:p w:rsidR="00F33DAB" w:rsidRPr="00F33DAB" w:rsidRDefault="00F33DAB" w:rsidP="00F33DAB">
      <w:pPr>
        <w:widowControl w:val="0"/>
        <w:tabs>
          <w:tab w:val="left" w:pos="284"/>
        </w:tabs>
        <w:autoSpaceDE w:val="0"/>
        <w:autoSpaceDN w:val="0"/>
        <w:spacing w:before="0" w:after="0" w:line="276" w:lineRule="auto"/>
        <w:jc w:val="both"/>
        <w:rPr>
          <w:rFonts w:eastAsia="Times New Roman"/>
          <w:bCs/>
          <w:color w:val="auto"/>
          <w:sz w:val="26"/>
          <w:szCs w:val="26"/>
        </w:rPr>
      </w:pPr>
      <w:r w:rsidRPr="00F33DAB">
        <w:rPr>
          <w:rFonts w:eastAsia="Times New Roman"/>
          <w:b/>
          <w:color w:val="auto"/>
          <w:sz w:val="26"/>
          <w:szCs w:val="26"/>
        </w:rPr>
        <w:t xml:space="preserve">a. Năng lực chung: </w:t>
      </w:r>
      <w:r w:rsidRPr="00F33DAB">
        <w:rPr>
          <w:rFonts w:eastAsia="Times New Roman"/>
          <w:bCs/>
          <w:color w:val="auto"/>
          <w:sz w:val="26"/>
          <w:szCs w:val="26"/>
        </w:rPr>
        <w:t>Phát triển năng lực tự chủ và tự học, năng lực giải quyết vấn đề và sáng tạo thông qua hoạt động đọc</w:t>
      </w:r>
    </w:p>
    <w:p w:rsidR="00F33DAB" w:rsidRPr="00F33DAB" w:rsidRDefault="00F33DAB" w:rsidP="00F33DAB">
      <w:pPr>
        <w:spacing w:before="0" w:after="0" w:line="276" w:lineRule="auto"/>
        <w:jc w:val="both"/>
        <w:rPr>
          <w:rFonts w:eastAsia="Times New Roman"/>
          <w:b/>
          <w:color w:val="auto"/>
          <w:sz w:val="26"/>
          <w:szCs w:val="26"/>
        </w:rPr>
      </w:pPr>
      <w:r w:rsidRPr="00F33DAB">
        <w:rPr>
          <w:rFonts w:eastAsia="Times New Roman"/>
          <w:b/>
          <w:color w:val="auto"/>
          <w:sz w:val="26"/>
          <w:szCs w:val="26"/>
        </w:rPr>
        <w:t xml:space="preserve">b. Năng lực đặc thù: </w:t>
      </w:r>
    </w:p>
    <w:p w:rsidR="00F33DAB" w:rsidRPr="00F33DAB" w:rsidRDefault="00F33DAB" w:rsidP="00F33DAB">
      <w:pPr>
        <w:spacing w:before="0" w:after="0" w:line="276" w:lineRule="auto"/>
        <w:jc w:val="both"/>
        <w:rPr>
          <w:color w:val="auto"/>
          <w:sz w:val="26"/>
          <w:szCs w:val="26"/>
        </w:rPr>
      </w:pPr>
      <w:r w:rsidRPr="00F33DAB">
        <w:rPr>
          <w:color w:val="auto"/>
          <w:sz w:val="26"/>
          <w:szCs w:val="26"/>
        </w:rPr>
        <w:t xml:space="preserve">- Năng lực thu thập thông tin liên quan đến văn bản </w:t>
      </w:r>
      <w:r w:rsidRPr="00F33DAB">
        <w:rPr>
          <w:i/>
          <w:color w:val="auto"/>
          <w:sz w:val="26"/>
          <w:szCs w:val="26"/>
        </w:rPr>
        <w:t>Thời gian</w:t>
      </w:r>
    </w:p>
    <w:p w:rsidR="00F33DAB" w:rsidRPr="00F33DAB" w:rsidRDefault="00F33DAB" w:rsidP="00F33DAB">
      <w:pPr>
        <w:spacing w:before="0" w:after="0" w:line="276" w:lineRule="auto"/>
        <w:jc w:val="both"/>
        <w:rPr>
          <w:color w:val="auto"/>
          <w:sz w:val="26"/>
          <w:szCs w:val="26"/>
        </w:rPr>
      </w:pPr>
      <w:r w:rsidRPr="00F33DAB">
        <w:rPr>
          <w:color w:val="auto"/>
          <w:sz w:val="26"/>
          <w:szCs w:val="26"/>
        </w:rPr>
        <w:t xml:space="preserve">- Năng lực trình bày suy nghĩ, cảm nhận của cá nhân về văn bản </w:t>
      </w:r>
      <w:r w:rsidRPr="00F33DAB">
        <w:rPr>
          <w:i/>
          <w:color w:val="auto"/>
          <w:sz w:val="26"/>
          <w:szCs w:val="26"/>
        </w:rPr>
        <w:t>Thời gian</w:t>
      </w:r>
      <w:r w:rsidRPr="00F33DAB">
        <w:rPr>
          <w:color w:val="auto"/>
          <w:sz w:val="26"/>
          <w:szCs w:val="26"/>
        </w:rPr>
        <w:t xml:space="preserve"> </w:t>
      </w:r>
    </w:p>
    <w:p w:rsidR="00F33DAB" w:rsidRPr="00F33DAB" w:rsidRDefault="00F33DAB" w:rsidP="00F33DAB">
      <w:pPr>
        <w:spacing w:before="0" w:after="0" w:line="276" w:lineRule="auto"/>
        <w:jc w:val="both"/>
        <w:rPr>
          <w:color w:val="auto"/>
          <w:sz w:val="26"/>
          <w:szCs w:val="26"/>
        </w:rPr>
      </w:pPr>
      <w:r w:rsidRPr="00F33DAB">
        <w:rPr>
          <w:color w:val="auto"/>
          <w:sz w:val="26"/>
          <w:szCs w:val="26"/>
        </w:rPr>
        <w:t>- Năng lực hợp tác khi trao đổi, thảo luận về thành tựu nội dung, nghệ thuật, ý nghĩa văn bản.</w:t>
      </w:r>
    </w:p>
    <w:p w:rsidR="00F33DAB" w:rsidRPr="00F33DAB" w:rsidRDefault="00F33DAB" w:rsidP="00F33DAB">
      <w:pPr>
        <w:spacing w:before="0" w:after="0" w:line="276" w:lineRule="auto"/>
        <w:jc w:val="both"/>
        <w:rPr>
          <w:color w:val="auto"/>
          <w:sz w:val="26"/>
          <w:szCs w:val="26"/>
        </w:rPr>
      </w:pPr>
      <w:r w:rsidRPr="00F33DAB">
        <w:rPr>
          <w:color w:val="auto"/>
          <w:sz w:val="26"/>
          <w:szCs w:val="26"/>
        </w:rPr>
        <w:t>- Năng lực phân tích, so sánh đặc điểm nghệ thuật của văn bản với các văn bản khác có cùng chủ đề.</w:t>
      </w:r>
    </w:p>
    <w:p w:rsidR="00F33DAB" w:rsidRPr="00F33DAB" w:rsidRDefault="00F33DAB" w:rsidP="00F33DAB">
      <w:pPr>
        <w:widowControl w:val="0"/>
        <w:tabs>
          <w:tab w:val="left" w:pos="284"/>
        </w:tabs>
        <w:autoSpaceDE w:val="0"/>
        <w:autoSpaceDN w:val="0"/>
        <w:spacing w:before="0" w:after="0" w:line="276" w:lineRule="auto"/>
        <w:jc w:val="both"/>
        <w:rPr>
          <w:rFonts w:eastAsia="Times New Roman"/>
          <w:b/>
          <w:color w:val="FF0000"/>
          <w:sz w:val="26"/>
          <w:szCs w:val="26"/>
        </w:rPr>
      </w:pPr>
      <w:r w:rsidRPr="00F33DAB">
        <w:rPr>
          <w:rFonts w:eastAsia="Times New Roman"/>
          <w:b/>
          <w:color w:val="auto"/>
          <w:sz w:val="26"/>
          <w:szCs w:val="26"/>
        </w:rPr>
        <w:t xml:space="preserve">3. Về phẩm chất: </w:t>
      </w:r>
      <w:r w:rsidRPr="00F33DAB">
        <w:rPr>
          <w:rFonts w:eastAsia="Times New Roman"/>
          <w:bCs/>
          <w:color w:val="auto"/>
          <w:sz w:val="26"/>
          <w:szCs w:val="26"/>
        </w:rPr>
        <w:t xml:space="preserve">Trách nhiệm, có ý thức tự học, trau dồi năng lực thẩm mĩ. </w:t>
      </w:r>
    </w:p>
    <w:p w:rsidR="00F33DAB" w:rsidRPr="00F33DAB" w:rsidRDefault="00F33DAB" w:rsidP="00F33DAB">
      <w:pPr>
        <w:spacing w:before="0" w:after="0" w:line="276" w:lineRule="auto"/>
        <w:jc w:val="both"/>
        <w:rPr>
          <w:b/>
          <w:color w:val="auto"/>
          <w:sz w:val="26"/>
          <w:szCs w:val="26"/>
        </w:rPr>
      </w:pPr>
      <w:r w:rsidRPr="00F33DAB">
        <w:rPr>
          <w:b/>
          <w:color w:val="auto"/>
          <w:sz w:val="26"/>
          <w:szCs w:val="26"/>
        </w:rPr>
        <w:t>II. THIẾT BỊ DẠY HỌC VÀ HỌC LIỆU</w:t>
      </w:r>
    </w:p>
    <w:p w:rsidR="00F33DAB" w:rsidRPr="00F33DAB" w:rsidRDefault="00F33DAB" w:rsidP="00F33DAB">
      <w:pPr>
        <w:spacing w:before="0" w:after="0" w:line="276" w:lineRule="auto"/>
        <w:jc w:val="both"/>
        <w:rPr>
          <w:rFonts w:eastAsia="Times New Roman"/>
          <w:color w:val="auto"/>
          <w:sz w:val="26"/>
          <w:szCs w:val="26"/>
        </w:rPr>
      </w:pPr>
      <w:r w:rsidRPr="00F33DAB">
        <w:rPr>
          <w:b/>
          <w:color w:val="auto"/>
          <w:sz w:val="26"/>
          <w:szCs w:val="26"/>
        </w:rPr>
        <w:t xml:space="preserve">1. Thiết bị dạy học: </w:t>
      </w:r>
      <w:r w:rsidRPr="00F33DAB">
        <w:rPr>
          <w:bCs/>
          <w:color w:val="auto"/>
          <w:sz w:val="26"/>
          <w:szCs w:val="26"/>
        </w:rPr>
        <w:t>Máy tính, ti vi, bảng đen, phấn, bảng phụ, bút lông, …</w:t>
      </w:r>
    </w:p>
    <w:p w:rsidR="00F33DAB" w:rsidRPr="00F33DAB" w:rsidRDefault="00F33DAB" w:rsidP="00F33DAB">
      <w:pPr>
        <w:spacing w:before="0" w:after="0" w:line="276" w:lineRule="auto"/>
        <w:jc w:val="both"/>
        <w:rPr>
          <w:bCs/>
          <w:color w:val="auto"/>
          <w:sz w:val="26"/>
          <w:szCs w:val="26"/>
        </w:rPr>
      </w:pPr>
      <w:r w:rsidRPr="00F33DAB">
        <w:rPr>
          <w:b/>
          <w:color w:val="auto"/>
          <w:sz w:val="26"/>
          <w:szCs w:val="26"/>
        </w:rPr>
        <w:t xml:space="preserve">2. Học liệu: </w:t>
      </w:r>
      <w:r w:rsidRPr="00F33DAB">
        <w:rPr>
          <w:bCs/>
          <w:color w:val="auto"/>
          <w:sz w:val="26"/>
          <w:szCs w:val="26"/>
        </w:rPr>
        <w:t>Kế hoạch bài dạy, SGK, SBT, phiếu học tập,</w:t>
      </w:r>
      <w:r w:rsidRPr="00F33DAB">
        <w:rPr>
          <w:b/>
          <w:color w:val="auto"/>
          <w:sz w:val="26"/>
          <w:szCs w:val="26"/>
        </w:rPr>
        <w:t xml:space="preserve"> </w:t>
      </w:r>
      <w:r w:rsidRPr="00F33DAB">
        <w:rPr>
          <w:bCs/>
          <w:color w:val="auto"/>
          <w:sz w:val="26"/>
          <w:szCs w:val="26"/>
        </w:rPr>
        <w:t>bảng giao nhiệm vụ học tập cho HS làm việc ở trên lớp và ở nhà.</w:t>
      </w:r>
    </w:p>
    <w:p w:rsidR="00F33DAB" w:rsidRPr="00F33DAB" w:rsidRDefault="00F33DAB" w:rsidP="00F33DAB">
      <w:pPr>
        <w:snapToGrid w:val="0"/>
        <w:spacing w:before="0" w:after="0" w:line="276" w:lineRule="auto"/>
        <w:jc w:val="both"/>
        <w:rPr>
          <w:rFonts w:eastAsia="Times New Roman"/>
          <w:b/>
          <w:color w:val="auto"/>
          <w:sz w:val="26"/>
          <w:szCs w:val="26"/>
          <w:lang w:val="vi-VN"/>
        </w:rPr>
      </w:pPr>
      <w:r w:rsidRPr="00F33DAB">
        <w:rPr>
          <w:rFonts w:eastAsia="Times New Roman"/>
          <w:b/>
          <w:color w:val="auto"/>
          <w:sz w:val="26"/>
          <w:szCs w:val="26"/>
          <w:lang w:val="vi-VN"/>
        </w:rPr>
        <w:t>III. TIẾN TRÌNH DẠY HỌC</w:t>
      </w:r>
    </w:p>
    <w:p w:rsidR="00F33DAB" w:rsidRPr="00142F97" w:rsidRDefault="00F33DAB" w:rsidP="00F33DAB">
      <w:pPr>
        <w:spacing w:before="0" w:after="0"/>
        <w:jc w:val="center"/>
        <w:rPr>
          <w:b/>
          <w:bCs/>
          <w:sz w:val="26"/>
          <w:szCs w:val="26"/>
          <w:lang w:val="vi-VN"/>
        </w:rPr>
      </w:pPr>
      <w:r w:rsidRPr="00142F97">
        <w:rPr>
          <w:b/>
          <w:bCs/>
          <w:sz w:val="26"/>
          <w:szCs w:val="26"/>
          <w:lang w:val="vi-VN"/>
        </w:rPr>
        <w:t>1. HOẠT ĐỘNG 1: MỞ ĐẦU(5’)</w:t>
      </w:r>
    </w:p>
    <w:p w:rsidR="00F33DAB" w:rsidRPr="00F33DAB" w:rsidRDefault="00F33DAB" w:rsidP="00F33DAB">
      <w:pPr>
        <w:spacing w:before="0" w:after="0" w:line="360" w:lineRule="exact"/>
        <w:jc w:val="both"/>
        <w:rPr>
          <w:bCs/>
          <w:color w:val="auto"/>
          <w:sz w:val="26"/>
          <w:szCs w:val="26"/>
          <w:lang w:val="vi-VN"/>
        </w:rPr>
      </w:pPr>
      <w:r w:rsidRPr="00F33DAB">
        <w:rPr>
          <w:b/>
          <w:bCs/>
          <w:color w:val="auto"/>
          <w:sz w:val="26"/>
          <w:szCs w:val="26"/>
          <w:lang w:val="vi-VN"/>
        </w:rPr>
        <w:t>a</w:t>
      </w:r>
      <w:r w:rsidRPr="00F33DAB">
        <w:rPr>
          <w:bCs/>
          <w:color w:val="auto"/>
          <w:sz w:val="26"/>
          <w:szCs w:val="26"/>
          <w:lang w:val="vi-VN"/>
        </w:rPr>
        <w:t xml:space="preserve">. </w:t>
      </w:r>
      <w:r w:rsidRPr="00F33DAB">
        <w:rPr>
          <w:b/>
          <w:bCs/>
          <w:color w:val="auto"/>
          <w:sz w:val="26"/>
          <w:szCs w:val="26"/>
          <w:lang w:val="vi-VN"/>
        </w:rPr>
        <w:t>Mục tiêu</w:t>
      </w:r>
      <w:r w:rsidRPr="00F33DAB">
        <w:rPr>
          <w:bCs/>
          <w:color w:val="auto"/>
          <w:sz w:val="26"/>
          <w:szCs w:val="26"/>
          <w:lang w:val="vi-VN"/>
        </w:rPr>
        <w:t xml:space="preserve">: </w:t>
      </w:r>
      <w:r w:rsidRPr="00F33DAB">
        <w:rPr>
          <w:color w:val="auto"/>
          <w:sz w:val="26"/>
          <w:szCs w:val="26"/>
          <w:lang w:val="vi-VN"/>
        </w:rPr>
        <w:t xml:space="preserve">Kết nối tri thức, tạo hứng thú, tạo ra mâu thuẫn nhận thức </w:t>
      </w:r>
    </w:p>
    <w:p w:rsidR="00F33DAB" w:rsidRPr="00F33DAB" w:rsidRDefault="00F33DAB" w:rsidP="00F33DAB">
      <w:pPr>
        <w:spacing w:before="0" w:after="0" w:line="360" w:lineRule="exact"/>
        <w:jc w:val="both"/>
        <w:rPr>
          <w:b/>
          <w:bCs/>
          <w:color w:val="auto"/>
          <w:sz w:val="26"/>
          <w:szCs w:val="26"/>
          <w:lang w:val="vi-VN"/>
        </w:rPr>
      </w:pPr>
      <w:r w:rsidRPr="00F33DAB">
        <w:rPr>
          <w:b/>
          <w:bCs/>
          <w:color w:val="auto"/>
          <w:sz w:val="26"/>
          <w:szCs w:val="26"/>
          <w:lang w:val="vi-VN"/>
        </w:rPr>
        <w:t>b. Nộ</w:t>
      </w:r>
      <w:r>
        <w:rPr>
          <w:b/>
          <w:bCs/>
          <w:color w:val="auto"/>
          <w:sz w:val="26"/>
          <w:szCs w:val="26"/>
          <w:lang w:val="vi-VN"/>
        </w:rPr>
        <w:t>i dung</w:t>
      </w:r>
      <w:r w:rsidRPr="00F33DAB">
        <w:rPr>
          <w:b/>
          <w:bCs/>
          <w:color w:val="auto"/>
          <w:sz w:val="26"/>
          <w:szCs w:val="26"/>
          <w:lang w:val="vi-VN"/>
        </w:rPr>
        <w:t xml:space="preserve">: </w:t>
      </w:r>
      <w:r w:rsidRPr="00F33DAB">
        <w:rPr>
          <w:rFonts w:eastAsia="Times New Roman"/>
          <w:color w:val="222222"/>
          <w:spacing w:val="-15"/>
          <w:sz w:val="26"/>
          <w:szCs w:val="26"/>
          <w:lang w:val="vi-VN"/>
        </w:rPr>
        <w:t>HS nghe bài hát</w:t>
      </w:r>
      <w:r w:rsidRPr="00F33DAB">
        <w:rPr>
          <w:bCs/>
          <w:color w:val="auto"/>
          <w:sz w:val="26"/>
          <w:szCs w:val="26"/>
          <w:lang w:val="vi-VN"/>
        </w:rPr>
        <w:t xml:space="preserve"> và chia sẻ ấn tượng</w:t>
      </w:r>
      <w:r w:rsidRPr="00F33DAB">
        <w:rPr>
          <w:b/>
          <w:bCs/>
          <w:color w:val="auto"/>
          <w:sz w:val="26"/>
          <w:szCs w:val="26"/>
          <w:lang w:val="vi-VN"/>
        </w:rPr>
        <w:t xml:space="preserve"> </w:t>
      </w:r>
    </w:p>
    <w:p w:rsidR="00F33DAB" w:rsidRPr="00F33DAB" w:rsidRDefault="00F33DAB" w:rsidP="00F33DAB">
      <w:pPr>
        <w:spacing w:before="0" w:after="0" w:line="360" w:lineRule="exact"/>
        <w:jc w:val="both"/>
        <w:rPr>
          <w:color w:val="auto"/>
          <w:sz w:val="26"/>
          <w:szCs w:val="26"/>
          <w:lang w:val="vi-VN"/>
        </w:rPr>
      </w:pPr>
      <w:r w:rsidRPr="00F33DAB">
        <w:rPr>
          <w:b/>
          <w:bCs/>
          <w:color w:val="auto"/>
          <w:sz w:val="26"/>
          <w:szCs w:val="26"/>
          <w:lang w:val="vi-VN"/>
        </w:rPr>
        <w:t xml:space="preserve">c. Sản phẩm: </w:t>
      </w:r>
      <w:r w:rsidRPr="00F33DAB">
        <w:rPr>
          <w:color w:val="auto"/>
          <w:sz w:val="26"/>
          <w:szCs w:val="26"/>
          <w:lang w:val="vi-VN"/>
        </w:rPr>
        <w:t>Câu trả lời của HS</w:t>
      </w:r>
    </w:p>
    <w:p w:rsidR="00F33DAB" w:rsidRDefault="00F33DAB" w:rsidP="00F33DAB">
      <w:pPr>
        <w:spacing w:before="0" w:after="0" w:line="360" w:lineRule="exact"/>
        <w:jc w:val="both"/>
        <w:rPr>
          <w:b/>
          <w:bCs/>
          <w:color w:val="auto"/>
          <w:sz w:val="26"/>
          <w:szCs w:val="26"/>
          <w:lang w:val="vi-VN"/>
        </w:rPr>
      </w:pPr>
      <w:r w:rsidRPr="00F33DAB">
        <w:rPr>
          <w:b/>
          <w:bCs/>
          <w:color w:val="auto"/>
          <w:sz w:val="26"/>
          <w:szCs w:val="26"/>
          <w:lang w:val="vi-VN"/>
        </w:rPr>
        <w:t>d. Tổ chức thực hiệ</w:t>
      </w:r>
      <w:r>
        <w:rPr>
          <w:b/>
          <w:bCs/>
          <w:color w:val="auto"/>
          <w:sz w:val="26"/>
          <w:szCs w:val="26"/>
          <w:lang w:val="vi-VN"/>
        </w:rPr>
        <w:t>n</w:t>
      </w:r>
      <w:r w:rsidRPr="00F33DAB">
        <w:rPr>
          <w:b/>
          <w:bCs/>
          <w:color w:val="auto"/>
          <w:sz w:val="26"/>
          <w:szCs w:val="26"/>
          <w:lang w:val="vi-VN"/>
        </w:rPr>
        <w:t>:</w:t>
      </w:r>
    </w:p>
    <w:p w:rsidR="00F33DAB" w:rsidRPr="00F33DAB" w:rsidRDefault="00F33DAB" w:rsidP="00F33DAB">
      <w:pPr>
        <w:spacing w:after="0"/>
        <w:jc w:val="both"/>
        <w:rPr>
          <w:rFonts w:eastAsia="Times New Roman"/>
          <w:b/>
          <w:bCs/>
          <w:color w:val="FF0000"/>
          <w:sz w:val="26"/>
          <w:szCs w:val="26"/>
          <w:lang w:val="vi-VN"/>
        </w:rPr>
      </w:pPr>
      <w:r>
        <w:rPr>
          <w:rFonts w:eastAsia="Times New Roman"/>
          <w:b/>
          <w:bCs/>
          <w:color w:val="FF0000"/>
          <w:sz w:val="26"/>
          <w:szCs w:val="26"/>
          <w:lang w:val="vi-VN"/>
        </w:rPr>
        <w:t>Bước 1: G</w:t>
      </w:r>
      <w:r w:rsidRPr="00F33DAB">
        <w:rPr>
          <w:rFonts w:eastAsia="Times New Roman"/>
          <w:b/>
          <w:bCs/>
          <w:color w:val="FF0000"/>
          <w:sz w:val="26"/>
          <w:szCs w:val="26"/>
          <w:lang w:val="vi-VN"/>
        </w:rPr>
        <w:t>iao nhiệm vụ học tập</w:t>
      </w:r>
    </w:p>
    <w:p w:rsidR="00F33DAB" w:rsidRDefault="00F33DAB" w:rsidP="00F33DAB">
      <w:pPr>
        <w:spacing w:after="0"/>
        <w:jc w:val="both"/>
        <w:rPr>
          <w:rFonts w:eastAsia="Times New Roman"/>
          <w:sz w:val="26"/>
          <w:szCs w:val="26"/>
          <w:lang w:val="vi-VN"/>
        </w:rPr>
      </w:pPr>
      <w:r w:rsidRPr="00F33DAB">
        <w:rPr>
          <w:rFonts w:eastAsia="Times New Roman"/>
          <w:sz w:val="26"/>
          <w:szCs w:val="26"/>
          <w:lang w:val="vi-VN"/>
        </w:rPr>
        <w:t>GV nêu yêu cầu: Quan</w:t>
      </w:r>
      <w:r>
        <w:rPr>
          <w:rFonts w:eastAsia="Times New Roman"/>
          <w:sz w:val="26"/>
          <w:szCs w:val="26"/>
          <w:lang w:val="vi-VN"/>
        </w:rPr>
        <w:t xml:space="preserve"> sát bức tranh sau và cho biết nội dung, ý nghĩa của bức tranh. </w:t>
      </w:r>
    </w:p>
    <w:p w:rsidR="00F33DAB" w:rsidRPr="005E10C0" w:rsidRDefault="00F33DAB" w:rsidP="00F33DAB">
      <w:pPr>
        <w:spacing w:after="0"/>
        <w:jc w:val="both"/>
        <w:rPr>
          <w:rFonts w:eastAsia="Times New Roman"/>
          <w:sz w:val="26"/>
          <w:szCs w:val="26"/>
          <w:lang w:val="vi-VN"/>
        </w:rPr>
      </w:pPr>
      <w:r>
        <w:rPr>
          <w:noProof/>
        </w:rPr>
        <w:lastRenderedPageBreak/>
        <w:drawing>
          <wp:inline distT="0" distB="0" distL="0" distR="0" wp14:anchorId="7D967A76" wp14:editId="10E4F89B">
            <wp:extent cx="3777176" cy="2109312"/>
            <wp:effectExtent l="0" t="0" r="0" b="5715"/>
            <wp:docPr id="2" name="Picture 2" descr="7.jp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pg -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6723" cy="2109059"/>
                    </a:xfrm>
                    <a:prstGeom prst="rect">
                      <a:avLst/>
                    </a:prstGeom>
                    <a:noFill/>
                    <a:ln>
                      <a:noFill/>
                    </a:ln>
                  </pic:spPr>
                </pic:pic>
              </a:graphicData>
            </a:graphic>
          </wp:inline>
        </w:drawing>
      </w:r>
    </w:p>
    <w:p w:rsidR="00F33DAB" w:rsidRPr="00DC650F" w:rsidRDefault="00F33DAB" w:rsidP="00F33DAB">
      <w:pPr>
        <w:shd w:val="clear" w:color="auto" w:fill="FFFFFF"/>
        <w:spacing w:after="0"/>
        <w:jc w:val="both"/>
        <w:rPr>
          <w:rFonts w:eastAsia="Times New Roman"/>
          <w:b/>
          <w:bCs/>
          <w:color w:val="FF0000"/>
          <w:sz w:val="26"/>
          <w:szCs w:val="26"/>
          <w:lang w:val="vi-VN"/>
        </w:rPr>
      </w:pPr>
      <w:r w:rsidRPr="00DC650F">
        <w:rPr>
          <w:rFonts w:eastAsia="Times New Roman"/>
          <w:b/>
          <w:bCs/>
          <w:color w:val="FF0000"/>
          <w:sz w:val="26"/>
          <w:szCs w:val="26"/>
          <w:lang w:val="vi-VN"/>
        </w:rPr>
        <w:t>B</w:t>
      </w:r>
      <w:r w:rsidRPr="00DC650F">
        <w:rPr>
          <w:rFonts w:eastAsia="Times New Roman"/>
          <w:b/>
          <w:bCs/>
          <w:color w:val="FF0000"/>
          <w:sz w:val="26"/>
          <w:szCs w:val="26"/>
          <w:lang w:val="nl-NL"/>
        </w:rPr>
        <w:t>ước 2: Thực hiện nhiệm vụ</w:t>
      </w:r>
    </w:p>
    <w:p w:rsidR="00F33DAB" w:rsidRDefault="00F33DAB" w:rsidP="00F33DAB">
      <w:pPr>
        <w:shd w:val="clear" w:color="auto" w:fill="FFFFFF"/>
        <w:spacing w:after="0"/>
        <w:jc w:val="both"/>
        <w:rPr>
          <w:rFonts w:eastAsia="Times New Roman"/>
          <w:sz w:val="26"/>
          <w:szCs w:val="26"/>
          <w:lang w:val="vi-VN"/>
        </w:rPr>
      </w:pPr>
      <w:r w:rsidRPr="00DC650F">
        <w:rPr>
          <w:rFonts w:eastAsia="Times New Roman"/>
          <w:sz w:val="26"/>
          <w:szCs w:val="26"/>
          <w:lang w:val="nl-NL"/>
        </w:rPr>
        <w:t xml:space="preserve">- HS </w:t>
      </w:r>
      <w:r w:rsidRPr="00DC650F">
        <w:rPr>
          <w:rFonts w:eastAsia="Times New Roman"/>
          <w:sz w:val="26"/>
          <w:szCs w:val="26"/>
          <w:lang w:val="vi-VN"/>
        </w:rPr>
        <w:t>nghe câu hỏi, đưa ra câu trả lời</w:t>
      </w:r>
    </w:p>
    <w:p w:rsidR="00F33DAB" w:rsidRPr="00F33DAB" w:rsidRDefault="00F33DAB" w:rsidP="00F33DAB">
      <w:pPr>
        <w:shd w:val="clear" w:color="auto" w:fill="FFFFFF"/>
        <w:spacing w:after="0"/>
        <w:jc w:val="both"/>
        <w:rPr>
          <w:rFonts w:eastAsia="Times New Roman"/>
          <w:b/>
          <w:sz w:val="26"/>
          <w:szCs w:val="26"/>
          <w:lang w:val="vi-VN"/>
        </w:rPr>
      </w:pPr>
      <w:r w:rsidRPr="00F33DAB">
        <w:rPr>
          <w:rFonts w:eastAsia="Times New Roman"/>
          <w:b/>
          <w:sz w:val="26"/>
          <w:szCs w:val="26"/>
          <w:lang w:val="vi-VN"/>
        </w:rPr>
        <w:t>Bước 3: Báo cáo, thảo luận</w:t>
      </w:r>
    </w:p>
    <w:p w:rsidR="00F33DAB" w:rsidRPr="00F33DAB" w:rsidRDefault="00F33DAB" w:rsidP="00F33DAB">
      <w:pPr>
        <w:shd w:val="clear" w:color="auto" w:fill="FFFFFF"/>
        <w:spacing w:after="0"/>
        <w:jc w:val="both"/>
        <w:rPr>
          <w:rFonts w:eastAsia="Times New Roman"/>
          <w:sz w:val="26"/>
          <w:szCs w:val="26"/>
          <w:lang w:val="vi-VN"/>
        </w:rPr>
      </w:pPr>
      <w:r w:rsidRPr="00F33DAB">
        <w:rPr>
          <w:rFonts w:eastAsia="Times New Roman"/>
          <w:sz w:val="26"/>
          <w:szCs w:val="26"/>
          <w:lang w:val="vi-VN"/>
        </w:rPr>
        <w:t>- Hs suy nghĩ cá nhân và đưa ra quan điểm</w:t>
      </w:r>
    </w:p>
    <w:p w:rsidR="00F33DAB" w:rsidRPr="00DC650F" w:rsidRDefault="00F33DAB" w:rsidP="00F33DAB">
      <w:pPr>
        <w:spacing w:after="0"/>
        <w:jc w:val="both"/>
        <w:rPr>
          <w:rFonts w:eastAsia="Times New Roman"/>
          <w:b/>
          <w:bCs/>
          <w:color w:val="FF0000"/>
          <w:sz w:val="26"/>
          <w:szCs w:val="26"/>
          <w:lang w:val="nl-NL"/>
        </w:rPr>
      </w:pPr>
      <w:r>
        <w:rPr>
          <w:rFonts w:eastAsia="Times New Roman"/>
          <w:b/>
          <w:bCs/>
          <w:color w:val="FF0000"/>
          <w:sz w:val="26"/>
          <w:szCs w:val="26"/>
          <w:lang w:val="nl-NL"/>
        </w:rPr>
        <w:t>Bước 4: K</w:t>
      </w:r>
      <w:r w:rsidRPr="00DC650F">
        <w:rPr>
          <w:rFonts w:eastAsia="Times New Roman"/>
          <w:b/>
          <w:bCs/>
          <w:color w:val="FF0000"/>
          <w:sz w:val="26"/>
          <w:szCs w:val="26"/>
          <w:lang w:val="nl-NL"/>
        </w:rPr>
        <w:t>ết luận</w:t>
      </w:r>
      <w:r>
        <w:rPr>
          <w:rFonts w:eastAsia="Times New Roman"/>
          <w:b/>
          <w:bCs/>
          <w:color w:val="FF0000"/>
          <w:sz w:val="26"/>
          <w:szCs w:val="26"/>
          <w:lang w:val="nl-NL"/>
        </w:rPr>
        <w:t>, nhận định</w:t>
      </w:r>
    </w:p>
    <w:p w:rsidR="00F33DAB" w:rsidRPr="00F33DAB" w:rsidRDefault="00F33DAB" w:rsidP="00F33DAB">
      <w:pPr>
        <w:spacing w:after="0"/>
        <w:jc w:val="both"/>
        <w:rPr>
          <w:rFonts w:eastAsia="Times New Roman"/>
          <w:color w:val="auto"/>
          <w:sz w:val="26"/>
          <w:szCs w:val="26"/>
          <w:lang w:val="vi-VN"/>
        </w:rPr>
      </w:pPr>
      <w:r w:rsidRPr="00DC650F">
        <w:rPr>
          <w:rFonts w:eastAsia="Times New Roman"/>
          <w:b/>
          <w:bCs/>
          <w:sz w:val="26"/>
          <w:szCs w:val="26"/>
          <w:lang w:val="nl-NL"/>
        </w:rPr>
        <w:t xml:space="preserve">- </w:t>
      </w:r>
      <w:r w:rsidRPr="00DC650F">
        <w:rPr>
          <w:rFonts w:eastAsia="Times New Roman"/>
          <w:sz w:val="26"/>
          <w:szCs w:val="26"/>
          <w:lang w:val="nl-NL"/>
        </w:rPr>
        <w:t xml:space="preserve">GV nhận xét, chốt kiến thức: </w:t>
      </w:r>
      <w:r>
        <w:rPr>
          <w:rFonts w:eastAsia="Times New Roman"/>
          <w:sz w:val="26"/>
          <w:szCs w:val="26"/>
          <w:lang w:val="nl-NL"/>
        </w:rPr>
        <w:t>Bức</w:t>
      </w:r>
      <w:r>
        <w:rPr>
          <w:rFonts w:eastAsia="Times New Roman"/>
          <w:sz w:val="26"/>
          <w:szCs w:val="26"/>
          <w:lang w:val="vi-VN"/>
        </w:rPr>
        <w:t xml:space="preserve"> tranh</w:t>
      </w:r>
      <w:r w:rsidRPr="00F33DAB">
        <w:rPr>
          <w:rFonts w:eastAsia="Times New Roman"/>
          <w:color w:val="auto"/>
          <w:sz w:val="26"/>
          <w:szCs w:val="26"/>
          <w:lang w:val="vi-VN"/>
        </w:rPr>
        <w:t xml:space="preserve"> cho ta thấy hành trình cuộc đời của một con người và sự trôi chảy của thời gian.</w:t>
      </w:r>
    </w:p>
    <w:p w:rsidR="00F33DAB" w:rsidRPr="00F33DAB" w:rsidRDefault="00F33DAB" w:rsidP="00F33DAB">
      <w:pPr>
        <w:spacing w:before="0" w:after="0" w:line="360" w:lineRule="exact"/>
        <w:jc w:val="both"/>
        <w:rPr>
          <w:b/>
          <w:bCs/>
          <w:color w:val="auto"/>
          <w:sz w:val="26"/>
          <w:szCs w:val="26"/>
          <w:lang w:val="vi-VN"/>
        </w:rPr>
      </w:pPr>
      <w:r w:rsidRPr="00F33DAB">
        <w:rPr>
          <w:rFonts w:eastAsia="Times New Roman"/>
          <w:color w:val="auto"/>
          <w:sz w:val="26"/>
          <w:szCs w:val="26"/>
          <w:lang w:val="vi-VN"/>
        </w:rPr>
        <w:t xml:space="preserve">- </w:t>
      </w:r>
      <w:r w:rsidRPr="00F33DAB">
        <w:rPr>
          <w:rFonts w:eastAsia="Times New Roman"/>
          <w:color w:val="auto"/>
          <w:sz w:val="26"/>
          <w:szCs w:val="26"/>
          <w:lang w:val="nl-NL"/>
        </w:rPr>
        <w:t xml:space="preserve">GV dẫn vào bài: </w:t>
      </w:r>
      <w:r w:rsidRPr="00F33DAB">
        <w:rPr>
          <w:rFonts w:eastAsia="MS Mincho"/>
          <w:color w:val="0D0D0D"/>
          <w:sz w:val="26"/>
          <w:szCs w:val="26"/>
          <w:lang w:val="vi-VN" w:eastAsia="ja-JP"/>
        </w:rPr>
        <w:t xml:space="preserve">Thời gian có thể phá hủy tất cả, nhưng thời gian cũng chính là nhân chứng khẳng định sự bất tử của cái đẹp, của nghệ thuật. Tác phẩm của Văn Cao là minh chứng cho điều đó: </w:t>
      </w:r>
      <w:r w:rsidRPr="00F33DAB">
        <w:rPr>
          <w:rFonts w:eastAsia="MS Mincho"/>
          <w:i/>
          <w:color w:val="0D0D0D"/>
          <w:sz w:val="26"/>
          <w:szCs w:val="26"/>
          <w:lang w:val="vi-VN" w:eastAsia="ja-JP"/>
        </w:rPr>
        <w:t>Thời gian</w:t>
      </w:r>
      <w:r w:rsidRPr="00F33DAB">
        <w:rPr>
          <w:rFonts w:eastAsia="MS Mincho"/>
          <w:color w:val="0D0D0D"/>
          <w:sz w:val="26"/>
          <w:szCs w:val="26"/>
          <w:lang w:val="vi-VN" w:eastAsia="ja-JP"/>
        </w:rPr>
        <w:t>.</w:t>
      </w:r>
    </w:p>
    <w:p w:rsidR="00F33DAB" w:rsidRPr="00142F97" w:rsidRDefault="00F33DAB" w:rsidP="00F33DAB">
      <w:pPr>
        <w:widowControl w:val="0"/>
        <w:tabs>
          <w:tab w:val="left" w:pos="142"/>
          <w:tab w:val="left" w:pos="426"/>
        </w:tabs>
        <w:autoSpaceDE w:val="0"/>
        <w:autoSpaceDN w:val="0"/>
        <w:spacing w:before="0" w:after="0" w:line="360" w:lineRule="auto"/>
        <w:ind w:hanging="164"/>
        <w:jc w:val="center"/>
        <w:rPr>
          <w:b/>
          <w:bCs/>
          <w:color w:val="auto"/>
          <w:sz w:val="26"/>
          <w:szCs w:val="26"/>
          <w:lang w:val="vi-VN"/>
        </w:rPr>
      </w:pPr>
      <w:r w:rsidRPr="00142F97">
        <w:rPr>
          <w:b/>
          <w:bCs/>
          <w:color w:val="auto"/>
          <w:sz w:val="26"/>
          <w:szCs w:val="26"/>
          <w:lang w:val="vi-VN"/>
        </w:rPr>
        <w:t xml:space="preserve">2. </w:t>
      </w:r>
      <w:r w:rsidRPr="00142F97">
        <w:rPr>
          <w:b/>
          <w:bCs/>
          <w:color w:val="auto"/>
          <w:sz w:val="26"/>
          <w:szCs w:val="26"/>
          <w:lang w:val="vi"/>
        </w:rPr>
        <w:t>HOẠT ĐỘNG 2</w:t>
      </w:r>
      <w:r w:rsidRPr="00142F97">
        <w:rPr>
          <w:b/>
          <w:bCs/>
          <w:color w:val="auto"/>
          <w:sz w:val="26"/>
          <w:szCs w:val="26"/>
          <w:lang w:val="vi-VN"/>
        </w:rPr>
        <w:t>: H</w:t>
      </w:r>
      <w:r w:rsidRPr="00142F97">
        <w:rPr>
          <w:b/>
          <w:bCs/>
          <w:color w:val="auto"/>
          <w:sz w:val="26"/>
          <w:szCs w:val="26"/>
          <w:lang w:val="vi"/>
        </w:rPr>
        <w:t>ÌNH THÀNH KIẾN THỨC MỚI</w:t>
      </w:r>
      <w:r>
        <w:rPr>
          <w:b/>
          <w:bCs/>
          <w:color w:val="auto"/>
          <w:sz w:val="26"/>
          <w:szCs w:val="26"/>
          <w:lang w:val="vi-VN"/>
        </w:rPr>
        <w:t xml:space="preserve"> (30</w:t>
      </w:r>
      <w:r w:rsidRPr="00142F97">
        <w:rPr>
          <w:b/>
          <w:bCs/>
          <w:color w:val="auto"/>
          <w:sz w:val="26"/>
          <w:szCs w:val="26"/>
          <w:lang w:val="vi-VN"/>
        </w:rPr>
        <w:t>’)</w:t>
      </w:r>
    </w:p>
    <w:p w:rsidR="0079313B" w:rsidRPr="0079313B" w:rsidRDefault="0079313B" w:rsidP="0079313B">
      <w:pPr>
        <w:spacing w:before="0" w:after="0" w:line="276" w:lineRule="auto"/>
        <w:jc w:val="both"/>
        <w:rPr>
          <w:b/>
          <w:color w:val="0070C0"/>
          <w:sz w:val="26"/>
          <w:szCs w:val="26"/>
          <w:lang w:val="pt-BR"/>
        </w:rPr>
      </w:pPr>
      <w:r w:rsidRPr="0079313B">
        <w:rPr>
          <w:b/>
          <w:color w:val="FF0000"/>
          <w:sz w:val="26"/>
          <w:szCs w:val="26"/>
          <w:lang w:val="vi-VN"/>
        </w:rPr>
        <w:t xml:space="preserve">Nhiệm vụ 1. </w:t>
      </w:r>
      <w:r w:rsidRPr="0079313B">
        <w:rPr>
          <w:b/>
          <w:color w:val="0070C0"/>
          <w:sz w:val="26"/>
          <w:szCs w:val="26"/>
          <w:lang w:val="pt-BR"/>
        </w:rPr>
        <w:t>Tìm hiểu chung về tác giả, tác phẩm</w:t>
      </w:r>
    </w:p>
    <w:p w:rsidR="0079313B" w:rsidRPr="0079313B" w:rsidRDefault="0079313B" w:rsidP="0079313B">
      <w:pPr>
        <w:spacing w:before="0" w:after="0" w:line="360" w:lineRule="exact"/>
        <w:jc w:val="both"/>
        <w:rPr>
          <w:rFonts w:eastAsia="MS Mincho"/>
          <w:b/>
          <w:color w:val="FF0000"/>
          <w:sz w:val="26"/>
          <w:szCs w:val="26"/>
          <w:lang w:val="pt-BR" w:eastAsia="ja-JP"/>
        </w:rPr>
      </w:pPr>
      <w:r w:rsidRPr="0079313B">
        <w:rPr>
          <w:b/>
          <w:color w:val="auto"/>
          <w:sz w:val="26"/>
          <w:szCs w:val="26"/>
          <w:lang w:val="pt-BR"/>
        </w:rPr>
        <w:t xml:space="preserve">a. </w:t>
      </w:r>
      <w:r w:rsidRPr="0079313B">
        <w:rPr>
          <w:rFonts w:eastAsia="MS Mincho"/>
          <w:b/>
          <w:color w:val="auto"/>
          <w:sz w:val="26"/>
          <w:szCs w:val="26"/>
          <w:lang w:val="pt-BR" w:eastAsia="ja-JP"/>
        </w:rPr>
        <w:t xml:space="preserve">Mục tiêu: </w:t>
      </w:r>
      <w:r w:rsidRPr="0079313B">
        <w:rPr>
          <w:rFonts w:eastAsia="MS Mincho"/>
          <w:color w:val="auto"/>
          <w:sz w:val="26"/>
          <w:szCs w:val="26"/>
          <w:lang w:val="pt-BR" w:eastAsia="ja-JP"/>
        </w:rPr>
        <w:t>Nêu được ấn tượng chung về tác giả, tác phẩm: Các nét cơ bản về tiểu sử cuộc đời, sự nghiệp văn học, vị trí và tầm ảnh hưởng; thể loại, hoàn cảnh sáng tác, xuất xứ, phương thức biểu đạt chính, bố cục.</w:t>
      </w:r>
    </w:p>
    <w:p w:rsidR="0079313B" w:rsidRPr="0079313B" w:rsidRDefault="0079313B" w:rsidP="0079313B">
      <w:pPr>
        <w:spacing w:before="0" w:after="0" w:line="360" w:lineRule="exact"/>
        <w:jc w:val="both"/>
        <w:rPr>
          <w:color w:val="auto"/>
          <w:sz w:val="26"/>
          <w:szCs w:val="26"/>
          <w:lang w:val="pt-BR"/>
        </w:rPr>
      </w:pPr>
      <w:r w:rsidRPr="0079313B">
        <w:rPr>
          <w:rFonts w:eastAsia="MS Mincho"/>
          <w:b/>
          <w:color w:val="auto"/>
          <w:sz w:val="26"/>
          <w:szCs w:val="26"/>
          <w:lang w:val="pt-BR" w:eastAsia="ja-JP"/>
        </w:rPr>
        <w:t>b.</w:t>
      </w:r>
      <w:r w:rsidRPr="0079313B">
        <w:rPr>
          <w:rFonts w:eastAsia="MS Mincho"/>
          <w:color w:val="auto"/>
          <w:sz w:val="26"/>
          <w:szCs w:val="26"/>
          <w:lang w:val="pt-BR" w:eastAsia="ja-JP"/>
        </w:rPr>
        <w:t xml:space="preserve"> </w:t>
      </w:r>
      <w:r w:rsidRPr="0079313B">
        <w:rPr>
          <w:rFonts w:eastAsia="MS Mincho"/>
          <w:b/>
          <w:color w:val="auto"/>
          <w:sz w:val="26"/>
          <w:szCs w:val="26"/>
          <w:lang w:val="pt-BR" w:eastAsia="ja-JP"/>
        </w:rPr>
        <w:t>Nộ</w:t>
      </w:r>
      <w:r>
        <w:rPr>
          <w:rFonts w:eastAsia="MS Mincho"/>
          <w:b/>
          <w:color w:val="auto"/>
          <w:sz w:val="26"/>
          <w:szCs w:val="26"/>
          <w:lang w:val="pt-BR" w:eastAsia="ja-JP"/>
        </w:rPr>
        <w:t>i dung</w:t>
      </w:r>
      <w:r w:rsidRPr="0079313B">
        <w:rPr>
          <w:rFonts w:eastAsia="MS Mincho"/>
          <w:color w:val="auto"/>
          <w:sz w:val="26"/>
          <w:szCs w:val="26"/>
          <w:lang w:val="pt-BR" w:eastAsia="ja-JP"/>
        </w:rPr>
        <w:t xml:space="preserve">: </w:t>
      </w:r>
      <w:r w:rsidRPr="0079313B">
        <w:rPr>
          <w:color w:val="auto"/>
          <w:sz w:val="26"/>
          <w:szCs w:val="26"/>
          <w:lang w:val="pt-BR"/>
        </w:rPr>
        <w:t>Thuyết trình kiến thức chung về tác giả, tác phẩm.</w:t>
      </w:r>
    </w:p>
    <w:p w:rsidR="0079313B" w:rsidRDefault="0079313B" w:rsidP="0079313B">
      <w:pPr>
        <w:spacing w:before="0" w:after="0" w:line="360" w:lineRule="exact"/>
        <w:jc w:val="both"/>
        <w:rPr>
          <w:color w:val="auto"/>
          <w:sz w:val="26"/>
          <w:szCs w:val="26"/>
          <w:lang w:val="pt-BR"/>
        </w:rPr>
      </w:pPr>
      <w:r w:rsidRPr="0079313B">
        <w:rPr>
          <w:b/>
          <w:color w:val="auto"/>
          <w:sz w:val="26"/>
          <w:szCs w:val="26"/>
          <w:lang w:val="pt-BR"/>
        </w:rPr>
        <w:t>c. Sản phẩm</w:t>
      </w:r>
      <w:r w:rsidRPr="0079313B">
        <w:rPr>
          <w:color w:val="auto"/>
          <w:sz w:val="26"/>
          <w:szCs w:val="26"/>
          <w:lang w:val="pt-BR"/>
        </w:rPr>
        <w:t xml:space="preserve">: Thuyết trình của HS. </w:t>
      </w:r>
    </w:p>
    <w:p w:rsidR="0079313B" w:rsidRPr="0079313B" w:rsidRDefault="0079313B" w:rsidP="0079313B">
      <w:pPr>
        <w:spacing w:before="0" w:after="200" w:line="360" w:lineRule="exact"/>
        <w:jc w:val="both"/>
        <w:rPr>
          <w:b/>
          <w:color w:val="FF0000"/>
          <w:sz w:val="26"/>
          <w:szCs w:val="26"/>
          <w:lang w:val="pt-BR"/>
        </w:rPr>
      </w:pPr>
      <w:r w:rsidRPr="0079313B">
        <w:rPr>
          <w:b/>
          <w:color w:val="FF0000"/>
          <w:sz w:val="26"/>
          <w:szCs w:val="26"/>
          <w:lang w:val="pt-BR"/>
        </w:rPr>
        <w:t xml:space="preserve">. Đọc -Tìm hiểu chung </w:t>
      </w:r>
    </w:p>
    <w:p w:rsidR="0079313B" w:rsidRPr="0079313B" w:rsidRDefault="0079313B" w:rsidP="0079313B">
      <w:pPr>
        <w:spacing w:before="0" w:after="200" w:line="360" w:lineRule="exact"/>
        <w:jc w:val="both"/>
        <w:rPr>
          <w:b/>
          <w:color w:val="0070C0"/>
          <w:sz w:val="26"/>
          <w:szCs w:val="26"/>
          <w:lang w:val="pt-BR"/>
        </w:rPr>
      </w:pPr>
      <w:r w:rsidRPr="0079313B">
        <w:rPr>
          <w:b/>
          <w:color w:val="0070C0"/>
          <w:sz w:val="26"/>
          <w:szCs w:val="26"/>
          <w:lang w:val="pt-BR"/>
        </w:rPr>
        <w:t>1. Tác giả Văn Cao</w:t>
      </w:r>
    </w:p>
    <w:p w:rsidR="0079313B" w:rsidRPr="0079313B" w:rsidRDefault="0079313B" w:rsidP="0079313B">
      <w:pPr>
        <w:shd w:val="clear" w:color="auto" w:fill="FFFFFF"/>
        <w:spacing w:before="0" w:after="200" w:line="360" w:lineRule="exact"/>
        <w:jc w:val="both"/>
        <w:rPr>
          <w:color w:val="auto"/>
          <w:sz w:val="26"/>
          <w:szCs w:val="26"/>
          <w:lang w:val="pt-BR"/>
          <w14:ligatures w14:val="standardContextual"/>
        </w:rPr>
      </w:pPr>
      <w:r w:rsidRPr="0079313B">
        <w:rPr>
          <w:color w:val="auto"/>
          <w:sz w:val="26"/>
          <w:szCs w:val="26"/>
          <w:lang w:val="pt-BR"/>
          <w14:ligatures w14:val="standardContextual"/>
        </w:rPr>
        <w:t xml:space="preserve">- Văn Cao tên đầy đủ là Nguyễn Văn Cao, tác giả của </w:t>
      </w:r>
      <w:r w:rsidRPr="0079313B">
        <w:rPr>
          <w:i/>
          <w:color w:val="auto"/>
          <w:sz w:val="26"/>
          <w:szCs w:val="26"/>
          <w:lang w:val="pt-BR"/>
          <w14:ligatures w14:val="standardContextual"/>
        </w:rPr>
        <w:t>Tiến quân ca</w:t>
      </w:r>
      <w:r w:rsidRPr="0079313B">
        <w:rPr>
          <w:color w:val="auto"/>
          <w:sz w:val="26"/>
          <w:szCs w:val="26"/>
          <w:lang w:val="pt-BR"/>
          <w14:ligatures w14:val="standardContextual"/>
        </w:rPr>
        <w:t xml:space="preserve"> – quốc ca của nước Việt Nam.</w:t>
      </w:r>
    </w:p>
    <w:p w:rsidR="0079313B" w:rsidRPr="0079313B" w:rsidRDefault="0079313B" w:rsidP="0079313B">
      <w:pPr>
        <w:shd w:val="clear" w:color="auto" w:fill="FFFFFF"/>
        <w:spacing w:before="0" w:after="200" w:line="360" w:lineRule="exact"/>
        <w:jc w:val="both"/>
        <w:rPr>
          <w:color w:val="auto"/>
          <w:sz w:val="26"/>
          <w:szCs w:val="26"/>
          <w:lang w:val="pt-BR"/>
          <w14:ligatures w14:val="standardContextual"/>
        </w:rPr>
      </w:pPr>
      <w:r w:rsidRPr="0079313B">
        <w:rPr>
          <w:color w:val="auto"/>
          <w:sz w:val="26"/>
          <w:szCs w:val="26"/>
          <w:lang w:val="pt-BR"/>
          <w14:ligatures w14:val="standardContextual"/>
        </w:rPr>
        <w:t>- Được nhận xét là hình mẫu thiên tài, bởi tài năng nghệ thuật của ông rất đa dạng và phong phú mang tính tổng hợp cao giữa hội họa - âm nhạc - văn chương.</w:t>
      </w:r>
    </w:p>
    <w:p w:rsidR="0079313B" w:rsidRPr="0079313B" w:rsidRDefault="0079313B" w:rsidP="0079313B">
      <w:pPr>
        <w:shd w:val="clear" w:color="auto" w:fill="FFFFFF"/>
        <w:spacing w:before="0" w:after="200" w:line="360" w:lineRule="exact"/>
        <w:jc w:val="both"/>
        <w:rPr>
          <w:color w:val="auto"/>
          <w:sz w:val="26"/>
          <w:szCs w:val="26"/>
          <w:lang w:val="pt-BR"/>
          <w14:ligatures w14:val="standardContextual"/>
        </w:rPr>
      </w:pPr>
      <w:r w:rsidRPr="0079313B">
        <w:rPr>
          <w:color w:val="auto"/>
          <w:sz w:val="26"/>
          <w:szCs w:val="26"/>
          <w:lang w:val="pt-BR"/>
          <w14:ligatures w14:val="standardContextual"/>
        </w:rPr>
        <w:t>- Văn Cao là người có những đóng góp quan trọng cho sự phát triển của nền tân nhạc Việt Nam.</w:t>
      </w:r>
    </w:p>
    <w:p w:rsidR="0079313B" w:rsidRPr="0079313B" w:rsidRDefault="0079313B" w:rsidP="0079313B">
      <w:pPr>
        <w:shd w:val="clear" w:color="auto" w:fill="FFFFFF"/>
        <w:spacing w:before="0" w:after="200" w:line="360" w:lineRule="exact"/>
        <w:jc w:val="both"/>
        <w:rPr>
          <w:color w:val="auto"/>
          <w:sz w:val="26"/>
          <w:szCs w:val="26"/>
          <w14:ligatures w14:val="standardContextual"/>
        </w:rPr>
      </w:pPr>
      <w:r w:rsidRPr="0079313B">
        <w:rPr>
          <w:color w:val="auto"/>
          <w:sz w:val="26"/>
          <w:szCs w:val="26"/>
          <w14:ligatures w14:val="standardContextual"/>
        </w:rPr>
        <w:t>- Thơ ông tuy số lượng không nhiều nhưng luôn thể hiện một phong cách nghệ thuật độc đáo.</w:t>
      </w:r>
    </w:p>
    <w:p w:rsidR="0079313B" w:rsidRPr="0079313B" w:rsidRDefault="0079313B" w:rsidP="0079313B">
      <w:pPr>
        <w:spacing w:before="0" w:after="200" w:line="360" w:lineRule="exact"/>
        <w:jc w:val="both"/>
        <w:rPr>
          <w:b/>
          <w:bCs/>
          <w:iCs/>
          <w:color w:val="0070C0"/>
          <w:sz w:val="26"/>
          <w:szCs w:val="26"/>
        </w:rPr>
      </w:pPr>
      <w:r w:rsidRPr="0079313B">
        <w:rPr>
          <w:b/>
          <w:bCs/>
          <w:iCs/>
          <w:color w:val="0070C0"/>
          <w:sz w:val="26"/>
          <w:szCs w:val="26"/>
        </w:rPr>
        <w:t>2. Tác phẩm</w:t>
      </w:r>
    </w:p>
    <w:p w:rsidR="0079313B" w:rsidRPr="0079313B" w:rsidRDefault="0079313B" w:rsidP="0079313B">
      <w:pPr>
        <w:spacing w:before="0" w:after="200" w:line="360" w:lineRule="exact"/>
        <w:ind w:right="48"/>
        <w:jc w:val="both"/>
        <w:rPr>
          <w:sz w:val="26"/>
          <w:szCs w:val="26"/>
          <w14:ligatures w14:val="standardContextual"/>
        </w:rPr>
      </w:pPr>
      <w:r w:rsidRPr="0079313B">
        <w:rPr>
          <w:b/>
          <w:bCs/>
          <w:sz w:val="26"/>
          <w:szCs w:val="26"/>
          <w14:ligatures w14:val="standardContextual"/>
        </w:rPr>
        <w:lastRenderedPageBreak/>
        <w:t>- Thể loại: </w:t>
      </w:r>
      <w:r w:rsidRPr="0079313B">
        <w:rPr>
          <w:sz w:val="26"/>
          <w:szCs w:val="26"/>
          <w14:ligatures w14:val="standardContextual"/>
        </w:rPr>
        <w:t>Thể thơ tự do.</w:t>
      </w:r>
    </w:p>
    <w:p w:rsidR="0079313B" w:rsidRPr="0079313B" w:rsidRDefault="0079313B" w:rsidP="00793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360" w:lineRule="exact"/>
        <w:jc w:val="both"/>
        <w:rPr>
          <w:b/>
          <w:bCs/>
          <w:sz w:val="26"/>
          <w:szCs w:val="26"/>
          <w14:ligatures w14:val="standardContextual"/>
        </w:rPr>
      </w:pPr>
      <w:r w:rsidRPr="0079313B">
        <w:rPr>
          <w:b/>
          <w:color w:val="auto"/>
          <w:sz w:val="26"/>
          <w:szCs w:val="26"/>
          <w14:ligatures w14:val="standardContextual"/>
        </w:rPr>
        <w:t>-</w:t>
      </w:r>
      <w:r w:rsidRPr="0079313B">
        <w:rPr>
          <w:b/>
          <w:bCs/>
          <w:sz w:val="26"/>
          <w:szCs w:val="26"/>
          <w14:ligatures w14:val="standardContextual"/>
        </w:rPr>
        <w:t xml:space="preserve"> Xuất xứ và hoàn cảnh sáng tác: </w:t>
      </w:r>
    </w:p>
    <w:p w:rsidR="0079313B" w:rsidRPr="0079313B" w:rsidRDefault="0079313B" w:rsidP="0079313B">
      <w:pPr>
        <w:spacing w:before="0" w:after="200" w:line="360" w:lineRule="exact"/>
        <w:jc w:val="both"/>
        <w:rPr>
          <w:color w:val="auto"/>
          <w:sz w:val="26"/>
          <w:szCs w:val="26"/>
          <w14:ligatures w14:val="standardContextual"/>
        </w:rPr>
      </w:pPr>
      <w:r w:rsidRPr="0079313B">
        <w:rPr>
          <w:color w:val="auto"/>
          <w:sz w:val="26"/>
          <w:szCs w:val="26"/>
          <w14:ligatures w14:val="standardContextual"/>
        </w:rPr>
        <w:t>+ Bài thơ </w:t>
      </w:r>
      <w:r w:rsidRPr="0079313B">
        <w:rPr>
          <w:i/>
          <w:color w:val="auto"/>
          <w:sz w:val="26"/>
          <w:szCs w:val="26"/>
          <w14:ligatures w14:val="standardContextual"/>
        </w:rPr>
        <w:t>Thời gian</w:t>
      </w:r>
      <w:r w:rsidRPr="0079313B">
        <w:rPr>
          <w:color w:val="auto"/>
          <w:sz w:val="26"/>
          <w:szCs w:val="26"/>
          <w14:ligatures w14:val="standardContextual"/>
        </w:rPr>
        <w:t> ra đời vào mùa xuân Đinh Mão (tháng 2/1987) khi Văn Cao tuổi đã xế chiều, ông để lại phía sau cuộc đời mình biết bao trải nghiệm vui buồn. Bài thơ giúp ông giãi bày những tâm sự về cuộc sống, về nghệ thuật, về tình yêu sau một chặng đường dài đầy thăng trầm, biến cố...</w:t>
      </w:r>
    </w:p>
    <w:p w:rsidR="0079313B" w:rsidRPr="0079313B" w:rsidRDefault="0079313B" w:rsidP="0079313B">
      <w:pPr>
        <w:spacing w:before="0" w:after="0" w:line="360" w:lineRule="exact"/>
        <w:jc w:val="both"/>
        <w:rPr>
          <w:color w:val="auto"/>
          <w:sz w:val="26"/>
          <w:szCs w:val="26"/>
          <w:lang w:val="pt-BR"/>
        </w:rPr>
      </w:pPr>
      <w:r w:rsidRPr="0079313B">
        <w:rPr>
          <w:color w:val="auto"/>
          <w:sz w:val="26"/>
          <w:szCs w:val="26"/>
          <w14:ligatures w14:val="standardContextual"/>
        </w:rPr>
        <w:t xml:space="preserve">+ Bài thơ in trong </w:t>
      </w:r>
      <w:r w:rsidRPr="0079313B">
        <w:rPr>
          <w:i/>
          <w:color w:val="auto"/>
          <w:sz w:val="26"/>
          <w:szCs w:val="26"/>
          <w14:ligatures w14:val="standardContextual"/>
        </w:rPr>
        <w:t>Tuyển tập Văn Cao - Thơ</w:t>
      </w:r>
      <w:r w:rsidRPr="0079313B">
        <w:rPr>
          <w:color w:val="auto"/>
          <w:sz w:val="26"/>
          <w:szCs w:val="26"/>
          <w14:ligatures w14:val="standardContextual"/>
        </w:rPr>
        <w:t xml:space="preserve"> (1994)</w:t>
      </w:r>
    </w:p>
    <w:p w:rsidR="0079313B" w:rsidRDefault="0079313B" w:rsidP="0079313B">
      <w:pPr>
        <w:spacing w:before="0" w:after="0" w:line="360" w:lineRule="exact"/>
        <w:jc w:val="both"/>
        <w:rPr>
          <w:b/>
          <w:color w:val="auto"/>
          <w:sz w:val="26"/>
          <w:szCs w:val="26"/>
          <w:lang w:val="pt-BR"/>
        </w:rPr>
      </w:pPr>
      <w:r w:rsidRPr="0079313B">
        <w:rPr>
          <w:b/>
          <w:color w:val="auto"/>
          <w:sz w:val="26"/>
          <w:szCs w:val="26"/>
          <w:lang w:val="pt-BR"/>
        </w:rPr>
        <w:t>d. Tổ chức thực hiệ</w:t>
      </w:r>
      <w:r>
        <w:rPr>
          <w:b/>
          <w:color w:val="auto"/>
          <w:sz w:val="26"/>
          <w:szCs w:val="26"/>
          <w:lang w:val="pt-BR"/>
        </w:rPr>
        <w:t>n</w:t>
      </w:r>
      <w:r w:rsidRPr="0079313B">
        <w:rPr>
          <w:b/>
          <w:color w:val="auto"/>
          <w:sz w:val="26"/>
          <w:szCs w:val="26"/>
          <w:lang w:val="pt-BR"/>
        </w:rPr>
        <w:t>:</w:t>
      </w:r>
    </w:p>
    <w:p w:rsidR="0079313B" w:rsidRPr="0079313B" w:rsidRDefault="0079313B" w:rsidP="0079313B">
      <w:pPr>
        <w:tabs>
          <w:tab w:val="left" w:pos="2184"/>
        </w:tabs>
        <w:spacing w:before="0" w:after="200" w:line="360" w:lineRule="exact"/>
        <w:jc w:val="both"/>
        <w:rPr>
          <w:rFonts w:eastAsia="MS Mincho"/>
          <w:b/>
          <w:color w:val="0D0D0D"/>
          <w:sz w:val="26"/>
          <w:szCs w:val="26"/>
          <w:lang w:val="pt-BR" w:eastAsia="ja-JP"/>
        </w:rPr>
      </w:pPr>
      <w:r w:rsidRPr="0079313B">
        <w:rPr>
          <w:rFonts w:eastAsia="MS Mincho"/>
          <w:b/>
          <w:color w:val="FF0000"/>
          <w:sz w:val="26"/>
          <w:szCs w:val="26"/>
          <w:lang w:val="pt-BR" w:eastAsia="ja-JP"/>
        </w:rPr>
        <w:t>Bước 1:</w:t>
      </w:r>
      <w:r w:rsidRPr="0079313B">
        <w:rPr>
          <w:rFonts w:eastAsia="MS Mincho"/>
          <w:b/>
          <w:i/>
          <w:color w:val="FF0000"/>
          <w:sz w:val="26"/>
          <w:szCs w:val="26"/>
          <w:lang w:val="pt-BR" w:eastAsia="ja-JP"/>
        </w:rPr>
        <w:t xml:space="preserve"> </w:t>
      </w:r>
      <w:r>
        <w:rPr>
          <w:rFonts w:eastAsia="MS Mincho"/>
          <w:b/>
          <w:color w:val="FF0000"/>
          <w:sz w:val="26"/>
          <w:szCs w:val="26"/>
          <w:lang w:val="pt-BR" w:eastAsia="ja-JP"/>
        </w:rPr>
        <w:t>G</w:t>
      </w:r>
      <w:r w:rsidRPr="0079313B">
        <w:rPr>
          <w:rFonts w:eastAsia="MS Mincho"/>
          <w:b/>
          <w:color w:val="FF0000"/>
          <w:sz w:val="26"/>
          <w:szCs w:val="26"/>
          <w:lang w:val="pt-BR" w:eastAsia="ja-JP"/>
        </w:rPr>
        <w:t>iao nhiệm vụ</w:t>
      </w:r>
      <w:r>
        <w:rPr>
          <w:rFonts w:eastAsia="MS Mincho"/>
          <w:b/>
          <w:color w:val="FF0000"/>
          <w:sz w:val="26"/>
          <w:szCs w:val="26"/>
          <w:lang w:val="pt-BR" w:eastAsia="ja-JP"/>
        </w:rPr>
        <w:t xml:space="preserve"> học tập</w:t>
      </w:r>
    </w:p>
    <w:p w:rsidR="0079313B" w:rsidRPr="0079313B" w:rsidRDefault="0079313B" w:rsidP="0079313B">
      <w:pPr>
        <w:spacing w:before="0" w:after="200" w:line="360" w:lineRule="exact"/>
        <w:jc w:val="both"/>
        <w:rPr>
          <w:bCs/>
          <w:color w:val="auto"/>
          <w:sz w:val="26"/>
          <w:szCs w:val="26"/>
          <w:lang w:val="pt-BR"/>
        </w:rPr>
      </w:pPr>
      <w:r w:rsidRPr="0079313B">
        <w:rPr>
          <w:bCs/>
          <w:color w:val="auto"/>
          <w:sz w:val="26"/>
          <w:szCs w:val="26"/>
          <w:lang w:val="pt-BR"/>
        </w:rPr>
        <w:t xml:space="preserve">Giáo viên nêu yêu cầu: Xem video sau: </w:t>
      </w:r>
    </w:p>
    <w:p w:rsidR="0079313B" w:rsidRPr="0079313B" w:rsidRDefault="00C82972" w:rsidP="0079313B">
      <w:pPr>
        <w:spacing w:before="0" w:after="200" w:line="360" w:lineRule="exact"/>
        <w:jc w:val="both"/>
        <w:rPr>
          <w:bCs/>
          <w:color w:val="auto"/>
          <w:sz w:val="26"/>
          <w:szCs w:val="26"/>
          <w:lang w:val="pt-BR"/>
        </w:rPr>
      </w:pPr>
      <w:hyperlink r:id="rId7" w:history="1">
        <w:r w:rsidR="0079313B" w:rsidRPr="0079313B">
          <w:rPr>
            <w:bCs/>
            <w:color w:val="0000FF"/>
            <w:sz w:val="26"/>
            <w:szCs w:val="26"/>
            <w:u w:val="single"/>
            <w:lang w:val="pt-BR"/>
          </w:rPr>
          <w:t>https://youtu.be/klU5jssDugw</w:t>
        </w:r>
      </w:hyperlink>
    </w:p>
    <w:p w:rsidR="0079313B" w:rsidRPr="0079313B" w:rsidRDefault="0079313B" w:rsidP="0079313B">
      <w:pPr>
        <w:spacing w:before="0" w:after="200" w:line="360" w:lineRule="exact"/>
        <w:jc w:val="both"/>
        <w:rPr>
          <w:bCs/>
          <w:color w:val="auto"/>
          <w:sz w:val="26"/>
          <w:szCs w:val="26"/>
          <w:lang w:val="pt-BR"/>
          <w14:ligatures w14:val="standardContextual"/>
        </w:rPr>
      </w:pPr>
      <w:r w:rsidRPr="0079313B">
        <w:rPr>
          <w:bCs/>
          <w:color w:val="auto"/>
          <w:sz w:val="26"/>
          <w:szCs w:val="26"/>
          <w:lang w:val="pt-BR"/>
        </w:rPr>
        <w:t>Và t</w:t>
      </w:r>
      <w:r w:rsidRPr="0079313B">
        <w:rPr>
          <w:color w:val="auto"/>
          <w:sz w:val="26"/>
          <w:szCs w:val="26"/>
          <w:lang w:val="pt-BR"/>
          <w14:ligatures w14:val="standardContextual"/>
        </w:rPr>
        <w:t>rình bày hiểu biết ngắn gọn của em về tác giả, tác phẩm</w:t>
      </w:r>
    </w:p>
    <w:p w:rsidR="0079313B" w:rsidRPr="0079313B" w:rsidRDefault="0079313B" w:rsidP="0079313B">
      <w:pPr>
        <w:spacing w:before="0" w:after="200" w:line="360" w:lineRule="exact"/>
        <w:jc w:val="both"/>
        <w:rPr>
          <w:rFonts w:eastAsia="MS Mincho"/>
          <w:b/>
          <w:color w:val="FF0000"/>
          <w:sz w:val="26"/>
          <w:szCs w:val="26"/>
          <w:lang w:val="pt-BR" w:eastAsia="ja-JP"/>
        </w:rPr>
      </w:pPr>
      <w:r w:rsidRPr="0079313B">
        <w:rPr>
          <w:rFonts w:eastAsia="MS Mincho"/>
          <w:b/>
          <w:color w:val="FF0000"/>
          <w:sz w:val="26"/>
          <w:szCs w:val="26"/>
          <w:lang w:val="pt-BR" w:eastAsia="ja-JP"/>
        </w:rPr>
        <w:t xml:space="preserve">Bước 2: Thực hiện nhiệm vụ </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xml:space="preserve">- GV chia nhóm yêu cầu HS tìm kiếm tư liệu, thiết kế bản trình chiếu về tác giả Văn Cao và tác phẩm </w:t>
      </w:r>
      <w:r w:rsidRPr="0079313B">
        <w:rPr>
          <w:i/>
          <w:iCs/>
          <w:color w:val="auto"/>
          <w:sz w:val="26"/>
          <w:szCs w:val="26"/>
          <w:lang w:val="pt-BR"/>
        </w:rPr>
        <w:t>Thời gian</w:t>
      </w:r>
      <w:r w:rsidRPr="0079313B">
        <w:rPr>
          <w:color w:val="auto"/>
          <w:sz w:val="26"/>
          <w:szCs w:val="26"/>
          <w:lang w:val="pt-BR"/>
        </w:rPr>
        <w:t xml:space="preserve"> ở nhà.</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GV hướng dẫn đại diện HS thuyết trình trước lớp…</w:t>
      </w:r>
    </w:p>
    <w:p w:rsidR="0079313B" w:rsidRPr="0079313B" w:rsidRDefault="0079313B" w:rsidP="0079313B">
      <w:pPr>
        <w:tabs>
          <w:tab w:val="left" w:pos="2184"/>
        </w:tabs>
        <w:spacing w:before="0" w:after="200" w:line="360" w:lineRule="exact"/>
        <w:jc w:val="both"/>
        <w:rPr>
          <w:rFonts w:eastAsia="MS Mincho"/>
          <w:color w:val="auto"/>
          <w:sz w:val="26"/>
          <w:szCs w:val="26"/>
          <w:lang w:val="pt-BR" w:eastAsia="ja-JP"/>
        </w:rPr>
      </w:pPr>
      <w:r w:rsidRPr="0079313B">
        <w:rPr>
          <w:rFonts w:eastAsia="MS Mincho"/>
          <w:b/>
          <w:color w:val="FF0000"/>
          <w:sz w:val="26"/>
          <w:szCs w:val="26"/>
          <w:lang w:val="pt-BR" w:eastAsia="ja-JP"/>
        </w:rPr>
        <w:t>Bước 3: Báo cáo, thảo luận</w:t>
      </w:r>
      <w:r w:rsidRPr="0079313B">
        <w:rPr>
          <w:rFonts w:eastAsia="MS Mincho"/>
          <w:b/>
          <w:color w:val="auto"/>
          <w:sz w:val="26"/>
          <w:szCs w:val="26"/>
          <w:lang w:val="pt-BR" w:eastAsia="ja-JP"/>
        </w:rPr>
        <w:t xml:space="preserve"> </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HS trình bày nhanh 1 phút về tác giả và tác phẩm.</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HS nhận xét lẫn nhau.</w:t>
      </w:r>
    </w:p>
    <w:p w:rsidR="0079313B" w:rsidRPr="0079313B" w:rsidRDefault="0079313B" w:rsidP="0079313B">
      <w:pPr>
        <w:tabs>
          <w:tab w:val="left" w:pos="2184"/>
        </w:tabs>
        <w:spacing w:before="0" w:after="200" w:line="360" w:lineRule="exact"/>
        <w:jc w:val="both"/>
        <w:rPr>
          <w:rFonts w:eastAsia="MS Mincho"/>
          <w:b/>
          <w:color w:val="FF0000"/>
          <w:sz w:val="26"/>
          <w:szCs w:val="26"/>
          <w:lang w:val="pt-BR" w:eastAsia="ja-JP"/>
        </w:rPr>
      </w:pPr>
      <w:r w:rsidRPr="0079313B">
        <w:rPr>
          <w:rFonts w:eastAsia="MS Mincho"/>
          <w:b/>
          <w:color w:val="FF0000"/>
          <w:sz w:val="26"/>
          <w:szCs w:val="26"/>
          <w:lang w:val="pt-BR" w:eastAsia="ja-JP"/>
        </w:rPr>
        <w:t>Bướ</w:t>
      </w:r>
      <w:r>
        <w:rPr>
          <w:rFonts w:eastAsia="MS Mincho"/>
          <w:b/>
          <w:color w:val="FF0000"/>
          <w:sz w:val="26"/>
          <w:szCs w:val="26"/>
          <w:lang w:val="pt-BR" w:eastAsia="ja-JP"/>
        </w:rPr>
        <w:t>c 4: K</w:t>
      </w:r>
      <w:r w:rsidRPr="0079313B">
        <w:rPr>
          <w:rFonts w:eastAsia="MS Mincho"/>
          <w:b/>
          <w:color w:val="FF0000"/>
          <w:sz w:val="26"/>
          <w:szCs w:val="26"/>
          <w:lang w:val="pt-BR" w:eastAsia="ja-JP"/>
        </w:rPr>
        <w:t>ết luận</w:t>
      </w:r>
      <w:r>
        <w:rPr>
          <w:rFonts w:eastAsia="MS Mincho"/>
          <w:b/>
          <w:color w:val="FF0000"/>
          <w:sz w:val="26"/>
          <w:szCs w:val="26"/>
          <w:lang w:val="pt-BR" w:eastAsia="ja-JP"/>
        </w:rPr>
        <w:t>, nhận định</w:t>
      </w:r>
    </w:p>
    <w:p w:rsidR="0079313B" w:rsidRPr="0079313B" w:rsidRDefault="0079313B" w:rsidP="0079313B">
      <w:pPr>
        <w:spacing w:before="0" w:after="0" w:line="360" w:lineRule="exact"/>
        <w:jc w:val="both"/>
        <w:rPr>
          <w:b/>
          <w:color w:val="auto"/>
          <w:sz w:val="26"/>
          <w:szCs w:val="26"/>
          <w:lang w:val="pt-BR"/>
        </w:rPr>
      </w:pPr>
      <w:r w:rsidRPr="0079313B">
        <w:rPr>
          <w:rFonts w:eastAsia="MS Mincho"/>
          <w:color w:val="auto"/>
          <w:sz w:val="26"/>
          <w:szCs w:val="26"/>
          <w:lang w:val="pt-BR" w:eastAsia="ja-JP"/>
        </w:rPr>
        <w:t>- GV nhận xét, chuẩn kiến thức</w:t>
      </w:r>
    </w:p>
    <w:p w:rsidR="0079313B" w:rsidRPr="0079313B" w:rsidRDefault="0079313B" w:rsidP="0079313B">
      <w:pPr>
        <w:spacing w:before="0" w:after="0" w:line="276" w:lineRule="auto"/>
        <w:jc w:val="both"/>
        <w:rPr>
          <w:b/>
          <w:color w:val="FF0000"/>
          <w:sz w:val="26"/>
          <w:szCs w:val="26"/>
          <w:lang w:val="vi-VN"/>
        </w:rPr>
      </w:pPr>
      <w:r w:rsidRPr="0079313B">
        <w:rPr>
          <w:b/>
          <w:color w:val="FF0000"/>
          <w:sz w:val="26"/>
          <w:szCs w:val="26"/>
          <w:lang w:val="vi-VN"/>
        </w:rPr>
        <w:t>Nhiệm vụ 2.  Đọc hiểu văn bản</w:t>
      </w:r>
    </w:p>
    <w:p w:rsidR="0079313B" w:rsidRPr="0079313B" w:rsidRDefault="0079313B" w:rsidP="0079313B">
      <w:pPr>
        <w:spacing w:before="0" w:after="0" w:line="360" w:lineRule="exact"/>
        <w:jc w:val="both"/>
        <w:rPr>
          <w:rFonts w:eastAsia="MS Mincho"/>
          <w:b/>
          <w:color w:val="auto"/>
          <w:sz w:val="26"/>
          <w:szCs w:val="26"/>
          <w:lang w:val="pt-BR" w:eastAsia="ja-JP"/>
        </w:rPr>
      </w:pPr>
      <w:r w:rsidRPr="0079313B">
        <w:rPr>
          <w:rFonts w:eastAsia="MS Mincho"/>
          <w:b/>
          <w:color w:val="auto"/>
          <w:sz w:val="26"/>
          <w:szCs w:val="26"/>
          <w:lang w:val="pt-BR" w:eastAsia="ja-JP"/>
        </w:rPr>
        <w:t xml:space="preserve">a. Mục tiêu: </w:t>
      </w:r>
    </w:p>
    <w:p w:rsidR="0079313B" w:rsidRPr="0079313B" w:rsidRDefault="0079313B" w:rsidP="0079313B">
      <w:pPr>
        <w:widowControl w:val="0"/>
        <w:autoSpaceDE w:val="0"/>
        <w:autoSpaceDN w:val="0"/>
        <w:adjustRightInd w:val="0"/>
        <w:spacing w:before="0" w:after="0" w:line="360" w:lineRule="exact"/>
        <w:jc w:val="both"/>
        <w:rPr>
          <w:rFonts w:eastAsia="Times New Roman"/>
          <w:color w:val="auto"/>
          <w:sz w:val="26"/>
          <w:szCs w:val="26"/>
          <w:lang w:val="pt-BR"/>
        </w:rPr>
      </w:pPr>
      <w:r w:rsidRPr="0079313B">
        <w:rPr>
          <w:rFonts w:eastAsia="Times New Roman"/>
          <w:color w:val="auto"/>
          <w:sz w:val="26"/>
          <w:szCs w:val="26"/>
          <w:lang w:val="pt-BR"/>
        </w:rPr>
        <w:t>- Nhận biết và phân tích được: đặc điểm thể loại và cấu tứ của bài thơ; tính chất tượng trưng của các hình ảnh thơ.</w:t>
      </w:r>
    </w:p>
    <w:p w:rsidR="0079313B" w:rsidRPr="0079313B" w:rsidRDefault="0079313B" w:rsidP="0079313B">
      <w:pPr>
        <w:widowControl w:val="0"/>
        <w:autoSpaceDE w:val="0"/>
        <w:autoSpaceDN w:val="0"/>
        <w:adjustRightInd w:val="0"/>
        <w:spacing w:before="0" w:after="0" w:line="360" w:lineRule="exact"/>
        <w:jc w:val="both"/>
        <w:rPr>
          <w:rFonts w:eastAsia="MS Mincho"/>
          <w:color w:val="auto"/>
          <w:sz w:val="26"/>
          <w:szCs w:val="26"/>
          <w:lang w:val="pt-BR" w:eastAsia="ja-JP"/>
        </w:rPr>
      </w:pPr>
      <w:r w:rsidRPr="0079313B">
        <w:rPr>
          <w:rFonts w:eastAsia="Times New Roman"/>
          <w:color w:val="auto"/>
          <w:sz w:val="26"/>
          <w:szCs w:val="26"/>
          <w:lang w:val="pt-BR"/>
        </w:rPr>
        <w:t>- Phân tích và đánh giá được suy ngẫm của tác giả về bản chất của thời gian, nghệ thuật, tình yêu và mối tương quan giữa chúng.</w:t>
      </w:r>
    </w:p>
    <w:p w:rsidR="0079313B" w:rsidRPr="0079313B" w:rsidRDefault="0079313B" w:rsidP="0079313B">
      <w:pPr>
        <w:spacing w:before="0" w:after="0" w:line="360" w:lineRule="exact"/>
        <w:jc w:val="both"/>
        <w:rPr>
          <w:rFonts w:eastAsia="MS Mincho"/>
          <w:color w:val="0D0D0D"/>
          <w:sz w:val="26"/>
          <w:szCs w:val="26"/>
          <w:lang w:val="pt-BR" w:eastAsia="ja-JP"/>
        </w:rPr>
      </w:pPr>
      <w:r w:rsidRPr="0079313B">
        <w:rPr>
          <w:rFonts w:eastAsia="MS Mincho"/>
          <w:b/>
          <w:color w:val="auto"/>
          <w:sz w:val="26"/>
          <w:szCs w:val="26"/>
          <w:lang w:val="pt-BR" w:eastAsia="ja-JP"/>
        </w:rPr>
        <w:t>b.</w:t>
      </w:r>
      <w:r w:rsidRPr="0079313B">
        <w:rPr>
          <w:rFonts w:eastAsia="MS Mincho"/>
          <w:color w:val="auto"/>
          <w:sz w:val="26"/>
          <w:szCs w:val="26"/>
          <w:lang w:val="pt-BR" w:eastAsia="ja-JP"/>
        </w:rPr>
        <w:t xml:space="preserve"> </w:t>
      </w:r>
      <w:r w:rsidRPr="0079313B">
        <w:rPr>
          <w:rFonts w:eastAsia="MS Mincho"/>
          <w:b/>
          <w:color w:val="auto"/>
          <w:sz w:val="26"/>
          <w:szCs w:val="26"/>
          <w:lang w:val="pt-BR" w:eastAsia="ja-JP"/>
        </w:rPr>
        <w:t>Nộ</w:t>
      </w:r>
      <w:r>
        <w:rPr>
          <w:rFonts w:eastAsia="MS Mincho"/>
          <w:b/>
          <w:color w:val="auto"/>
          <w:sz w:val="26"/>
          <w:szCs w:val="26"/>
          <w:lang w:val="pt-BR" w:eastAsia="ja-JP"/>
        </w:rPr>
        <w:t>i dung</w:t>
      </w:r>
      <w:r w:rsidRPr="0079313B">
        <w:rPr>
          <w:rFonts w:eastAsia="MS Mincho"/>
          <w:color w:val="auto"/>
          <w:sz w:val="26"/>
          <w:szCs w:val="26"/>
          <w:lang w:val="pt-BR" w:eastAsia="ja-JP"/>
        </w:rPr>
        <w:t xml:space="preserve">: </w:t>
      </w:r>
      <w:r w:rsidRPr="0079313B">
        <w:rPr>
          <w:rFonts w:eastAsia="MS Mincho"/>
          <w:color w:val="0D0D0D"/>
          <w:sz w:val="26"/>
          <w:szCs w:val="26"/>
          <w:lang w:val="pt-BR" w:eastAsia="ja-JP"/>
        </w:rPr>
        <w:t xml:space="preserve">HS làm việc cá nhân đọc văn bản, hoạt động nhóm để tìm hiểu nội dung và nghệ thuật của văn bản. </w:t>
      </w:r>
    </w:p>
    <w:p w:rsidR="0079313B" w:rsidRDefault="0079313B" w:rsidP="0079313B">
      <w:pPr>
        <w:spacing w:before="0" w:after="0" w:line="360" w:lineRule="exact"/>
        <w:rPr>
          <w:rFonts w:eastAsia="Times New Roman"/>
          <w:color w:val="auto"/>
          <w:sz w:val="26"/>
          <w:szCs w:val="26"/>
          <w:lang w:val="pt-BR"/>
        </w:rPr>
      </w:pPr>
      <w:r w:rsidRPr="0079313B">
        <w:rPr>
          <w:b/>
          <w:color w:val="auto"/>
          <w:sz w:val="26"/>
          <w:szCs w:val="26"/>
          <w:lang w:val="pt-BR"/>
        </w:rPr>
        <w:t>c. Sản phẩm</w:t>
      </w:r>
      <w:r w:rsidRPr="0079313B">
        <w:rPr>
          <w:color w:val="auto"/>
          <w:sz w:val="26"/>
          <w:szCs w:val="26"/>
          <w:lang w:val="pt-BR"/>
        </w:rPr>
        <w:t xml:space="preserve">: </w:t>
      </w:r>
      <w:r w:rsidRPr="0079313B">
        <w:rPr>
          <w:rFonts w:eastAsia="Times New Roman"/>
          <w:color w:val="auto"/>
          <w:sz w:val="26"/>
          <w:szCs w:val="26"/>
          <w:lang w:val="pt-BR"/>
        </w:rPr>
        <w:t>Câu trả lời, phiếu học tập đã hoàn thiện của cá nhân và nhóm.</w:t>
      </w:r>
    </w:p>
    <w:p w:rsidR="0079313B" w:rsidRPr="0079313B" w:rsidRDefault="0079313B" w:rsidP="0079313B">
      <w:pPr>
        <w:spacing w:before="0" w:after="200" w:line="360" w:lineRule="exact"/>
        <w:jc w:val="both"/>
        <w:rPr>
          <w:b/>
          <w:color w:val="FF0000"/>
          <w:sz w:val="26"/>
          <w:szCs w:val="26"/>
          <w:lang w:val="pt-BR"/>
        </w:rPr>
      </w:pPr>
      <w:r w:rsidRPr="0079313B">
        <w:rPr>
          <w:b/>
          <w:color w:val="FF0000"/>
          <w:sz w:val="26"/>
          <w:szCs w:val="26"/>
          <w:lang w:val="pt-BR"/>
        </w:rPr>
        <w:t xml:space="preserve">II. Đọc hiểu văn bản </w:t>
      </w:r>
    </w:p>
    <w:p w:rsidR="0079313B" w:rsidRPr="0079313B" w:rsidRDefault="0079313B" w:rsidP="0079313B">
      <w:pPr>
        <w:shd w:val="clear" w:color="auto" w:fill="FFFFFF"/>
        <w:spacing w:before="0" w:after="200" w:line="360" w:lineRule="exact"/>
        <w:ind w:left="48" w:right="48"/>
        <w:jc w:val="both"/>
        <w:rPr>
          <w:b/>
          <w:bCs/>
          <w:color w:val="0070C0"/>
          <w:sz w:val="26"/>
          <w:szCs w:val="26"/>
          <w:shd w:val="clear" w:color="auto" w:fill="FFFFFF"/>
          <w:lang w:val="pt-BR"/>
          <w14:ligatures w14:val="standardContextual"/>
        </w:rPr>
      </w:pPr>
      <w:r w:rsidRPr="0079313B">
        <w:rPr>
          <w:b/>
          <w:bCs/>
          <w:color w:val="0070C0"/>
          <w:sz w:val="26"/>
          <w:szCs w:val="26"/>
          <w:shd w:val="clear" w:color="auto" w:fill="FFFFFF"/>
          <w:lang w:val="pt-BR"/>
          <w14:ligatures w14:val="standardContextual"/>
        </w:rPr>
        <w:t>1. Đặc điểm thể loại, hình thức bài thơ</w:t>
      </w:r>
    </w:p>
    <w:p w:rsidR="0079313B" w:rsidRPr="0079313B" w:rsidRDefault="0079313B" w:rsidP="0079313B">
      <w:pPr>
        <w:shd w:val="clear" w:color="auto" w:fill="FFFFFF"/>
        <w:spacing w:line="360" w:lineRule="exact"/>
        <w:ind w:left="48" w:right="48"/>
        <w:jc w:val="both"/>
        <w:rPr>
          <w:color w:val="212529"/>
          <w:sz w:val="26"/>
          <w:szCs w:val="26"/>
          <w:lang w:val="pt-BR"/>
          <w14:ligatures w14:val="standardContextual"/>
        </w:rPr>
      </w:pPr>
      <w:r w:rsidRPr="00166CD7">
        <w:rPr>
          <w:b/>
          <w:sz w:val="26"/>
          <w:szCs w:val="26"/>
          <w:lang w:val="pt-BR"/>
          <w14:ligatures w14:val="standardContextual"/>
        </w:rPr>
        <w:t xml:space="preserve">- </w:t>
      </w:r>
      <w:r w:rsidRPr="00DE6230">
        <w:rPr>
          <w:sz w:val="26"/>
          <w:szCs w:val="26"/>
          <w:lang w:val="pt-BR"/>
          <w14:ligatures w14:val="standardContextual"/>
        </w:rPr>
        <w:t>Đặc điểm thể loại:</w:t>
      </w:r>
      <w:r w:rsidRPr="00166CD7">
        <w:rPr>
          <w:sz w:val="26"/>
          <w:szCs w:val="26"/>
          <w:lang w:val="pt-BR"/>
          <w14:ligatures w14:val="standardContextual"/>
        </w:rPr>
        <w:t xml:space="preserve"> Thơ tự do</w:t>
      </w:r>
      <w:r w:rsidRPr="00166CD7">
        <w:rPr>
          <w:color w:val="212529"/>
          <w:sz w:val="26"/>
          <w:szCs w:val="26"/>
          <w:lang w:val="pt-BR"/>
          <w14:ligatures w14:val="standardContextual"/>
        </w:rPr>
        <w:t> </w:t>
      </w:r>
    </w:p>
    <w:p w:rsidR="0079313B" w:rsidRPr="0079313B" w:rsidRDefault="0079313B" w:rsidP="0079313B">
      <w:pPr>
        <w:shd w:val="clear" w:color="auto" w:fill="FFFFFF"/>
        <w:spacing w:line="360" w:lineRule="exact"/>
        <w:ind w:left="48" w:right="48"/>
        <w:jc w:val="both"/>
        <w:rPr>
          <w:sz w:val="26"/>
          <w:szCs w:val="26"/>
          <w:lang w:val="pt-BR"/>
          <w14:ligatures w14:val="standardContextual"/>
        </w:rPr>
      </w:pPr>
      <w:r w:rsidRPr="0079313B">
        <w:rPr>
          <w:b/>
          <w:sz w:val="26"/>
          <w:szCs w:val="26"/>
          <w:lang w:val="pt-BR"/>
          <w14:ligatures w14:val="standardContextual"/>
        </w:rPr>
        <w:lastRenderedPageBreak/>
        <w:t>-</w:t>
      </w:r>
      <w:r w:rsidRPr="0079313B">
        <w:rPr>
          <w:sz w:val="26"/>
          <w:szCs w:val="26"/>
          <w:lang w:val="pt-BR"/>
          <w14:ligatures w14:val="standardContextual"/>
        </w:rPr>
        <w:t xml:space="preserve"> Hình thức bài thơ: </w:t>
      </w:r>
    </w:p>
    <w:p w:rsidR="0079313B" w:rsidRPr="0079313B" w:rsidRDefault="0079313B" w:rsidP="0079313B">
      <w:pPr>
        <w:spacing w:line="360" w:lineRule="exact"/>
        <w:jc w:val="both"/>
        <w:rPr>
          <w:rFonts w:eastAsia="MS Mincho"/>
          <w:sz w:val="26"/>
          <w:szCs w:val="26"/>
          <w:lang w:val="pt-BR" w:eastAsia="ja-JP"/>
        </w:rPr>
      </w:pPr>
      <w:r w:rsidRPr="0079313B">
        <w:rPr>
          <w:rFonts w:eastAsia="MS Mincho"/>
          <w:sz w:val="26"/>
          <w:szCs w:val="26"/>
          <w:lang w:val="pt-BR" w:eastAsia="ja-JP"/>
        </w:rPr>
        <w:t>+</w:t>
      </w:r>
      <w:r w:rsidRPr="0079313B">
        <w:rPr>
          <w:rFonts w:eastAsia="MS Mincho"/>
          <w:color w:val="FF0000"/>
          <w:sz w:val="26"/>
          <w:szCs w:val="26"/>
          <w:lang w:val="pt-BR" w:eastAsia="ja-JP"/>
        </w:rPr>
        <w:t xml:space="preserve"> </w:t>
      </w:r>
      <w:r w:rsidRPr="0079313B">
        <w:rPr>
          <w:rFonts w:eastAsia="MS Mincho"/>
          <w:sz w:val="26"/>
          <w:szCs w:val="26"/>
          <w:lang w:val="pt-BR" w:eastAsia="ja-JP"/>
        </w:rPr>
        <w:t xml:space="preserve">Các dòng thơ không đều nhau về số chữ; Nhiều câu thơ được ngắt thành nhiều dòng thơ. Một số dòng thơ không viết hoa chữ cái đầu tiên. </w:t>
      </w:r>
    </w:p>
    <w:p w:rsidR="0079313B" w:rsidRPr="0079313B" w:rsidRDefault="0079313B" w:rsidP="0079313B">
      <w:pPr>
        <w:spacing w:line="360" w:lineRule="exact"/>
        <w:jc w:val="both"/>
        <w:rPr>
          <w:rFonts w:eastAsia="MS Mincho"/>
          <w:sz w:val="26"/>
          <w:szCs w:val="26"/>
          <w:lang w:val="pt-BR" w:eastAsia="ja-JP"/>
        </w:rPr>
      </w:pPr>
      <w:r w:rsidRPr="0079313B">
        <w:rPr>
          <w:rFonts w:eastAsia="MS Mincho"/>
          <w:sz w:val="26"/>
          <w:szCs w:val="26"/>
          <w:lang w:val="pt-BR" w:eastAsia="ja-JP"/>
        </w:rPr>
        <w:t>+ Hệ thống hình ảnh: Thời gian, chiếc lá, hòn sỏi, giếng cạn; câu thơ, bài hát, giếng nước.</w:t>
      </w:r>
    </w:p>
    <w:p w:rsidR="0079313B" w:rsidRPr="0079313B" w:rsidRDefault="0079313B" w:rsidP="0079313B">
      <w:pPr>
        <w:spacing w:line="360" w:lineRule="exact"/>
        <w:jc w:val="both"/>
        <w:rPr>
          <w:rFonts w:eastAsia="MS Mincho"/>
          <w:sz w:val="26"/>
          <w:szCs w:val="26"/>
          <w:lang w:val="pt-BR" w:eastAsia="ja-JP"/>
        </w:rPr>
      </w:pPr>
      <w:r w:rsidRPr="0079313B">
        <w:rPr>
          <w:rFonts w:eastAsia="MS Mincho"/>
          <w:sz w:val="26"/>
          <w:szCs w:val="26"/>
          <w:lang w:val="pt-BR" w:eastAsia="ja-JP"/>
        </w:rPr>
        <w:t xml:space="preserve">+ Nhịp điệu, giọng điệu: Nhịp điệu linh hoạt từ 2/3 – 4 – 1 – 3 – 4 ...; giọng thơ: nhẹ nhàng, chiêm nghiệm, suy tư. </w:t>
      </w:r>
    </w:p>
    <w:p w:rsidR="0079313B" w:rsidRPr="0079313B" w:rsidRDefault="0079313B" w:rsidP="0079313B">
      <w:pPr>
        <w:spacing w:line="360" w:lineRule="exact"/>
        <w:jc w:val="both"/>
        <w:rPr>
          <w:rFonts w:eastAsia="MS Mincho"/>
          <w:sz w:val="26"/>
          <w:szCs w:val="26"/>
          <w:lang w:val="pt-BR" w:eastAsia="ja-JP"/>
        </w:rPr>
      </w:pPr>
      <w:r w:rsidRPr="0079313B">
        <w:rPr>
          <w:rFonts w:eastAsia="MS Mincho"/>
          <w:sz w:val="26"/>
          <w:szCs w:val="26"/>
          <w:lang w:val="pt-BR" w:eastAsia="ja-JP"/>
        </w:rPr>
        <w:t xml:space="preserve">=&gt; Bài thơ có nhiều điểm mới lạ, độc đáo về hình thức, thể hiện phong cách hiện đại, tự do Trong đó, dấu hiệu điển hình nhất là: không bị gò bó vào các quy định chặt chẽ của luật thơ; không có vần; nhịp thơ phóng khoáng.  </w:t>
      </w:r>
    </w:p>
    <w:p w:rsidR="0079313B" w:rsidRPr="0079313B" w:rsidRDefault="0079313B" w:rsidP="0079313B">
      <w:pPr>
        <w:shd w:val="clear" w:color="auto" w:fill="FFFFFF"/>
        <w:spacing w:line="360" w:lineRule="exact"/>
        <w:jc w:val="both"/>
        <w:rPr>
          <w:b/>
          <w:bCs/>
          <w:color w:val="0070C0"/>
          <w:sz w:val="26"/>
          <w:szCs w:val="26"/>
          <w:shd w:val="clear" w:color="auto" w:fill="FFFFFF"/>
          <w:lang w:val="pt-BR"/>
          <w14:ligatures w14:val="standardContextual"/>
        </w:rPr>
      </w:pPr>
      <w:r w:rsidRPr="00166CD7">
        <w:rPr>
          <w:b/>
          <w:bCs/>
          <w:color w:val="0070C0"/>
          <w:sz w:val="26"/>
          <w:szCs w:val="26"/>
          <w:lang w:val="pt-BR"/>
          <w14:ligatures w14:val="standardContextual"/>
        </w:rPr>
        <w:t xml:space="preserve">2. </w:t>
      </w:r>
      <w:r w:rsidRPr="0079313B">
        <w:rPr>
          <w:b/>
          <w:bCs/>
          <w:color w:val="0070C0"/>
          <w:sz w:val="26"/>
          <w:szCs w:val="26"/>
          <w:shd w:val="clear" w:color="auto" w:fill="FFFFFF"/>
          <w:lang w:val="pt-BR"/>
          <w14:ligatures w14:val="standardContextual"/>
        </w:rPr>
        <w:t>Hình tượng, hình ảnh thơ</w:t>
      </w:r>
    </w:p>
    <w:p w:rsidR="0079313B" w:rsidRPr="0079313B" w:rsidRDefault="0079313B" w:rsidP="0079313B">
      <w:pPr>
        <w:shd w:val="clear" w:color="auto" w:fill="FFFFFF"/>
        <w:spacing w:line="360" w:lineRule="exact"/>
        <w:jc w:val="both"/>
        <w:rPr>
          <w:color w:val="0070C0"/>
          <w:sz w:val="26"/>
          <w:szCs w:val="26"/>
          <w:lang w:val="pt-BR"/>
          <w14:ligatures w14:val="standardContextual"/>
        </w:rPr>
      </w:pPr>
      <w:r w:rsidRPr="0079313B">
        <w:rPr>
          <w:b/>
          <w:bCs/>
          <w:color w:val="0070C0"/>
          <w:sz w:val="26"/>
          <w:szCs w:val="26"/>
          <w:shd w:val="clear" w:color="auto" w:fill="FFFFFF"/>
          <w:lang w:val="pt-BR"/>
          <w14:ligatures w14:val="standardContextual"/>
        </w:rPr>
        <w:t xml:space="preserve">a. Hình tượng </w:t>
      </w:r>
      <w:r w:rsidRPr="0079313B">
        <w:rPr>
          <w:b/>
          <w:bCs/>
          <w:i/>
          <w:color w:val="0070C0"/>
          <w:sz w:val="26"/>
          <w:szCs w:val="26"/>
          <w:shd w:val="clear" w:color="auto" w:fill="FFFFFF"/>
          <w:lang w:val="pt-BR"/>
          <w14:ligatures w14:val="standardContextual"/>
        </w:rPr>
        <w:t>thời gian</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t>- Hình ảnh “Thời gian qua kẽ tay”: Gợi liên tưởng đến sự tương phản giữa cái hữu hình và vô hình, cái hữu hạn và vô hạn. </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t>→ Thời gian không vô hình mà là một khối vật chất có thể cân đo đong đếm, có thể cầm được trên tay.</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t>-</w:t>
      </w:r>
      <w:r w:rsidRPr="0079313B">
        <w:rPr>
          <w:sz w:val="26"/>
          <w:szCs w:val="26"/>
          <w:lang w:val="pt-BR"/>
          <w14:ligatures w14:val="standardContextual"/>
        </w:rPr>
        <w:t xml:space="preserve"> </w:t>
      </w:r>
      <w:r w:rsidRPr="00166CD7">
        <w:rPr>
          <w:sz w:val="26"/>
          <w:szCs w:val="26"/>
          <w:lang w:val="pt-BR"/>
          <w14:ligatures w14:val="standardContextual"/>
        </w:rPr>
        <w:t xml:space="preserve">“Khô những chiếc lá”, “Rơi những kỷ niệm”: Gợi lên liên tưởng về sự lụi tàn, mờ nhạt của sự vật theo thời gian như lá rơi vào mùa thu, kỷ niệm quá lâu dần bị con người lãng quên.  </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t>→ Hình tượng ẩn dụ có tính khái quát cao hé mở một góc nhìn về thời gian và cuộc sống nghiệt ngã của đời người mà ai cũng phải trải qua, đấy là quy luật của sinh và tử.</w:t>
      </w:r>
    </w:p>
    <w:p w:rsidR="0079313B" w:rsidRPr="0079313B"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t>- Phép so sánh kỉ niệm như tiếng sỏi: Những viên sỏi kỷ niệm đã hiện về nhưng không để lại âm thanh gì vì lòng giếng đời người đã cạn. Khi lòng giếng bị lấp đầy cũng là lúc kỷ niệm biến mất cùng khói sương.</w:t>
      </w:r>
    </w:p>
    <w:p w:rsidR="0079313B" w:rsidRPr="0079313B" w:rsidRDefault="0079313B" w:rsidP="0079313B">
      <w:pPr>
        <w:shd w:val="clear" w:color="auto" w:fill="FFFFFF"/>
        <w:spacing w:line="360" w:lineRule="exact"/>
        <w:ind w:left="48" w:right="48"/>
        <w:jc w:val="both"/>
        <w:rPr>
          <w:b/>
          <w:i/>
          <w:color w:val="4F81BD"/>
          <w:sz w:val="26"/>
          <w:szCs w:val="26"/>
          <w:lang w:val="pt-BR"/>
          <w14:ligatures w14:val="standardContextual"/>
        </w:rPr>
      </w:pPr>
      <w:r w:rsidRPr="0079313B">
        <w:rPr>
          <w:b/>
          <w:color w:val="4F81BD"/>
          <w:sz w:val="26"/>
          <w:szCs w:val="26"/>
          <w:lang w:val="pt-BR"/>
          <w14:ligatures w14:val="standardContextual"/>
        </w:rPr>
        <w:t xml:space="preserve">b. Hình ảnh </w:t>
      </w:r>
      <w:r w:rsidRPr="0079313B">
        <w:rPr>
          <w:b/>
          <w:i/>
          <w:color w:val="4F81BD"/>
          <w:sz w:val="26"/>
          <w:szCs w:val="26"/>
          <w:lang w:val="pt-BR"/>
          <w14:ligatures w14:val="standardContextual"/>
        </w:rPr>
        <w:t>câu thơ, bài hát, đôi mắt</w:t>
      </w:r>
    </w:p>
    <w:p w:rsidR="0079313B" w:rsidRPr="0079313B" w:rsidRDefault="0079313B" w:rsidP="0079313B">
      <w:pPr>
        <w:shd w:val="clear" w:color="auto" w:fill="FFFFFF"/>
        <w:spacing w:line="360" w:lineRule="exact"/>
        <w:jc w:val="both"/>
        <w:rPr>
          <w:sz w:val="26"/>
          <w:szCs w:val="26"/>
          <w:lang w:val="pt-BR"/>
          <w14:ligatures w14:val="standardContextual"/>
        </w:rPr>
      </w:pPr>
      <w:r w:rsidRPr="00166CD7">
        <w:rPr>
          <w:sz w:val="26"/>
          <w:szCs w:val="26"/>
          <w:lang w:val="pt-BR"/>
          <w14:ligatures w14:val="standardContextual"/>
        </w:rPr>
        <w:t xml:space="preserve">- </w:t>
      </w:r>
      <w:r>
        <w:rPr>
          <w:sz w:val="26"/>
          <w:szCs w:val="26"/>
          <w:lang w:val="pt-BR"/>
          <w14:ligatures w14:val="standardContextual"/>
        </w:rPr>
        <w:t>Hình</w:t>
      </w:r>
      <w:r w:rsidRPr="0079313B">
        <w:rPr>
          <w:sz w:val="26"/>
          <w:szCs w:val="26"/>
          <w:lang w:val="pt-BR"/>
          <w14:ligatures w14:val="standardContextual"/>
        </w:rPr>
        <w:t xml:space="preserve"> ảnh </w:t>
      </w:r>
      <w:r w:rsidRPr="00166CD7">
        <w:rPr>
          <w:sz w:val="26"/>
          <w:szCs w:val="26"/>
          <w:lang w:val="pt-BR"/>
          <w14:ligatures w14:val="standardContextual"/>
        </w:rPr>
        <w:t>“</w:t>
      </w:r>
      <w:r>
        <w:rPr>
          <w:sz w:val="26"/>
          <w:szCs w:val="26"/>
          <w:lang w:val="pt-BR"/>
          <w14:ligatures w14:val="standardContextual"/>
        </w:rPr>
        <w:t>c</w:t>
      </w:r>
      <w:r w:rsidRPr="00166CD7">
        <w:rPr>
          <w:sz w:val="26"/>
          <w:szCs w:val="26"/>
          <w:lang w:val="pt-BR"/>
          <w14:ligatures w14:val="standardContextual"/>
        </w:rPr>
        <w:t xml:space="preserve">âu thơ”, “bài hát” </w:t>
      </w:r>
    </w:p>
    <w:p w:rsidR="0079313B" w:rsidRPr="0079313B" w:rsidRDefault="0079313B" w:rsidP="0079313B">
      <w:pPr>
        <w:shd w:val="clear" w:color="auto" w:fill="FFFFFF"/>
        <w:spacing w:line="360" w:lineRule="exact"/>
        <w:jc w:val="both"/>
        <w:rPr>
          <w:sz w:val="26"/>
          <w:szCs w:val="26"/>
          <w:lang w:val="pt-BR"/>
          <w14:ligatures w14:val="standardContextual"/>
        </w:rPr>
      </w:pPr>
      <w:r w:rsidRPr="0079313B">
        <w:rPr>
          <w:sz w:val="26"/>
          <w:szCs w:val="26"/>
          <w:lang w:val="pt-BR"/>
          <w14:ligatures w14:val="standardContextual"/>
        </w:rPr>
        <w:t xml:space="preserve">+ </w:t>
      </w:r>
      <w:r>
        <w:rPr>
          <w:sz w:val="26"/>
          <w:szCs w:val="26"/>
          <w:lang w:val="pt-BR"/>
          <w14:ligatures w14:val="standardContextual"/>
        </w:rPr>
        <w:t>Là</w:t>
      </w:r>
      <w:r w:rsidRPr="0079313B">
        <w:rPr>
          <w:sz w:val="26"/>
          <w:szCs w:val="26"/>
          <w:lang w:val="pt-BR"/>
          <w14:ligatures w14:val="standardContextual"/>
        </w:rPr>
        <w:t xml:space="preserve"> hình ảnh tượng trưng cho nghệ thuật, cái Đẹp.</w:t>
      </w:r>
    </w:p>
    <w:p w:rsidR="0079313B" w:rsidRPr="0079313B" w:rsidRDefault="0079313B" w:rsidP="0079313B">
      <w:pPr>
        <w:shd w:val="clear" w:color="auto" w:fill="FFFFFF"/>
        <w:spacing w:line="360" w:lineRule="exact"/>
        <w:jc w:val="both"/>
        <w:rPr>
          <w:sz w:val="26"/>
          <w:szCs w:val="26"/>
          <w:lang w:val="pt-BR"/>
          <w14:ligatures w14:val="standardContextual"/>
        </w:rPr>
      </w:pPr>
      <w:r w:rsidRPr="0079313B">
        <w:rPr>
          <w:sz w:val="26"/>
          <w:szCs w:val="26"/>
          <w:lang w:val="pt-BR"/>
          <w14:ligatures w14:val="standardContextual"/>
        </w:rPr>
        <w:t xml:space="preserve">+ Điệp từ “riêng” cho thấy nghệ thuật và cái Đẹp vượt ra ngoài những quy luật chung, không bị chi phối bởi thời gian như các sự vật, hiện tượng khác. Điệp từ “còn xanh” cho thấy niềm tin của tác giả vào sự sự bất tử, vĩnh hằng của nghệ thuật và cái Đẹp. </w:t>
      </w:r>
    </w:p>
    <w:p w:rsidR="0079313B" w:rsidRPr="0079313B" w:rsidRDefault="0079313B" w:rsidP="0079313B">
      <w:pPr>
        <w:shd w:val="clear" w:color="auto" w:fill="FFFFFF"/>
        <w:spacing w:line="360" w:lineRule="exact"/>
        <w:jc w:val="both"/>
        <w:rPr>
          <w:sz w:val="26"/>
          <w:szCs w:val="26"/>
          <w:lang w:val="pt-BR"/>
          <w14:ligatures w14:val="standardContextual"/>
        </w:rPr>
      </w:pPr>
      <w:r w:rsidRPr="0079313B">
        <w:rPr>
          <w:sz w:val="26"/>
          <w:szCs w:val="26"/>
          <w:lang w:val="pt-BR"/>
          <w14:ligatures w14:val="standardContextual"/>
        </w:rPr>
        <w:t xml:space="preserve">-&gt; Những dòng thơ cho thấy sự nhìn nhận và đánh giá rất cao của tác giả đối với lao động sáng tạo nghệ thuật chân chính, đồng thời, khẳng định giá trị trường tồn của những tác phẩm nghệ thuật đích thực trước những thử thách khốc liệt và sự sàng lọc nghiệt ngã của thời gian. </w:t>
      </w:r>
    </w:p>
    <w:p w:rsidR="0079313B" w:rsidRPr="0079313B" w:rsidRDefault="0079313B" w:rsidP="0079313B">
      <w:pPr>
        <w:shd w:val="clear" w:color="auto" w:fill="FFFFFF"/>
        <w:spacing w:line="360" w:lineRule="exact"/>
        <w:jc w:val="both"/>
        <w:rPr>
          <w:sz w:val="26"/>
          <w:szCs w:val="26"/>
          <w:lang w:val="pt-BR"/>
          <w14:ligatures w14:val="standardContextual"/>
        </w:rPr>
      </w:pPr>
      <w:r w:rsidRPr="00166CD7">
        <w:rPr>
          <w:sz w:val="26"/>
          <w:szCs w:val="26"/>
          <w:lang w:val="pt-BR"/>
          <w14:ligatures w14:val="standardContextual"/>
        </w:rPr>
        <w:t xml:space="preserve">- </w:t>
      </w:r>
      <w:r>
        <w:rPr>
          <w:sz w:val="26"/>
          <w:szCs w:val="26"/>
          <w:lang w:val="pt-BR"/>
          <w14:ligatures w14:val="standardContextual"/>
        </w:rPr>
        <w:t>Hình</w:t>
      </w:r>
      <w:r w:rsidRPr="0079313B">
        <w:rPr>
          <w:sz w:val="26"/>
          <w:szCs w:val="26"/>
          <w:lang w:val="pt-BR"/>
          <w14:ligatures w14:val="standardContextual"/>
        </w:rPr>
        <w:t xml:space="preserve"> ảnh </w:t>
      </w:r>
      <w:r w:rsidRPr="00166CD7">
        <w:rPr>
          <w:sz w:val="26"/>
          <w:szCs w:val="26"/>
          <w:lang w:val="pt-BR"/>
          <w14:ligatures w14:val="standardContextual"/>
        </w:rPr>
        <w:t xml:space="preserve">“Đôi mắt em” → hình ảnh đẹp tượng trưng cho người con gái mà tác giả yêu thương, </w:t>
      </w:r>
      <w:r>
        <w:rPr>
          <w:sz w:val="26"/>
          <w:szCs w:val="26"/>
          <w:lang w:val="pt-BR"/>
          <w14:ligatures w14:val="standardContextual"/>
        </w:rPr>
        <w:t>là</w:t>
      </w:r>
      <w:r w:rsidRPr="0079313B">
        <w:rPr>
          <w:sz w:val="26"/>
          <w:szCs w:val="26"/>
          <w:lang w:val="pt-BR"/>
          <w14:ligatures w14:val="standardContextual"/>
        </w:rPr>
        <w:t xml:space="preserve"> biểu tượng cho tình yêu. Tình yêu</w:t>
      </w:r>
      <w:r w:rsidRPr="00166CD7">
        <w:rPr>
          <w:sz w:val="26"/>
          <w:szCs w:val="26"/>
          <w:lang w:val="pt-BR"/>
          <w14:ligatures w14:val="standardContextual"/>
        </w:rPr>
        <w:t xml:space="preserve"> cũng luôn tồn tại cùng với thời</w:t>
      </w:r>
      <w:r>
        <w:rPr>
          <w:sz w:val="26"/>
          <w:szCs w:val="26"/>
          <w:lang w:val="pt-BR"/>
          <w14:ligatures w14:val="standardContextual"/>
        </w:rPr>
        <w:t xml:space="preserve"> gian</w:t>
      </w:r>
      <w:r w:rsidRPr="0079313B">
        <w:rPr>
          <w:sz w:val="26"/>
          <w:szCs w:val="26"/>
          <w:lang w:val="pt-BR"/>
          <w14:ligatures w14:val="standardContextual"/>
        </w:rPr>
        <w:t xml:space="preserve">. </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lastRenderedPageBreak/>
        <w:t>→ Thời gian làm khô chiếc lá đời người nhưng lại làm tươi xanh chiếc lá thơ, chiếc lá nhạc.</w:t>
      </w:r>
    </w:p>
    <w:p w:rsidR="0079313B" w:rsidRPr="0079313B" w:rsidRDefault="0079313B" w:rsidP="0079313B">
      <w:pPr>
        <w:shd w:val="clear" w:color="auto" w:fill="FFFFFF"/>
        <w:spacing w:line="360" w:lineRule="exact"/>
        <w:ind w:left="48" w:right="48"/>
        <w:jc w:val="both"/>
        <w:rPr>
          <w:color w:val="0070C0"/>
          <w:sz w:val="26"/>
          <w:szCs w:val="26"/>
          <w:lang w:val="pt-BR"/>
          <w14:ligatures w14:val="standardContextual"/>
        </w:rPr>
      </w:pPr>
      <w:r w:rsidRPr="00166CD7">
        <w:rPr>
          <w:b/>
          <w:bCs/>
          <w:color w:val="0070C0"/>
          <w:sz w:val="26"/>
          <w:szCs w:val="26"/>
          <w:shd w:val="clear" w:color="auto" w:fill="FFFFFF"/>
          <w:lang w:val="pt-BR"/>
          <w14:ligatures w14:val="standardContextual"/>
        </w:rPr>
        <w:t xml:space="preserve">3. </w:t>
      </w:r>
      <w:r>
        <w:rPr>
          <w:b/>
          <w:bCs/>
          <w:color w:val="0070C0"/>
          <w:sz w:val="26"/>
          <w:szCs w:val="26"/>
          <w:shd w:val="clear" w:color="auto" w:fill="FFFFFF"/>
          <w:lang w:val="pt-BR"/>
          <w14:ligatures w14:val="standardContextual"/>
        </w:rPr>
        <w:t>Giá</w:t>
      </w:r>
      <w:r w:rsidRPr="0079313B">
        <w:rPr>
          <w:b/>
          <w:bCs/>
          <w:color w:val="0070C0"/>
          <w:sz w:val="26"/>
          <w:szCs w:val="26"/>
          <w:shd w:val="clear" w:color="auto" w:fill="FFFFFF"/>
          <w:lang w:val="pt-BR"/>
          <w14:ligatures w14:val="standardContextual"/>
        </w:rPr>
        <w:t xml:space="preserve"> trị nhận thức, giáo dục và thẩm mĩ của bài thơ</w:t>
      </w:r>
    </w:p>
    <w:p w:rsidR="0079313B" w:rsidRPr="0079313B"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t xml:space="preserve">- </w:t>
      </w:r>
      <w:r>
        <w:rPr>
          <w:sz w:val="26"/>
          <w:szCs w:val="26"/>
          <w:lang w:val="pt-BR"/>
          <w14:ligatures w14:val="standardContextual"/>
        </w:rPr>
        <w:t>Giá</w:t>
      </w:r>
      <w:r w:rsidRPr="0079313B">
        <w:rPr>
          <w:sz w:val="26"/>
          <w:szCs w:val="26"/>
          <w:lang w:val="pt-BR"/>
          <w14:ligatures w14:val="standardContextual"/>
        </w:rPr>
        <w:t xml:space="preserve"> trị nhận thức:</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sidRPr="0079313B">
        <w:rPr>
          <w:sz w:val="26"/>
          <w:szCs w:val="26"/>
          <w:lang w:val="pt-BR"/>
          <w14:ligatures w14:val="standardContextual"/>
        </w:rPr>
        <w:t>+ Bản chất và sự trôi chảy</w:t>
      </w:r>
      <w:r w:rsidRPr="00166CD7">
        <w:rPr>
          <w:sz w:val="26"/>
          <w:szCs w:val="26"/>
          <w:lang w:val="pt-BR"/>
          <w14:ligatures w14:val="standardContextual"/>
        </w:rPr>
        <w:t xml:space="preserve"> của thời gian:</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Pr>
          <w:sz w:val="26"/>
          <w:szCs w:val="26"/>
          <w:lang w:val="pt-BR"/>
          <w14:ligatures w14:val="standardContextual"/>
        </w:rPr>
        <w:t>+</w:t>
      </w:r>
      <w:r w:rsidRPr="0079313B">
        <w:rPr>
          <w:sz w:val="26"/>
          <w:szCs w:val="26"/>
          <w:lang w:val="pt-BR"/>
          <w14:ligatures w14:val="standardContextual"/>
        </w:rPr>
        <w:t xml:space="preserve">+ </w:t>
      </w:r>
      <w:r w:rsidRPr="00166CD7">
        <w:rPr>
          <w:sz w:val="26"/>
          <w:szCs w:val="26"/>
          <w:lang w:val="pt-BR"/>
          <w14:ligatures w14:val="standardContextual"/>
        </w:rPr>
        <w:t xml:space="preserve">Thời gian qua đi là miên viễn không bao giờ trở lại. Sự nghiệt ngã ấy chính là bi kịch của phận người, con người không thể nào nắm giữ, níu kéo được thời gian. </w:t>
      </w:r>
    </w:p>
    <w:p w:rsidR="0079313B" w:rsidRPr="00166CD7" w:rsidRDefault="0079313B" w:rsidP="0079313B">
      <w:pPr>
        <w:shd w:val="clear" w:color="auto" w:fill="FFFFFF"/>
        <w:spacing w:line="360" w:lineRule="exact"/>
        <w:ind w:left="48" w:right="48"/>
        <w:jc w:val="both"/>
        <w:rPr>
          <w:sz w:val="26"/>
          <w:szCs w:val="26"/>
          <w:lang w:val="pt-BR"/>
          <w14:ligatures w14:val="standardContextual"/>
        </w:rPr>
      </w:pPr>
      <w:r w:rsidRPr="00166CD7">
        <w:rPr>
          <w:sz w:val="26"/>
          <w:szCs w:val="26"/>
          <w:lang w:val="pt-BR"/>
          <w14:ligatures w14:val="standardContextual"/>
        </w:rPr>
        <w:t>+</w:t>
      </w:r>
      <w:r w:rsidRPr="0079313B">
        <w:rPr>
          <w:sz w:val="26"/>
          <w:szCs w:val="26"/>
          <w:lang w:val="pt-BR"/>
          <w14:ligatures w14:val="standardContextual"/>
        </w:rPr>
        <w:t>+</w:t>
      </w:r>
      <w:r w:rsidRPr="00166CD7">
        <w:rPr>
          <w:sz w:val="26"/>
          <w:szCs w:val="26"/>
          <w:lang w:val="pt-BR"/>
          <w14:ligatures w14:val="standardContextual"/>
        </w:rPr>
        <w:t xml:space="preserve"> Sức tàn phá của thời gian là không thể phủ nhận. Như cây thay lá mỗi khi đến mùa thu, thời gian làm mờ nhạt bao kỷ niệm… đó là sự tàn phá khốc liệt của thời gian lên sự vật. Cái vô tận của nó luôn khiến con người đôi khi cảm thấy sợ hãi bởi nó cũng không chừa một ai cả. </w:t>
      </w:r>
    </w:p>
    <w:p w:rsidR="0079313B" w:rsidRPr="0079313B" w:rsidRDefault="0079313B" w:rsidP="0079313B">
      <w:pPr>
        <w:shd w:val="clear" w:color="auto" w:fill="FFFFFF"/>
        <w:spacing w:line="360" w:lineRule="exact"/>
        <w:ind w:left="48" w:right="48"/>
        <w:jc w:val="both"/>
        <w:rPr>
          <w:sz w:val="26"/>
          <w:szCs w:val="26"/>
          <w:lang w:val="pt-BR"/>
          <w14:ligatures w14:val="standardContextual"/>
        </w:rPr>
      </w:pPr>
      <w:r w:rsidRPr="0079313B">
        <w:rPr>
          <w:sz w:val="26"/>
          <w:szCs w:val="26"/>
          <w:lang w:val="pt-BR"/>
          <w14:ligatures w14:val="standardContextual"/>
        </w:rPr>
        <w:t>+ Sự trường tồn vĩnh hằng của n</w:t>
      </w:r>
      <w:r w:rsidRPr="00166CD7">
        <w:rPr>
          <w:sz w:val="26"/>
          <w:szCs w:val="26"/>
          <w:lang w:val="pt-BR"/>
          <w14:ligatures w14:val="standardContextual"/>
        </w:rPr>
        <w:t>ghệ thuật và tình yêu: Những giá trị thuộc về nghệ thuật và cái đẹp được kết tinh từ</w:t>
      </w:r>
      <w:r w:rsidRPr="00166CD7">
        <w:rPr>
          <w:i/>
          <w:iCs/>
          <w:sz w:val="26"/>
          <w:szCs w:val="26"/>
          <w:lang w:val="pt-BR"/>
          <w14:ligatures w14:val="standardContextual"/>
        </w:rPr>
        <w:t> những câu thơ, những bài hát</w:t>
      </w:r>
      <w:r w:rsidRPr="00166CD7">
        <w:rPr>
          <w:sz w:val="26"/>
          <w:szCs w:val="26"/>
          <w:lang w:val="pt-BR"/>
          <w14:ligatures w14:val="standardContextual"/>
        </w:rPr>
        <w:t> và đặc biệt là từ </w:t>
      </w:r>
      <w:r w:rsidRPr="00166CD7">
        <w:rPr>
          <w:i/>
          <w:iCs/>
          <w:sz w:val="26"/>
          <w:szCs w:val="26"/>
          <w:lang w:val="pt-BR"/>
          <w14:ligatures w14:val="standardContextual"/>
        </w:rPr>
        <w:t>đôi mắt em</w:t>
      </w:r>
      <w:r w:rsidRPr="0079313B">
        <w:rPr>
          <w:sz w:val="26"/>
          <w:szCs w:val="26"/>
          <w:lang w:val="pt-BR"/>
          <w14:ligatures w14:val="standardContextual"/>
        </w:rPr>
        <w:t xml:space="preserve"> </w:t>
      </w:r>
      <w:r w:rsidRPr="00166CD7">
        <w:rPr>
          <w:sz w:val="26"/>
          <w:szCs w:val="26"/>
          <w:lang w:val="pt-BR"/>
          <w14:ligatures w14:val="standardContextual"/>
        </w:rPr>
        <w:t>-&gt; Nghệ thuật và tình yêu luôn khác biệt và luôn vượt lên mọi thứ tầm thường, tự thân nó luôn mang một sức mạnh trường tồn, vĩnh cửu bởi nó là hiện thân của cái đẹp.</w:t>
      </w:r>
      <w:r w:rsidRPr="0079313B">
        <w:rPr>
          <w:sz w:val="26"/>
          <w:szCs w:val="26"/>
          <w:lang w:val="pt-BR"/>
          <w14:ligatures w14:val="standardContextual"/>
        </w:rPr>
        <w:t xml:space="preserve"> </w:t>
      </w:r>
    </w:p>
    <w:p w:rsidR="0079313B" w:rsidRPr="0079313B" w:rsidRDefault="0079313B" w:rsidP="0079313B">
      <w:pPr>
        <w:shd w:val="clear" w:color="auto" w:fill="FFFFFF"/>
        <w:spacing w:line="360" w:lineRule="exact"/>
        <w:ind w:left="48" w:right="48"/>
        <w:jc w:val="both"/>
        <w:rPr>
          <w:sz w:val="26"/>
          <w:szCs w:val="26"/>
          <w:lang w:val="pt-BR"/>
          <w14:ligatures w14:val="standardContextual"/>
        </w:rPr>
      </w:pPr>
      <w:r w:rsidRPr="0079313B">
        <w:rPr>
          <w:sz w:val="26"/>
          <w:szCs w:val="26"/>
          <w:lang w:val="pt-BR"/>
          <w14:ligatures w14:val="standardContextual"/>
        </w:rPr>
        <w:t xml:space="preserve">- Giá trị giáo dục: </w:t>
      </w:r>
    </w:p>
    <w:p w:rsidR="0079313B" w:rsidRPr="0079313B" w:rsidRDefault="0079313B" w:rsidP="0079313B">
      <w:pPr>
        <w:shd w:val="clear" w:color="auto" w:fill="FFFFFF"/>
        <w:spacing w:line="360" w:lineRule="exact"/>
        <w:ind w:left="48" w:right="48"/>
        <w:jc w:val="both"/>
        <w:rPr>
          <w:sz w:val="26"/>
          <w:szCs w:val="26"/>
          <w:lang w:val="pt-BR"/>
          <w14:ligatures w14:val="standardContextual"/>
        </w:rPr>
      </w:pPr>
      <w:r w:rsidRPr="0079313B">
        <w:rPr>
          <w:sz w:val="26"/>
          <w:szCs w:val="26"/>
          <w:lang w:val="pt-BR"/>
          <w14:ligatures w14:val="standardContextual"/>
        </w:rPr>
        <w:t xml:space="preserve">+ Trân trọng thời gian, trân trọng từng khoảnh khắc sống trên cuộc đời. </w:t>
      </w:r>
    </w:p>
    <w:p w:rsidR="0079313B" w:rsidRPr="0079313B" w:rsidRDefault="0079313B" w:rsidP="0079313B">
      <w:pPr>
        <w:shd w:val="clear" w:color="auto" w:fill="FFFFFF"/>
        <w:spacing w:line="360" w:lineRule="exact"/>
        <w:ind w:left="48" w:right="48"/>
        <w:jc w:val="both"/>
        <w:rPr>
          <w:sz w:val="26"/>
          <w:szCs w:val="26"/>
          <w:lang w:val="pt-BR"/>
          <w14:ligatures w14:val="standardContextual"/>
        </w:rPr>
      </w:pPr>
      <w:r w:rsidRPr="0079313B">
        <w:rPr>
          <w:sz w:val="26"/>
          <w:szCs w:val="26"/>
          <w:lang w:val="pt-BR"/>
          <w14:ligatures w14:val="standardContextual"/>
        </w:rPr>
        <w:t xml:space="preserve">+ Trân quý nghệ thuật, tình yêu. </w:t>
      </w:r>
    </w:p>
    <w:p w:rsidR="0079313B" w:rsidRPr="0079313B" w:rsidRDefault="0079313B" w:rsidP="0079313B">
      <w:pPr>
        <w:spacing w:before="0" w:after="0" w:line="360" w:lineRule="exact"/>
        <w:rPr>
          <w:rFonts w:eastAsia="Times New Roman"/>
          <w:color w:val="auto"/>
          <w:sz w:val="26"/>
          <w:szCs w:val="26"/>
          <w:lang w:val="pt-BR"/>
        </w:rPr>
      </w:pPr>
      <w:r w:rsidRPr="0079313B">
        <w:rPr>
          <w:sz w:val="26"/>
          <w:szCs w:val="26"/>
          <w:lang w:val="pt-BR"/>
          <w14:ligatures w14:val="standardContextual"/>
        </w:rPr>
        <w:t>- Giá trị thẩm mĩ: Cái đẹp của nghệ thuật nói chung và thơ ca nói riêng; cái đẹp của tình yêu.</w:t>
      </w:r>
    </w:p>
    <w:p w:rsidR="0079313B" w:rsidRDefault="0079313B" w:rsidP="0079313B">
      <w:pPr>
        <w:spacing w:before="0" w:after="0" w:line="360" w:lineRule="exact"/>
        <w:jc w:val="both"/>
        <w:rPr>
          <w:b/>
          <w:color w:val="auto"/>
          <w:sz w:val="26"/>
          <w:szCs w:val="26"/>
          <w:lang w:val="pt-BR"/>
        </w:rPr>
      </w:pPr>
      <w:r w:rsidRPr="0079313B">
        <w:rPr>
          <w:b/>
          <w:color w:val="auto"/>
          <w:sz w:val="26"/>
          <w:szCs w:val="26"/>
          <w:lang w:val="pt-BR"/>
        </w:rPr>
        <w:t>d. Tổ chức thực hiệ</w:t>
      </w:r>
      <w:r>
        <w:rPr>
          <w:b/>
          <w:color w:val="auto"/>
          <w:sz w:val="26"/>
          <w:szCs w:val="26"/>
          <w:lang w:val="pt-BR"/>
        </w:rPr>
        <w:t>n</w:t>
      </w:r>
      <w:r w:rsidRPr="0079313B">
        <w:rPr>
          <w:b/>
          <w:color w:val="auto"/>
          <w:sz w:val="26"/>
          <w:szCs w:val="26"/>
          <w:lang w:val="pt-BR"/>
        </w:rPr>
        <w:t>:</w:t>
      </w:r>
    </w:p>
    <w:p w:rsidR="0079313B" w:rsidRPr="0079313B" w:rsidRDefault="0079313B" w:rsidP="0079313B">
      <w:pPr>
        <w:spacing w:before="0" w:after="200" w:line="360" w:lineRule="exact"/>
        <w:jc w:val="both"/>
        <w:rPr>
          <w:b/>
          <w:color w:val="FF0000"/>
          <w:sz w:val="26"/>
          <w:szCs w:val="26"/>
          <w:lang w:val="pt-BR"/>
        </w:rPr>
      </w:pPr>
      <w:r w:rsidRPr="0079313B">
        <w:rPr>
          <w:b/>
          <w:color w:val="FF0000"/>
          <w:sz w:val="26"/>
          <w:szCs w:val="26"/>
          <w:lang w:val="pt-BR"/>
        </w:rPr>
        <w:t>Bướ</w:t>
      </w:r>
      <w:r>
        <w:rPr>
          <w:b/>
          <w:color w:val="FF0000"/>
          <w:sz w:val="26"/>
          <w:szCs w:val="26"/>
          <w:lang w:val="pt-BR"/>
        </w:rPr>
        <w:t>c 1: Gi</w:t>
      </w:r>
      <w:r w:rsidRPr="0079313B">
        <w:rPr>
          <w:b/>
          <w:color w:val="FF0000"/>
          <w:sz w:val="26"/>
          <w:szCs w:val="26"/>
          <w:lang w:val="pt-BR"/>
        </w:rPr>
        <w:t xml:space="preserve">ao nhiệm vụ </w:t>
      </w:r>
      <w:r>
        <w:rPr>
          <w:b/>
          <w:color w:val="FF0000"/>
          <w:sz w:val="26"/>
          <w:szCs w:val="26"/>
          <w:lang w:val="pt-BR"/>
        </w:rPr>
        <w:t>học tập</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GV chia lớp thành 4 nhóm và yêu cầu HS các nhóm đọc và tìm hiểu văn bản, cụ thể:</w:t>
      </w:r>
    </w:p>
    <w:tbl>
      <w:tblPr>
        <w:tblStyle w:val="TableGrid"/>
        <w:tblW w:w="0" w:type="auto"/>
        <w:tblLook w:val="04A0" w:firstRow="1" w:lastRow="0" w:firstColumn="1" w:lastColumn="0" w:noHBand="0" w:noVBand="1"/>
      </w:tblPr>
      <w:tblGrid>
        <w:gridCol w:w="9634"/>
      </w:tblGrid>
      <w:tr w:rsidR="0079313B" w:rsidRPr="0079313B" w:rsidTr="0079313B">
        <w:tc>
          <w:tcPr>
            <w:tcW w:w="9634" w:type="dxa"/>
          </w:tcPr>
          <w:p w:rsidR="0079313B" w:rsidRPr="0079313B" w:rsidRDefault="0079313B" w:rsidP="0079313B">
            <w:pPr>
              <w:spacing w:before="0" w:after="0" w:line="360" w:lineRule="exact"/>
              <w:jc w:val="center"/>
              <w:rPr>
                <w:rFonts w:eastAsia="Times New Roman"/>
                <w:color w:val="auto"/>
                <w:sz w:val="26"/>
                <w:szCs w:val="26"/>
                <w:lang w:val="vi-VN" w:eastAsia="vi-VN"/>
              </w:rPr>
            </w:pPr>
            <w:r w:rsidRPr="0079313B">
              <w:rPr>
                <w:rFonts w:eastAsia="Times New Roman"/>
                <w:b/>
                <w:color w:val="auto"/>
                <w:sz w:val="26"/>
                <w:szCs w:val="26"/>
                <w:lang w:val="vi-VN" w:eastAsia="vi-VN"/>
              </w:rPr>
              <w:t>Nhóm 1:</w:t>
            </w:r>
            <w:r w:rsidRPr="0079313B">
              <w:rPr>
                <w:rFonts w:eastAsia="Times New Roman"/>
                <w:color w:val="auto"/>
                <w:sz w:val="26"/>
                <w:szCs w:val="26"/>
                <w:lang w:val="vi-VN" w:eastAsia="vi-VN"/>
              </w:rPr>
              <w:t xml:space="preserve"> Tìm hiểu </w:t>
            </w:r>
            <w:r w:rsidRPr="0079313B">
              <w:rPr>
                <w:rFonts w:eastAsia="Times New Roman"/>
                <w:bCs/>
                <w:color w:val="auto"/>
                <w:sz w:val="26"/>
                <w:szCs w:val="26"/>
                <w:shd w:val="clear" w:color="auto" w:fill="FFFFFF"/>
                <w:lang w:val="vi-VN" w:eastAsia="vi-VN"/>
              </w:rPr>
              <w:t>đặc điểm thể loại và hình thức của bài thơ.</w:t>
            </w:r>
          </w:p>
          <w:p w:rsidR="0079313B" w:rsidRPr="0079313B" w:rsidRDefault="0079313B" w:rsidP="0079313B">
            <w:pPr>
              <w:tabs>
                <w:tab w:val="left" w:pos="2184"/>
              </w:tabs>
              <w:spacing w:before="0" w:after="0"/>
              <w:jc w:val="both"/>
              <w:rPr>
                <w:rFonts w:eastAsia="MS Mincho"/>
                <w:bCs/>
                <w:color w:val="auto"/>
                <w:sz w:val="26"/>
                <w:szCs w:val="26"/>
                <w:lang w:val="vi-VN" w:eastAsia="ja-JP"/>
              </w:rPr>
            </w:pPr>
            <w:r w:rsidRPr="0079313B">
              <w:rPr>
                <w:rFonts w:eastAsia="MS Mincho"/>
                <w:bCs/>
                <w:color w:val="auto"/>
                <w:sz w:val="26"/>
                <w:szCs w:val="26"/>
                <w:lang w:val="vi-VN" w:eastAsia="ja-JP"/>
              </w:rPr>
              <w:t>Đọc văn bản, hoàn thiện bảng kiến thức sau:</w:t>
            </w:r>
          </w:p>
          <w:tbl>
            <w:tblPr>
              <w:tblStyle w:val="TableGrid"/>
              <w:tblW w:w="0" w:type="auto"/>
              <w:tblLook w:val="04A0" w:firstRow="1" w:lastRow="0" w:firstColumn="1" w:lastColumn="0" w:noHBand="0" w:noVBand="1"/>
            </w:tblPr>
            <w:tblGrid>
              <w:gridCol w:w="2123"/>
              <w:gridCol w:w="2114"/>
            </w:tblGrid>
            <w:tr w:rsidR="0079313B" w:rsidRPr="0079313B" w:rsidTr="00C72B53">
              <w:tc>
                <w:tcPr>
                  <w:tcW w:w="2123" w:type="dxa"/>
                </w:tcPr>
                <w:p w:rsidR="0079313B" w:rsidRPr="0079313B" w:rsidRDefault="0079313B" w:rsidP="0079313B">
                  <w:pPr>
                    <w:tabs>
                      <w:tab w:val="left" w:pos="2184"/>
                    </w:tabs>
                    <w:spacing w:before="0" w:after="0"/>
                    <w:jc w:val="center"/>
                    <w:rPr>
                      <w:rFonts w:eastAsia="MS Mincho"/>
                      <w:b/>
                      <w:bCs/>
                      <w:color w:val="auto"/>
                      <w:sz w:val="22"/>
                      <w:szCs w:val="22"/>
                      <w:lang w:val="vi-VN" w:eastAsia="ja-JP"/>
                    </w:rPr>
                  </w:pPr>
                  <w:r w:rsidRPr="0079313B">
                    <w:rPr>
                      <w:rFonts w:eastAsia="MS Mincho"/>
                      <w:b/>
                      <w:bCs/>
                      <w:color w:val="auto"/>
                      <w:sz w:val="22"/>
                      <w:szCs w:val="22"/>
                      <w:lang w:val="vi-VN" w:eastAsia="ja-JP"/>
                    </w:rPr>
                    <w:t>Căn cứ tìm hiểu</w:t>
                  </w:r>
                </w:p>
              </w:tc>
              <w:tc>
                <w:tcPr>
                  <w:tcW w:w="2114" w:type="dxa"/>
                </w:tcPr>
                <w:p w:rsidR="0079313B" w:rsidRPr="0079313B" w:rsidRDefault="0079313B" w:rsidP="0079313B">
                  <w:pPr>
                    <w:tabs>
                      <w:tab w:val="left" w:pos="2184"/>
                    </w:tabs>
                    <w:spacing w:before="0" w:after="0"/>
                    <w:jc w:val="center"/>
                    <w:rPr>
                      <w:rFonts w:eastAsia="MS Mincho"/>
                      <w:b/>
                      <w:bCs/>
                      <w:color w:val="auto"/>
                      <w:sz w:val="22"/>
                      <w:szCs w:val="22"/>
                      <w:lang w:val="vi-VN" w:eastAsia="ja-JP"/>
                    </w:rPr>
                  </w:pPr>
                  <w:r w:rsidRPr="0079313B">
                    <w:rPr>
                      <w:rFonts w:eastAsia="MS Mincho"/>
                      <w:b/>
                      <w:bCs/>
                      <w:color w:val="auto"/>
                      <w:sz w:val="22"/>
                      <w:szCs w:val="22"/>
                      <w:lang w:val="vi-VN" w:eastAsia="ja-JP"/>
                    </w:rPr>
                    <w:t>Biểu hiện cụ thể</w:t>
                  </w:r>
                </w:p>
              </w:tc>
            </w:tr>
            <w:tr w:rsidR="0079313B" w:rsidRPr="0079313B" w:rsidTr="00C72B53">
              <w:tc>
                <w:tcPr>
                  <w:tcW w:w="2123"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r w:rsidRPr="0079313B">
                    <w:rPr>
                      <w:rFonts w:eastAsia="MS Mincho"/>
                      <w:bCs/>
                      <w:color w:val="auto"/>
                      <w:sz w:val="22"/>
                      <w:szCs w:val="22"/>
                      <w:lang w:val="vi-VN" w:eastAsia="ja-JP"/>
                    </w:rPr>
                    <w:t xml:space="preserve">Thể thơ </w:t>
                  </w:r>
                </w:p>
              </w:tc>
              <w:tc>
                <w:tcPr>
                  <w:tcW w:w="2114"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p>
              </w:tc>
            </w:tr>
            <w:tr w:rsidR="0079313B" w:rsidRPr="0079313B" w:rsidTr="00C72B53">
              <w:tc>
                <w:tcPr>
                  <w:tcW w:w="2123"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r w:rsidRPr="0079313B">
                    <w:rPr>
                      <w:rFonts w:eastAsia="MS Mincho"/>
                      <w:bCs/>
                      <w:color w:val="auto"/>
                      <w:sz w:val="22"/>
                      <w:szCs w:val="22"/>
                      <w:lang w:val="vi-VN" w:eastAsia="ja-JP"/>
                    </w:rPr>
                    <w:t xml:space="preserve">Các dòng thơ </w:t>
                  </w:r>
                </w:p>
              </w:tc>
              <w:tc>
                <w:tcPr>
                  <w:tcW w:w="2114"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p>
              </w:tc>
            </w:tr>
            <w:tr w:rsidR="0079313B" w:rsidRPr="0079313B" w:rsidTr="00C72B53">
              <w:tc>
                <w:tcPr>
                  <w:tcW w:w="2123"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r w:rsidRPr="0079313B">
                    <w:rPr>
                      <w:rFonts w:eastAsia="MS Mincho"/>
                      <w:bCs/>
                      <w:color w:val="auto"/>
                      <w:sz w:val="22"/>
                      <w:szCs w:val="22"/>
                      <w:lang w:val="vi-VN" w:eastAsia="ja-JP"/>
                    </w:rPr>
                    <w:t>Các hệ thống hình ảnh trong bài thơ</w:t>
                  </w:r>
                </w:p>
              </w:tc>
              <w:tc>
                <w:tcPr>
                  <w:tcW w:w="2114"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p>
              </w:tc>
            </w:tr>
            <w:tr w:rsidR="0079313B" w:rsidRPr="0079313B" w:rsidTr="00C72B53">
              <w:tc>
                <w:tcPr>
                  <w:tcW w:w="2123"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r w:rsidRPr="0079313B">
                    <w:rPr>
                      <w:rFonts w:eastAsia="MS Mincho"/>
                      <w:bCs/>
                      <w:color w:val="auto"/>
                      <w:sz w:val="22"/>
                      <w:szCs w:val="22"/>
                      <w:lang w:val="vi-VN" w:eastAsia="ja-JP"/>
                    </w:rPr>
                    <w:t>Nhịp điệu, giọng điệu  bài thơ</w:t>
                  </w:r>
                </w:p>
              </w:tc>
              <w:tc>
                <w:tcPr>
                  <w:tcW w:w="2114" w:type="dxa"/>
                </w:tcPr>
                <w:p w:rsidR="0079313B" w:rsidRPr="0079313B" w:rsidRDefault="0079313B" w:rsidP="0079313B">
                  <w:pPr>
                    <w:tabs>
                      <w:tab w:val="left" w:pos="2184"/>
                    </w:tabs>
                    <w:spacing w:before="0" w:after="0"/>
                    <w:jc w:val="both"/>
                    <w:rPr>
                      <w:rFonts w:eastAsia="MS Mincho"/>
                      <w:bCs/>
                      <w:color w:val="auto"/>
                      <w:sz w:val="22"/>
                      <w:szCs w:val="22"/>
                      <w:lang w:val="vi-VN" w:eastAsia="ja-JP"/>
                    </w:rPr>
                  </w:pPr>
                </w:p>
              </w:tc>
            </w:tr>
          </w:tbl>
          <w:p w:rsidR="0079313B" w:rsidRPr="0079313B" w:rsidRDefault="0079313B" w:rsidP="0079313B">
            <w:pPr>
              <w:spacing w:before="0" w:after="0" w:line="360" w:lineRule="exact"/>
              <w:jc w:val="both"/>
              <w:rPr>
                <w:rFonts w:eastAsia="Times New Roman"/>
                <w:color w:val="auto"/>
                <w:sz w:val="26"/>
                <w:szCs w:val="26"/>
                <w:lang w:val="vi-VN" w:eastAsia="vi-VN"/>
              </w:rPr>
            </w:pPr>
          </w:p>
        </w:tc>
      </w:tr>
    </w:tbl>
    <w:p w:rsidR="0079313B" w:rsidRPr="0079313B" w:rsidRDefault="0079313B" w:rsidP="0079313B">
      <w:pPr>
        <w:spacing w:before="0" w:after="0" w:line="360" w:lineRule="exact"/>
        <w:jc w:val="both"/>
        <w:rPr>
          <w:b/>
          <w:color w:val="auto"/>
          <w:sz w:val="26"/>
          <w:szCs w:val="26"/>
        </w:rPr>
      </w:pPr>
    </w:p>
    <w:p w:rsidR="0079313B" w:rsidRDefault="0079313B" w:rsidP="0079313B">
      <w:pPr>
        <w:spacing w:line="276" w:lineRule="auto"/>
        <w:jc w:val="center"/>
        <w:rPr>
          <w:sz w:val="26"/>
          <w:szCs w:val="26"/>
        </w:rPr>
      </w:pPr>
      <w:r w:rsidRPr="001B63C5">
        <w:rPr>
          <w:b/>
          <w:sz w:val="26"/>
          <w:szCs w:val="26"/>
        </w:rPr>
        <w:t xml:space="preserve">Nhóm </w:t>
      </w:r>
      <w:r>
        <w:rPr>
          <w:b/>
          <w:sz w:val="26"/>
          <w:szCs w:val="26"/>
        </w:rPr>
        <w:t>2</w:t>
      </w:r>
      <w:r w:rsidRPr="001B63C5">
        <w:rPr>
          <w:b/>
          <w:sz w:val="26"/>
          <w:szCs w:val="26"/>
        </w:rPr>
        <w:t>:</w:t>
      </w:r>
      <w:r w:rsidRPr="001B63C5">
        <w:rPr>
          <w:sz w:val="26"/>
          <w:szCs w:val="26"/>
        </w:rPr>
        <w:t xml:space="preserve"> </w:t>
      </w:r>
    </w:p>
    <w:p w:rsidR="0079313B" w:rsidRPr="000C1C81" w:rsidRDefault="0079313B" w:rsidP="0079313B">
      <w:pPr>
        <w:spacing w:line="276" w:lineRule="auto"/>
        <w:jc w:val="center"/>
        <w:rPr>
          <w:bCs/>
          <w:sz w:val="26"/>
          <w:szCs w:val="26"/>
          <w:shd w:val="clear" w:color="auto" w:fill="FFFFFF"/>
        </w:rPr>
      </w:pPr>
      <w:r w:rsidRPr="001B63C5">
        <w:rPr>
          <w:sz w:val="26"/>
          <w:szCs w:val="26"/>
        </w:rPr>
        <w:t xml:space="preserve">Tìm hiểu </w:t>
      </w:r>
      <w:r>
        <w:rPr>
          <w:bCs/>
          <w:sz w:val="26"/>
          <w:szCs w:val="26"/>
          <w:shd w:val="clear" w:color="auto" w:fill="FFFFFF"/>
        </w:rPr>
        <w:t>hình tượng thơ</w:t>
      </w:r>
    </w:p>
    <w:p w:rsidR="0079313B" w:rsidRDefault="0079313B" w:rsidP="0079313B">
      <w:pPr>
        <w:tabs>
          <w:tab w:val="left" w:pos="2184"/>
        </w:tabs>
        <w:spacing w:line="276" w:lineRule="auto"/>
        <w:rPr>
          <w:rFonts w:eastAsia="MS Mincho"/>
          <w:bCs/>
          <w:sz w:val="26"/>
          <w:szCs w:val="26"/>
          <w:lang w:eastAsia="ja-JP"/>
        </w:rPr>
      </w:pPr>
      <w:r w:rsidRPr="00DC650F">
        <w:rPr>
          <w:rFonts w:eastAsia="MS Mincho"/>
          <w:bCs/>
          <w:sz w:val="26"/>
          <w:szCs w:val="26"/>
          <w:lang w:eastAsia="ja-JP"/>
        </w:rPr>
        <w:t>Đọc văn bả</w:t>
      </w:r>
      <w:r>
        <w:rPr>
          <w:rFonts w:eastAsia="MS Mincho"/>
          <w:bCs/>
          <w:sz w:val="26"/>
          <w:szCs w:val="26"/>
          <w:lang w:eastAsia="ja-JP"/>
        </w:rPr>
        <w:t>n và trả lời các câu hỏi:</w:t>
      </w:r>
    </w:p>
    <w:p w:rsidR="0079313B" w:rsidRDefault="0079313B" w:rsidP="0079313B">
      <w:pPr>
        <w:tabs>
          <w:tab w:val="left" w:pos="2184"/>
        </w:tabs>
        <w:spacing w:line="276" w:lineRule="auto"/>
        <w:jc w:val="both"/>
        <w:rPr>
          <w:rFonts w:eastAsia="MS Mincho"/>
          <w:bCs/>
          <w:sz w:val="26"/>
          <w:szCs w:val="26"/>
          <w:lang w:eastAsia="ja-JP"/>
        </w:rPr>
      </w:pPr>
      <w:r>
        <w:rPr>
          <w:rFonts w:eastAsia="MS Mincho"/>
          <w:bCs/>
          <w:sz w:val="26"/>
          <w:szCs w:val="26"/>
          <w:lang w:eastAsia="ja-JP"/>
        </w:rPr>
        <w:t>1. Dòng thơ đầu tiên cho thấy tác giả có cảm nhận như thế nào về thời gian?</w:t>
      </w:r>
    </w:p>
    <w:p w:rsidR="00CC3C78" w:rsidRDefault="0079313B" w:rsidP="0079313B">
      <w:pPr>
        <w:rPr>
          <w:rFonts w:eastAsia="MS Mincho"/>
          <w:bCs/>
          <w:sz w:val="26"/>
          <w:szCs w:val="26"/>
          <w:lang w:eastAsia="ja-JP"/>
        </w:rPr>
      </w:pPr>
      <w:r>
        <w:rPr>
          <w:rFonts w:eastAsia="MS Mincho"/>
          <w:bCs/>
          <w:sz w:val="26"/>
          <w:szCs w:val="26"/>
          <w:lang w:eastAsia="ja-JP"/>
        </w:rPr>
        <w:t>2. Thời gian có ảnh hưởng như thế nào đến thế giứ tự nhiên nói chung và nhân vật trữ tình nói riêng? Ảnh hưởng đó đem lại cảm xúc gì?</w:t>
      </w:r>
    </w:p>
    <w:p w:rsidR="0079313B" w:rsidRDefault="0079313B" w:rsidP="0079313B">
      <w:pPr>
        <w:spacing w:line="276" w:lineRule="auto"/>
        <w:jc w:val="center"/>
        <w:rPr>
          <w:sz w:val="26"/>
          <w:szCs w:val="26"/>
        </w:rPr>
      </w:pPr>
      <w:r w:rsidRPr="001B63C5">
        <w:rPr>
          <w:b/>
          <w:sz w:val="26"/>
          <w:szCs w:val="26"/>
        </w:rPr>
        <w:lastRenderedPageBreak/>
        <w:t xml:space="preserve">Nhóm </w:t>
      </w:r>
      <w:r>
        <w:rPr>
          <w:b/>
          <w:sz w:val="26"/>
          <w:szCs w:val="26"/>
        </w:rPr>
        <w:t>3</w:t>
      </w:r>
      <w:r w:rsidRPr="001B63C5">
        <w:rPr>
          <w:sz w:val="26"/>
          <w:szCs w:val="26"/>
        </w:rPr>
        <w:t xml:space="preserve"> </w:t>
      </w:r>
    </w:p>
    <w:p w:rsidR="0079313B" w:rsidRPr="000C1C81" w:rsidRDefault="0079313B" w:rsidP="0079313B">
      <w:pPr>
        <w:spacing w:line="276" w:lineRule="auto"/>
        <w:jc w:val="center"/>
        <w:rPr>
          <w:bCs/>
          <w:sz w:val="26"/>
          <w:szCs w:val="26"/>
          <w:shd w:val="clear" w:color="auto" w:fill="FFFFFF"/>
        </w:rPr>
      </w:pPr>
      <w:r w:rsidRPr="001B63C5">
        <w:rPr>
          <w:sz w:val="26"/>
          <w:szCs w:val="26"/>
        </w:rPr>
        <w:t xml:space="preserve">Tìm hiểu </w:t>
      </w:r>
      <w:r>
        <w:rPr>
          <w:bCs/>
          <w:sz w:val="26"/>
          <w:szCs w:val="26"/>
          <w:shd w:val="clear" w:color="auto" w:fill="FFFFFF"/>
        </w:rPr>
        <w:t>hình ảnh thơ</w:t>
      </w:r>
    </w:p>
    <w:p w:rsidR="0079313B" w:rsidRDefault="0079313B" w:rsidP="0079313B">
      <w:pPr>
        <w:tabs>
          <w:tab w:val="left" w:pos="2184"/>
        </w:tabs>
        <w:spacing w:line="276" w:lineRule="auto"/>
        <w:rPr>
          <w:rFonts w:eastAsia="MS Mincho"/>
          <w:bCs/>
          <w:sz w:val="26"/>
          <w:szCs w:val="26"/>
          <w:lang w:eastAsia="ja-JP"/>
        </w:rPr>
      </w:pPr>
      <w:r w:rsidRPr="00DC650F">
        <w:rPr>
          <w:rFonts w:eastAsia="MS Mincho"/>
          <w:bCs/>
          <w:sz w:val="26"/>
          <w:szCs w:val="26"/>
          <w:lang w:eastAsia="ja-JP"/>
        </w:rPr>
        <w:t>Đọc văn bả</w:t>
      </w:r>
      <w:r>
        <w:rPr>
          <w:rFonts w:eastAsia="MS Mincho"/>
          <w:bCs/>
          <w:sz w:val="26"/>
          <w:szCs w:val="26"/>
          <w:lang w:eastAsia="ja-JP"/>
        </w:rPr>
        <w:t>n và trả lời các câu hỏi:</w:t>
      </w:r>
    </w:p>
    <w:p w:rsidR="0079313B" w:rsidRDefault="0079313B" w:rsidP="0079313B">
      <w:pPr>
        <w:tabs>
          <w:tab w:val="left" w:pos="2184"/>
        </w:tabs>
        <w:spacing w:line="276" w:lineRule="auto"/>
        <w:jc w:val="both"/>
        <w:rPr>
          <w:rFonts w:eastAsia="MS Mincho"/>
          <w:bCs/>
          <w:sz w:val="26"/>
          <w:szCs w:val="26"/>
          <w:lang w:eastAsia="ja-JP"/>
        </w:rPr>
      </w:pPr>
      <w:r>
        <w:rPr>
          <w:rFonts w:eastAsia="MS Mincho"/>
          <w:bCs/>
          <w:sz w:val="26"/>
          <w:szCs w:val="26"/>
          <w:lang w:eastAsia="ja-JP"/>
        </w:rPr>
        <w:t xml:space="preserve">1. Hình ảnh “câu thơ”, “bài hát” tượng trưng cho điều gì? </w:t>
      </w:r>
    </w:p>
    <w:p w:rsidR="0079313B" w:rsidRDefault="0079313B" w:rsidP="0079313B">
      <w:pPr>
        <w:rPr>
          <w:rFonts w:eastAsia="MS Mincho"/>
          <w:bCs/>
          <w:sz w:val="26"/>
          <w:szCs w:val="26"/>
          <w:lang w:eastAsia="ja-JP"/>
        </w:rPr>
      </w:pPr>
      <w:r>
        <w:rPr>
          <w:rFonts w:eastAsia="MS Mincho"/>
          <w:bCs/>
          <w:sz w:val="26"/>
          <w:szCs w:val="26"/>
          <w:lang w:eastAsia="ja-JP"/>
        </w:rPr>
        <w:t>2. Việc lặp lại các từ “riêng”, “còn xanh” cho thấy suy nghĩ của tác giả về mối tương quan giữa thời gian và ý nghĩa của những hình ảnh đó như thế nào?</w:t>
      </w:r>
    </w:p>
    <w:p w:rsidR="0079313B" w:rsidRPr="0079313B" w:rsidRDefault="0079313B" w:rsidP="0079313B">
      <w:pPr>
        <w:spacing w:before="0" w:after="200" w:line="276" w:lineRule="auto"/>
        <w:jc w:val="center"/>
        <w:rPr>
          <w:color w:val="auto"/>
          <w:sz w:val="26"/>
          <w:szCs w:val="26"/>
        </w:rPr>
      </w:pPr>
      <w:r w:rsidRPr="0079313B">
        <w:rPr>
          <w:b/>
          <w:color w:val="auto"/>
          <w:sz w:val="26"/>
          <w:szCs w:val="26"/>
        </w:rPr>
        <w:t>Nhóm 4</w:t>
      </w:r>
    </w:p>
    <w:p w:rsidR="0079313B" w:rsidRPr="0079313B" w:rsidRDefault="0079313B" w:rsidP="0079313B">
      <w:pPr>
        <w:tabs>
          <w:tab w:val="left" w:pos="2184"/>
        </w:tabs>
        <w:spacing w:before="0" w:after="200" w:line="276" w:lineRule="auto"/>
        <w:jc w:val="center"/>
        <w:rPr>
          <w:color w:val="auto"/>
          <w:sz w:val="26"/>
          <w:szCs w:val="26"/>
        </w:rPr>
      </w:pPr>
      <w:r w:rsidRPr="0079313B">
        <w:rPr>
          <w:color w:val="auto"/>
          <w:sz w:val="26"/>
          <w:szCs w:val="26"/>
        </w:rPr>
        <w:t xml:space="preserve">Tìm hiểu các giá trị của bài thơ </w:t>
      </w:r>
    </w:p>
    <w:p w:rsidR="0079313B" w:rsidRPr="0079313B" w:rsidRDefault="0079313B" w:rsidP="0079313B">
      <w:pPr>
        <w:tabs>
          <w:tab w:val="left" w:pos="2184"/>
        </w:tabs>
        <w:spacing w:before="0" w:after="200" w:line="276" w:lineRule="auto"/>
        <w:rPr>
          <w:rFonts w:eastAsia="MS Mincho"/>
          <w:bCs/>
          <w:color w:val="auto"/>
          <w:sz w:val="26"/>
          <w:szCs w:val="26"/>
          <w:lang w:eastAsia="ja-JP"/>
        </w:rPr>
      </w:pPr>
      <w:r w:rsidRPr="0079313B">
        <w:rPr>
          <w:rFonts w:eastAsia="MS Mincho"/>
          <w:bCs/>
          <w:color w:val="auto"/>
          <w:sz w:val="26"/>
          <w:szCs w:val="26"/>
          <w:lang w:eastAsia="ja-JP"/>
        </w:rPr>
        <w:t>Đọc văn bản và trả lời các câu hỏi:</w:t>
      </w:r>
    </w:p>
    <w:p w:rsidR="0079313B" w:rsidRPr="0079313B" w:rsidRDefault="0079313B" w:rsidP="0079313B">
      <w:pPr>
        <w:tabs>
          <w:tab w:val="left" w:pos="2184"/>
        </w:tabs>
        <w:spacing w:before="0" w:after="200" w:line="276" w:lineRule="auto"/>
        <w:jc w:val="both"/>
        <w:rPr>
          <w:rFonts w:eastAsia="MS Mincho"/>
          <w:bCs/>
          <w:color w:val="auto"/>
          <w:sz w:val="26"/>
          <w:szCs w:val="26"/>
          <w:lang w:eastAsia="ja-JP"/>
        </w:rPr>
      </w:pPr>
      <w:r w:rsidRPr="0079313B">
        <w:rPr>
          <w:rFonts w:eastAsia="MS Mincho"/>
          <w:bCs/>
          <w:color w:val="auto"/>
          <w:sz w:val="26"/>
          <w:szCs w:val="26"/>
          <w:lang w:eastAsia="ja-JP"/>
        </w:rPr>
        <w:t xml:space="preserve">1. Nêu rõ những giá trị nhận thức, giáo dục, thẩm mĩ được thể hiện trong bài thơ. </w:t>
      </w:r>
    </w:p>
    <w:p w:rsidR="0079313B" w:rsidRDefault="0079313B" w:rsidP="0079313B">
      <w:pPr>
        <w:rPr>
          <w:rFonts w:eastAsia="MS Mincho"/>
          <w:bCs/>
          <w:color w:val="auto"/>
          <w:sz w:val="26"/>
          <w:szCs w:val="26"/>
          <w:lang w:eastAsia="ja-JP"/>
        </w:rPr>
      </w:pPr>
      <w:r w:rsidRPr="0079313B">
        <w:rPr>
          <w:rFonts w:eastAsia="MS Mincho"/>
          <w:bCs/>
          <w:color w:val="auto"/>
          <w:sz w:val="26"/>
          <w:szCs w:val="26"/>
          <w:lang w:eastAsia="ja-JP"/>
        </w:rPr>
        <w:t>2. Em hiểu dụng ý của nhà thơ trong hai dòng thơ cuối như thế nào? Hãy giải thích cách hiểu của em</w:t>
      </w:r>
    </w:p>
    <w:p w:rsidR="0079313B" w:rsidRPr="0079313B" w:rsidRDefault="0079313B" w:rsidP="0079313B">
      <w:pPr>
        <w:spacing w:before="0" w:after="200" w:line="360" w:lineRule="exact"/>
        <w:jc w:val="both"/>
        <w:rPr>
          <w:rFonts w:eastAsia="MS Mincho"/>
          <w:b/>
          <w:color w:val="FF0000"/>
          <w:sz w:val="26"/>
          <w:szCs w:val="26"/>
          <w:lang w:val="pt-BR" w:eastAsia="ja-JP"/>
          <w14:ligatures w14:val="standardContextual"/>
        </w:rPr>
      </w:pPr>
      <w:r w:rsidRPr="0079313B">
        <w:rPr>
          <w:b/>
          <w:color w:val="auto"/>
          <w:sz w:val="26"/>
          <w:szCs w:val="26"/>
        </w:rPr>
        <w:t xml:space="preserve">- </w:t>
      </w:r>
      <w:r w:rsidRPr="0079313B">
        <w:rPr>
          <w:rFonts w:eastAsia="MS Mincho"/>
          <w:bCs/>
          <w:color w:val="auto"/>
          <w:sz w:val="26"/>
          <w:szCs w:val="26"/>
          <w:lang w:val="pt-BR" w:eastAsia="ja-JP"/>
          <w14:ligatures w14:val="standardContextual"/>
        </w:rPr>
        <w:t>Sau thảo luận, HS các nhóm lựa chọn đại diện lên tham gia</w:t>
      </w:r>
      <w:r w:rsidRPr="0079313B">
        <w:rPr>
          <w:rFonts w:eastAsia="MS Mincho"/>
          <w:b/>
          <w:color w:val="auto"/>
          <w:sz w:val="26"/>
          <w:szCs w:val="26"/>
          <w:lang w:val="pt-BR" w:eastAsia="ja-JP"/>
          <w14:ligatures w14:val="standardContextual"/>
        </w:rPr>
        <w:t xml:space="preserve"> </w:t>
      </w:r>
      <w:r w:rsidRPr="0079313B">
        <w:rPr>
          <w:rFonts w:eastAsia="MS Mincho"/>
          <w:color w:val="auto"/>
          <w:sz w:val="26"/>
          <w:szCs w:val="26"/>
          <w:lang w:val="pt-BR" w:eastAsia="ja-JP"/>
          <w14:ligatures w14:val="standardContextual"/>
        </w:rPr>
        <w:t xml:space="preserve">số tiếp theo của chương trình: </w:t>
      </w:r>
      <w:r w:rsidRPr="0079313B">
        <w:rPr>
          <w:rFonts w:eastAsia="MS Mincho"/>
          <w:b/>
          <w:bCs/>
          <w:i/>
          <w:iCs/>
          <w:color w:val="auto"/>
          <w:sz w:val="26"/>
          <w:szCs w:val="26"/>
          <w:lang w:val="pt-BR" w:eastAsia="ja-JP"/>
          <w14:ligatures w14:val="standardContextual"/>
        </w:rPr>
        <w:t>Bàn tròn văn chương.</w:t>
      </w:r>
    </w:p>
    <w:p w:rsidR="0079313B" w:rsidRPr="0079313B" w:rsidRDefault="0079313B" w:rsidP="0079313B">
      <w:pPr>
        <w:spacing w:before="0" w:after="200" w:line="360" w:lineRule="exact"/>
        <w:jc w:val="both"/>
        <w:rPr>
          <w:rFonts w:eastAsia="MS Mincho"/>
          <w:i/>
          <w:iCs/>
          <w:color w:val="auto"/>
          <w:sz w:val="26"/>
          <w:szCs w:val="26"/>
          <w:lang w:val="pt-BR" w:eastAsia="ja-JP"/>
          <w14:ligatures w14:val="standardContextual"/>
        </w:rPr>
      </w:pPr>
      <w:r w:rsidRPr="0079313B">
        <w:rPr>
          <w:rFonts w:eastAsia="MS Mincho"/>
          <w:color w:val="auto"/>
          <w:sz w:val="26"/>
          <w:szCs w:val="26"/>
          <w:lang w:val="pt-BR" w:eastAsia="ja-JP"/>
          <w14:ligatures w14:val="standardContextual"/>
        </w:rPr>
        <w:t xml:space="preserve">- GV hướng dẫn HS thực hiện cuộc trao đổi </w:t>
      </w:r>
      <w:r w:rsidRPr="0079313B">
        <w:rPr>
          <w:rFonts w:eastAsia="MS Mincho"/>
          <w:b/>
          <w:bCs/>
          <w:i/>
          <w:iCs/>
          <w:color w:val="auto"/>
          <w:sz w:val="26"/>
          <w:szCs w:val="26"/>
          <w:lang w:val="pt-BR" w:eastAsia="ja-JP"/>
          <w14:ligatures w14:val="standardContextual"/>
        </w:rPr>
        <w:t>Bàn tròn văn chương</w:t>
      </w:r>
      <w:r w:rsidRPr="0079313B">
        <w:rPr>
          <w:rFonts w:eastAsia="MS Mincho"/>
          <w:color w:val="auto"/>
          <w:sz w:val="26"/>
          <w:szCs w:val="26"/>
          <w:lang w:val="pt-BR" w:eastAsia="ja-JP"/>
          <w14:ligatures w14:val="standardContextual"/>
        </w:rPr>
        <w:t xml:space="preserve"> với chuyên mục: </w:t>
      </w:r>
      <w:r w:rsidRPr="0079313B">
        <w:rPr>
          <w:rFonts w:eastAsia="MS Mincho"/>
          <w:i/>
          <w:iCs/>
          <w:color w:val="auto"/>
          <w:sz w:val="26"/>
          <w:szCs w:val="26"/>
          <w:lang w:val="pt-BR" w:eastAsia="ja-JP"/>
          <w14:ligatures w14:val="standardContextual"/>
        </w:rPr>
        <w:t>Thời gian – Thi phẩm xanh mãi cùng thời gian.</w:t>
      </w:r>
    </w:p>
    <w:p w:rsidR="0079313B" w:rsidRPr="0079313B" w:rsidRDefault="0079313B" w:rsidP="0079313B">
      <w:pPr>
        <w:spacing w:before="0" w:after="200" w:line="360" w:lineRule="exact"/>
        <w:jc w:val="both"/>
        <w:rPr>
          <w:rFonts w:eastAsia="MS Mincho"/>
          <w:iCs/>
          <w:color w:val="auto"/>
          <w:sz w:val="26"/>
          <w:szCs w:val="26"/>
          <w:lang w:val="pt-BR" w:eastAsia="ja-JP"/>
          <w14:ligatures w14:val="standardContextual"/>
        </w:rPr>
      </w:pPr>
      <w:r w:rsidRPr="0079313B">
        <w:rPr>
          <w:rFonts w:eastAsia="MS Mincho"/>
          <w:iCs/>
          <w:color w:val="auto"/>
          <w:sz w:val="26"/>
          <w:szCs w:val="26"/>
          <w:lang w:val="pt-BR" w:eastAsia="ja-JP"/>
          <w14:ligatures w14:val="standardContextual"/>
        </w:rPr>
        <w:t>- Gv chọn và tư vấn cho MC dẫn chương trình.</w:t>
      </w:r>
    </w:p>
    <w:p w:rsidR="0079313B" w:rsidRPr="0079313B" w:rsidRDefault="0079313B" w:rsidP="0079313B">
      <w:pPr>
        <w:spacing w:before="0" w:after="200" w:line="360" w:lineRule="exact"/>
        <w:jc w:val="both"/>
        <w:rPr>
          <w:b/>
          <w:color w:val="FF0000"/>
          <w:sz w:val="26"/>
          <w:szCs w:val="26"/>
          <w:lang w:val="pt-BR"/>
        </w:rPr>
      </w:pPr>
      <w:r w:rsidRPr="0079313B">
        <w:rPr>
          <w:b/>
          <w:color w:val="FF0000"/>
          <w:sz w:val="26"/>
          <w:szCs w:val="26"/>
          <w:lang w:val="pt-BR"/>
        </w:rPr>
        <w:t>Bước 2: Thực hiện nhiệm vụ</w:t>
      </w:r>
    </w:p>
    <w:p w:rsidR="0079313B" w:rsidRPr="0079313B" w:rsidRDefault="0079313B" w:rsidP="0079313B">
      <w:pPr>
        <w:spacing w:before="0" w:after="200" w:line="360" w:lineRule="exact"/>
        <w:jc w:val="both"/>
        <w:rPr>
          <w:b/>
          <w:i/>
          <w:color w:val="auto"/>
          <w:sz w:val="26"/>
          <w:szCs w:val="26"/>
          <w:lang w:val="pt-BR"/>
        </w:rPr>
      </w:pPr>
      <w:r w:rsidRPr="0079313B">
        <w:rPr>
          <w:color w:val="auto"/>
          <w:sz w:val="26"/>
          <w:szCs w:val="26"/>
          <w:lang w:val="pt-BR"/>
        </w:rPr>
        <w:t xml:space="preserve">HS hoàn thành nhiệm vụ theo nhóm, kết quả được ghi lại vào giấy A0 và sổ tay đại diện tham gia chuyên mục: </w:t>
      </w:r>
      <w:r w:rsidRPr="0079313B">
        <w:rPr>
          <w:b/>
          <w:i/>
          <w:color w:val="auto"/>
          <w:sz w:val="26"/>
          <w:szCs w:val="26"/>
          <w:lang w:val="pt-BR"/>
        </w:rPr>
        <w:t>Bàn tròn văn chương</w:t>
      </w:r>
    </w:p>
    <w:p w:rsidR="0079313B" w:rsidRPr="0079313B" w:rsidRDefault="0079313B" w:rsidP="0079313B">
      <w:pPr>
        <w:spacing w:before="0" w:after="200" w:line="360" w:lineRule="exact"/>
        <w:jc w:val="both"/>
        <w:rPr>
          <w:b/>
          <w:color w:val="FF0000"/>
          <w:sz w:val="26"/>
          <w:szCs w:val="26"/>
          <w:lang w:val="pt-BR"/>
        </w:rPr>
      </w:pPr>
      <w:r w:rsidRPr="0079313B">
        <w:rPr>
          <w:b/>
          <w:color w:val="FF0000"/>
          <w:sz w:val="26"/>
          <w:szCs w:val="26"/>
          <w:lang w:val="pt-BR"/>
        </w:rPr>
        <w:t xml:space="preserve">Bước 3: Báo cáo, thảo luận </w:t>
      </w:r>
    </w:p>
    <w:p w:rsidR="0079313B" w:rsidRPr="0079313B" w:rsidRDefault="0079313B" w:rsidP="0079313B">
      <w:pPr>
        <w:spacing w:before="0" w:after="200" w:line="360" w:lineRule="exact"/>
        <w:jc w:val="both"/>
        <w:rPr>
          <w:rFonts w:eastAsia="MS Mincho"/>
          <w:i/>
          <w:iCs/>
          <w:color w:val="auto"/>
          <w:sz w:val="26"/>
          <w:szCs w:val="26"/>
          <w:lang w:val="pt-BR" w:eastAsia="ja-JP"/>
          <w14:ligatures w14:val="standardContextual"/>
        </w:rPr>
      </w:pPr>
      <w:r w:rsidRPr="0079313B">
        <w:rPr>
          <w:color w:val="auto"/>
          <w:sz w:val="26"/>
          <w:szCs w:val="26"/>
          <w:lang w:val="pt-BR"/>
        </w:rPr>
        <w:t xml:space="preserve">- Đại diện HS các nhóm tham gia </w:t>
      </w:r>
      <w:r w:rsidRPr="0079313B">
        <w:rPr>
          <w:rFonts w:eastAsia="MS Mincho"/>
          <w:color w:val="auto"/>
          <w:sz w:val="26"/>
          <w:szCs w:val="26"/>
          <w:lang w:val="pt-BR" w:eastAsia="ja-JP"/>
          <w14:ligatures w14:val="standardContextual"/>
        </w:rPr>
        <w:t xml:space="preserve">cuộc trao đổi </w:t>
      </w:r>
      <w:r w:rsidRPr="0079313B">
        <w:rPr>
          <w:rFonts w:eastAsia="MS Mincho"/>
          <w:b/>
          <w:bCs/>
          <w:i/>
          <w:iCs/>
          <w:color w:val="auto"/>
          <w:sz w:val="26"/>
          <w:szCs w:val="26"/>
          <w:lang w:val="pt-BR" w:eastAsia="ja-JP"/>
          <w14:ligatures w14:val="standardContextual"/>
        </w:rPr>
        <w:t>Bàn tròn văn chương</w:t>
      </w:r>
      <w:r w:rsidRPr="0079313B">
        <w:rPr>
          <w:rFonts w:eastAsia="MS Mincho"/>
          <w:color w:val="auto"/>
          <w:sz w:val="26"/>
          <w:szCs w:val="26"/>
          <w:lang w:val="pt-BR" w:eastAsia="ja-JP"/>
          <w14:ligatures w14:val="standardContextual"/>
        </w:rPr>
        <w:t xml:space="preserve"> với chuyên mục: </w:t>
      </w:r>
      <w:r w:rsidRPr="0079313B">
        <w:rPr>
          <w:rFonts w:eastAsia="MS Mincho"/>
          <w:i/>
          <w:iCs/>
          <w:color w:val="auto"/>
          <w:sz w:val="26"/>
          <w:szCs w:val="26"/>
          <w:lang w:val="pt-BR" w:eastAsia="ja-JP"/>
          <w14:ligatures w14:val="standardContextual"/>
        </w:rPr>
        <w:t>Thời gian – Thi phẩm xanh mãi cùng thời gian</w:t>
      </w:r>
      <w:r w:rsidRPr="0079313B">
        <w:rPr>
          <w:rFonts w:eastAsia="MS Mincho"/>
          <w:b/>
          <w:bCs/>
          <w:i/>
          <w:iCs/>
          <w:color w:val="auto"/>
          <w:kern w:val="2"/>
          <w:sz w:val="26"/>
          <w:szCs w:val="26"/>
          <w:lang w:val="pt-BR" w:eastAsia="ja-JP"/>
          <w14:ligatures w14:val="standardContextual"/>
        </w:rPr>
        <w:t xml:space="preserve"> </w:t>
      </w:r>
      <w:r w:rsidRPr="0079313B">
        <w:rPr>
          <w:iCs/>
          <w:color w:val="auto"/>
          <w:sz w:val="26"/>
          <w:szCs w:val="26"/>
          <w:lang w:val="pt-BR"/>
        </w:rPr>
        <w:t>do MC dẫn dắt.</w:t>
      </w:r>
      <w:r w:rsidRPr="0079313B">
        <w:rPr>
          <w:i/>
          <w:iCs/>
          <w:color w:val="auto"/>
          <w:sz w:val="26"/>
          <w:szCs w:val="26"/>
          <w:lang w:val="pt-BR"/>
        </w:rPr>
        <w:t xml:space="preserve"> </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HS khác quan sát, lắng nghe, đặt câu hỏi,...</w:t>
      </w:r>
    </w:p>
    <w:p w:rsidR="0079313B" w:rsidRPr="0079313B" w:rsidRDefault="0079313B" w:rsidP="0079313B">
      <w:pPr>
        <w:spacing w:before="0" w:after="200" w:line="360" w:lineRule="exact"/>
        <w:jc w:val="both"/>
        <w:rPr>
          <w:b/>
          <w:color w:val="FF0000"/>
          <w:sz w:val="26"/>
          <w:szCs w:val="26"/>
          <w:lang w:val="pt-BR"/>
        </w:rPr>
      </w:pPr>
      <w:r w:rsidRPr="0079313B">
        <w:rPr>
          <w:b/>
          <w:color w:val="FF0000"/>
          <w:sz w:val="26"/>
          <w:szCs w:val="26"/>
          <w:lang w:val="pt-BR"/>
        </w:rPr>
        <w:t>Bướ</w:t>
      </w:r>
      <w:r>
        <w:rPr>
          <w:b/>
          <w:color w:val="FF0000"/>
          <w:sz w:val="26"/>
          <w:szCs w:val="26"/>
          <w:lang w:val="pt-BR"/>
        </w:rPr>
        <w:t>c 4: K</w:t>
      </w:r>
      <w:r w:rsidRPr="0079313B">
        <w:rPr>
          <w:b/>
          <w:color w:val="FF0000"/>
          <w:sz w:val="26"/>
          <w:szCs w:val="26"/>
          <w:lang w:val="pt-BR"/>
        </w:rPr>
        <w:t>ết luận</w:t>
      </w:r>
      <w:r>
        <w:rPr>
          <w:b/>
          <w:color w:val="FF0000"/>
          <w:sz w:val="26"/>
          <w:szCs w:val="26"/>
          <w:lang w:val="pt-BR"/>
        </w:rPr>
        <w:t>, nhận định</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GV nhận xét, chuẩn kiến thức các nội dung HS đã tìm hiểu và trình bày.</w:t>
      </w:r>
    </w:p>
    <w:p w:rsidR="0079313B" w:rsidRPr="0079313B" w:rsidRDefault="0079313B" w:rsidP="0079313B">
      <w:pPr>
        <w:spacing w:before="0" w:after="200" w:line="360" w:lineRule="exact"/>
        <w:jc w:val="both"/>
        <w:rPr>
          <w:color w:val="auto"/>
          <w:sz w:val="26"/>
          <w:szCs w:val="26"/>
          <w:lang w:val="pt-BR"/>
        </w:rPr>
      </w:pPr>
      <w:r w:rsidRPr="0079313B">
        <w:rPr>
          <w:color w:val="auto"/>
          <w:sz w:val="26"/>
          <w:szCs w:val="26"/>
          <w:lang w:val="pt-BR"/>
        </w:rPr>
        <w:t>- GV nhấn mạnh một thêm một số nội dung:</w:t>
      </w:r>
    </w:p>
    <w:p w:rsidR="0079313B" w:rsidRPr="0079313B" w:rsidRDefault="0079313B" w:rsidP="0079313B">
      <w:pPr>
        <w:shd w:val="clear" w:color="auto" w:fill="FFFFFF"/>
        <w:spacing w:before="0" w:after="0" w:line="276" w:lineRule="auto"/>
        <w:jc w:val="both"/>
        <w:rPr>
          <w:rFonts w:eastAsia="Times New Roman"/>
          <w:b/>
          <w:bCs/>
          <w:color w:val="FF0000"/>
          <w:sz w:val="26"/>
          <w:szCs w:val="26"/>
          <w:bdr w:val="none" w:sz="0" w:space="0" w:color="auto" w:frame="1"/>
          <w:lang w:val="vi-VN"/>
        </w:rPr>
      </w:pPr>
      <w:r w:rsidRPr="0079313B">
        <w:rPr>
          <w:rFonts w:eastAsia="Times New Roman"/>
          <w:b/>
          <w:bCs/>
          <w:color w:val="FF0000"/>
          <w:sz w:val="26"/>
          <w:szCs w:val="26"/>
          <w:bdr w:val="none" w:sz="0" w:space="0" w:color="auto" w:frame="1"/>
          <w:lang w:val="vi-VN"/>
        </w:rPr>
        <w:t xml:space="preserve">Nhiệm vụ 3. Tổng kết </w:t>
      </w:r>
    </w:p>
    <w:p w:rsidR="0079313B" w:rsidRPr="0079313B" w:rsidRDefault="0079313B" w:rsidP="0079313B">
      <w:pPr>
        <w:tabs>
          <w:tab w:val="left" w:pos="2184"/>
        </w:tabs>
        <w:spacing w:before="0" w:after="0" w:line="360" w:lineRule="exact"/>
        <w:jc w:val="both"/>
        <w:rPr>
          <w:rFonts w:eastAsia="MS Mincho"/>
          <w:color w:val="0D0D0D"/>
          <w:sz w:val="26"/>
          <w:szCs w:val="26"/>
          <w:lang w:val="pt-BR" w:eastAsia="ja-JP"/>
        </w:rPr>
      </w:pPr>
      <w:r w:rsidRPr="0079313B">
        <w:rPr>
          <w:rFonts w:eastAsia="MS Mincho"/>
          <w:b/>
          <w:color w:val="auto"/>
          <w:sz w:val="26"/>
          <w:szCs w:val="26"/>
          <w:lang w:val="pt-BR" w:eastAsia="ja-JP"/>
        </w:rPr>
        <w:t>a. Mục tiêu:</w:t>
      </w:r>
      <w:r w:rsidRPr="0079313B">
        <w:rPr>
          <w:rFonts w:eastAsia="MS Mincho"/>
          <w:color w:val="auto"/>
          <w:sz w:val="26"/>
          <w:szCs w:val="26"/>
          <w:lang w:val="pt-BR" w:eastAsia="ja-JP"/>
        </w:rPr>
        <w:t xml:space="preserve"> </w:t>
      </w:r>
      <w:r w:rsidRPr="0079313B">
        <w:rPr>
          <w:rFonts w:eastAsia="MS Mincho"/>
          <w:color w:val="0D0D0D"/>
          <w:sz w:val="26"/>
          <w:szCs w:val="26"/>
          <w:lang w:val="pt-BR" w:eastAsia="ja-JP"/>
        </w:rPr>
        <w:t>Giúp HS khái quát nghệ thuật, nội dung, ý nghĩa của văn bản.</w:t>
      </w:r>
    </w:p>
    <w:p w:rsidR="0079313B" w:rsidRPr="0079313B" w:rsidRDefault="0079313B" w:rsidP="0079313B">
      <w:pPr>
        <w:tabs>
          <w:tab w:val="left" w:pos="2184"/>
        </w:tabs>
        <w:spacing w:before="0" w:after="0" w:line="360" w:lineRule="exact"/>
        <w:jc w:val="both"/>
        <w:rPr>
          <w:rFonts w:eastAsia="MS Mincho"/>
          <w:b/>
          <w:color w:val="auto"/>
          <w:sz w:val="26"/>
          <w:szCs w:val="26"/>
          <w:lang w:val="de-DE" w:eastAsia="ja-JP"/>
        </w:rPr>
      </w:pPr>
      <w:r w:rsidRPr="0079313B">
        <w:rPr>
          <w:rFonts w:eastAsia="MS Mincho"/>
          <w:b/>
          <w:color w:val="auto"/>
          <w:sz w:val="26"/>
          <w:szCs w:val="26"/>
          <w:lang w:val="de-DE" w:eastAsia="ja-JP"/>
        </w:rPr>
        <w:t>b. Nộ</w:t>
      </w:r>
      <w:r>
        <w:rPr>
          <w:rFonts w:eastAsia="MS Mincho"/>
          <w:b/>
          <w:color w:val="auto"/>
          <w:sz w:val="26"/>
          <w:szCs w:val="26"/>
          <w:lang w:val="de-DE" w:eastAsia="ja-JP"/>
        </w:rPr>
        <w:t>i dung</w:t>
      </w:r>
      <w:r w:rsidRPr="0079313B">
        <w:rPr>
          <w:rFonts w:eastAsia="MS Mincho"/>
          <w:b/>
          <w:color w:val="auto"/>
          <w:sz w:val="26"/>
          <w:szCs w:val="26"/>
          <w:lang w:val="de-DE" w:eastAsia="ja-JP"/>
        </w:rPr>
        <w:t>:</w:t>
      </w:r>
    </w:p>
    <w:p w:rsidR="0079313B" w:rsidRPr="0079313B" w:rsidRDefault="0079313B" w:rsidP="0079313B">
      <w:pPr>
        <w:tabs>
          <w:tab w:val="left" w:pos="2184"/>
        </w:tabs>
        <w:spacing w:before="0" w:after="0" w:line="360" w:lineRule="exact"/>
        <w:jc w:val="both"/>
        <w:rPr>
          <w:rFonts w:eastAsia="MS Mincho"/>
          <w:color w:val="0D0D0D"/>
          <w:sz w:val="26"/>
          <w:szCs w:val="26"/>
          <w:lang w:val="de-DE" w:eastAsia="ja-JP"/>
        </w:rPr>
      </w:pPr>
      <w:r w:rsidRPr="0079313B">
        <w:rPr>
          <w:rFonts w:eastAsia="MS Mincho"/>
          <w:color w:val="0D0D0D"/>
          <w:sz w:val="26"/>
          <w:szCs w:val="26"/>
          <w:lang w:val="de-DE" w:eastAsia="ja-JP"/>
        </w:rPr>
        <w:t>- GV sử dụng KT đặt câu hỏi, tổ chức hoạt động cá nhân.</w:t>
      </w:r>
    </w:p>
    <w:p w:rsidR="0079313B" w:rsidRPr="0079313B" w:rsidRDefault="0079313B" w:rsidP="0079313B">
      <w:pPr>
        <w:tabs>
          <w:tab w:val="left" w:pos="2184"/>
        </w:tabs>
        <w:spacing w:before="0" w:after="0" w:line="360" w:lineRule="exact"/>
        <w:jc w:val="both"/>
        <w:rPr>
          <w:rFonts w:eastAsia="MS Mincho"/>
          <w:color w:val="0D0D0D"/>
          <w:sz w:val="26"/>
          <w:szCs w:val="26"/>
          <w:lang w:val="de-DE" w:eastAsia="ja-JP"/>
        </w:rPr>
      </w:pPr>
      <w:r w:rsidRPr="0079313B">
        <w:rPr>
          <w:rFonts w:eastAsia="MS Mincho"/>
          <w:color w:val="0D0D0D"/>
          <w:sz w:val="26"/>
          <w:szCs w:val="26"/>
          <w:lang w:val="de-DE" w:eastAsia="ja-JP"/>
        </w:rPr>
        <w:t>- HS làm việc cá nhân, trình bày sản phẩm, quan sát và bổ sung.</w:t>
      </w:r>
    </w:p>
    <w:p w:rsidR="0079313B" w:rsidRDefault="0079313B" w:rsidP="0079313B">
      <w:pPr>
        <w:tabs>
          <w:tab w:val="left" w:pos="2184"/>
        </w:tabs>
        <w:spacing w:before="0" w:after="0" w:line="360" w:lineRule="exact"/>
        <w:jc w:val="both"/>
        <w:rPr>
          <w:rFonts w:eastAsia="MS Mincho"/>
          <w:color w:val="0D0D0D"/>
          <w:sz w:val="26"/>
          <w:szCs w:val="26"/>
          <w:lang w:val="de-DE" w:eastAsia="ja-JP"/>
        </w:rPr>
      </w:pPr>
      <w:r w:rsidRPr="0079313B">
        <w:rPr>
          <w:rFonts w:eastAsia="MS Mincho"/>
          <w:b/>
          <w:color w:val="auto"/>
          <w:sz w:val="26"/>
          <w:szCs w:val="26"/>
          <w:lang w:val="de-DE" w:eastAsia="ja-JP"/>
        </w:rPr>
        <w:t>c. Sản phẩm:</w:t>
      </w:r>
      <w:r w:rsidRPr="0079313B">
        <w:rPr>
          <w:rFonts w:eastAsia="MS Mincho"/>
          <w:color w:val="auto"/>
          <w:sz w:val="26"/>
          <w:szCs w:val="26"/>
          <w:lang w:val="de-DE" w:eastAsia="ja-JP"/>
        </w:rPr>
        <w:t xml:space="preserve"> </w:t>
      </w:r>
      <w:r w:rsidRPr="0079313B">
        <w:rPr>
          <w:rFonts w:eastAsia="MS Mincho"/>
          <w:color w:val="0D0D0D"/>
          <w:sz w:val="26"/>
          <w:szCs w:val="26"/>
          <w:lang w:val="de-DE" w:eastAsia="ja-JP"/>
        </w:rPr>
        <w:t>Câu trả lời của HS.</w:t>
      </w:r>
    </w:p>
    <w:p w:rsidR="0079313B" w:rsidRPr="0079313B" w:rsidRDefault="0079313B" w:rsidP="0079313B">
      <w:pPr>
        <w:spacing w:before="0" w:after="0" w:line="360" w:lineRule="exact"/>
        <w:jc w:val="both"/>
        <w:rPr>
          <w:rFonts w:eastAsia="Arial"/>
          <w:b/>
          <w:color w:val="FF0000"/>
          <w:sz w:val="26"/>
          <w:szCs w:val="26"/>
          <w:lang w:val="vi-VN" w:eastAsia="vi-VN"/>
        </w:rPr>
      </w:pPr>
      <w:r w:rsidRPr="0079313B">
        <w:rPr>
          <w:rFonts w:eastAsia="Arial"/>
          <w:b/>
          <w:color w:val="FF0000"/>
          <w:sz w:val="26"/>
          <w:szCs w:val="26"/>
          <w:lang w:val="vi-VN" w:eastAsia="vi-VN"/>
        </w:rPr>
        <w:lastRenderedPageBreak/>
        <w:t>III. Tổng kết</w:t>
      </w:r>
    </w:p>
    <w:p w:rsidR="0079313B" w:rsidRPr="0079313B" w:rsidRDefault="0079313B" w:rsidP="0079313B">
      <w:pPr>
        <w:spacing w:before="0" w:after="0" w:line="360" w:lineRule="exact"/>
        <w:jc w:val="both"/>
        <w:rPr>
          <w:rFonts w:eastAsia="Times New Roman"/>
          <w:color w:val="auto"/>
          <w:sz w:val="26"/>
          <w:szCs w:val="26"/>
          <w:lang w:val="vi-VN"/>
          <w14:ligatures w14:val="standardContextual"/>
        </w:rPr>
      </w:pPr>
      <w:r w:rsidRPr="0079313B">
        <w:rPr>
          <w:rFonts w:eastAsia="Times New Roman"/>
          <w:b/>
          <w:bCs/>
          <w:color w:val="0070C0"/>
          <w:sz w:val="26"/>
          <w:szCs w:val="26"/>
          <w:lang w:val="vi-VN"/>
        </w:rPr>
        <w:t>1. Nội dung:</w:t>
      </w:r>
      <w:r w:rsidRPr="0079313B">
        <w:rPr>
          <w:rFonts w:eastAsia="Times New Roman"/>
          <w:color w:val="0070C0"/>
          <w:sz w:val="26"/>
          <w:szCs w:val="26"/>
          <w:lang w:val="vi-VN"/>
        </w:rPr>
        <w:t xml:space="preserve"> </w:t>
      </w:r>
      <w:r w:rsidRPr="0079313B">
        <w:rPr>
          <w:rFonts w:eastAsia="Times New Roman"/>
          <w:sz w:val="26"/>
          <w:szCs w:val="26"/>
          <w:lang w:val="vi-VN"/>
          <w14:ligatures w14:val="standardContextual"/>
        </w:rPr>
        <w:t>Văn bản khẳng định vẻ đẹp, sức sống vĩnh cửu của những câu thơ, những bài hát; thể hiện niềm tin của tác giả về sự trường tồn của những giá trị tinh thần của cuộc đời.</w:t>
      </w:r>
    </w:p>
    <w:p w:rsidR="0079313B" w:rsidRPr="0079313B" w:rsidRDefault="0079313B" w:rsidP="0079313B">
      <w:pPr>
        <w:spacing w:before="0" w:after="0" w:line="360" w:lineRule="exact"/>
        <w:jc w:val="both"/>
        <w:rPr>
          <w:rFonts w:eastAsia="Times New Roman"/>
          <w:color w:val="0070C0"/>
          <w:sz w:val="26"/>
          <w:szCs w:val="26"/>
          <w:lang w:val="vi-VN"/>
        </w:rPr>
      </w:pPr>
      <w:r w:rsidRPr="0079313B">
        <w:rPr>
          <w:rFonts w:eastAsia="Times New Roman"/>
          <w:b/>
          <w:bCs/>
          <w:color w:val="0070C0"/>
          <w:sz w:val="26"/>
          <w:szCs w:val="26"/>
          <w:lang w:val="vi-VN"/>
        </w:rPr>
        <w:t>2. Nghệ thuật:</w:t>
      </w:r>
    </w:p>
    <w:p w:rsidR="0079313B" w:rsidRPr="0079313B" w:rsidRDefault="0079313B" w:rsidP="0079313B">
      <w:pPr>
        <w:tabs>
          <w:tab w:val="left" w:pos="2184"/>
        </w:tabs>
        <w:spacing w:before="0" w:after="0" w:line="360" w:lineRule="exact"/>
        <w:jc w:val="both"/>
        <w:rPr>
          <w:rFonts w:eastAsia="MS Mincho"/>
          <w:color w:val="0D0D0D"/>
          <w:sz w:val="26"/>
          <w:szCs w:val="26"/>
          <w:lang w:val="de-DE" w:eastAsia="ja-JP"/>
        </w:rPr>
      </w:pPr>
      <w:r w:rsidRPr="0079313B">
        <w:rPr>
          <w:rFonts w:eastAsia="Times New Roman"/>
          <w:color w:val="222222"/>
          <w:sz w:val="26"/>
          <w:szCs w:val="26"/>
          <w:lang w:val="vi-VN"/>
        </w:rPr>
        <w:t>Văn Cao dùng các hình thức ngôn từ mang nhiều tầng nghĩa tượng trưng kết hợp với các biện pháp tu từ, cách ngắt dòng, ngắt nhịp, đặc biệt là những kết hợp từ theo lối chuyển đổi cảm giác, pha trộn các giác quan sáng tạo mới lạ để tạo ra những liên tưởng phong phú, sâu xa cho người đọc về thời gian và sự sống</w:t>
      </w:r>
    </w:p>
    <w:p w:rsidR="0079313B" w:rsidRPr="0079313B" w:rsidRDefault="0079313B" w:rsidP="0079313B">
      <w:pPr>
        <w:tabs>
          <w:tab w:val="left" w:pos="2184"/>
        </w:tabs>
        <w:spacing w:before="0" w:after="0" w:line="360" w:lineRule="exact"/>
        <w:jc w:val="both"/>
        <w:rPr>
          <w:rFonts w:eastAsia="MS Mincho"/>
          <w:b/>
          <w:color w:val="auto"/>
          <w:sz w:val="26"/>
          <w:szCs w:val="26"/>
          <w:lang w:val="de-DE" w:eastAsia="ja-JP"/>
        </w:rPr>
      </w:pPr>
      <w:r w:rsidRPr="0079313B">
        <w:rPr>
          <w:rFonts w:eastAsia="MS Mincho"/>
          <w:b/>
          <w:color w:val="auto"/>
          <w:sz w:val="26"/>
          <w:szCs w:val="26"/>
          <w:lang w:val="de-DE" w:eastAsia="ja-JP"/>
        </w:rPr>
        <w:t xml:space="preserve">d. Tổ chức thực hiện: </w:t>
      </w:r>
    </w:p>
    <w:p w:rsidR="0079313B" w:rsidRPr="0079313B" w:rsidRDefault="0079313B" w:rsidP="0079313B">
      <w:pPr>
        <w:tabs>
          <w:tab w:val="left" w:pos="2184"/>
        </w:tabs>
        <w:spacing w:before="0" w:after="0" w:line="360" w:lineRule="exact"/>
        <w:jc w:val="both"/>
        <w:rPr>
          <w:rFonts w:eastAsia="MS Mincho"/>
          <w:b/>
          <w:color w:val="0D0D0D"/>
          <w:sz w:val="26"/>
          <w:szCs w:val="26"/>
          <w:lang w:val="de-DE" w:eastAsia="ja-JP"/>
        </w:rPr>
      </w:pPr>
      <w:r w:rsidRPr="0079313B">
        <w:rPr>
          <w:rFonts w:eastAsia="MS Mincho"/>
          <w:b/>
          <w:color w:val="FF0000"/>
          <w:sz w:val="26"/>
          <w:szCs w:val="26"/>
          <w:lang w:val="de-DE" w:eastAsia="ja-JP"/>
        </w:rPr>
        <w:t>Bướ</w:t>
      </w:r>
      <w:r>
        <w:rPr>
          <w:rFonts w:eastAsia="MS Mincho"/>
          <w:b/>
          <w:color w:val="FF0000"/>
          <w:sz w:val="26"/>
          <w:szCs w:val="26"/>
          <w:lang w:val="de-DE" w:eastAsia="ja-JP"/>
        </w:rPr>
        <w:t>c 1: G</w:t>
      </w:r>
      <w:r w:rsidRPr="0079313B">
        <w:rPr>
          <w:rFonts w:eastAsia="MS Mincho"/>
          <w:b/>
          <w:color w:val="FF0000"/>
          <w:sz w:val="26"/>
          <w:szCs w:val="26"/>
          <w:lang w:val="de-DE" w:eastAsia="ja-JP"/>
        </w:rPr>
        <w:t>iao nhiệm vụ</w:t>
      </w:r>
      <w:r>
        <w:rPr>
          <w:rFonts w:eastAsia="MS Mincho"/>
          <w:b/>
          <w:color w:val="FF0000"/>
          <w:sz w:val="26"/>
          <w:szCs w:val="26"/>
          <w:lang w:val="de-DE" w:eastAsia="ja-JP"/>
        </w:rPr>
        <w:t xml:space="preserve"> học tập</w:t>
      </w:r>
    </w:p>
    <w:p w:rsidR="0079313B" w:rsidRPr="0079313B" w:rsidRDefault="0079313B" w:rsidP="0079313B">
      <w:pPr>
        <w:spacing w:before="0" w:after="0" w:line="360" w:lineRule="exact"/>
        <w:jc w:val="both"/>
        <w:rPr>
          <w:color w:val="auto"/>
          <w:sz w:val="26"/>
          <w:szCs w:val="26"/>
          <w:lang w:val="de-DE"/>
        </w:rPr>
      </w:pPr>
      <w:r w:rsidRPr="0079313B">
        <w:rPr>
          <w:color w:val="auto"/>
          <w:sz w:val="26"/>
          <w:szCs w:val="26"/>
          <w:lang w:val="de-DE"/>
        </w:rPr>
        <w:t>- Văn bản đề cập đến vấn đề gì và đã đem đến cho người đọc những thông điệp sâu sắc nào?</w:t>
      </w:r>
    </w:p>
    <w:p w:rsidR="0079313B" w:rsidRPr="0079313B" w:rsidRDefault="0079313B" w:rsidP="0079313B">
      <w:pPr>
        <w:spacing w:before="0" w:after="0" w:line="360" w:lineRule="exact"/>
        <w:jc w:val="both"/>
        <w:rPr>
          <w:color w:val="auto"/>
          <w:sz w:val="26"/>
          <w:szCs w:val="26"/>
          <w:lang w:val="de-DE"/>
        </w:rPr>
      </w:pPr>
      <w:r w:rsidRPr="0079313B">
        <w:rPr>
          <w:color w:val="auto"/>
          <w:sz w:val="26"/>
          <w:szCs w:val="26"/>
          <w:lang w:val="de-DE"/>
        </w:rPr>
        <w:t>- Những yếu tố nào về nghệ thuật đã tạo nên sức hấp dẫn của văn bản?</w:t>
      </w:r>
    </w:p>
    <w:p w:rsidR="0079313B" w:rsidRPr="0079313B" w:rsidRDefault="0079313B" w:rsidP="0079313B">
      <w:pPr>
        <w:spacing w:before="0" w:after="0" w:line="360" w:lineRule="exact"/>
        <w:jc w:val="both"/>
        <w:rPr>
          <w:color w:val="auto"/>
          <w:sz w:val="26"/>
          <w:szCs w:val="26"/>
        </w:rPr>
      </w:pPr>
      <w:r w:rsidRPr="0079313B">
        <w:rPr>
          <w:rFonts w:eastAsia="MS Mincho"/>
          <w:b/>
          <w:color w:val="FF0000"/>
          <w:sz w:val="26"/>
          <w:szCs w:val="26"/>
          <w:lang w:eastAsia="ja-JP"/>
        </w:rPr>
        <w:t>Bước 2: Thực hiện nhiệm vụ</w:t>
      </w:r>
    </w:p>
    <w:p w:rsidR="0079313B" w:rsidRPr="0079313B" w:rsidRDefault="0079313B" w:rsidP="0079313B">
      <w:pPr>
        <w:numPr>
          <w:ilvl w:val="0"/>
          <w:numId w:val="3"/>
        </w:numPr>
        <w:tabs>
          <w:tab w:val="left" w:pos="270"/>
        </w:tabs>
        <w:spacing w:before="0" w:after="0" w:line="360" w:lineRule="exact"/>
        <w:ind w:left="160"/>
        <w:jc w:val="both"/>
        <w:rPr>
          <w:color w:val="auto"/>
          <w:sz w:val="26"/>
          <w:szCs w:val="26"/>
          <w:lang w:val="vi-VN"/>
        </w:rPr>
      </w:pPr>
      <w:r w:rsidRPr="0079313B">
        <w:rPr>
          <w:color w:val="auto"/>
          <w:sz w:val="26"/>
          <w:szCs w:val="26"/>
          <w:lang w:val="vi-VN"/>
        </w:rPr>
        <w:t>HS suy nghĩ cá nhân và ghi ra giấy câu trả lời trong 02 phút.</w:t>
      </w:r>
    </w:p>
    <w:p w:rsidR="0079313B" w:rsidRPr="0079313B" w:rsidRDefault="0079313B" w:rsidP="0079313B">
      <w:pPr>
        <w:widowControl w:val="0"/>
        <w:numPr>
          <w:ilvl w:val="0"/>
          <w:numId w:val="3"/>
        </w:numPr>
        <w:autoSpaceDE w:val="0"/>
        <w:autoSpaceDN w:val="0"/>
        <w:spacing w:before="0" w:after="0" w:line="360" w:lineRule="exact"/>
        <w:ind w:left="160" w:right="68"/>
        <w:jc w:val="both"/>
        <w:rPr>
          <w:color w:val="auto"/>
          <w:sz w:val="26"/>
          <w:szCs w:val="26"/>
          <w:lang w:val="vi-VN"/>
        </w:rPr>
      </w:pPr>
      <w:r w:rsidRPr="0079313B">
        <w:rPr>
          <w:bCs/>
          <w:color w:val="auto"/>
          <w:sz w:val="26"/>
          <w:szCs w:val="26"/>
          <w:lang w:val="vi-VN"/>
        </w:rPr>
        <w:t>GV</w:t>
      </w:r>
      <w:r w:rsidRPr="0079313B">
        <w:rPr>
          <w:color w:val="auto"/>
          <w:sz w:val="26"/>
          <w:szCs w:val="26"/>
          <w:lang w:val="vi-VN"/>
        </w:rPr>
        <w:t xml:space="preserve"> hướng theo dõi, hỗ trợ (nếu HS gặp khó khăn).</w:t>
      </w:r>
    </w:p>
    <w:p w:rsidR="0079313B" w:rsidRPr="0079313B" w:rsidRDefault="0079313B" w:rsidP="0079313B">
      <w:pPr>
        <w:tabs>
          <w:tab w:val="left" w:pos="2184"/>
        </w:tabs>
        <w:spacing w:before="0" w:after="0" w:line="360" w:lineRule="exact"/>
        <w:jc w:val="both"/>
        <w:rPr>
          <w:rFonts w:eastAsia="MS Mincho"/>
          <w:b/>
          <w:color w:val="FF0000"/>
          <w:sz w:val="26"/>
          <w:szCs w:val="26"/>
          <w:lang w:val="vi-VN" w:eastAsia="ja-JP"/>
        </w:rPr>
      </w:pPr>
      <w:r w:rsidRPr="0079313B">
        <w:rPr>
          <w:rFonts w:eastAsia="MS Mincho"/>
          <w:b/>
          <w:color w:val="FF0000"/>
          <w:sz w:val="26"/>
          <w:szCs w:val="26"/>
          <w:lang w:val="vi-VN" w:eastAsia="ja-JP"/>
        </w:rPr>
        <w:t>Bước 3: Báo cáo, thảo luận</w:t>
      </w:r>
    </w:p>
    <w:p w:rsidR="0079313B" w:rsidRPr="0079313B" w:rsidRDefault="0079313B" w:rsidP="0079313B">
      <w:pPr>
        <w:spacing w:before="0" w:after="0" w:line="360" w:lineRule="exact"/>
        <w:jc w:val="both"/>
        <w:rPr>
          <w:color w:val="auto"/>
          <w:sz w:val="26"/>
          <w:szCs w:val="26"/>
          <w:lang w:val="pt-BR"/>
        </w:rPr>
      </w:pPr>
      <w:r w:rsidRPr="0079313B">
        <w:rPr>
          <w:color w:val="auto"/>
          <w:sz w:val="26"/>
          <w:szCs w:val="26"/>
          <w:lang w:val="pt-BR"/>
        </w:rPr>
        <w:t>- GV gọi 2 HS trình bày 01 phút kết quả.</w:t>
      </w:r>
    </w:p>
    <w:p w:rsidR="0079313B" w:rsidRPr="0079313B" w:rsidRDefault="0079313B" w:rsidP="0079313B">
      <w:pPr>
        <w:spacing w:before="0" w:after="0" w:line="360" w:lineRule="exact"/>
        <w:jc w:val="both"/>
        <w:rPr>
          <w:rFonts w:eastAsia="MS Mincho"/>
          <w:b/>
          <w:color w:val="auto"/>
          <w:sz w:val="26"/>
          <w:szCs w:val="26"/>
          <w:lang w:val="vi-VN" w:eastAsia="ja-JP"/>
        </w:rPr>
      </w:pPr>
      <w:r w:rsidRPr="0079313B">
        <w:rPr>
          <w:color w:val="auto"/>
          <w:sz w:val="26"/>
          <w:szCs w:val="26"/>
          <w:lang w:val="pt-BR"/>
        </w:rPr>
        <w:t>- HS khác lắng nghe, nhận xét, bổ sung.</w:t>
      </w:r>
    </w:p>
    <w:p w:rsidR="0079313B" w:rsidRPr="0079313B" w:rsidRDefault="0079313B" w:rsidP="0079313B">
      <w:pPr>
        <w:tabs>
          <w:tab w:val="left" w:pos="2184"/>
        </w:tabs>
        <w:spacing w:before="0" w:after="0" w:line="360" w:lineRule="exact"/>
        <w:jc w:val="both"/>
        <w:rPr>
          <w:rFonts w:eastAsia="MS Mincho"/>
          <w:b/>
          <w:color w:val="0D0D0D"/>
          <w:sz w:val="26"/>
          <w:szCs w:val="26"/>
          <w:lang w:eastAsia="ja-JP"/>
        </w:rPr>
      </w:pPr>
      <w:r w:rsidRPr="0079313B">
        <w:rPr>
          <w:rFonts w:eastAsia="MS Mincho"/>
          <w:b/>
          <w:color w:val="FF0000"/>
          <w:sz w:val="26"/>
          <w:szCs w:val="26"/>
          <w:lang w:val="vi-VN" w:eastAsia="ja-JP"/>
        </w:rPr>
        <w:t>Bướ</w:t>
      </w:r>
      <w:r>
        <w:rPr>
          <w:rFonts w:eastAsia="MS Mincho"/>
          <w:b/>
          <w:color w:val="FF0000"/>
          <w:sz w:val="26"/>
          <w:szCs w:val="26"/>
          <w:lang w:val="vi-VN" w:eastAsia="ja-JP"/>
        </w:rPr>
        <w:t>c 4: K</w:t>
      </w:r>
      <w:r w:rsidRPr="0079313B">
        <w:rPr>
          <w:rFonts w:eastAsia="MS Mincho"/>
          <w:b/>
          <w:color w:val="FF0000"/>
          <w:sz w:val="26"/>
          <w:szCs w:val="26"/>
          <w:lang w:val="vi-VN" w:eastAsia="ja-JP"/>
        </w:rPr>
        <w:t>ết luận</w:t>
      </w:r>
      <w:r>
        <w:rPr>
          <w:rFonts w:eastAsia="MS Mincho"/>
          <w:b/>
          <w:color w:val="FF0000"/>
          <w:sz w:val="26"/>
          <w:szCs w:val="26"/>
          <w:lang w:eastAsia="ja-JP"/>
        </w:rPr>
        <w:t>, nhận định</w:t>
      </w:r>
    </w:p>
    <w:p w:rsidR="0079313B" w:rsidRDefault="0079313B" w:rsidP="0079313B">
      <w:pPr>
        <w:rPr>
          <w:rFonts w:eastAsia="MS Mincho"/>
          <w:color w:val="0D0D0D"/>
          <w:sz w:val="26"/>
          <w:szCs w:val="26"/>
          <w:lang w:val="vi-VN" w:eastAsia="ja-JP"/>
        </w:rPr>
      </w:pPr>
      <w:r w:rsidRPr="0079313B">
        <w:rPr>
          <w:rFonts w:eastAsia="MS Mincho"/>
          <w:color w:val="0D0D0D"/>
          <w:sz w:val="26"/>
          <w:szCs w:val="26"/>
          <w:lang w:val="vi-VN" w:eastAsia="ja-JP"/>
        </w:rPr>
        <w:t>GV chuẩn kiến thức.</w:t>
      </w:r>
    </w:p>
    <w:p w:rsidR="00F81DC6" w:rsidRPr="00142F97" w:rsidRDefault="00F81DC6" w:rsidP="00F81DC6">
      <w:pPr>
        <w:spacing w:before="0" w:after="0"/>
        <w:jc w:val="center"/>
        <w:rPr>
          <w:b/>
          <w:bCs/>
          <w:sz w:val="26"/>
          <w:szCs w:val="26"/>
          <w:lang w:val="vi-VN"/>
        </w:rPr>
      </w:pPr>
      <w:r w:rsidRPr="00142F97">
        <w:rPr>
          <w:b/>
          <w:bCs/>
          <w:sz w:val="26"/>
          <w:szCs w:val="26"/>
          <w:lang w:val="vi-VN"/>
        </w:rPr>
        <w:t>3. HOẠT ĐỘNG 3: LUYỆN TẬP (7’)</w:t>
      </w:r>
    </w:p>
    <w:p w:rsidR="00F81DC6" w:rsidRPr="00F81DC6" w:rsidRDefault="00F81DC6" w:rsidP="00F81DC6">
      <w:pPr>
        <w:spacing w:before="0" w:after="0" w:line="360" w:lineRule="exact"/>
        <w:jc w:val="both"/>
        <w:rPr>
          <w:iCs/>
          <w:color w:val="auto"/>
          <w:sz w:val="26"/>
          <w:szCs w:val="26"/>
          <w:lang w:val="vi-VN"/>
        </w:rPr>
      </w:pPr>
      <w:r w:rsidRPr="00F81DC6">
        <w:rPr>
          <w:b/>
          <w:color w:val="auto"/>
          <w:sz w:val="26"/>
          <w:szCs w:val="26"/>
          <w:lang w:val="vi-VN"/>
        </w:rPr>
        <w:t>a.  Mục tiêu</w:t>
      </w:r>
      <w:r w:rsidRPr="00F81DC6">
        <w:rPr>
          <w:color w:val="auto"/>
          <w:sz w:val="26"/>
          <w:szCs w:val="26"/>
          <w:lang w:val="vi-VN"/>
        </w:rPr>
        <w:t xml:space="preserve">: </w:t>
      </w:r>
      <w:r w:rsidRPr="00F81DC6">
        <w:rPr>
          <w:iCs/>
          <w:color w:val="auto"/>
          <w:sz w:val="26"/>
          <w:szCs w:val="26"/>
          <w:lang w:val="vi-VN"/>
        </w:rPr>
        <w:t xml:space="preserve">HS hiểu được kiến thức trong bài học để thực hiện bài tập GV giao. </w:t>
      </w:r>
    </w:p>
    <w:p w:rsidR="00F81DC6" w:rsidRPr="00F81DC6" w:rsidRDefault="00F81DC6" w:rsidP="00F81DC6">
      <w:pPr>
        <w:spacing w:before="0" w:after="0" w:line="360" w:lineRule="exact"/>
        <w:jc w:val="both"/>
        <w:rPr>
          <w:color w:val="auto"/>
          <w:sz w:val="26"/>
          <w:szCs w:val="26"/>
          <w:lang w:val="vi-VN"/>
        </w:rPr>
      </w:pPr>
      <w:r w:rsidRPr="00F81DC6">
        <w:rPr>
          <w:b/>
          <w:color w:val="auto"/>
          <w:sz w:val="26"/>
          <w:szCs w:val="26"/>
          <w:lang w:val="vi-VN"/>
        </w:rPr>
        <w:t>b. Nội dung</w:t>
      </w:r>
      <w:r w:rsidRPr="00F81DC6">
        <w:rPr>
          <w:color w:val="auto"/>
          <w:sz w:val="26"/>
          <w:szCs w:val="26"/>
          <w:lang w:val="vi-VN"/>
        </w:rPr>
        <w:t xml:space="preserve">: HS đọc văn bản, trả lời câu hỏi và viết tích cực. </w:t>
      </w:r>
    </w:p>
    <w:p w:rsidR="00F81DC6" w:rsidRPr="00F81DC6" w:rsidRDefault="00F81DC6" w:rsidP="00F81DC6">
      <w:pPr>
        <w:spacing w:before="0" w:after="0" w:line="360" w:lineRule="exact"/>
        <w:jc w:val="both"/>
        <w:rPr>
          <w:i/>
          <w:color w:val="auto"/>
          <w:sz w:val="26"/>
          <w:szCs w:val="26"/>
          <w:lang w:val="vi-VN"/>
        </w:rPr>
      </w:pPr>
      <w:r w:rsidRPr="00F81DC6">
        <w:rPr>
          <w:b/>
          <w:color w:val="auto"/>
          <w:sz w:val="26"/>
          <w:szCs w:val="26"/>
          <w:lang w:val="vi-VN"/>
        </w:rPr>
        <w:t>c. Sản phẩm</w:t>
      </w:r>
      <w:r w:rsidRPr="00F81DC6">
        <w:rPr>
          <w:color w:val="auto"/>
          <w:sz w:val="26"/>
          <w:szCs w:val="26"/>
          <w:lang w:val="vi-VN"/>
        </w:rPr>
        <w:t xml:space="preserve">: </w:t>
      </w:r>
      <w:r w:rsidRPr="00F81DC6">
        <w:rPr>
          <w:iCs/>
          <w:color w:val="auto"/>
          <w:sz w:val="26"/>
          <w:szCs w:val="26"/>
          <w:lang w:val="vi-VN"/>
        </w:rPr>
        <w:t>Câu trả lời đúng của HS.</w:t>
      </w:r>
    </w:p>
    <w:p w:rsidR="00F81DC6" w:rsidRPr="00F81DC6" w:rsidRDefault="00F81DC6" w:rsidP="00F81DC6">
      <w:pPr>
        <w:spacing w:before="0" w:after="0" w:line="360" w:lineRule="exact"/>
        <w:jc w:val="both"/>
        <w:rPr>
          <w:b/>
          <w:color w:val="auto"/>
          <w:sz w:val="26"/>
          <w:szCs w:val="26"/>
          <w:lang w:val="vi-VN"/>
        </w:rPr>
      </w:pPr>
      <w:r w:rsidRPr="00F81DC6">
        <w:rPr>
          <w:b/>
          <w:color w:val="auto"/>
          <w:sz w:val="26"/>
          <w:szCs w:val="26"/>
          <w:lang w:val="vi-VN"/>
        </w:rPr>
        <w:t>d. Tổ chức thực hiện:</w:t>
      </w:r>
    </w:p>
    <w:p w:rsidR="00F81DC6" w:rsidRPr="00F81DC6" w:rsidRDefault="00F81DC6" w:rsidP="00F81DC6">
      <w:pPr>
        <w:spacing w:before="0" w:after="0" w:line="360" w:lineRule="exact"/>
        <w:ind w:right="48"/>
        <w:jc w:val="both"/>
        <w:rPr>
          <w:b/>
          <w:color w:val="FF0000"/>
          <w:sz w:val="26"/>
          <w:szCs w:val="26"/>
          <w:lang w:val="vi-VN" w:eastAsia="vi-VN"/>
        </w:rPr>
      </w:pPr>
      <w:r w:rsidRPr="00F81DC6">
        <w:rPr>
          <w:b/>
          <w:color w:val="FF0000"/>
          <w:sz w:val="26"/>
          <w:szCs w:val="26"/>
          <w:lang w:val="vi-VN" w:eastAsia="vi-VN"/>
        </w:rPr>
        <w:t>Bướ</w:t>
      </w:r>
      <w:r>
        <w:rPr>
          <w:b/>
          <w:color w:val="FF0000"/>
          <w:sz w:val="26"/>
          <w:szCs w:val="26"/>
          <w:lang w:val="vi-VN" w:eastAsia="vi-VN"/>
        </w:rPr>
        <w:t>c 1: G</w:t>
      </w:r>
      <w:r w:rsidRPr="00F81DC6">
        <w:rPr>
          <w:b/>
          <w:color w:val="FF0000"/>
          <w:sz w:val="26"/>
          <w:szCs w:val="26"/>
          <w:lang w:val="vi-VN" w:eastAsia="vi-VN"/>
        </w:rPr>
        <w:t>iao nhiệm vụ học tập</w:t>
      </w:r>
    </w:p>
    <w:p w:rsidR="00F81DC6" w:rsidRPr="00F81DC6" w:rsidRDefault="00F81DC6" w:rsidP="00F81DC6">
      <w:pPr>
        <w:spacing w:before="0" w:after="0" w:line="360" w:lineRule="exact"/>
        <w:jc w:val="both"/>
        <w:rPr>
          <w:rFonts w:eastAsia="Times New Roman"/>
          <w:sz w:val="26"/>
          <w:szCs w:val="26"/>
          <w:lang w:val="vi-VN"/>
          <w14:ligatures w14:val="standardContextual"/>
        </w:rPr>
      </w:pPr>
      <w:r w:rsidRPr="00F81DC6">
        <w:rPr>
          <w:b/>
          <w:color w:val="auto"/>
          <w:sz w:val="26"/>
          <w:szCs w:val="26"/>
          <w:lang w:val="vi-VN"/>
          <w14:ligatures w14:val="standardContextual"/>
        </w:rPr>
        <w:t>Nhiệm vụ</w:t>
      </w:r>
      <w:r w:rsidRPr="00F81DC6">
        <w:rPr>
          <w:bCs/>
          <w:color w:val="auto"/>
          <w:sz w:val="26"/>
          <w:szCs w:val="26"/>
          <w:lang w:val="vi-VN"/>
          <w14:ligatures w14:val="standardContextual"/>
        </w:rPr>
        <w:t xml:space="preserve">: </w:t>
      </w:r>
      <w:r w:rsidRPr="00F81DC6">
        <w:rPr>
          <w:rFonts w:eastAsia="Times New Roman"/>
          <w:sz w:val="26"/>
          <w:szCs w:val="26"/>
          <w:lang w:val="vi-VN"/>
          <w14:ligatures w14:val="standardContextual"/>
        </w:rPr>
        <w:t xml:space="preserve">Viết đoạn văn (khoảng 150) chữ bày tỏ sự tâm đắc của bạn về một hình ảnh thơ nổi bật trong bài thơ </w:t>
      </w:r>
      <w:r w:rsidRPr="00F81DC6">
        <w:rPr>
          <w:rFonts w:eastAsia="Times New Roman"/>
          <w:i/>
          <w:sz w:val="26"/>
          <w:szCs w:val="26"/>
          <w:lang w:val="vi-VN"/>
          <w14:ligatures w14:val="standardContextual"/>
        </w:rPr>
        <w:t>Thời gian</w:t>
      </w:r>
      <w:r w:rsidRPr="00F81DC6">
        <w:rPr>
          <w:rFonts w:eastAsia="Times New Roman"/>
          <w:sz w:val="26"/>
          <w:szCs w:val="26"/>
          <w:lang w:val="vi-VN"/>
          <w14:ligatures w14:val="standardContextual"/>
        </w:rPr>
        <w:t xml:space="preserve"> – Văn Cao.</w:t>
      </w:r>
    </w:p>
    <w:p w:rsidR="00F81DC6" w:rsidRPr="00F81DC6" w:rsidRDefault="00F81DC6" w:rsidP="00F81DC6">
      <w:pPr>
        <w:spacing w:before="0" w:after="0" w:line="360" w:lineRule="exact"/>
        <w:ind w:right="48"/>
        <w:jc w:val="both"/>
        <w:rPr>
          <w:b/>
          <w:color w:val="FF0000"/>
          <w:sz w:val="26"/>
          <w:szCs w:val="26"/>
          <w:lang w:val="vi-VN" w:eastAsia="vi-VN"/>
        </w:rPr>
      </w:pPr>
      <w:r w:rsidRPr="00F81DC6">
        <w:rPr>
          <w:b/>
          <w:color w:val="FF0000"/>
          <w:sz w:val="26"/>
          <w:szCs w:val="26"/>
          <w:lang w:val="vi-VN" w:eastAsia="vi-VN"/>
        </w:rPr>
        <w:t>Bước 2: Thực hiện nhiệm vụ</w:t>
      </w:r>
    </w:p>
    <w:p w:rsidR="00F81DC6" w:rsidRPr="00F81DC6" w:rsidRDefault="00F81DC6" w:rsidP="00F81DC6">
      <w:pPr>
        <w:spacing w:before="0" w:after="0" w:line="360" w:lineRule="exact"/>
        <w:jc w:val="both"/>
        <w:rPr>
          <w:bCs/>
          <w:color w:val="auto"/>
          <w:sz w:val="26"/>
          <w:szCs w:val="26"/>
          <w:lang w:val="vi-VN"/>
          <w14:ligatures w14:val="standardContextual"/>
        </w:rPr>
      </w:pPr>
      <w:r w:rsidRPr="00F81DC6">
        <w:rPr>
          <w:bCs/>
          <w:color w:val="auto"/>
          <w:sz w:val="26"/>
          <w:szCs w:val="26"/>
          <w:lang w:val="vi-VN"/>
          <w14:ligatures w14:val="standardContextual"/>
        </w:rPr>
        <w:t xml:space="preserve">HS viết đoạn văn </w:t>
      </w:r>
    </w:p>
    <w:p w:rsidR="00F81DC6" w:rsidRPr="00F81DC6" w:rsidRDefault="00F81DC6" w:rsidP="00F81DC6">
      <w:pPr>
        <w:spacing w:before="0" w:after="0" w:line="360" w:lineRule="exact"/>
        <w:jc w:val="both"/>
        <w:rPr>
          <w:b/>
          <w:color w:val="0D0D0D"/>
          <w:sz w:val="26"/>
          <w:szCs w:val="26"/>
          <w:lang w:val="vi-VN"/>
        </w:rPr>
      </w:pPr>
      <w:r w:rsidRPr="00F81DC6">
        <w:rPr>
          <w:b/>
          <w:color w:val="FF0000"/>
          <w:sz w:val="26"/>
          <w:szCs w:val="26"/>
          <w:lang w:val="vi-VN"/>
        </w:rPr>
        <w:t>Bước 3: Báo cáo, thảo luận</w:t>
      </w:r>
    </w:p>
    <w:p w:rsidR="00F81DC6" w:rsidRPr="00F81DC6" w:rsidRDefault="00F81DC6" w:rsidP="00F81DC6">
      <w:pPr>
        <w:keepNext/>
        <w:keepLines/>
        <w:shd w:val="clear" w:color="auto" w:fill="FFFFFF"/>
        <w:spacing w:before="0" w:after="0" w:line="360" w:lineRule="exact"/>
        <w:ind w:right="-874"/>
        <w:jc w:val="both"/>
        <w:outlineLvl w:val="2"/>
        <w:rPr>
          <w:rFonts w:eastAsia="Palatino Linotype"/>
          <w:b/>
          <w:color w:val="0D0D0D"/>
          <w:sz w:val="26"/>
          <w:szCs w:val="26"/>
          <w:lang w:val="nl-NL"/>
        </w:rPr>
      </w:pPr>
      <w:r w:rsidRPr="00F81DC6">
        <w:rPr>
          <w:rFonts w:eastAsia="Palatino Linotype"/>
          <w:color w:val="0D0D0D"/>
          <w:sz w:val="26"/>
          <w:szCs w:val="26"/>
          <w:lang w:val="nl-NL"/>
        </w:rPr>
        <w:t>HS trình bày kết quả</w:t>
      </w:r>
      <w:r>
        <w:rPr>
          <w:rFonts w:eastAsia="Palatino Linotype"/>
          <w:color w:val="0D0D0D"/>
          <w:sz w:val="26"/>
          <w:szCs w:val="26"/>
          <w:lang w:val="nl-NL"/>
        </w:rPr>
        <w:t xml:space="preserve"> bài làm </w:t>
      </w:r>
    </w:p>
    <w:p w:rsidR="00F81DC6" w:rsidRPr="00F81DC6" w:rsidRDefault="00F81DC6" w:rsidP="00F81DC6">
      <w:pPr>
        <w:spacing w:before="0" w:after="0" w:line="360" w:lineRule="exact"/>
        <w:ind w:left="-90"/>
        <w:jc w:val="both"/>
        <w:rPr>
          <w:b/>
          <w:bCs/>
          <w:color w:val="auto"/>
          <w:sz w:val="26"/>
          <w:szCs w:val="26"/>
          <w:lang w:val="nl-NL"/>
        </w:rPr>
      </w:pPr>
      <w:r w:rsidRPr="00F81DC6">
        <w:rPr>
          <w:b/>
          <w:bCs/>
          <w:color w:val="FF0000"/>
          <w:sz w:val="26"/>
          <w:szCs w:val="26"/>
          <w:lang w:val="nl-NL"/>
        </w:rPr>
        <w:t xml:space="preserve"> </w:t>
      </w:r>
      <w:r w:rsidRPr="00F81DC6">
        <w:rPr>
          <w:b/>
          <w:bCs/>
          <w:color w:val="FF0000"/>
          <w:sz w:val="26"/>
          <w:szCs w:val="26"/>
          <w:lang w:val="vi-VN"/>
        </w:rPr>
        <w:t>B</w:t>
      </w:r>
      <w:r w:rsidRPr="00F81DC6">
        <w:rPr>
          <w:b/>
          <w:bCs/>
          <w:color w:val="FF0000"/>
          <w:sz w:val="26"/>
          <w:szCs w:val="26"/>
          <w:lang w:val="nl-NL"/>
        </w:rPr>
        <w:t xml:space="preserve">ước </w:t>
      </w:r>
      <w:r w:rsidRPr="00F81DC6">
        <w:rPr>
          <w:b/>
          <w:bCs/>
          <w:color w:val="FF0000"/>
          <w:sz w:val="26"/>
          <w:szCs w:val="26"/>
          <w:lang w:val="vi-VN"/>
        </w:rPr>
        <w:t>4: Kết luận, nhận định</w:t>
      </w:r>
    </w:p>
    <w:p w:rsidR="00F81DC6" w:rsidRPr="00F81DC6" w:rsidRDefault="00F81DC6" w:rsidP="00F81DC6">
      <w:pPr>
        <w:keepNext/>
        <w:keepLines/>
        <w:shd w:val="clear" w:color="auto" w:fill="FFFFFF"/>
        <w:spacing w:before="0" w:after="0" w:line="360" w:lineRule="exact"/>
        <w:jc w:val="both"/>
        <w:outlineLvl w:val="2"/>
        <w:rPr>
          <w:rFonts w:eastAsia="Palatino Linotype"/>
          <w:b/>
          <w:color w:val="0D0D0D"/>
          <w:sz w:val="26"/>
          <w:szCs w:val="26"/>
          <w:lang w:val="nl-NL"/>
        </w:rPr>
      </w:pPr>
      <w:r w:rsidRPr="00F81DC6">
        <w:rPr>
          <w:rFonts w:eastAsia="Palatino Linotype"/>
          <w:color w:val="0D0D0D"/>
          <w:sz w:val="26"/>
          <w:szCs w:val="26"/>
          <w:lang w:val="nl-NL"/>
        </w:rPr>
        <w:t>Giáo viên hướng dẫn để HS thực hiện bài tậ</w:t>
      </w:r>
      <w:r>
        <w:rPr>
          <w:rFonts w:eastAsia="Palatino Linotype"/>
          <w:color w:val="0D0D0D"/>
          <w:sz w:val="26"/>
          <w:szCs w:val="26"/>
          <w:lang w:val="nl-NL"/>
        </w:rPr>
        <w:t>p.</w:t>
      </w:r>
    </w:p>
    <w:p w:rsidR="00F81DC6" w:rsidRPr="00142F97" w:rsidRDefault="00F81DC6" w:rsidP="00F81DC6">
      <w:pPr>
        <w:spacing w:before="0" w:after="0"/>
        <w:jc w:val="center"/>
        <w:rPr>
          <w:i/>
          <w:iCs/>
          <w:sz w:val="26"/>
          <w:szCs w:val="26"/>
          <w:lang w:val="vi-VN"/>
        </w:rPr>
      </w:pPr>
      <w:r w:rsidRPr="00142F97">
        <w:rPr>
          <w:b/>
          <w:bCs/>
          <w:sz w:val="26"/>
          <w:szCs w:val="26"/>
          <w:lang w:val="vi-VN"/>
        </w:rPr>
        <w:t>4. H</w:t>
      </w:r>
      <w:r w:rsidRPr="00142F97">
        <w:rPr>
          <w:b/>
          <w:bCs/>
          <w:sz w:val="26"/>
          <w:szCs w:val="26"/>
          <w:lang w:val="vi"/>
        </w:rPr>
        <w:t>OẠT ĐỘNG</w:t>
      </w:r>
      <w:r w:rsidRPr="00142F97">
        <w:rPr>
          <w:b/>
          <w:bCs/>
          <w:sz w:val="26"/>
          <w:szCs w:val="26"/>
          <w:lang w:val="vi-VN"/>
        </w:rPr>
        <w:t xml:space="preserve"> 4: V</w:t>
      </w:r>
      <w:r w:rsidRPr="00142F97">
        <w:rPr>
          <w:b/>
          <w:bCs/>
          <w:sz w:val="26"/>
          <w:szCs w:val="26"/>
          <w:lang w:val="vi"/>
        </w:rPr>
        <w:t>ẬN DỤNG</w:t>
      </w:r>
      <w:r w:rsidRPr="00142F97">
        <w:rPr>
          <w:b/>
          <w:bCs/>
          <w:sz w:val="26"/>
          <w:szCs w:val="26"/>
          <w:lang w:val="vi-VN"/>
        </w:rPr>
        <w:t xml:space="preserve"> (3’)</w:t>
      </w:r>
    </w:p>
    <w:p w:rsidR="00F81DC6" w:rsidRPr="00F81DC6" w:rsidRDefault="00F81DC6" w:rsidP="00F81DC6">
      <w:pPr>
        <w:spacing w:before="0" w:after="0" w:line="360" w:lineRule="exact"/>
        <w:jc w:val="both"/>
        <w:rPr>
          <w:color w:val="auto"/>
          <w:sz w:val="26"/>
          <w:szCs w:val="26"/>
          <w:lang w:val="nl-NL"/>
        </w:rPr>
      </w:pPr>
      <w:r w:rsidRPr="00F81DC6">
        <w:rPr>
          <w:b/>
          <w:color w:val="auto"/>
          <w:sz w:val="26"/>
          <w:szCs w:val="26"/>
          <w:lang w:val="nl-NL"/>
        </w:rPr>
        <w:t>a. Mục tiêu:</w:t>
      </w:r>
      <w:r w:rsidRPr="00F81DC6">
        <w:rPr>
          <w:color w:val="auto"/>
          <w:sz w:val="26"/>
          <w:szCs w:val="26"/>
          <w:lang w:val="nl-NL"/>
        </w:rPr>
        <w:t xml:space="preserve"> Từ những rung cảm trong bài, HS sáng tạo nên những sản phẩm nghệ thuật phù hợp với năng lực.</w:t>
      </w:r>
    </w:p>
    <w:p w:rsidR="00F81DC6" w:rsidRPr="00F81DC6" w:rsidRDefault="00F81DC6" w:rsidP="00F81DC6">
      <w:pPr>
        <w:spacing w:before="0" w:after="0" w:line="360" w:lineRule="exact"/>
        <w:jc w:val="both"/>
        <w:rPr>
          <w:b/>
          <w:color w:val="auto"/>
          <w:sz w:val="26"/>
          <w:szCs w:val="26"/>
          <w:lang w:val="nl-NL"/>
        </w:rPr>
      </w:pPr>
      <w:r w:rsidRPr="00F81DC6">
        <w:rPr>
          <w:b/>
          <w:color w:val="auto"/>
          <w:sz w:val="26"/>
          <w:szCs w:val="26"/>
          <w:lang w:val="nl-NL" w:eastAsia="vi-VN"/>
        </w:rPr>
        <w:t>b. Nội dung</w:t>
      </w:r>
      <w:r w:rsidRPr="00F81DC6">
        <w:rPr>
          <w:color w:val="auto"/>
          <w:sz w:val="26"/>
          <w:szCs w:val="26"/>
          <w:lang w:val="nl-NL" w:eastAsia="vi-VN"/>
        </w:rPr>
        <w:t xml:space="preserve">: </w:t>
      </w:r>
      <w:r w:rsidRPr="00F81DC6">
        <w:rPr>
          <w:color w:val="0D0D0D"/>
          <w:sz w:val="26"/>
          <w:szCs w:val="26"/>
          <w:lang w:val="nl-NL" w:eastAsia="vi-VN"/>
        </w:rPr>
        <w:t xml:space="preserve">Tổ chức </w:t>
      </w:r>
      <w:r w:rsidRPr="00F81DC6">
        <w:rPr>
          <w:bCs/>
          <w:color w:val="auto"/>
          <w:sz w:val="26"/>
          <w:szCs w:val="26"/>
          <w:lang w:val="nl-NL"/>
        </w:rPr>
        <w:t>cuộc thi “Tìm kiếm tài năng” (Tập 3)</w:t>
      </w:r>
    </w:p>
    <w:p w:rsidR="00F81DC6" w:rsidRPr="00F81DC6" w:rsidRDefault="00F81DC6" w:rsidP="00F81DC6">
      <w:pPr>
        <w:shd w:val="clear" w:color="auto" w:fill="FFFFFF"/>
        <w:spacing w:before="0" w:after="0" w:line="360" w:lineRule="exact"/>
        <w:jc w:val="both"/>
        <w:rPr>
          <w:b/>
          <w:color w:val="FF0000"/>
          <w:sz w:val="26"/>
          <w:szCs w:val="26"/>
          <w:lang w:val="nl-NL" w:eastAsia="vi-VN"/>
        </w:rPr>
      </w:pPr>
      <w:r w:rsidRPr="00F81DC6">
        <w:rPr>
          <w:b/>
          <w:color w:val="auto"/>
          <w:sz w:val="26"/>
          <w:szCs w:val="26"/>
          <w:lang w:val="nl-NL" w:eastAsia="vi-VN"/>
        </w:rPr>
        <w:t>c. Sản phẩm</w:t>
      </w:r>
      <w:r w:rsidRPr="00F81DC6">
        <w:rPr>
          <w:color w:val="auto"/>
          <w:sz w:val="26"/>
          <w:szCs w:val="26"/>
          <w:lang w:val="nl-NL" w:eastAsia="vi-VN"/>
        </w:rPr>
        <w:t xml:space="preserve">: </w:t>
      </w:r>
      <w:r w:rsidRPr="00F81DC6">
        <w:rPr>
          <w:bCs/>
          <w:color w:val="auto"/>
          <w:sz w:val="26"/>
          <w:szCs w:val="26"/>
          <w:lang w:val="nl-NL"/>
        </w:rPr>
        <w:t>HS viết cảm nghĩ, sáng tác thơ, nhạc hoặc hội họa về thời gian.</w:t>
      </w:r>
      <w:r w:rsidRPr="00F81DC6">
        <w:rPr>
          <w:b/>
          <w:color w:val="FF0000"/>
          <w:sz w:val="26"/>
          <w:szCs w:val="26"/>
          <w:lang w:val="nl-NL" w:eastAsia="vi-VN"/>
        </w:rPr>
        <w:t xml:space="preserve"> </w:t>
      </w:r>
    </w:p>
    <w:p w:rsidR="00F81DC6" w:rsidRPr="00F81DC6" w:rsidRDefault="00F81DC6" w:rsidP="00F81DC6">
      <w:pPr>
        <w:shd w:val="clear" w:color="auto" w:fill="FFFFFF"/>
        <w:spacing w:before="0" w:after="0" w:line="360" w:lineRule="exact"/>
        <w:jc w:val="both"/>
        <w:rPr>
          <w:b/>
          <w:color w:val="auto"/>
          <w:sz w:val="26"/>
          <w:szCs w:val="26"/>
          <w:lang w:val="nl-NL" w:eastAsia="vi-VN"/>
        </w:rPr>
      </w:pPr>
      <w:r w:rsidRPr="00F81DC6">
        <w:rPr>
          <w:b/>
          <w:color w:val="auto"/>
          <w:sz w:val="26"/>
          <w:szCs w:val="26"/>
          <w:lang w:val="nl-NL" w:eastAsia="vi-VN"/>
        </w:rPr>
        <w:t>d. Tổ chức thực hiện</w:t>
      </w:r>
      <w:r w:rsidRPr="00F81DC6">
        <w:rPr>
          <w:color w:val="auto"/>
          <w:sz w:val="26"/>
          <w:szCs w:val="26"/>
          <w:lang w:val="nl-NL" w:eastAsia="vi-VN"/>
        </w:rPr>
        <w:t>:</w:t>
      </w:r>
    </w:p>
    <w:p w:rsidR="00F81DC6" w:rsidRPr="00F81DC6" w:rsidRDefault="00F81DC6" w:rsidP="00F81DC6">
      <w:pPr>
        <w:spacing w:before="0" w:after="0" w:line="360" w:lineRule="exact"/>
        <w:jc w:val="both"/>
        <w:rPr>
          <w:rFonts w:eastAsia="Times New Roman"/>
          <w:b/>
          <w:color w:val="FF0000"/>
          <w:sz w:val="26"/>
          <w:szCs w:val="26"/>
          <w:lang w:val="nl-NL"/>
        </w:rPr>
      </w:pPr>
      <w:r>
        <w:rPr>
          <w:rFonts w:eastAsia="Times New Roman"/>
          <w:b/>
          <w:color w:val="FF0000"/>
          <w:sz w:val="26"/>
          <w:szCs w:val="26"/>
          <w:lang w:val="nl-NL"/>
        </w:rPr>
        <w:t>Bước 1. G</w:t>
      </w:r>
      <w:r w:rsidRPr="00F81DC6">
        <w:rPr>
          <w:rFonts w:eastAsia="Times New Roman"/>
          <w:b/>
          <w:color w:val="FF0000"/>
          <w:sz w:val="26"/>
          <w:szCs w:val="26"/>
          <w:lang w:val="nl-NL"/>
        </w:rPr>
        <w:t xml:space="preserve">iao nhiệm vụ học tập </w:t>
      </w:r>
    </w:p>
    <w:p w:rsidR="00F81DC6" w:rsidRPr="00F81DC6" w:rsidRDefault="00F81DC6" w:rsidP="00F81DC6">
      <w:pPr>
        <w:spacing w:before="0" w:after="0" w:line="360" w:lineRule="exact"/>
        <w:jc w:val="both"/>
        <w:rPr>
          <w:bCs/>
          <w:color w:val="auto"/>
          <w:sz w:val="26"/>
          <w:szCs w:val="26"/>
          <w:lang w:val="nl-NL"/>
          <w14:ligatures w14:val="standardContextual"/>
        </w:rPr>
      </w:pPr>
      <w:r w:rsidRPr="00F81DC6">
        <w:rPr>
          <w:bCs/>
          <w:color w:val="auto"/>
          <w:sz w:val="26"/>
          <w:szCs w:val="26"/>
          <w:lang w:val="nl-NL"/>
          <w14:ligatures w14:val="standardContextual"/>
        </w:rPr>
        <w:t>- GV hướng dẫn HS xem một số clip về thời gian.</w:t>
      </w:r>
    </w:p>
    <w:p w:rsidR="00F81DC6" w:rsidRPr="00F81DC6" w:rsidRDefault="00C82972" w:rsidP="00F81DC6">
      <w:pPr>
        <w:spacing w:before="0" w:after="0" w:line="360" w:lineRule="exact"/>
        <w:jc w:val="both"/>
        <w:rPr>
          <w:bCs/>
          <w:color w:val="auto"/>
          <w:sz w:val="26"/>
          <w:szCs w:val="26"/>
          <w:lang w:val="nl-NL"/>
          <w14:ligatures w14:val="standardContextual"/>
        </w:rPr>
      </w:pPr>
      <w:hyperlink r:id="rId8" w:history="1">
        <w:r w:rsidR="00F81DC6" w:rsidRPr="00F81DC6">
          <w:rPr>
            <w:bCs/>
            <w:color w:val="0563C1"/>
            <w:sz w:val="26"/>
            <w:szCs w:val="26"/>
            <w:u w:val="single"/>
            <w:lang w:val="nl-NL"/>
            <w14:ligatures w14:val="standardContextual"/>
          </w:rPr>
          <w:t>https://www.youtube.com/shorts/PyovWNOkmR8</w:t>
        </w:r>
      </w:hyperlink>
    </w:p>
    <w:p w:rsidR="00F81DC6" w:rsidRPr="00F81DC6" w:rsidRDefault="00C82972" w:rsidP="00F81DC6">
      <w:pPr>
        <w:spacing w:before="0" w:after="0" w:line="360" w:lineRule="exact"/>
        <w:jc w:val="both"/>
        <w:rPr>
          <w:bCs/>
          <w:color w:val="auto"/>
          <w:sz w:val="26"/>
          <w:szCs w:val="26"/>
          <w:lang w:val="nl-NL"/>
          <w14:ligatures w14:val="standardContextual"/>
        </w:rPr>
      </w:pPr>
      <w:hyperlink r:id="rId9" w:history="1">
        <w:r w:rsidR="00F81DC6" w:rsidRPr="00F81DC6">
          <w:rPr>
            <w:bCs/>
            <w:color w:val="0563C1"/>
            <w:sz w:val="26"/>
            <w:szCs w:val="26"/>
            <w:u w:val="single"/>
            <w:lang w:val="nl-NL"/>
            <w14:ligatures w14:val="standardContextual"/>
          </w:rPr>
          <w:t>https://www.youtube.com/watch?v=uuGwxRwzJto</w:t>
        </w:r>
      </w:hyperlink>
    </w:p>
    <w:p w:rsidR="00F81DC6" w:rsidRPr="00F81DC6" w:rsidRDefault="00F81DC6" w:rsidP="00F81DC6">
      <w:pPr>
        <w:shd w:val="clear" w:color="auto" w:fill="FFFFFF"/>
        <w:spacing w:before="0" w:after="0" w:line="360" w:lineRule="exact"/>
        <w:jc w:val="both"/>
        <w:rPr>
          <w:color w:val="0D0D0D"/>
          <w:sz w:val="26"/>
          <w:szCs w:val="26"/>
          <w:lang w:val="nl-NL" w:eastAsia="vi-VN"/>
        </w:rPr>
      </w:pPr>
      <w:r w:rsidRPr="00F81DC6">
        <w:rPr>
          <w:color w:val="auto"/>
          <w:sz w:val="26"/>
          <w:szCs w:val="26"/>
          <w:lang w:val="nl-NL"/>
        </w:rPr>
        <w:t xml:space="preserve">- Tổ chức cuộc thi </w:t>
      </w:r>
      <w:r w:rsidRPr="00F81DC6">
        <w:rPr>
          <w:b/>
          <w:color w:val="auto"/>
          <w:sz w:val="26"/>
          <w:szCs w:val="26"/>
          <w:lang w:val="nl-NL"/>
        </w:rPr>
        <w:t>“Tìm kiếm tài năng”</w:t>
      </w:r>
      <w:r w:rsidRPr="00F81DC6">
        <w:rPr>
          <w:color w:val="auto"/>
          <w:sz w:val="26"/>
          <w:szCs w:val="26"/>
          <w:lang w:val="nl-NL"/>
        </w:rPr>
        <w:t xml:space="preserve"> với các hình thức: </w:t>
      </w:r>
      <w:r w:rsidRPr="00F81DC6">
        <w:rPr>
          <w:bCs/>
          <w:color w:val="auto"/>
          <w:sz w:val="26"/>
          <w:szCs w:val="26"/>
          <w:lang w:val="nl-NL"/>
        </w:rPr>
        <w:t>viết cảm nghĩ, sáng tác thơ, nhạc hoặc hội họa về thời gian.</w:t>
      </w:r>
    </w:p>
    <w:p w:rsidR="00F81DC6" w:rsidRPr="00F81DC6" w:rsidRDefault="00F81DC6" w:rsidP="00F81DC6">
      <w:pPr>
        <w:shd w:val="clear" w:color="auto" w:fill="FFFFFF"/>
        <w:spacing w:before="0" w:after="0" w:line="360" w:lineRule="exact"/>
        <w:jc w:val="both"/>
        <w:rPr>
          <w:color w:val="auto"/>
          <w:sz w:val="26"/>
          <w:szCs w:val="26"/>
          <w:lang w:val="nl-NL"/>
        </w:rPr>
      </w:pPr>
      <w:r w:rsidRPr="00F81DC6">
        <w:rPr>
          <w:color w:val="auto"/>
          <w:sz w:val="26"/>
          <w:szCs w:val="26"/>
          <w:lang w:val="nl-NL"/>
        </w:rPr>
        <w:t>- Chia lớp thành 2 khu vực: Viết và vẽ.</w:t>
      </w:r>
    </w:p>
    <w:p w:rsidR="00F81DC6" w:rsidRPr="00F81DC6" w:rsidRDefault="00F81DC6" w:rsidP="00F81DC6">
      <w:pPr>
        <w:spacing w:before="0" w:after="0" w:line="360" w:lineRule="exact"/>
        <w:jc w:val="both"/>
        <w:rPr>
          <w:color w:val="auto"/>
          <w:sz w:val="26"/>
          <w:szCs w:val="26"/>
          <w:lang w:val="nl-NL"/>
        </w:rPr>
      </w:pPr>
      <w:r w:rsidRPr="00F81DC6">
        <w:rPr>
          <w:color w:val="auto"/>
          <w:sz w:val="26"/>
          <w:szCs w:val="26"/>
          <w:lang w:val="nl-NL"/>
        </w:rPr>
        <w:t>- Giáo viên cung cấp: giấy, bút vẽ cho tất cả các HS có năng khiếu hội họa.</w:t>
      </w:r>
    </w:p>
    <w:p w:rsidR="00F81DC6" w:rsidRPr="00F81DC6" w:rsidRDefault="00F81DC6" w:rsidP="00F81DC6">
      <w:pPr>
        <w:spacing w:before="0" w:after="0" w:line="360" w:lineRule="exact"/>
        <w:jc w:val="both"/>
        <w:rPr>
          <w:rFonts w:eastAsia="Times New Roman"/>
          <w:b/>
          <w:color w:val="FF0000"/>
          <w:sz w:val="26"/>
          <w:szCs w:val="26"/>
          <w:lang w:val="nl-NL"/>
        </w:rPr>
      </w:pPr>
      <w:r w:rsidRPr="00F81DC6">
        <w:rPr>
          <w:rFonts w:eastAsia="Times New Roman"/>
          <w:b/>
          <w:color w:val="FF0000"/>
          <w:sz w:val="26"/>
          <w:szCs w:val="26"/>
          <w:lang w:val="nl-NL"/>
        </w:rPr>
        <w:t>Bước 2. Thực hiện nhiệm vụ</w:t>
      </w:r>
    </w:p>
    <w:p w:rsidR="00F81DC6" w:rsidRPr="00F81DC6" w:rsidRDefault="00F81DC6" w:rsidP="00F81DC6">
      <w:pPr>
        <w:spacing w:before="0" w:after="0" w:line="360" w:lineRule="exact"/>
        <w:jc w:val="both"/>
        <w:rPr>
          <w:color w:val="auto"/>
          <w:sz w:val="26"/>
          <w:szCs w:val="26"/>
          <w:lang w:val="nl-NL"/>
        </w:rPr>
      </w:pPr>
      <w:r w:rsidRPr="00F81DC6">
        <w:rPr>
          <w:color w:val="auto"/>
          <w:sz w:val="26"/>
          <w:szCs w:val="26"/>
          <w:lang w:val="nl-NL"/>
        </w:rPr>
        <w:t>- HS thực hiện nhiệm vụ theo khu vực lựa chọ</w:t>
      </w:r>
      <w:r>
        <w:rPr>
          <w:color w:val="auto"/>
          <w:sz w:val="26"/>
          <w:szCs w:val="26"/>
          <w:lang w:val="nl-NL"/>
        </w:rPr>
        <w:t>n, thực hiện nhiệm vụ ở nhà</w:t>
      </w:r>
    </w:p>
    <w:p w:rsidR="00F81DC6" w:rsidRPr="00F81DC6" w:rsidRDefault="00F81DC6" w:rsidP="00F81DC6">
      <w:pPr>
        <w:spacing w:before="0" w:after="0" w:line="360" w:lineRule="exact"/>
        <w:jc w:val="both"/>
        <w:rPr>
          <w:rFonts w:eastAsia="Times New Roman"/>
          <w:b/>
          <w:color w:val="FF0000"/>
          <w:sz w:val="26"/>
          <w:szCs w:val="26"/>
          <w:lang w:val="nl-NL"/>
        </w:rPr>
      </w:pPr>
      <w:r w:rsidRPr="00F81DC6">
        <w:rPr>
          <w:rFonts w:eastAsia="Times New Roman"/>
          <w:b/>
          <w:color w:val="FF0000"/>
          <w:sz w:val="26"/>
          <w:szCs w:val="26"/>
          <w:lang w:val="nl-NL"/>
        </w:rPr>
        <w:t xml:space="preserve">Bước 3. Báo cáo, thảo luận </w:t>
      </w:r>
    </w:p>
    <w:p w:rsidR="00F81DC6" w:rsidRPr="00F81DC6" w:rsidRDefault="00F81DC6" w:rsidP="00F81DC6">
      <w:pPr>
        <w:spacing w:before="0" w:after="0" w:line="360" w:lineRule="exact"/>
        <w:jc w:val="both"/>
        <w:rPr>
          <w:bCs/>
          <w:color w:val="auto"/>
          <w:sz w:val="26"/>
          <w:szCs w:val="26"/>
          <w:lang w:val="nl-NL"/>
        </w:rPr>
      </w:pPr>
      <w:r w:rsidRPr="00F81DC6">
        <w:rPr>
          <w:bCs/>
          <w:color w:val="auto"/>
          <w:sz w:val="26"/>
          <w:szCs w:val="26"/>
          <w:lang w:val="nl-NL"/>
        </w:rPr>
        <w:t>- HS xung phong thể hiệ</w:t>
      </w:r>
      <w:r>
        <w:rPr>
          <w:bCs/>
          <w:color w:val="auto"/>
          <w:sz w:val="26"/>
          <w:szCs w:val="26"/>
          <w:lang w:val="nl-NL"/>
        </w:rPr>
        <w:t>n tài năng ở tiết học sau</w:t>
      </w:r>
    </w:p>
    <w:p w:rsidR="00F81DC6" w:rsidRPr="00F81DC6" w:rsidRDefault="00F81DC6" w:rsidP="00F81DC6">
      <w:pPr>
        <w:spacing w:before="0" w:after="0" w:line="360" w:lineRule="exact"/>
        <w:jc w:val="both"/>
        <w:rPr>
          <w:bCs/>
          <w:color w:val="auto"/>
          <w:sz w:val="26"/>
          <w:szCs w:val="26"/>
          <w:lang w:val="nl-NL"/>
        </w:rPr>
      </w:pPr>
      <w:r w:rsidRPr="00F81DC6">
        <w:rPr>
          <w:bCs/>
          <w:color w:val="auto"/>
          <w:sz w:val="26"/>
          <w:szCs w:val="26"/>
          <w:lang w:val="nl-NL"/>
        </w:rPr>
        <w:t>- HS khác quan sát, nhận xét phần thể hiện của bạn.</w:t>
      </w:r>
    </w:p>
    <w:p w:rsidR="00F81DC6" w:rsidRPr="00F81DC6" w:rsidRDefault="00F81DC6" w:rsidP="00F81DC6">
      <w:pPr>
        <w:spacing w:before="0" w:after="0" w:line="360" w:lineRule="exact"/>
        <w:jc w:val="both"/>
        <w:rPr>
          <w:rFonts w:eastAsia="Times New Roman"/>
          <w:b/>
          <w:color w:val="FF0000"/>
          <w:sz w:val="26"/>
          <w:szCs w:val="26"/>
          <w:lang w:val="nl-NL"/>
        </w:rPr>
      </w:pPr>
      <w:r w:rsidRPr="00F81DC6">
        <w:rPr>
          <w:rFonts w:eastAsia="Times New Roman"/>
          <w:b/>
          <w:color w:val="FF0000"/>
          <w:sz w:val="26"/>
          <w:szCs w:val="26"/>
          <w:lang w:val="nl-NL"/>
        </w:rPr>
        <w:t>Bước 4. Kết luận, nhận định</w:t>
      </w:r>
    </w:p>
    <w:p w:rsidR="00F81DC6" w:rsidRPr="00F81DC6" w:rsidRDefault="00F81DC6" w:rsidP="00F81DC6">
      <w:pPr>
        <w:spacing w:before="0" w:after="0" w:line="360" w:lineRule="exact"/>
        <w:jc w:val="both"/>
        <w:rPr>
          <w:b/>
          <w:color w:val="auto"/>
          <w:sz w:val="26"/>
          <w:szCs w:val="26"/>
          <w:lang w:val="nl-NL"/>
        </w:rPr>
      </w:pPr>
      <w:r w:rsidRPr="00F81DC6">
        <w:rPr>
          <w:bCs/>
          <w:color w:val="auto"/>
          <w:sz w:val="26"/>
          <w:szCs w:val="26"/>
          <w:lang w:val="nl-NL"/>
        </w:rPr>
        <w:t>GV nêu nhận xét về phần làm việc của HS, tuyên dương, khen thưởng hoặc chấm điểm cho HS tài năng.</w:t>
      </w:r>
    </w:p>
    <w:p w:rsidR="00F81DC6" w:rsidRPr="00F81DC6" w:rsidRDefault="00F81DC6" w:rsidP="00F81DC6">
      <w:pPr>
        <w:spacing w:before="0" w:after="0" w:line="276" w:lineRule="auto"/>
        <w:jc w:val="center"/>
        <w:rPr>
          <w:b/>
          <w:color w:val="FF0000"/>
          <w:kern w:val="2"/>
          <w:sz w:val="26"/>
          <w:szCs w:val="26"/>
          <w:lang w:val="vi-VN"/>
        </w:rPr>
      </w:pPr>
      <w:r w:rsidRPr="00F81DC6">
        <w:rPr>
          <w:b/>
          <w:color w:val="FF0000"/>
          <w:kern w:val="2"/>
          <w:sz w:val="26"/>
          <w:szCs w:val="26"/>
          <w:lang w:val="vi-VN"/>
        </w:rPr>
        <w:t xml:space="preserve">RUBRIC ĐÁNH GIÁ HOẠT ĐỘNG NHÓM </w:t>
      </w:r>
    </w:p>
    <w:tbl>
      <w:tblPr>
        <w:tblStyle w:val="TableGrid2"/>
        <w:tblW w:w="5000" w:type="pct"/>
        <w:tblLook w:val="04A0" w:firstRow="1" w:lastRow="0" w:firstColumn="1" w:lastColumn="0" w:noHBand="0" w:noVBand="1"/>
      </w:tblPr>
      <w:tblGrid>
        <w:gridCol w:w="1948"/>
        <w:gridCol w:w="1957"/>
        <w:gridCol w:w="1973"/>
        <w:gridCol w:w="1993"/>
        <w:gridCol w:w="1975"/>
      </w:tblGrid>
      <w:tr w:rsidR="00F81DC6" w:rsidRPr="00F81DC6" w:rsidTr="00C72B53">
        <w:tc>
          <w:tcPr>
            <w:tcW w:w="989" w:type="pct"/>
            <w:shd w:val="clear" w:color="auto" w:fill="FFFF00"/>
          </w:tcPr>
          <w:p w:rsidR="00F81DC6" w:rsidRPr="00F81DC6" w:rsidRDefault="00F81DC6" w:rsidP="00F81DC6">
            <w:pPr>
              <w:spacing w:before="0" w:after="0"/>
              <w:jc w:val="both"/>
              <w:rPr>
                <w:b/>
                <w:i/>
                <w:sz w:val="26"/>
                <w:szCs w:val="26"/>
              </w:rPr>
            </w:pPr>
            <w:r w:rsidRPr="00F81DC6">
              <w:rPr>
                <w:noProof/>
                <w:sz w:val="26"/>
                <w:szCs w:val="26"/>
              </w:rPr>
              <mc:AlternateContent>
                <mc:Choice Requires="wps">
                  <w:drawing>
                    <wp:anchor distT="0" distB="0" distL="114300" distR="114300" simplePos="0" relativeHeight="251659264" behindDoc="0" locked="0" layoutInCell="1" allowOverlap="1" wp14:anchorId="3B220FFA" wp14:editId="24CBB01B">
                      <wp:simplePos x="0" y="0"/>
                      <wp:positionH relativeFrom="column">
                        <wp:posOffset>-46990</wp:posOffset>
                      </wp:positionH>
                      <wp:positionV relativeFrom="paragraph">
                        <wp:posOffset>45085</wp:posOffset>
                      </wp:positionV>
                      <wp:extent cx="1095375" cy="647700"/>
                      <wp:effectExtent l="0" t="0" r="2857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961FF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55pt" to="82.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blGA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CkSId&#10;jGgjFEej0JneuAICKrW1oTZ6Uq9mo+l3h5SuWqL2PDJ8OxtIy0JG8i4lbJwB/F3/RTOIIQevY5tO&#10;je0CJDQAneI0zvdp8JNHFA6zdD5+mo4xouCb5NNpGseVkOKWbazzn7nuUDBKLIF4RCfHjfOBDSlu&#10;IeEypddCyjhxqVBf4vl4NI4JTkvBgjOEObvfVdKiIwmaiV8sDTyPYVYfFItgLSdsdbU9EfJiw+VS&#10;BTyoB+hcrYsofszT+Wq2muWDfDRZDfK0rgef1lU+mKyz6bh+qquqzn4GalletIIxrgK7m0Cz/O8E&#10;cH0qF2ndJXpvQ/IePfYLyN7+kXQcaJjhRQ07zc5bexs0aDIGX99PEP3jHuzHV778BQAA//8DAFBL&#10;AwQUAAYACAAAACEAK89/BN0AAAAIAQAADwAAAGRycy9kb3ducmV2LnhtbEyPwU7DMBBE70j8g7VI&#10;XKrWSYEWQpwKAbn1QgFx3cZLEhGv09htA1/P9gS3Wc1o9k2+Gl2nDjSE1rOBdJaAIq68bbk28PZa&#10;Tm9BhYhssfNMBr4pwKo4P8sxs/7IL3TYxFpJCYcMDTQx9pnWoWrIYZj5nli8Tz84jHIOtbYDHqXc&#10;dXqeJAvtsGX50GBPjw1VX5u9MxDKd9qVP5Nqknxc1Z7mu6f1MxpzeTE+3IOKNMa/MJzwBR0KYdr6&#10;PdugOgPT5bUkDSxTUCd7cSNiKyK5S0EXuf4/oPgFAAD//wMAUEsBAi0AFAAGAAgAAAAhALaDOJL+&#10;AAAA4QEAABMAAAAAAAAAAAAAAAAAAAAAAFtDb250ZW50X1R5cGVzXS54bWxQSwECLQAUAAYACAAA&#10;ACEAOP0h/9YAAACUAQAACwAAAAAAAAAAAAAAAAAvAQAAX3JlbHMvLnJlbHNQSwECLQAUAAYACAAA&#10;ACEASt+W5RgCAAAtBAAADgAAAAAAAAAAAAAAAAAuAgAAZHJzL2Uyb0RvYy54bWxQSwECLQAUAAYA&#10;CAAAACEAK89/BN0AAAAIAQAADwAAAAAAAAAAAAAAAAByBAAAZHJzL2Rvd25yZXYueG1sUEsFBgAA&#10;AAAEAAQA8wAAAHwFAAAAAA==&#10;"/>
                  </w:pict>
                </mc:Fallback>
              </mc:AlternateContent>
            </w:r>
            <w:r w:rsidRPr="00F81DC6">
              <w:rPr>
                <w:b/>
                <w:i/>
                <w:sz w:val="26"/>
                <w:szCs w:val="26"/>
                <w:lang w:val="vi-VN"/>
              </w:rPr>
              <w:t xml:space="preserve">             </w:t>
            </w:r>
            <w:r w:rsidRPr="00F81DC6">
              <w:rPr>
                <w:b/>
                <w:i/>
                <w:sz w:val="26"/>
                <w:szCs w:val="26"/>
              </w:rPr>
              <w:t>Cấp độ</w:t>
            </w:r>
          </w:p>
          <w:p w:rsidR="00F81DC6" w:rsidRPr="00F81DC6" w:rsidRDefault="00F81DC6" w:rsidP="00F81DC6">
            <w:pPr>
              <w:spacing w:before="0" w:after="0"/>
              <w:jc w:val="both"/>
              <w:rPr>
                <w:b/>
                <w:i/>
                <w:sz w:val="26"/>
                <w:szCs w:val="26"/>
              </w:rPr>
            </w:pPr>
          </w:p>
          <w:p w:rsidR="00F81DC6" w:rsidRPr="00F81DC6" w:rsidRDefault="00F81DC6" w:rsidP="00F81DC6">
            <w:pPr>
              <w:spacing w:before="0" w:after="0"/>
              <w:jc w:val="both"/>
              <w:rPr>
                <w:b/>
                <w:i/>
                <w:sz w:val="26"/>
                <w:szCs w:val="26"/>
              </w:rPr>
            </w:pPr>
            <w:r w:rsidRPr="00F81DC6">
              <w:rPr>
                <w:b/>
                <w:i/>
                <w:sz w:val="26"/>
                <w:szCs w:val="26"/>
              </w:rPr>
              <w:t>Tiêu chí</w:t>
            </w:r>
          </w:p>
        </w:tc>
        <w:tc>
          <w:tcPr>
            <w:tcW w:w="994" w:type="pct"/>
            <w:shd w:val="clear" w:color="auto" w:fill="FFFF00"/>
          </w:tcPr>
          <w:p w:rsidR="00F81DC6" w:rsidRPr="00F81DC6" w:rsidRDefault="00F81DC6" w:rsidP="00F81DC6">
            <w:pPr>
              <w:spacing w:before="0" w:after="0"/>
              <w:jc w:val="both"/>
              <w:rPr>
                <w:b/>
                <w:i/>
                <w:sz w:val="26"/>
                <w:szCs w:val="26"/>
              </w:rPr>
            </w:pPr>
          </w:p>
          <w:p w:rsidR="00F81DC6" w:rsidRPr="00F81DC6" w:rsidRDefault="00F81DC6" w:rsidP="00F81DC6">
            <w:pPr>
              <w:spacing w:before="0" w:after="0"/>
              <w:jc w:val="both"/>
              <w:rPr>
                <w:b/>
                <w:i/>
                <w:sz w:val="26"/>
                <w:szCs w:val="26"/>
              </w:rPr>
            </w:pPr>
            <w:r w:rsidRPr="00F81DC6">
              <w:rPr>
                <w:b/>
                <w:i/>
                <w:sz w:val="26"/>
                <w:szCs w:val="26"/>
              </w:rPr>
              <w:t>Tốt</w:t>
            </w:r>
          </w:p>
          <w:p w:rsidR="00F81DC6" w:rsidRPr="00F81DC6" w:rsidRDefault="00F81DC6" w:rsidP="00F81DC6">
            <w:pPr>
              <w:spacing w:before="0" w:after="0"/>
              <w:jc w:val="both"/>
              <w:rPr>
                <w:b/>
                <w:i/>
                <w:sz w:val="26"/>
                <w:szCs w:val="26"/>
              </w:rPr>
            </w:pPr>
            <w:r w:rsidRPr="00F81DC6">
              <w:rPr>
                <w:b/>
                <w:i/>
                <w:sz w:val="26"/>
                <w:szCs w:val="26"/>
              </w:rPr>
              <w:t>(4 điểm)</w:t>
            </w:r>
          </w:p>
        </w:tc>
        <w:tc>
          <w:tcPr>
            <w:tcW w:w="1002" w:type="pct"/>
            <w:shd w:val="clear" w:color="auto" w:fill="FFFF00"/>
          </w:tcPr>
          <w:p w:rsidR="00F81DC6" w:rsidRPr="00F81DC6" w:rsidRDefault="00F81DC6" w:rsidP="00F81DC6">
            <w:pPr>
              <w:spacing w:before="0" w:after="0"/>
              <w:jc w:val="both"/>
              <w:rPr>
                <w:b/>
                <w:i/>
                <w:sz w:val="26"/>
                <w:szCs w:val="26"/>
              </w:rPr>
            </w:pPr>
          </w:p>
          <w:p w:rsidR="00F81DC6" w:rsidRPr="00F81DC6" w:rsidRDefault="00F81DC6" w:rsidP="00F81DC6">
            <w:pPr>
              <w:spacing w:before="0" w:after="0"/>
              <w:jc w:val="both"/>
              <w:rPr>
                <w:b/>
                <w:i/>
                <w:sz w:val="26"/>
                <w:szCs w:val="26"/>
              </w:rPr>
            </w:pPr>
            <w:r w:rsidRPr="00F81DC6">
              <w:rPr>
                <w:b/>
                <w:i/>
                <w:sz w:val="26"/>
                <w:szCs w:val="26"/>
              </w:rPr>
              <w:t>Khá</w:t>
            </w:r>
          </w:p>
          <w:p w:rsidR="00F81DC6" w:rsidRPr="00F81DC6" w:rsidRDefault="00F81DC6" w:rsidP="00F81DC6">
            <w:pPr>
              <w:spacing w:before="0" w:after="0"/>
              <w:jc w:val="both"/>
              <w:rPr>
                <w:b/>
                <w:i/>
                <w:sz w:val="26"/>
                <w:szCs w:val="26"/>
              </w:rPr>
            </w:pPr>
            <w:r w:rsidRPr="00F81DC6">
              <w:rPr>
                <w:b/>
                <w:i/>
                <w:sz w:val="26"/>
                <w:szCs w:val="26"/>
              </w:rPr>
              <w:t>(3 điểm)</w:t>
            </w:r>
          </w:p>
        </w:tc>
        <w:tc>
          <w:tcPr>
            <w:tcW w:w="1012" w:type="pct"/>
            <w:shd w:val="clear" w:color="auto" w:fill="FFFF00"/>
          </w:tcPr>
          <w:p w:rsidR="00F81DC6" w:rsidRPr="00F81DC6" w:rsidRDefault="00F81DC6" w:rsidP="00F81DC6">
            <w:pPr>
              <w:spacing w:before="0" w:after="0"/>
              <w:jc w:val="both"/>
              <w:rPr>
                <w:b/>
                <w:i/>
                <w:sz w:val="26"/>
                <w:szCs w:val="26"/>
              </w:rPr>
            </w:pPr>
          </w:p>
          <w:p w:rsidR="00F81DC6" w:rsidRPr="00F81DC6" w:rsidRDefault="00F81DC6" w:rsidP="00F81DC6">
            <w:pPr>
              <w:spacing w:before="0" w:after="0"/>
              <w:jc w:val="both"/>
              <w:rPr>
                <w:b/>
                <w:i/>
                <w:sz w:val="26"/>
                <w:szCs w:val="26"/>
              </w:rPr>
            </w:pPr>
            <w:r w:rsidRPr="00F81DC6">
              <w:rPr>
                <w:b/>
                <w:i/>
                <w:sz w:val="26"/>
                <w:szCs w:val="26"/>
              </w:rPr>
              <w:t>Trung bình</w:t>
            </w:r>
          </w:p>
          <w:p w:rsidR="00F81DC6" w:rsidRPr="00F81DC6" w:rsidRDefault="00F81DC6" w:rsidP="00F81DC6">
            <w:pPr>
              <w:spacing w:before="0" w:after="0"/>
              <w:jc w:val="both"/>
              <w:rPr>
                <w:b/>
                <w:i/>
                <w:sz w:val="26"/>
                <w:szCs w:val="26"/>
              </w:rPr>
            </w:pPr>
            <w:r w:rsidRPr="00F81DC6">
              <w:rPr>
                <w:b/>
                <w:i/>
                <w:sz w:val="26"/>
                <w:szCs w:val="26"/>
              </w:rPr>
              <w:t>(2 điểm)</w:t>
            </w:r>
          </w:p>
        </w:tc>
        <w:tc>
          <w:tcPr>
            <w:tcW w:w="1004" w:type="pct"/>
            <w:shd w:val="clear" w:color="auto" w:fill="FFFF00"/>
          </w:tcPr>
          <w:p w:rsidR="00F81DC6" w:rsidRPr="00F81DC6" w:rsidRDefault="00F81DC6" w:rsidP="00F81DC6">
            <w:pPr>
              <w:spacing w:before="0" w:after="0"/>
              <w:jc w:val="both"/>
              <w:rPr>
                <w:b/>
                <w:i/>
                <w:sz w:val="26"/>
                <w:szCs w:val="26"/>
              </w:rPr>
            </w:pPr>
          </w:p>
          <w:p w:rsidR="00F81DC6" w:rsidRPr="00F81DC6" w:rsidRDefault="00F81DC6" w:rsidP="00F81DC6">
            <w:pPr>
              <w:spacing w:before="0" w:after="0"/>
              <w:jc w:val="both"/>
              <w:rPr>
                <w:b/>
                <w:i/>
                <w:sz w:val="26"/>
                <w:szCs w:val="26"/>
              </w:rPr>
            </w:pPr>
            <w:r w:rsidRPr="00F81DC6">
              <w:rPr>
                <w:b/>
                <w:i/>
                <w:sz w:val="26"/>
                <w:szCs w:val="26"/>
              </w:rPr>
              <w:t>Cần điều chỉnh</w:t>
            </w:r>
          </w:p>
          <w:p w:rsidR="00F81DC6" w:rsidRPr="00F81DC6" w:rsidRDefault="00F81DC6" w:rsidP="00F81DC6">
            <w:pPr>
              <w:spacing w:before="0" w:after="0"/>
              <w:jc w:val="both"/>
              <w:rPr>
                <w:b/>
                <w:i/>
                <w:sz w:val="26"/>
                <w:szCs w:val="26"/>
              </w:rPr>
            </w:pPr>
            <w:r w:rsidRPr="00F81DC6">
              <w:rPr>
                <w:b/>
                <w:i/>
                <w:sz w:val="26"/>
                <w:szCs w:val="26"/>
              </w:rPr>
              <w:t>(1 điểm)</w:t>
            </w:r>
          </w:p>
        </w:tc>
      </w:tr>
      <w:tr w:rsidR="00F81DC6" w:rsidRPr="00F81DC6" w:rsidTr="00C72B53">
        <w:tc>
          <w:tcPr>
            <w:tcW w:w="989" w:type="pct"/>
          </w:tcPr>
          <w:p w:rsidR="00F81DC6" w:rsidRPr="00F81DC6" w:rsidRDefault="00F81DC6" w:rsidP="00F81DC6">
            <w:pPr>
              <w:spacing w:before="0" w:after="0"/>
              <w:jc w:val="both"/>
              <w:rPr>
                <w:b/>
                <w:i/>
                <w:sz w:val="26"/>
                <w:szCs w:val="26"/>
              </w:rPr>
            </w:pPr>
            <w:r w:rsidRPr="00F81DC6">
              <w:rPr>
                <w:b/>
                <w:i/>
                <w:sz w:val="26"/>
                <w:szCs w:val="26"/>
              </w:rPr>
              <w:t>1. Sự tham gia</w:t>
            </w:r>
          </w:p>
        </w:tc>
        <w:tc>
          <w:tcPr>
            <w:tcW w:w="994" w:type="pct"/>
          </w:tcPr>
          <w:p w:rsidR="00F81DC6" w:rsidRPr="00F81DC6" w:rsidRDefault="00F81DC6" w:rsidP="00F81DC6">
            <w:pPr>
              <w:spacing w:before="0" w:after="0"/>
              <w:jc w:val="both"/>
              <w:rPr>
                <w:bCs/>
                <w:iCs/>
                <w:sz w:val="26"/>
                <w:szCs w:val="26"/>
              </w:rPr>
            </w:pPr>
            <w:r w:rsidRPr="00F81DC6">
              <w:rPr>
                <w:bCs/>
                <w:iCs/>
                <w:sz w:val="26"/>
                <w:szCs w:val="26"/>
              </w:rPr>
              <w:t>Tham gia đầy đủ và chăm chỉ làm việc trong tất cả khoảng thời gian cho phép.</w:t>
            </w:r>
          </w:p>
        </w:tc>
        <w:tc>
          <w:tcPr>
            <w:tcW w:w="1002" w:type="pct"/>
          </w:tcPr>
          <w:p w:rsidR="00F81DC6" w:rsidRPr="00F81DC6" w:rsidRDefault="00F81DC6" w:rsidP="00F81DC6">
            <w:pPr>
              <w:spacing w:before="0" w:after="0"/>
              <w:jc w:val="both"/>
              <w:rPr>
                <w:bCs/>
                <w:iCs/>
                <w:sz w:val="26"/>
                <w:szCs w:val="26"/>
              </w:rPr>
            </w:pPr>
            <w:r w:rsidRPr="00F81DC6">
              <w:rPr>
                <w:bCs/>
                <w:iCs/>
                <w:sz w:val="26"/>
                <w:szCs w:val="26"/>
              </w:rPr>
              <w:t>Tham gia đầy đủ và chăm chỉ làm việc trong hầu hết khoảng thời gian cho phép.</w:t>
            </w:r>
          </w:p>
        </w:tc>
        <w:tc>
          <w:tcPr>
            <w:tcW w:w="1012" w:type="pct"/>
          </w:tcPr>
          <w:p w:rsidR="00F81DC6" w:rsidRPr="00F81DC6" w:rsidRDefault="00F81DC6" w:rsidP="00F81DC6">
            <w:pPr>
              <w:spacing w:before="0" w:after="0"/>
              <w:jc w:val="both"/>
              <w:rPr>
                <w:bCs/>
                <w:iCs/>
                <w:sz w:val="26"/>
                <w:szCs w:val="26"/>
              </w:rPr>
            </w:pPr>
            <w:r w:rsidRPr="00F81DC6">
              <w:rPr>
                <w:bCs/>
                <w:iCs/>
                <w:sz w:val="26"/>
                <w:szCs w:val="26"/>
              </w:rPr>
              <w:t>Tham gia nhưng thường lãng phí thời gian và ít khi làm việc.</w:t>
            </w:r>
          </w:p>
        </w:tc>
        <w:tc>
          <w:tcPr>
            <w:tcW w:w="1004" w:type="pct"/>
          </w:tcPr>
          <w:p w:rsidR="00F81DC6" w:rsidRPr="00F81DC6" w:rsidRDefault="00F81DC6" w:rsidP="00F81DC6">
            <w:pPr>
              <w:spacing w:before="0" w:after="0"/>
              <w:jc w:val="both"/>
              <w:rPr>
                <w:bCs/>
                <w:iCs/>
                <w:sz w:val="26"/>
                <w:szCs w:val="26"/>
              </w:rPr>
            </w:pPr>
            <w:r w:rsidRPr="00F81DC6">
              <w:rPr>
                <w:bCs/>
                <w:iCs/>
                <w:sz w:val="26"/>
                <w:szCs w:val="26"/>
              </w:rPr>
              <w:t>Tham gia nhưng thực hiện những việc không liên quan đến nhiệm vụ được giao.</w:t>
            </w:r>
          </w:p>
        </w:tc>
      </w:tr>
      <w:tr w:rsidR="00F81DC6" w:rsidRPr="00F81DC6" w:rsidTr="00C72B53">
        <w:tc>
          <w:tcPr>
            <w:tcW w:w="989" w:type="pct"/>
          </w:tcPr>
          <w:p w:rsidR="00F81DC6" w:rsidRPr="00F81DC6" w:rsidRDefault="00F81DC6" w:rsidP="00F81DC6">
            <w:pPr>
              <w:spacing w:before="0" w:after="0"/>
              <w:jc w:val="both"/>
              <w:rPr>
                <w:b/>
                <w:i/>
                <w:sz w:val="26"/>
                <w:szCs w:val="26"/>
              </w:rPr>
            </w:pPr>
            <w:r w:rsidRPr="00F81DC6">
              <w:rPr>
                <w:b/>
                <w:i/>
                <w:sz w:val="26"/>
                <w:szCs w:val="26"/>
              </w:rPr>
              <w:t>2. Trao đổi và tranh luận trong nhóm</w:t>
            </w:r>
          </w:p>
        </w:tc>
        <w:tc>
          <w:tcPr>
            <w:tcW w:w="994" w:type="pct"/>
          </w:tcPr>
          <w:p w:rsidR="00F81DC6" w:rsidRPr="00F81DC6" w:rsidRDefault="00F81DC6" w:rsidP="00F81DC6">
            <w:pPr>
              <w:spacing w:before="0" w:after="0"/>
              <w:jc w:val="both"/>
              <w:rPr>
                <w:bCs/>
                <w:iCs/>
                <w:sz w:val="26"/>
                <w:szCs w:val="26"/>
              </w:rPr>
            </w:pPr>
            <w:r w:rsidRPr="00F81DC6">
              <w:rPr>
                <w:bCs/>
                <w:iCs/>
                <w:sz w:val="26"/>
                <w:szCs w:val="26"/>
              </w:rPr>
              <w:t>Chú ý trao đổi, lắng nghe cẩn thận các ý kiến của những người khác, đưa ra các ý kiến cá nhân.</w:t>
            </w:r>
          </w:p>
        </w:tc>
        <w:tc>
          <w:tcPr>
            <w:tcW w:w="1002" w:type="pct"/>
          </w:tcPr>
          <w:p w:rsidR="00F81DC6" w:rsidRPr="00F81DC6" w:rsidRDefault="00F81DC6" w:rsidP="00F81DC6">
            <w:pPr>
              <w:spacing w:before="0" w:after="0"/>
              <w:jc w:val="both"/>
              <w:rPr>
                <w:bCs/>
                <w:iCs/>
                <w:sz w:val="26"/>
                <w:szCs w:val="26"/>
              </w:rPr>
            </w:pPr>
            <w:r w:rsidRPr="00F81DC6">
              <w:rPr>
                <w:bCs/>
                <w:iCs/>
                <w:sz w:val="26"/>
                <w:szCs w:val="26"/>
              </w:rPr>
              <w:t>Thường lắng nghe cẩn thận các ý kiến của người khác. Đôi khi đưa ra ý kiến riêng của bản thân.</w:t>
            </w:r>
          </w:p>
        </w:tc>
        <w:tc>
          <w:tcPr>
            <w:tcW w:w="1012" w:type="pct"/>
          </w:tcPr>
          <w:p w:rsidR="00F81DC6" w:rsidRPr="00F81DC6" w:rsidRDefault="00F81DC6" w:rsidP="00F81DC6">
            <w:pPr>
              <w:spacing w:before="0" w:after="0"/>
              <w:jc w:val="both"/>
              <w:rPr>
                <w:bCs/>
                <w:iCs/>
                <w:sz w:val="26"/>
                <w:szCs w:val="26"/>
              </w:rPr>
            </w:pPr>
            <w:r w:rsidRPr="00F81DC6">
              <w:rPr>
                <w:bCs/>
                <w:iCs/>
                <w:sz w:val="26"/>
                <w:szCs w:val="26"/>
              </w:rPr>
              <w:t>Đôi khi không lắng nghe các ý kiến của người khác. Thường không có các ý kiến riêng trong các hoạt động của nhóm.</w:t>
            </w:r>
          </w:p>
        </w:tc>
        <w:tc>
          <w:tcPr>
            <w:tcW w:w="1004" w:type="pct"/>
          </w:tcPr>
          <w:p w:rsidR="00F81DC6" w:rsidRPr="00F81DC6" w:rsidRDefault="00F81DC6" w:rsidP="00F81DC6">
            <w:pPr>
              <w:spacing w:before="0" w:after="0"/>
              <w:jc w:val="both"/>
              <w:rPr>
                <w:bCs/>
                <w:iCs/>
                <w:sz w:val="26"/>
                <w:szCs w:val="26"/>
              </w:rPr>
            </w:pPr>
            <w:r w:rsidRPr="00F81DC6">
              <w:rPr>
                <w:bCs/>
                <w:iCs/>
                <w:sz w:val="26"/>
                <w:szCs w:val="26"/>
              </w:rPr>
              <w:t>Không lắng nghe ý kiến của người khác, không đưa ra ý kiến riêng.</w:t>
            </w:r>
          </w:p>
        </w:tc>
      </w:tr>
      <w:tr w:rsidR="00F81DC6" w:rsidRPr="00F81DC6" w:rsidTr="00C72B53">
        <w:tc>
          <w:tcPr>
            <w:tcW w:w="989" w:type="pct"/>
          </w:tcPr>
          <w:p w:rsidR="00F81DC6" w:rsidRPr="00F81DC6" w:rsidRDefault="00F81DC6" w:rsidP="00F81DC6">
            <w:pPr>
              <w:spacing w:before="0" w:after="0"/>
              <w:jc w:val="both"/>
              <w:rPr>
                <w:b/>
                <w:i/>
                <w:sz w:val="26"/>
                <w:szCs w:val="26"/>
              </w:rPr>
            </w:pPr>
            <w:r w:rsidRPr="00F81DC6">
              <w:rPr>
                <w:b/>
                <w:i/>
                <w:sz w:val="26"/>
                <w:szCs w:val="26"/>
              </w:rPr>
              <w:t>3. Sự hợp tác</w:t>
            </w:r>
          </w:p>
        </w:tc>
        <w:tc>
          <w:tcPr>
            <w:tcW w:w="994" w:type="pct"/>
          </w:tcPr>
          <w:p w:rsidR="00F81DC6" w:rsidRPr="00F81DC6" w:rsidRDefault="00F81DC6" w:rsidP="00F81DC6">
            <w:pPr>
              <w:spacing w:before="0" w:after="0"/>
              <w:jc w:val="both"/>
              <w:rPr>
                <w:bCs/>
                <w:iCs/>
                <w:sz w:val="26"/>
                <w:szCs w:val="26"/>
              </w:rPr>
            </w:pPr>
            <w:r w:rsidRPr="00F81DC6">
              <w:rPr>
                <w:bCs/>
                <w:iCs/>
                <w:sz w:val="26"/>
                <w:szCs w:val="26"/>
              </w:rPr>
              <w:t>Tôn trọng ý kiến của những thành viên khác và hợp tác đưa ra ý kiến chung.</w:t>
            </w:r>
          </w:p>
        </w:tc>
        <w:tc>
          <w:tcPr>
            <w:tcW w:w="1002" w:type="pct"/>
          </w:tcPr>
          <w:p w:rsidR="00F81DC6" w:rsidRPr="00F81DC6" w:rsidRDefault="00F81DC6" w:rsidP="00F81DC6">
            <w:pPr>
              <w:spacing w:before="0" w:after="0"/>
              <w:jc w:val="both"/>
              <w:rPr>
                <w:bCs/>
                <w:iCs/>
                <w:sz w:val="26"/>
                <w:szCs w:val="26"/>
              </w:rPr>
            </w:pPr>
            <w:r w:rsidRPr="00F81DC6">
              <w:rPr>
                <w:bCs/>
                <w:iCs/>
                <w:sz w:val="26"/>
                <w:szCs w:val="26"/>
              </w:rPr>
              <w:t>Thường tôn trọng ý kiến của những thành viên khác và hợp tác đưa ra ý kiến chung.</w:t>
            </w:r>
          </w:p>
        </w:tc>
        <w:tc>
          <w:tcPr>
            <w:tcW w:w="1012" w:type="pct"/>
          </w:tcPr>
          <w:p w:rsidR="00F81DC6" w:rsidRPr="00F81DC6" w:rsidRDefault="00F81DC6" w:rsidP="00F81DC6">
            <w:pPr>
              <w:spacing w:before="0" w:after="0"/>
              <w:jc w:val="both"/>
              <w:rPr>
                <w:bCs/>
                <w:iCs/>
                <w:sz w:val="26"/>
                <w:szCs w:val="26"/>
              </w:rPr>
            </w:pPr>
            <w:r w:rsidRPr="00F81DC6">
              <w:rPr>
                <w:bCs/>
                <w:iCs/>
                <w:sz w:val="26"/>
                <w:szCs w:val="26"/>
              </w:rPr>
              <w:t>Tôn trọng ý kiến của những thành viên khác nhưng hợp tác đưa ra ý kiến chung.</w:t>
            </w:r>
          </w:p>
        </w:tc>
        <w:tc>
          <w:tcPr>
            <w:tcW w:w="1004" w:type="pct"/>
          </w:tcPr>
          <w:p w:rsidR="00F81DC6" w:rsidRPr="00F81DC6" w:rsidRDefault="00F81DC6" w:rsidP="00F81DC6">
            <w:pPr>
              <w:spacing w:before="0" w:after="0"/>
              <w:jc w:val="both"/>
              <w:rPr>
                <w:bCs/>
                <w:iCs/>
                <w:sz w:val="26"/>
                <w:szCs w:val="26"/>
              </w:rPr>
            </w:pPr>
            <w:r w:rsidRPr="00F81DC6">
              <w:rPr>
                <w:bCs/>
                <w:iCs/>
                <w:sz w:val="26"/>
                <w:szCs w:val="26"/>
              </w:rPr>
              <w:t>Không tôn trọng ý kiến của những thành viên khác, không hợp tác đưa ra ý kiến chung.</w:t>
            </w:r>
          </w:p>
        </w:tc>
      </w:tr>
      <w:tr w:rsidR="00F81DC6" w:rsidRPr="00F81DC6" w:rsidTr="00C72B53">
        <w:tc>
          <w:tcPr>
            <w:tcW w:w="989" w:type="pct"/>
          </w:tcPr>
          <w:p w:rsidR="00F81DC6" w:rsidRPr="00F81DC6" w:rsidRDefault="00F81DC6" w:rsidP="00F81DC6">
            <w:pPr>
              <w:spacing w:before="0" w:after="0"/>
              <w:jc w:val="both"/>
              <w:rPr>
                <w:b/>
                <w:i/>
                <w:sz w:val="26"/>
                <w:szCs w:val="26"/>
              </w:rPr>
            </w:pPr>
            <w:r w:rsidRPr="00F81DC6">
              <w:rPr>
                <w:b/>
                <w:i/>
                <w:sz w:val="26"/>
                <w:szCs w:val="26"/>
              </w:rPr>
              <w:t>4. Sự sắp xếp thời gian</w:t>
            </w:r>
          </w:p>
        </w:tc>
        <w:tc>
          <w:tcPr>
            <w:tcW w:w="994" w:type="pct"/>
          </w:tcPr>
          <w:p w:rsidR="00F81DC6" w:rsidRPr="00F81DC6" w:rsidRDefault="00F81DC6" w:rsidP="00F81DC6">
            <w:pPr>
              <w:spacing w:before="0" w:after="0"/>
              <w:jc w:val="both"/>
              <w:rPr>
                <w:bCs/>
                <w:iCs/>
                <w:sz w:val="26"/>
                <w:szCs w:val="26"/>
              </w:rPr>
            </w:pPr>
            <w:r w:rsidRPr="00F81DC6">
              <w:rPr>
                <w:bCs/>
                <w:iCs/>
                <w:sz w:val="26"/>
                <w:szCs w:val="26"/>
              </w:rPr>
              <w:t>Hoàn thành công việc được giao đúng thời gian, không làm đình trệ tiến triển công việc của nhóm.</w:t>
            </w:r>
          </w:p>
        </w:tc>
        <w:tc>
          <w:tcPr>
            <w:tcW w:w="1002" w:type="pct"/>
          </w:tcPr>
          <w:p w:rsidR="00F81DC6" w:rsidRPr="00F81DC6" w:rsidRDefault="00F81DC6" w:rsidP="00F81DC6">
            <w:pPr>
              <w:spacing w:before="0" w:after="0"/>
              <w:jc w:val="both"/>
              <w:rPr>
                <w:bCs/>
                <w:iCs/>
                <w:sz w:val="26"/>
                <w:szCs w:val="26"/>
              </w:rPr>
            </w:pPr>
            <w:r w:rsidRPr="00F81DC6">
              <w:rPr>
                <w:bCs/>
                <w:iCs/>
                <w:sz w:val="26"/>
                <w:szCs w:val="26"/>
              </w:rPr>
              <w:t>Thường hoàn thành công việc được giao đúng thời gian, không làm đình trệ tiến triển công việc của nhóm.</w:t>
            </w:r>
          </w:p>
        </w:tc>
        <w:tc>
          <w:tcPr>
            <w:tcW w:w="1012" w:type="pct"/>
          </w:tcPr>
          <w:p w:rsidR="00F81DC6" w:rsidRPr="00F81DC6" w:rsidRDefault="00F81DC6" w:rsidP="00F81DC6">
            <w:pPr>
              <w:spacing w:before="0" w:after="0"/>
              <w:jc w:val="both"/>
              <w:rPr>
                <w:bCs/>
                <w:iCs/>
                <w:sz w:val="26"/>
                <w:szCs w:val="26"/>
              </w:rPr>
            </w:pPr>
            <w:r w:rsidRPr="00F81DC6">
              <w:rPr>
                <w:bCs/>
                <w:iCs/>
                <w:sz w:val="26"/>
                <w:szCs w:val="26"/>
              </w:rPr>
              <w:t>Không hoàn thành công việc được giao đúng thời gian, làm đình trệ tiến triển công việc của nhóm.</w:t>
            </w:r>
          </w:p>
        </w:tc>
        <w:tc>
          <w:tcPr>
            <w:tcW w:w="1004" w:type="pct"/>
          </w:tcPr>
          <w:p w:rsidR="00F81DC6" w:rsidRPr="00F81DC6" w:rsidRDefault="00F81DC6" w:rsidP="00F81DC6">
            <w:pPr>
              <w:spacing w:before="0" w:after="0"/>
              <w:jc w:val="both"/>
              <w:rPr>
                <w:bCs/>
                <w:iCs/>
                <w:sz w:val="26"/>
                <w:szCs w:val="26"/>
              </w:rPr>
            </w:pPr>
            <w:r w:rsidRPr="00F81DC6">
              <w:rPr>
                <w:bCs/>
                <w:iCs/>
                <w:sz w:val="26"/>
                <w:szCs w:val="26"/>
              </w:rPr>
              <w:t>Không  hoàn thành công việc được giao đúng thời gian, thường xuyên buộc nhóm phải điều chỉnh hoặc thay đổi.</w:t>
            </w:r>
          </w:p>
        </w:tc>
      </w:tr>
    </w:tbl>
    <w:p w:rsidR="00F81DC6" w:rsidRPr="00F81DC6" w:rsidRDefault="00F81DC6" w:rsidP="00F81DC6">
      <w:pPr>
        <w:spacing w:before="0" w:after="0" w:line="276" w:lineRule="auto"/>
        <w:jc w:val="center"/>
        <w:rPr>
          <w:b/>
          <w:color w:val="auto"/>
          <w:sz w:val="26"/>
          <w:szCs w:val="26"/>
          <w:lang w:val="nl-NL"/>
        </w:rPr>
      </w:pPr>
      <w:r w:rsidRPr="00F81DC6">
        <w:rPr>
          <w:bCs/>
          <w:color w:val="auto"/>
          <w:sz w:val="26"/>
          <w:szCs w:val="26"/>
          <w:lang w:val="nl-NL"/>
        </w:rPr>
        <w:t xml:space="preserve"> </w:t>
      </w:r>
    </w:p>
    <w:p w:rsidR="00F81DC6" w:rsidRPr="00F81DC6" w:rsidRDefault="00F81DC6" w:rsidP="00F81DC6">
      <w:pPr>
        <w:spacing w:before="0" w:after="0" w:line="276" w:lineRule="auto"/>
        <w:jc w:val="center"/>
        <w:rPr>
          <w:rFonts w:eastAsia="Times New Roman"/>
          <w:b/>
          <w:color w:val="FF0000"/>
          <w:w w:val="99"/>
          <w:sz w:val="26"/>
          <w:szCs w:val="26"/>
          <w:lang w:val="vi-VN" w:eastAsia="vi-VN"/>
        </w:rPr>
      </w:pPr>
      <w:r w:rsidRPr="00F81DC6">
        <w:rPr>
          <w:rFonts w:eastAsia="Times New Roman"/>
          <w:b/>
          <w:color w:val="FF0000"/>
          <w:w w:val="99"/>
          <w:sz w:val="26"/>
          <w:szCs w:val="26"/>
          <w:lang w:val="vi-VN" w:eastAsia="vi-VN"/>
        </w:rPr>
        <w:lastRenderedPageBreak/>
        <w:t xml:space="preserve">BẢNG KIỂM ĐÁNH GIÁ SẢN PHẨM TRÌNH BÀY NỘI DUNG THẢO LUẬN </w:t>
      </w:r>
    </w:p>
    <w:p w:rsidR="00F81DC6" w:rsidRPr="00F81DC6" w:rsidRDefault="00F81DC6" w:rsidP="00F81DC6">
      <w:pPr>
        <w:spacing w:before="0" w:after="0" w:line="276" w:lineRule="auto"/>
        <w:jc w:val="center"/>
        <w:rPr>
          <w:rFonts w:eastAsia="Times New Roman"/>
          <w:b/>
          <w:color w:val="FF0000"/>
          <w:w w:val="99"/>
          <w:sz w:val="26"/>
          <w:szCs w:val="26"/>
          <w:lang w:val="vi-VN" w:eastAsia="vi-VN"/>
        </w:rPr>
      </w:pPr>
      <w:r w:rsidRPr="00F81DC6">
        <w:rPr>
          <w:rFonts w:eastAsia="Times New Roman"/>
          <w:b/>
          <w:color w:val="FF0000"/>
          <w:w w:val="99"/>
          <w:sz w:val="26"/>
          <w:szCs w:val="26"/>
          <w:lang w:val="vi-VN" w:eastAsia="vi-VN"/>
        </w:rPr>
        <w:t>CỦA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8"/>
        <w:gridCol w:w="6339"/>
        <w:gridCol w:w="1311"/>
        <w:gridCol w:w="1428"/>
      </w:tblGrid>
      <w:tr w:rsidR="00F81DC6" w:rsidRPr="00F81DC6" w:rsidTr="00C72B53">
        <w:tc>
          <w:tcPr>
            <w:tcW w:w="39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81DC6" w:rsidRPr="00F81DC6" w:rsidRDefault="00F81DC6" w:rsidP="00F81DC6">
            <w:pPr>
              <w:spacing w:before="0" w:after="0" w:line="276" w:lineRule="auto"/>
              <w:jc w:val="center"/>
              <w:rPr>
                <w:b/>
                <w:color w:val="auto"/>
                <w:sz w:val="26"/>
                <w:szCs w:val="26"/>
                <w:lang w:val="vi-VN" w:eastAsia="vi-VN"/>
              </w:rPr>
            </w:pPr>
            <w:r w:rsidRPr="00F81DC6">
              <w:rPr>
                <w:b/>
                <w:color w:val="auto"/>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81DC6" w:rsidRPr="00F81DC6" w:rsidRDefault="00F81DC6" w:rsidP="00F81DC6">
            <w:pPr>
              <w:spacing w:before="0" w:after="0" w:line="276" w:lineRule="auto"/>
              <w:jc w:val="center"/>
              <w:rPr>
                <w:b/>
                <w:color w:val="auto"/>
                <w:sz w:val="26"/>
                <w:szCs w:val="26"/>
                <w:lang w:val="vi-VN" w:eastAsia="vi-VN"/>
              </w:rPr>
            </w:pPr>
            <w:r w:rsidRPr="00F81DC6">
              <w:rPr>
                <w:b/>
                <w:color w:val="auto"/>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81DC6" w:rsidRPr="00F81DC6" w:rsidRDefault="00F81DC6" w:rsidP="00F81DC6">
            <w:pPr>
              <w:spacing w:before="0" w:after="0" w:line="276" w:lineRule="auto"/>
              <w:jc w:val="center"/>
              <w:rPr>
                <w:b/>
                <w:color w:val="auto"/>
                <w:sz w:val="26"/>
                <w:szCs w:val="26"/>
                <w:lang w:val="vi-VN" w:eastAsia="vi-VN"/>
              </w:rPr>
            </w:pPr>
            <w:r w:rsidRPr="00F81DC6">
              <w:rPr>
                <w:b/>
                <w:color w:val="auto"/>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81DC6" w:rsidRPr="00F81DC6" w:rsidRDefault="00F81DC6" w:rsidP="00F81DC6">
            <w:pPr>
              <w:spacing w:before="0" w:after="0" w:line="276" w:lineRule="auto"/>
              <w:jc w:val="center"/>
              <w:rPr>
                <w:b/>
                <w:color w:val="auto"/>
                <w:sz w:val="26"/>
                <w:szCs w:val="26"/>
                <w:lang w:val="vi-VN" w:eastAsia="vi-VN"/>
              </w:rPr>
            </w:pPr>
            <w:r w:rsidRPr="00F81DC6">
              <w:rPr>
                <w:b/>
                <w:color w:val="auto"/>
                <w:sz w:val="26"/>
                <w:szCs w:val="26"/>
                <w:lang w:val="vi-VN" w:eastAsia="vi-VN"/>
              </w:rPr>
              <w:t>Không xuất</w:t>
            </w:r>
            <w:r w:rsidRPr="00F81DC6">
              <w:rPr>
                <w:b/>
                <w:color w:val="auto"/>
                <w:sz w:val="26"/>
                <w:szCs w:val="26"/>
                <w:lang w:val="vi-VN" w:eastAsia="vi-VN"/>
              </w:rPr>
              <w:br/>
              <w:t>hiện</w:t>
            </w:r>
          </w:p>
        </w:tc>
      </w:tr>
      <w:tr w:rsidR="00F81DC6" w:rsidRPr="00F81DC6" w:rsidTr="00C72B53">
        <w:tc>
          <w:tcPr>
            <w:tcW w:w="390"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center"/>
              <w:rPr>
                <w:b/>
                <w:color w:val="auto"/>
                <w:sz w:val="26"/>
                <w:szCs w:val="26"/>
                <w:lang w:eastAsia="vi-VN"/>
              </w:rPr>
            </w:pPr>
            <w:r w:rsidRPr="00F81DC6">
              <w:rPr>
                <w:b/>
                <w:color w:val="auto"/>
                <w:sz w:val="26"/>
                <w:szCs w:val="26"/>
                <w:lang w:eastAsia="vi-VN"/>
              </w:rPr>
              <w:t>1</w:t>
            </w:r>
          </w:p>
        </w:tc>
        <w:tc>
          <w:tcPr>
            <w:tcW w:w="3219"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both"/>
              <w:rPr>
                <w:color w:val="auto"/>
                <w:sz w:val="26"/>
                <w:szCs w:val="26"/>
                <w:lang w:eastAsia="vi-VN"/>
              </w:rPr>
            </w:pPr>
            <w:r w:rsidRPr="00F81DC6">
              <w:rPr>
                <w:color w:val="auto"/>
                <w:sz w:val="26"/>
                <w:szCs w:val="26"/>
                <w:lang w:eastAsia="vi-VN"/>
              </w:rPr>
              <w:t>Thể hiện nội dung sơ sài, nghèo nàn.</w:t>
            </w:r>
          </w:p>
        </w:tc>
        <w:tc>
          <w:tcPr>
            <w:tcW w:w="666" w:type="pct"/>
            <w:vAlign w:val="center"/>
          </w:tcPr>
          <w:p w:rsidR="00F81DC6" w:rsidRPr="00F81DC6" w:rsidRDefault="00F81DC6" w:rsidP="00F81DC6">
            <w:pPr>
              <w:spacing w:before="0" w:after="0" w:line="276" w:lineRule="auto"/>
              <w:jc w:val="center"/>
              <w:rPr>
                <w:color w:val="auto"/>
                <w:sz w:val="26"/>
                <w:szCs w:val="26"/>
                <w:lang w:val="vi-VN" w:eastAsia="vi-VN"/>
              </w:rPr>
            </w:pPr>
          </w:p>
        </w:tc>
        <w:tc>
          <w:tcPr>
            <w:tcW w:w="725" w:type="pct"/>
            <w:vAlign w:val="center"/>
          </w:tcPr>
          <w:p w:rsidR="00F81DC6" w:rsidRPr="00F81DC6" w:rsidRDefault="00F81DC6" w:rsidP="00F81DC6">
            <w:pPr>
              <w:spacing w:before="0" w:after="0" w:line="276" w:lineRule="auto"/>
              <w:jc w:val="center"/>
              <w:rPr>
                <w:color w:val="auto"/>
                <w:sz w:val="26"/>
                <w:szCs w:val="26"/>
                <w:lang w:val="vi-VN" w:eastAsia="vi-VN"/>
              </w:rPr>
            </w:pPr>
          </w:p>
        </w:tc>
      </w:tr>
      <w:tr w:rsidR="00F81DC6" w:rsidRPr="00F81DC6" w:rsidTr="00C72B53">
        <w:tc>
          <w:tcPr>
            <w:tcW w:w="390" w:type="pct"/>
            <w:tcBorders>
              <w:top w:val="single" w:sz="4" w:space="0" w:color="auto"/>
              <w:left w:val="single" w:sz="4" w:space="0" w:color="auto"/>
              <w:bottom w:val="single" w:sz="4" w:space="0" w:color="auto"/>
              <w:right w:val="single" w:sz="4" w:space="0" w:color="auto"/>
            </w:tcBorders>
            <w:vAlign w:val="center"/>
            <w:hideMark/>
          </w:tcPr>
          <w:p w:rsidR="00F81DC6" w:rsidRPr="00F81DC6" w:rsidRDefault="00F81DC6" w:rsidP="00F81DC6">
            <w:pPr>
              <w:spacing w:before="0" w:after="0" w:line="276" w:lineRule="auto"/>
              <w:jc w:val="center"/>
              <w:rPr>
                <w:b/>
                <w:color w:val="auto"/>
                <w:sz w:val="26"/>
                <w:szCs w:val="26"/>
                <w:lang w:eastAsia="vi-VN"/>
              </w:rPr>
            </w:pPr>
            <w:r w:rsidRPr="00F81DC6">
              <w:rPr>
                <w:b/>
                <w:color w:val="auto"/>
                <w:sz w:val="26"/>
                <w:szCs w:val="26"/>
                <w:lang w:eastAsia="vi-VN"/>
              </w:rPr>
              <w:t>2</w:t>
            </w:r>
          </w:p>
        </w:tc>
        <w:tc>
          <w:tcPr>
            <w:tcW w:w="3219" w:type="pct"/>
            <w:tcBorders>
              <w:top w:val="single" w:sz="4" w:space="0" w:color="auto"/>
              <w:left w:val="single" w:sz="4" w:space="0" w:color="auto"/>
              <w:bottom w:val="single" w:sz="4" w:space="0" w:color="auto"/>
              <w:right w:val="single" w:sz="4" w:space="0" w:color="auto"/>
            </w:tcBorders>
            <w:vAlign w:val="center"/>
            <w:hideMark/>
          </w:tcPr>
          <w:p w:rsidR="00F81DC6" w:rsidRPr="00F81DC6" w:rsidRDefault="00F81DC6" w:rsidP="00F81DC6">
            <w:pPr>
              <w:spacing w:before="0" w:after="0" w:line="276" w:lineRule="auto"/>
              <w:jc w:val="both"/>
              <w:rPr>
                <w:color w:val="auto"/>
                <w:sz w:val="26"/>
                <w:szCs w:val="26"/>
                <w:lang w:eastAsia="vi-VN"/>
              </w:rPr>
            </w:pPr>
            <w:r w:rsidRPr="00F81DC6">
              <w:rPr>
                <w:color w:val="auto"/>
                <w:sz w:val="26"/>
                <w:szCs w:val="26"/>
                <w:lang w:eastAsia="vi-VN"/>
              </w:rPr>
              <w:t>Thể hiện được đúng đủ nội dung.</w:t>
            </w:r>
          </w:p>
        </w:tc>
        <w:tc>
          <w:tcPr>
            <w:tcW w:w="666" w:type="pct"/>
            <w:vAlign w:val="center"/>
            <w:hideMark/>
          </w:tcPr>
          <w:p w:rsidR="00F81DC6" w:rsidRPr="00F81DC6" w:rsidRDefault="00F81DC6" w:rsidP="00F81DC6">
            <w:pPr>
              <w:spacing w:before="0" w:after="0" w:line="276" w:lineRule="auto"/>
              <w:jc w:val="center"/>
              <w:rPr>
                <w:color w:val="auto"/>
                <w:sz w:val="26"/>
                <w:szCs w:val="26"/>
                <w:lang w:val="vi-VN" w:eastAsia="vi-VN"/>
              </w:rPr>
            </w:pPr>
          </w:p>
        </w:tc>
        <w:tc>
          <w:tcPr>
            <w:tcW w:w="725" w:type="pct"/>
            <w:vAlign w:val="center"/>
            <w:hideMark/>
          </w:tcPr>
          <w:p w:rsidR="00F81DC6" w:rsidRPr="00F81DC6" w:rsidRDefault="00F81DC6" w:rsidP="00F81DC6">
            <w:pPr>
              <w:spacing w:before="0" w:after="0" w:line="276" w:lineRule="auto"/>
              <w:jc w:val="center"/>
              <w:rPr>
                <w:color w:val="auto"/>
                <w:sz w:val="26"/>
                <w:szCs w:val="26"/>
                <w:lang w:val="vi-VN" w:eastAsia="vi-VN"/>
              </w:rPr>
            </w:pPr>
          </w:p>
        </w:tc>
      </w:tr>
      <w:tr w:rsidR="00F81DC6" w:rsidRPr="00F81DC6" w:rsidTr="00C72B53">
        <w:tc>
          <w:tcPr>
            <w:tcW w:w="390"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center"/>
              <w:rPr>
                <w:b/>
                <w:color w:val="auto"/>
                <w:sz w:val="26"/>
                <w:szCs w:val="26"/>
                <w:lang w:eastAsia="vi-VN"/>
              </w:rPr>
            </w:pPr>
            <w:r w:rsidRPr="00F81DC6">
              <w:rPr>
                <w:b/>
                <w:color w:val="auto"/>
                <w:sz w:val="26"/>
                <w:szCs w:val="26"/>
                <w:lang w:eastAsia="vi-VN"/>
              </w:rPr>
              <w:t>3</w:t>
            </w:r>
          </w:p>
        </w:tc>
        <w:tc>
          <w:tcPr>
            <w:tcW w:w="3219"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both"/>
              <w:rPr>
                <w:color w:val="auto"/>
                <w:sz w:val="26"/>
                <w:szCs w:val="26"/>
                <w:lang w:eastAsia="vi-VN"/>
              </w:rPr>
            </w:pPr>
            <w:r w:rsidRPr="00F81DC6">
              <w:rPr>
                <w:color w:val="auto"/>
                <w:sz w:val="26"/>
                <w:szCs w:val="26"/>
                <w:lang w:eastAsia="vi-VN"/>
              </w:rPr>
              <w:t>Thể hiện được sâu sắc nội dung.</w:t>
            </w:r>
          </w:p>
        </w:tc>
        <w:tc>
          <w:tcPr>
            <w:tcW w:w="666" w:type="pct"/>
            <w:vAlign w:val="center"/>
          </w:tcPr>
          <w:p w:rsidR="00F81DC6" w:rsidRPr="00F81DC6" w:rsidRDefault="00F81DC6" w:rsidP="00F81DC6">
            <w:pPr>
              <w:spacing w:before="0" w:after="0" w:line="276" w:lineRule="auto"/>
              <w:jc w:val="center"/>
              <w:rPr>
                <w:color w:val="auto"/>
                <w:sz w:val="26"/>
                <w:szCs w:val="26"/>
                <w:lang w:val="vi-VN" w:eastAsia="vi-VN"/>
              </w:rPr>
            </w:pPr>
          </w:p>
        </w:tc>
        <w:tc>
          <w:tcPr>
            <w:tcW w:w="725" w:type="pct"/>
            <w:vAlign w:val="center"/>
          </w:tcPr>
          <w:p w:rsidR="00F81DC6" w:rsidRPr="00F81DC6" w:rsidRDefault="00F81DC6" w:rsidP="00F81DC6">
            <w:pPr>
              <w:spacing w:before="0" w:after="0" w:line="276" w:lineRule="auto"/>
              <w:jc w:val="center"/>
              <w:rPr>
                <w:color w:val="auto"/>
                <w:sz w:val="26"/>
                <w:szCs w:val="26"/>
                <w:lang w:val="vi-VN" w:eastAsia="vi-VN"/>
              </w:rPr>
            </w:pPr>
          </w:p>
        </w:tc>
      </w:tr>
      <w:tr w:rsidR="00F81DC6" w:rsidRPr="00F81DC6" w:rsidTr="00C72B53">
        <w:tc>
          <w:tcPr>
            <w:tcW w:w="390" w:type="pct"/>
            <w:tcBorders>
              <w:top w:val="single" w:sz="4" w:space="0" w:color="auto"/>
              <w:left w:val="single" w:sz="4" w:space="0" w:color="auto"/>
              <w:bottom w:val="single" w:sz="4" w:space="0" w:color="auto"/>
              <w:right w:val="single" w:sz="4" w:space="0" w:color="auto"/>
            </w:tcBorders>
            <w:vAlign w:val="center"/>
            <w:hideMark/>
          </w:tcPr>
          <w:p w:rsidR="00F81DC6" w:rsidRPr="00F81DC6" w:rsidRDefault="00F81DC6" w:rsidP="00F81DC6">
            <w:pPr>
              <w:spacing w:before="0" w:after="0" w:line="276" w:lineRule="auto"/>
              <w:jc w:val="center"/>
              <w:rPr>
                <w:b/>
                <w:color w:val="auto"/>
                <w:sz w:val="26"/>
                <w:szCs w:val="26"/>
                <w:lang w:eastAsia="vi-VN"/>
              </w:rPr>
            </w:pPr>
            <w:r w:rsidRPr="00F81DC6">
              <w:rPr>
                <w:b/>
                <w:color w:val="auto"/>
                <w:sz w:val="26"/>
                <w:szCs w:val="26"/>
                <w:lang w:eastAsia="vi-VN"/>
              </w:rPr>
              <w:t>4</w:t>
            </w:r>
          </w:p>
        </w:tc>
        <w:tc>
          <w:tcPr>
            <w:tcW w:w="3219" w:type="pct"/>
            <w:tcBorders>
              <w:top w:val="single" w:sz="4" w:space="0" w:color="auto"/>
              <w:left w:val="single" w:sz="4" w:space="0" w:color="auto"/>
              <w:bottom w:val="single" w:sz="4" w:space="0" w:color="auto"/>
              <w:right w:val="single" w:sz="4" w:space="0" w:color="auto"/>
            </w:tcBorders>
            <w:vAlign w:val="center"/>
            <w:hideMark/>
          </w:tcPr>
          <w:p w:rsidR="00F81DC6" w:rsidRPr="00F81DC6" w:rsidRDefault="00F81DC6" w:rsidP="00F81DC6">
            <w:pPr>
              <w:spacing w:before="0" w:after="0" w:line="276" w:lineRule="auto"/>
              <w:jc w:val="both"/>
              <w:rPr>
                <w:color w:val="auto"/>
                <w:sz w:val="26"/>
                <w:szCs w:val="26"/>
                <w:lang w:eastAsia="vi-VN"/>
              </w:rPr>
            </w:pPr>
            <w:r w:rsidRPr="00F81DC6">
              <w:rPr>
                <w:color w:val="auto"/>
                <w:sz w:val="26"/>
                <w:szCs w:val="26"/>
                <w:lang w:eastAsia="vi-VN"/>
              </w:rPr>
              <w:t>Thuyết trình đơn điệu, kém hấp dẫn.</w:t>
            </w:r>
          </w:p>
        </w:tc>
        <w:tc>
          <w:tcPr>
            <w:tcW w:w="666" w:type="pct"/>
            <w:vAlign w:val="center"/>
            <w:hideMark/>
          </w:tcPr>
          <w:p w:rsidR="00F81DC6" w:rsidRPr="00F81DC6" w:rsidRDefault="00F81DC6" w:rsidP="00F81DC6">
            <w:pPr>
              <w:spacing w:before="0" w:after="0" w:line="276" w:lineRule="auto"/>
              <w:jc w:val="center"/>
              <w:rPr>
                <w:color w:val="auto"/>
                <w:sz w:val="26"/>
                <w:szCs w:val="26"/>
                <w:lang w:val="vi-VN" w:eastAsia="vi-VN"/>
              </w:rPr>
            </w:pPr>
          </w:p>
        </w:tc>
        <w:tc>
          <w:tcPr>
            <w:tcW w:w="725" w:type="pct"/>
            <w:vAlign w:val="center"/>
            <w:hideMark/>
          </w:tcPr>
          <w:p w:rsidR="00F81DC6" w:rsidRPr="00F81DC6" w:rsidRDefault="00F81DC6" w:rsidP="00F81DC6">
            <w:pPr>
              <w:spacing w:before="0" w:after="0" w:line="276" w:lineRule="auto"/>
              <w:jc w:val="center"/>
              <w:rPr>
                <w:color w:val="auto"/>
                <w:sz w:val="26"/>
                <w:szCs w:val="26"/>
                <w:lang w:val="vi-VN" w:eastAsia="vi-VN"/>
              </w:rPr>
            </w:pPr>
          </w:p>
        </w:tc>
      </w:tr>
      <w:tr w:rsidR="00F81DC6" w:rsidRPr="00F81DC6" w:rsidTr="00C72B53">
        <w:tc>
          <w:tcPr>
            <w:tcW w:w="390"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center"/>
              <w:rPr>
                <w:b/>
                <w:color w:val="auto"/>
                <w:sz w:val="26"/>
                <w:szCs w:val="26"/>
                <w:lang w:eastAsia="vi-VN"/>
              </w:rPr>
            </w:pPr>
            <w:r w:rsidRPr="00F81DC6">
              <w:rPr>
                <w:b/>
                <w:color w:val="auto"/>
                <w:sz w:val="26"/>
                <w:szCs w:val="26"/>
                <w:lang w:eastAsia="vi-VN"/>
              </w:rPr>
              <w:t>5</w:t>
            </w:r>
          </w:p>
        </w:tc>
        <w:tc>
          <w:tcPr>
            <w:tcW w:w="3219"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both"/>
              <w:rPr>
                <w:color w:val="auto"/>
                <w:sz w:val="26"/>
                <w:szCs w:val="26"/>
                <w:lang w:eastAsia="vi-VN"/>
              </w:rPr>
            </w:pPr>
            <w:r w:rsidRPr="00F81DC6">
              <w:rPr>
                <w:color w:val="auto"/>
                <w:sz w:val="26"/>
                <w:szCs w:val="26"/>
                <w:lang w:eastAsia="vi-VN"/>
              </w:rPr>
              <w:t>Thuyết trình sinh động, hấp dẫn, thuyết phục.</w:t>
            </w:r>
          </w:p>
        </w:tc>
        <w:tc>
          <w:tcPr>
            <w:tcW w:w="666" w:type="pct"/>
            <w:vAlign w:val="center"/>
          </w:tcPr>
          <w:p w:rsidR="00F81DC6" w:rsidRPr="00F81DC6" w:rsidRDefault="00F81DC6" w:rsidP="00F81DC6">
            <w:pPr>
              <w:spacing w:before="0" w:after="0" w:line="276" w:lineRule="auto"/>
              <w:jc w:val="center"/>
              <w:rPr>
                <w:color w:val="auto"/>
                <w:sz w:val="26"/>
                <w:szCs w:val="26"/>
                <w:lang w:val="vi-VN" w:eastAsia="vi-VN"/>
              </w:rPr>
            </w:pPr>
          </w:p>
        </w:tc>
        <w:tc>
          <w:tcPr>
            <w:tcW w:w="725" w:type="pct"/>
            <w:vAlign w:val="center"/>
          </w:tcPr>
          <w:p w:rsidR="00F81DC6" w:rsidRPr="00F81DC6" w:rsidRDefault="00F81DC6" w:rsidP="00F81DC6">
            <w:pPr>
              <w:spacing w:before="0" w:after="0" w:line="276" w:lineRule="auto"/>
              <w:jc w:val="center"/>
              <w:rPr>
                <w:color w:val="auto"/>
                <w:sz w:val="26"/>
                <w:szCs w:val="26"/>
                <w:lang w:val="vi-VN" w:eastAsia="vi-VN"/>
              </w:rPr>
            </w:pPr>
          </w:p>
        </w:tc>
      </w:tr>
      <w:tr w:rsidR="00F81DC6" w:rsidRPr="00F81DC6" w:rsidTr="00C72B53">
        <w:tc>
          <w:tcPr>
            <w:tcW w:w="390"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center"/>
              <w:rPr>
                <w:b/>
                <w:color w:val="auto"/>
                <w:sz w:val="26"/>
                <w:szCs w:val="26"/>
                <w:lang w:eastAsia="vi-VN"/>
              </w:rPr>
            </w:pPr>
            <w:r w:rsidRPr="00F81DC6">
              <w:rPr>
                <w:b/>
                <w:color w:val="auto"/>
                <w:sz w:val="26"/>
                <w:szCs w:val="26"/>
                <w:lang w:eastAsia="vi-VN"/>
              </w:rPr>
              <w:t>6</w:t>
            </w:r>
          </w:p>
        </w:tc>
        <w:tc>
          <w:tcPr>
            <w:tcW w:w="3219" w:type="pct"/>
            <w:tcBorders>
              <w:top w:val="single" w:sz="4" w:space="0" w:color="auto"/>
              <w:left w:val="single" w:sz="4" w:space="0" w:color="auto"/>
              <w:bottom w:val="single" w:sz="4" w:space="0" w:color="auto"/>
              <w:right w:val="single" w:sz="4" w:space="0" w:color="auto"/>
            </w:tcBorders>
            <w:vAlign w:val="center"/>
          </w:tcPr>
          <w:p w:rsidR="00F81DC6" w:rsidRPr="00F81DC6" w:rsidRDefault="00F81DC6" w:rsidP="00F81DC6">
            <w:pPr>
              <w:spacing w:before="0" w:after="0" w:line="276" w:lineRule="auto"/>
              <w:jc w:val="both"/>
              <w:rPr>
                <w:color w:val="auto"/>
                <w:sz w:val="26"/>
                <w:szCs w:val="26"/>
                <w:lang w:eastAsia="vi-VN"/>
              </w:rPr>
            </w:pPr>
            <w:r w:rsidRPr="00F81DC6">
              <w:rPr>
                <w:color w:val="auto"/>
                <w:sz w:val="26"/>
                <w:szCs w:val="26"/>
                <w:lang w:eastAsia="vi-VN"/>
              </w:rPr>
              <w:t>Cách thức thể hiện và nội dung hài hòa để lại ấn tượng sâu sắc với các bạn.</w:t>
            </w:r>
          </w:p>
        </w:tc>
        <w:tc>
          <w:tcPr>
            <w:tcW w:w="666" w:type="pct"/>
            <w:vAlign w:val="center"/>
            <w:hideMark/>
          </w:tcPr>
          <w:p w:rsidR="00F81DC6" w:rsidRPr="00F81DC6" w:rsidRDefault="00F81DC6" w:rsidP="00F81DC6">
            <w:pPr>
              <w:spacing w:before="0" w:after="0" w:line="276" w:lineRule="auto"/>
              <w:jc w:val="center"/>
              <w:rPr>
                <w:color w:val="auto"/>
                <w:sz w:val="26"/>
                <w:szCs w:val="26"/>
                <w:lang w:val="vi-VN" w:eastAsia="vi-VN"/>
              </w:rPr>
            </w:pPr>
          </w:p>
        </w:tc>
        <w:tc>
          <w:tcPr>
            <w:tcW w:w="725" w:type="pct"/>
            <w:vAlign w:val="center"/>
            <w:hideMark/>
          </w:tcPr>
          <w:p w:rsidR="00F81DC6" w:rsidRPr="00F81DC6" w:rsidRDefault="00F81DC6" w:rsidP="00F81DC6">
            <w:pPr>
              <w:spacing w:before="0" w:after="0" w:line="276" w:lineRule="auto"/>
              <w:jc w:val="center"/>
              <w:rPr>
                <w:color w:val="auto"/>
                <w:sz w:val="26"/>
                <w:szCs w:val="26"/>
                <w:lang w:val="vi-VN" w:eastAsia="vi-VN"/>
              </w:rPr>
            </w:pPr>
          </w:p>
        </w:tc>
      </w:tr>
    </w:tbl>
    <w:p w:rsidR="00F81DC6" w:rsidRPr="00F81DC6" w:rsidRDefault="00F81DC6" w:rsidP="0079313B"/>
    <w:sectPr w:rsidR="00F81DC6" w:rsidRPr="00F81DC6" w:rsidSect="00374498">
      <w:pgSz w:w="11906" w:h="16838"/>
      <w:pgMar w:top="72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F32A4692"/>
    <w:lvl w:ilvl="0" w:tplc="BA668136">
      <w:numFmt w:val="bullet"/>
      <w:lvlText w:val="-"/>
      <w:lvlJc w:val="left"/>
      <w:pPr>
        <w:ind w:left="869"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1">
    <w:nsid w:val="13DB61DC"/>
    <w:multiLevelType w:val="hybridMultilevel"/>
    <w:tmpl w:val="E098E766"/>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457920"/>
    <w:multiLevelType w:val="hybridMultilevel"/>
    <w:tmpl w:val="CB2E43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A1"/>
    <w:rsid w:val="00374498"/>
    <w:rsid w:val="0079313B"/>
    <w:rsid w:val="00C82972"/>
    <w:rsid w:val="00CC3C78"/>
    <w:rsid w:val="00D01CA1"/>
    <w:rsid w:val="00F33DAB"/>
    <w:rsid w:val="00F81D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CA1"/>
    <w:pPr>
      <w:spacing w:before="120" w:after="120"/>
    </w:pPr>
    <w:rPr>
      <w:rFonts w:eastAsia="Calibri"/>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A1"/>
    <w:pPr>
      <w:ind w:left="720"/>
      <w:contextualSpacing/>
    </w:pPr>
  </w:style>
  <w:style w:type="table" w:styleId="TableGrid">
    <w:name w:val="Table Grid"/>
    <w:aliases w:val="trongbang"/>
    <w:basedOn w:val="TableNormal"/>
    <w:uiPriority w:val="39"/>
    <w:qFormat/>
    <w:rsid w:val="00793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81DC6"/>
    <w:rPr>
      <w:rFonts w:eastAsia="Calibri"/>
      <w:color w:val="000000"/>
      <w:sz w:val="28"/>
      <w:szCs w:val="1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74498"/>
    <w:pPr>
      <w:spacing w:before="0" w:after="0"/>
    </w:pPr>
    <w:rPr>
      <w:rFonts w:ascii="Tahoma" w:hAnsi="Tahoma" w:cs="Tahoma"/>
      <w:sz w:val="16"/>
      <w:szCs w:val="16"/>
    </w:rPr>
  </w:style>
  <w:style w:type="character" w:customStyle="1" w:styleId="BalloonTextChar">
    <w:name w:val="Balloon Text Char"/>
    <w:basedOn w:val="DefaultParagraphFont"/>
    <w:link w:val="BalloonText"/>
    <w:rsid w:val="00374498"/>
    <w:rPr>
      <w:rFonts w:ascii="Tahoma" w:eastAsia="Calibri"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CA1"/>
    <w:pPr>
      <w:spacing w:before="120" w:after="120"/>
    </w:pPr>
    <w:rPr>
      <w:rFonts w:eastAsia="Calibri"/>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A1"/>
    <w:pPr>
      <w:ind w:left="720"/>
      <w:contextualSpacing/>
    </w:pPr>
  </w:style>
  <w:style w:type="table" w:styleId="TableGrid">
    <w:name w:val="Table Grid"/>
    <w:aliases w:val="trongbang"/>
    <w:basedOn w:val="TableNormal"/>
    <w:uiPriority w:val="39"/>
    <w:qFormat/>
    <w:rsid w:val="00793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81DC6"/>
    <w:rPr>
      <w:rFonts w:eastAsia="Calibri"/>
      <w:color w:val="000000"/>
      <w:sz w:val="28"/>
      <w:szCs w:val="1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74498"/>
    <w:pPr>
      <w:spacing w:before="0" w:after="0"/>
    </w:pPr>
    <w:rPr>
      <w:rFonts w:ascii="Tahoma" w:hAnsi="Tahoma" w:cs="Tahoma"/>
      <w:sz w:val="16"/>
      <w:szCs w:val="16"/>
    </w:rPr>
  </w:style>
  <w:style w:type="character" w:customStyle="1" w:styleId="BalloonTextChar">
    <w:name w:val="Balloon Text Char"/>
    <w:basedOn w:val="DefaultParagraphFont"/>
    <w:link w:val="BalloonText"/>
    <w:rsid w:val="00374498"/>
    <w:rPr>
      <w:rFonts w:ascii="Tahoma" w:eastAsia="Calibri"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horts/PyovWNOkmR8" TargetMode="External"/><Relationship Id="rId3" Type="http://schemas.microsoft.com/office/2007/relationships/stylesWithEffects" Target="stylesWithEffects.xml"/><Relationship Id="rId7" Type="http://schemas.openxmlformats.org/officeDocument/2006/relationships/hyperlink" Target="https://youtu.be/klU5jssDug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uGwxRwzJ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FPT</cp:lastModifiedBy>
  <cp:revision>2</cp:revision>
  <dcterms:created xsi:type="dcterms:W3CDTF">2025-05-21T02:01:00Z</dcterms:created>
  <dcterms:modified xsi:type="dcterms:W3CDTF">2025-05-21T02:01:00Z</dcterms:modified>
</cp:coreProperties>
</file>