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087" w:rsidRPr="00556A37" w:rsidRDefault="00047087" w:rsidP="00556A37">
      <w:pPr>
        <w:spacing w:after="0" w:line="240" w:lineRule="auto"/>
        <w:rPr>
          <w:rFonts w:cs="Times New Roman"/>
          <w:sz w:val="28"/>
          <w:szCs w:val="28"/>
        </w:rPr>
      </w:pPr>
      <w:r w:rsidRPr="00556A37">
        <w:rPr>
          <w:rFonts w:cs="Times New Roman"/>
          <w:sz w:val="28"/>
          <w:szCs w:val="28"/>
        </w:rPr>
        <w:t xml:space="preserve">Ngày soạn: </w:t>
      </w:r>
      <w:r w:rsidR="00E54B01">
        <w:rPr>
          <w:rFonts w:cs="Times New Roman"/>
          <w:sz w:val="28"/>
          <w:szCs w:val="28"/>
        </w:rPr>
        <w:t>1</w:t>
      </w:r>
      <w:r w:rsidR="00B44845">
        <w:rPr>
          <w:rFonts w:cs="Times New Roman"/>
          <w:sz w:val="28"/>
          <w:szCs w:val="28"/>
        </w:rPr>
        <w:t>1</w:t>
      </w:r>
      <w:r w:rsidR="00E54B01">
        <w:rPr>
          <w:rFonts w:cs="Times New Roman"/>
          <w:sz w:val="28"/>
          <w:szCs w:val="28"/>
        </w:rPr>
        <w:t>/11/202</w:t>
      </w:r>
      <w:r w:rsidR="00B44845">
        <w:rPr>
          <w:rFonts w:cs="Times New Roman"/>
          <w:sz w:val="28"/>
          <w:szCs w:val="28"/>
        </w:rPr>
        <w:t>2</w:t>
      </w:r>
    </w:p>
    <w:p w:rsidR="00047087" w:rsidRPr="00556A37" w:rsidRDefault="00047087" w:rsidP="00556A37">
      <w:pPr>
        <w:spacing w:after="0" w:line="240" w:lineRule="auto"/>
        <w:rPr>
          <w:rFonts w:cs="Times New Roman"/>
          <w:sz w:val="28"/>
          <w:szCs w:val="28"/>
        </w:rPr>
      </w:pPr>
      <w:r w:rsidRPr="00556A37">
        <w:rPr>
          <w:rFonts w:cs="Times New Roman"/>
          <w:sz w:val="28"/>
          <w:szCs w:val="28"/>
        </w:rPr>
        <w:t xml:space="preserve">Ngày giảng: </w:t>
      </w:r>
    </w:p>
    <w:p w:rsidR="00556A37" w:rsidRPr="00556A37" w:rsidRDefault="00047087" w:rsidP="00556A37">
      <w:pPr>
        <w:spacing w:after="0" w:line="240" w:lineRule="auto"/>
        <w:jc w:val="center"/>
        <w:rPr>
          <w:rFonts w:cs="Times New Roman"/>
          <w:b/>
          <w:sz w:val="28"/>
          <w:szCs w:val="28"/>
        </w:rPr>
      </w:pPr>
      <w:r w:rsidRPr="00556A37">
        <w:rPr>
          <w:rFonts w:cs="Times New Roman"/>
          <w:b/>
          <w:sz w:val="28"/>
          <w:szCs w:val="28"/>
        </w:rPr>
        <w:t xml:space="preserve">Bài 9 – Tiết </w:t>
      </w:r>
      <w:r w:rsidR="00B44845">
        <w:rPr>
          <w:rFonts w:cs="Times New Roman"/>
          <w:b/>
          <w:sz w:val="28"/>
          <w:szCs w:val="28"/>
        </w:rPr>
        <w:t>17,18</w:t>
      </w:r>
      <w:r w:rsidRPr="00556A37">
        <w:rPr>
          <w:rFonts w:cs="Times New Roman"/>
          <w:b/>
          <w:sz w:val="28"/>
          <w:szCs w:val="28"/>
        </w:rPr>
        <w:t>:</w:t>
      </w:r>
    </w:p>
    <w:p w:rsidR="00047087" w:rsidRPr="00556A37" w:rsidRDefault="00047087" w:rsidP="00556A37">
      <w:pPr>
        <w:spacing w:after="0" w:line="240" w:lineRule="auto"/>
        <w:jc w:val="center"/>
        <w:rPr>
          <w:rFonts w:cs="Times New Roman"/>
          <w:b/>
          <w:sz w:val="28"/>
          <w:szCs w:val="28"/>
        </w:rPr>
      </w:pPr>
      <w:r w:rsidRPr="00556A37">
        <w:rPr>
          <w:rFonts w:cs="Times New Roman"/>
          <w:b/>
          <w:sz w:val="28"/>
          <w:szCs w:val="28"/>
        </w:rPr>
        <w:t xml:space="preserve"> TRUNG QUỐC TỪ THỜI CỔ ĐẠI ĐẾN THẾ KỈ VII</w:t>
      </w:r>
    </w:p>
    <w:p w:rsidR="00556A37" w:rsidRPr="00556A37" w:rsidRDefault="00556A37" w:rsidP="00556A37">
      <w:pPr>
        <w:spacing w:after="0" w:line="240" w:lineRule="auto"/>
        <w:ind w:firstLine="720"/>
        <w:jc w:val="both"/>
        <w:rPr>
          <w:rFonts w:cs="Times New Roman"/>
          <w:b/>
          <w:sz w:val="28"/>
          <w:szCs w:val="28"/>
        </w:rPr>
      </w:pPr>
    </w:p>
    <w:p w:rsidR="00047087" w:rsidRPr="00556A37" w:rsidRDefault="00047087" w:rsidP="00556A37">
      <w:pPr>
        <w:tabs>
          <w:tab w:val="left" w:pos="180"/>
        </w:tabs>
        <w:spacing w:after="0" w:line="240" w:lineRule="auto"/>
        <w:jc w:val="both"/>
        <w:rPr>
          <w:rFonts w:cs="Times New Roman"/>
          <w:b/>
          <w:sz w:val="28"/>
          <w:szCs w:val="28"/>
        </w:rPr>
      </w:pPr>
      <w:r w:rsidRPr="00556A37">
        <w:rPr>
          <w:rFonts w:cs="Times New Roman"/>
          <w:b/>
          <w:sz w:val="28"/>
          <w:szCs w:val="28"/>
        </w:rPr>
        <w:t>I.Mục tiêu</w:t>
      </w:r>
    </w:p>
    <w:p w:rsidR="007876B1" w:rsidRPr="007876B1" w:rsidRDefault="00047087" w:rsidP="007876B1">
      <w:pPr>
        <w:spacing w:after="0" w:line="240" w:lineRule="auto"/>
        <w:jc w:val="both"/>
        <w:rPr>
          <w:rFonts w:cs="Times New Roman"/>
          <w:sz w:val="28"/>
          <w:szCs w:val="28"/>
        </w:rPr>
      </w:pPr>
      <w:r w:rsidRPr="007876B1">
        <w:rPr>
          <w:rFonts w:cs="Times New Roman"/>
          <w:b/>
          <w:sz w:val="28"/>
          <w:szCs w:val="28"/>
        </w:rPr>
        <w:t>1</w:t>
      </w:r>
      <w:r w:rsidR="00EA2928">
        <w:rPr>
          <w:rFonts w:cs="Times New Roman"/>
          <w:b/>
          <w:sz w:val="28"/>
          <w:szCs w:val="28"/>
        </w:rPr>
        <w:t>.</w:t>
      </w:r>
      <w:r w:rsidR="007876B1" w:rsidRPr="007876B1">
        <w:rPr>
          <w:rFonts w:cs="Times New Roman"/>
          <w:b/>
          <w:sz w:val="28"/>
          <w:szCs w:val="28"/>
        </w:rPr>
        <w:t>Về kiến thức</w:t>
      </w:r>
    </w:p>
    <w:p w:rsidR="007876B1" w:rsidRPr="007876B1" w:rsidRDefault="007876B1" w:rsidP="007876B1">
      <w:pPr>
        <w:spacing w:after="0" w:line="240" w:lineRule="auto"/>
        <w:jc w:val="both"/>
        <w:rPr>
          <w:rFonts w:cs="Times New Roman"/>
          <w:sz w:val="28"/>
          <w:szCs w:val="28"/>
        </w:rPr>
      </w:pPr>
      <w:r w:rsidRPr="007876B1">
        <w:rPr>
          <w:rFonts w:eastAsia="SimSun" w:cs="Times New Roman"/>
          <w:sz w:val="28"/>
          <w:szCs w:val="28"/>
          <w:lang w:eastAsia="zh-CN"/>
        </w:rPr>
        <w:t xml:space="preserve">- Giới thiệu được những nét chính về điều kiện tự nhiên của Trung Quốc cổ đại. </w:t>
      </w:r>
    </w:p>
    <w:p w:rsidR="007876B1" w:rsidRPr="007876B1" w:rsidRDefault="007876B1" w:rsidP="004925E0">
      <w:pPr>
        <w:spacing w:after="0" w:line="240" w:lineRule="auto"/>
        <w:jc w:val="both"/>
        <w:rPr>
          <w:rFonts w:cs="Times New Roman"/>
          <w:sz w:val="28"/>
          <w:szCs w:val="28"/>
        </w:rPr>
      </w:pPr>
      <w:r w:rsidRPr="007876B1">
        <w:rPr>
          <w:rFonts w:eastAsia="SimSun" w:cs="Times New Roman"/>
          <w:sz w:val="28"/>
          <w:szCs w:val="28"/>
          <w:lang w:eastAsia="zh-CN"/>
        </w:rPr>
        <w:t xml:space="preserve">– Trình bày được một vài nét cơ bản về </w:t>
      </w:r>
      <w:r w:rsidR="004925E0">
        <w:rPr>
          <w:rFonts w:eastAsia="SimSun" w:cs="Times New Roman"/>
          <w:sz w:val="28"/>
          <w:szCs w:val="28"/>
          <w:lang w:eastAsia="zh-CN"/>
        </w:rPr>
        <w:t>Trung Quốc từ thời nhà Hán Đến nhà Tùy</w:t>
      </w:r>
    </w:p>
    <w:p w:rsidR="007876B1" w:rsidRPr="007876B1" w:rsidRDefault="007876B1" w:rsidP="007876B1">
      <w:pPr>
        <w:spacing w:after="0" w:line="240" w:lineRule="auto"/>
        <w:jc w:val="both"/>
        <w:rPr>
          <w:rFonts w:cs="Times New Roman"/>
          <w:sz w:val="28"/>
          <w:szCs w:val="28"/>
        </w:rPr>
      </w:pPr>
      <w:r w:rsidRPr="007876B1">
        <w:rPr>
          <w:rFonts w:eastAsia="SimSun" w:cs="Times New Roman"/>
          <w:sz w:val="28"/>
          <w:szCs w:val="28"/>
          <w:lang w:eastAsia="zh-CN"/>
        </w:rPr>
        <w:t xml:space="preserve">– Nêu được những thành tựu chính của văn minh Trung Quốc. </w:t>
      </w:r>
    </w:p>
    <w:p w:rsidR="007876B1" w:rsidRPr="007876B1" w:rsidRDefault="007876B1" w:rsidP="007876B1">
      <w:pPr>
        <w:spacing w:after="0" w:line="240" w:lineRule="auto"/>
        <w:jc w:val="both"/>
        <w:rPr>
          <w:rFonts w:cs="Times New Roman"/>
          <w:sz w:val="28"/>
          <w:szCs w:val="28"/>
        </w:rPr>
      </w:pPr>
      <w:r w:rsidRPr="007876B1">
        <w:rPr>
          <w:rFonts w:eastAsia="SimSun" w:cs="Times New Roman"/>
          <w:sz w:val="28"/>
          <w:szCs w:val="28"/>
          <w:lang w:eastAsia="zh-CN"/>
        </w:rPr>
        <w:t xml:space="preserve">– Trình bày được sơ lược quá trình thống nhất Trung Quốc dưới thời Tần. </w:t>
      </w:r>
    </w:p>
    <w:p w:rsidR="007876B1" w:rsidRPr="007876B1" w:rsidRDefault="007876B1" w:rsidP="007876B1">
      <w:pPr>
        <w:spacing w:after="0" w:line="240" w:lineRule="auto"/>
        <w:jc w:val="both"/>
        <w:rPr>
          <w:rFonts w:cs="Times New Roman"/>
          <w:b/>
          <w:sz w:val="28"/>
          <w:szCs w:val="28"/>
        </w:rPr>
      </w:pPr>
      <w:r w:rsidRPr="007876B1">
        <w:rPr>
          <w:rFonts w:cs="Times New Roman"/>
          <w:b/>
          <w:sz w:val="28"/>
          <w:szCs w:val="28"/>
        </w:rPr>
        <w:t>2. Về năng lực</w:t>
      </w:r>
    </w:p>
    <w:p w:rsidR="007876B1" w:rsidRPr="007876B1" w:rsidRDefault="007876B1" w:rsidP="007876B1">
      <w:pPr>
        <w:spacing w:after="0" w:line="240" w:lineRule="auto"/>
        <w:jc w:val="both"/>
        <w:rPr>
          <w:rFonts w:cs="Times New Roman"/>
          <w:b/>
          <w:sz w:val="28"/>
          <w:szCs w:val="28"/>
        </w:rPr>
      </w:pPr>
      <w:r w:rsidRPr="007876B1">
        <w:rPr>
          <w:rFonts w:cs="Times New Roman"/>
          <w:b/>
          <w:sz w:val="28"/>
          <w:szCs w:val="28"/>
        </w:rPr>
        <w:t>*Năng lực riêng/ đặc thù</w:t>
      </w:r>
    </w:p>
    <w:p w:rsidR="007876B1" w:rsidRPr="007876B1" w:rsidRDefault="007876B1" w:rsidP="007876B1">
      <w:pPr>
        <w:spacing w:after="0" w:line="240" w:lineRule="auto"/>
        <w:jc w:val="both"/>
        <w:rPr>
          <w:rFonts w:cs="Times New Roman"/>
          <w:sz w:val="28"/>
          <w:szCs w:val="28"/>
        </w:rPr>
      </w:pPr>
      <w:r w:rsidRPr="007876B1">
        <w:rPr>
          <w:rFonts w:cs="Times New Roman"/>
          <w:sz w:val="28"/>
          <w:szCs w:val="28"/>
        </w:rPr>
        <w:t>- Năng lực tìm hiểu lịch sử: Biết quan sát, khai thác và sử dụng được thông tin của tư liệu lịch sử được sử dụng trong bài học.</w:t>
      </w:r>
    </w:p>
    <w:p w:rsidR="007876B1" w:rsidRPr="007876B1" w:rsidRDefault="007876B1" w:rsidP="007876B1">
      <w:pPr>
        <w:spacing w:after="0" w:line="240" w:lineRule="auto"/>
        <w:jc w:val="both"/>
        <w:rPr>
          <w:rFonts w:cs="Times New Roman"/>
          <w:sz w:val="28"/>
          <w:szCs w:val="28"/>
        </w:rPr>
      </w:pPr>
      <w:r w:rsidRPr="007876B1">
        <w:rPr>
          <w:rFonts w:cs="Times New Roman"/>
          <w:sz w:val="28"/>
          <w:szCs w:val="28"/>
        </w:rPr>
        <w:t xml:space="preserve">-  Năng lực nhận thức và tư duy lịch sử: </w:t>
      </w:r>
    </w:p>
    <w:p w:rsidR="007876B1" w:rsidRPr="007876B1" w:rsidRDefault="007876B1" w:rsidP="007876B1">
      <w:pPr>
        <w:spacing w:after="0" w:line="240" w:lineRule="auto"/>
        <w:jc w:val="both"/>
        <w:rPr>
          <w:rFonts w:cs="Times New Roman"/>
          <w:sz w:val="28"/>
          <w:szCs w:val="28"/>
        </w:rPr>
      </w:pPr>
      <w:r w:rsidRPr="007876B1">
        <w:rPr>
          <w:rFonts w:cs="Times New Roman"/>
          <w:sz w:val="28"/>
          <w:szCs w:val="28"/>
        </w:rPr>
        <w:t>+ Trình bày được những đặc điểm về điều kiện tự nhiên của Trung Quốc cổ đại.</w:t>
      </w:r>
    </w:p>
    <w:p w:rsidR="007876B1" w:rsidRPr="007876B1" w:rsidRDefault="007876B1" w:rsidP="007876B1">
      <w:pPr>
        <w:spacing w:after="0" w:line="240" w:lineRule="auto"/>
        <w:jc w:val="both"/>
        <w:rPr>
          <w:rFonts w:cs="Times New Roman"/>
          <w:sz w:val="28"/>
          <w:szCs w:val="28"/>
        </w:rPr>
      </w:pPr>
      <w:r w:rsidRPr="007876B1">
        <w:rPr>
          <w:rFonts w:cs="Times New Roman"/>
          <w:sz w:val="28"/>
          <w:szCs w:val="28"/>
        </w:rPr>
        <w:t>+ Mô tả được sơ lược quá trình thống nhất và sự xác lập chế độ phong kiến dưới thời Tần Thủy Hoàng.</w:t>
      </w:r>
    </w:p>
    <w:p w:rsidR="007876B1" w:rsidRPr="007876B1" w:rsidRDefault="007876B1" w:rsidP="007876B1">
      <w:pPr>
        <w:spacing w:after="0" w:line="240" w:lineRule="auto"/>
        <w:jc w:val="both"/>
        <w:rPr>
          <w:rFonts w:cs="Times New Roman"/>
          <w:sz w:val="28"/>
          <w:szCs w:val="28"/>
        </w:rPr>
      </w:pPr>
      <w:r w:rsidRPr="007876B1">
        <w:rPr>
          <w:rFonts w:cs="Times New Roman"/>
          <w:sz w:val="28"/>
          <w:szCs w:val="28"/>
        </w:rPr>
        <w:t>+ Xây dựng được đường thời gian từ đế chế Hán, Nam- Bắc triều đến thời nhà Tùy.</w:t>
      </w:r>
    </w:p>
    <w:p w:rsidR="007876B1" w:rsidRPr="007876B1" w:rsidRDefault="007876B1" w:rsidP="007876B1">
      <w:pPr>
        <w:spacing w:after="0" w:line="240" w:lineRule="auto"/>
        <w:jc w:val="both"/>
        <w:rPr>
          <w:rFonts w:cs="Times New Roman"/>
          <w:sz w:val="28"/>
          <w:szCs w:val="28"/>
        </w:rPr>
      </w:pPr>
      <w:r w:rsidRPr="007876B1">
        <w:rPr>
          <w:rFonts w:cs="Times New Roman"/>
          <w:sz w:val="28"/>
          <w:szCs w:val="28"/>
        </w:rPr>
        <w:t xml:space="preserve">+ Nêu được những thành tựu chủ yếu của văn minh Trung Quốc trước thế kỉ VII. </w:t>
      </w:r>
    </w:p>
    <w:p w:rsidR="007876B1" w:rsidRPr="007876B1" w:rsidRDefault="007876B1" w:rsidP="007876B1">
      <w:pPr>
        <w:spacing w:after="0" w:line="240" w:lineRule="auto"/>
        <w:jc w:val="both"/>
        <w:rPr>
          <w:rFonts w:cs="Times New Roman"/>
          <w:sz w:val="28"/>
          <w:szCs w:val="28"/>
        </w:rPr>
      </w:pPr>
      <w:r w:rsidRPr="007876B1">
        <w:rPr>
          <w:rFonts w:cs="Times New Roman"/>
          <w:sz w:val="28"/>
          <w:szCs w:val="28"/>
        </w:rPr>
        <w:t>- Năng lực vận dụng kiến thức, kĩ năng đã học:</w:t>
      </w:r>
    </w:p>
    <w:p w:rsidR="007876B1" w:rsidRPr="007876B1" w:rsidRDefault="007876B1" w:rsidP="007876B1">
      <w:pPr>
        <w:spacing w:after="0" w:line="240" w:lineRule="auto"/>
        <w:jc w:val="both"/>
        <w:rPr>
          <w:rFonts w:cs="Times New Roman"/>
          <w:sz w:val="28"/>
          <w:szCs w:val="28"/>
        </w:rPr>
      </w:pPr>
      <w:r w:rsidRPr="007876B1">
        <w:rPr>
          <w:rFonts w:cs="Times New Roman"/>
          <w:sz w:val="28"/>
          <w:szCs w:val="28"/>
        </w:rPr>
        <w:t>+ Trình bày và giải thích thích chủ kiến về vai trò của nhà Tần; về tư tưởng “tiên học lễ, hậu học văn”.</w:t>
      </w:r>
    </w:p>
    <w:p w:rsidR="007876B1" w:rsidRPr="007876B1" w:rsidRDefault="007876B1" w:rsidP="007876B1">
      <w:pPr>
        <w:spacing w:after="0" w:line="240" w:lineRule="auto"/>
        <w:jc w:val="both"/>
        <w:rPr>
          <w:rFonts w:cs="Times New Roman"/>
          <w:sz w:val="28"/>
          <w:szCs w:val="28"/>
        </w:rPr>
      </w:pPr>
      <w:r w:rsidRPr="007876B1">
        <w:rPr>
          <w:rFonts w:cs="Times New Roman"/>
          <w:sz w:val="28"/>
          <w:szCs w:val="28"/>
        </w:rPr>
        <w:t>+ Vận dùng hiểu biết để làm rõ vai trò của các phát minh kỹ thuật làm giấy đối với xã hội hiện đại.</w:t>
      </w:r>
    </w:p>
    <w:p w:rsidR="007876B1" w:rsidRPr="007876B1" w:rsidRDefault="007876B1" w:rsidP="007876B1">
      <w:pPr>
        <w:spacing w:after="0" w:line="240" w:lineRule="auto"/>
        <w:jc w:val="both"/>
        <w:rPr>
          <w:rFonts w:cs="Times New Roman"/>
          <w:b/>
          <w:sz w:val="28"/>
          <w:szCs w:val="28"/>
        </w:rPr>
      </w:pPr>
      <w:r w:rsidRPr="007876B1">
        <w:rPr>
          <w:rFonts w:cs="Times New Roman"/>
          <w:sz w:val="28"/>
          <w:szCs w:val="28"/>
        </w:rPr>
        <w:t xml:space="preserve"> </w:t>
      </w:r>
      <w:r w:rsidRPr="007876B1">
        <w:rPr>
          <w:rFonts w:cs="Times New Roman"/>
          <w:b/>
          <w:sz w:val="28"/>
          <w:szCs w:val="28"/>
        </w:rPr>
        <w:t>3. Về phẩm chất:</w:t>
      </w:r>
    </w:p>
    <w:p w:rsidR="007876B1" w:rsidRPr="007876B1" w:rsidRDefault="007876B1" w:rsidP="007876B1">
      <w:pPr>
        <w:spacing w:after="0" w:line="240" w:lineRule="auto"/>
        <w:jc w:val="both"/>
        <w:rPr>
          <w:rFonts w:cs="Times New Roman"/>
          <w:sz w:val="28"/>
          <w:szCs w:val="28"/>
        </w:rPr>
      </w:pPr>
      <w:r w:rsidRPr="007876B1">
        <w:rPr>
          <w:rFonts w:cs="Times New Roman"/>
          <w:sz w:val="28"/>
          <w:szCs w:val="28"/>
        </w:rPr>
        <w:t>+ Có thái độ khách quan trong nhìn nhận các nhân vật và sự kiện lịch sử.</w:t>
      </w:r>
    </w:p>
    <w:p w:rsidR="007876B1" w:rsidRDefault="007876B1" w:rsidP="007876B1">
      <w:pPr>
        <w:spacing w:after="0" w:line="240" w:lineRule="auto"/>
        <w:jc w:val="both"/>
        <w:rPr>
          <w:rFonts w:eastAsia="Calibri" w:cs="Times New Roman"/>
          <w:sz w:val="28"/>
          <w:szCs w:val="28"/>
        </w:rPr>
      </w:pPr>
      <w:r w:rsidRPr="007876B1">
        <w:rPr>
          <w:rFonts w:eastAsia="Calibri" w:cs="Times New Roman"/>
          <w:sz w:val="28"/>
          <w:szCs w:val="28"/>
        </w:rPr>
        <w:t>+ Có ý thức tôn trọng và học hỏi cái hay, cái đẹp trong văn hóa của các dân tộc khác.</w:t>
      </w:r>
    </w:p>
    <w:p w:rsidR="007876B1" w:rsidRPr="007876B1" w:rsidRDefault="007876B1" w:rsidP="007876B1">
      <w:pPr>
        <w:spacing w:after="0" w:line="240" w:lineRule="auto"/>
        <w:jc w:val="both"/>
        <w:rPr>
          <w:rFonts w:eastAsia="Calibri" w:cs="Times New Roman"/>
          <w:b/>
          <w:sz w:val="28"/>
          <w:szCs w:val="28"/>
        </w:rPr>
      </w:pPr>
      <w:r w:rsidRPr="007876B1">
        <w:rPr>
          <w:rFonts w:eastAsia="Calibri" w:cs="Times New Roman"/>
          <w:b/>
          <w:sz w:val="28"/>
          <w:szCs w:val="28"/>
        </w:rPr>
        <w:t>* HS khá giỏi</w:t>
      </w:r>
    </w:p>
    <w:p w:rsidR="007876B1" w:rsidRPr="007876B1" w:rsidRDefault="007876B1" w:rsidP="007876B1">
      <w:pPr>
        <w:spacing w:after="0" w:line="240" w:lineRule="auto"/>
        <w:jc w:val="both"/>
        <w:rPr>
          <w:rFonts w:cs="Times New Roman"/>
          <w:sz w:val="28"/>
          <w:szCs w:val="28"/>
        </w:rPr>
      </w:pPr>
      <w:r w:rsidRPr="007876B1">
        <w:rPr>
          <w:rFonts w:cs="Times New Roman"/>
          <w:sz w:val="28"/>
          <w:szCs w:val="28"/>
        </w:rPr>
        <w:t>- So sánh được sự khác nhau giữa quốc gia cổ đại phương Đông.</w:t>
      </w:r>
    </w:p>
    <w:p w:rsidR="007876B1" w:rsidRDefault="007876B1" w:rsidP="007876B1">
      <w:pPr>
        <w:spacing w:after="0" w:line="240" w:lineRule="auto"/>
        <w:jc w:val="both"/>
        <w:rPr>
          <w:rFonts w:eastAsia="Times New Roman" w:cs="Times New Roman"/>
          <w:sz w:val="28"/>
          <w:szCs w:val="28"/>
        </w:rPr>
      </w:pPr>
      <w:r w:rsidRPr="007876B1">
        <w:rPr>
          <w:rFonts w:eastAsia="Times New Roman" w:cs="Times New Roman"/>
          <w:sz w:val="28"/>
          <w:szCs w:val="28"/>
        </w:rPr>
        <w:t>- Vẽ được sơ đồ các giai cấp, tầng lớp trong xã hội cổ đại phương Đông.</w:t>
      </w:r>
    </w:p>
    <w:p w:rsidR="007876B1" w:rsidRPr="00FB3C05" w:rsidRDefault="007876B1" w:rsidP="007876B1">
      <w:pPr>
        <w:spacing w:after="0" w:line="240" w:lineRule="auto"/>
        <w:jc w:val="both"/>
        <w:rPr>
          <w:rFonts w:eastAsia="Times New Roman" w:cs="Times New Roman"/>
          <w:b/>
          <w:sz w:val="28"/>
          <w:szCs w:val="28"/>
        </w:rPr>
      </w:pPr>
      <w:r w:rsidRPr="00FB3C05">
        <w:rPr>
          <w:rFonts w:eastAsia="Times New Roman" w:cs="Times New Roman"/>
          <w:b/>
          <w:sz w:val="28"/>
          <w:szCs w:val="28"/>
        </w:rPr>
        <w:t>* Tích hợp</w:t>
      </w:r>
    </w:p>
    <w:p w:rsidR="00FB3C05" w:rsidRPr="00FB3C05" w:rsidRDefault="00FB3C05" w:rsidP="00FB3C05">
      <w:pPr>
        <w:spacing w:after="0" w:line="240" w:lineRule="auto"/>
        <w:jc w:val="both"/>
        <w:rPr>
          <w:rStyle w:val="BodyText2Char1"/>
          <w:rFonts w:ascii="Times New Roman" w:hAnsi="Times New Roman"/>
          <w:b w:val="0"/>
          <w:lang w:val="da-DK"/>
        </w:rPr>
      </w:pPr>
      <w:r w:rsidRPr="00FB3C05">
        <w:rPr>
          <w:rFonts w:cs="Times New Roman"/>
          <w:sz w:val="28"/>
          <w:szCs w:val="28"/>
        </w:rPr>
        <w:t>Tích hợp liên môn Địa lý: Xác định vị trí địa lý</w:t>
      </w:r>
      <w:r w:rsidRPr="00FB3C05">
        <w:rPr>
          <w:rStyle w:val="BodyText2Char1"/>
          <w:rFonts w:ascii="Times New Roman" w:hAnsi="Times New Roman"/>
          <w:b w:val="0"/>
          <w:lang w:val="da-DK"/>
        </w:rPr>
        <w:t xml:space="preserve"> Trung Quốc từ thời cổ đại đến thế kỉ VII</w:t>
      </w:r>
    </w:p>
    <w:p w:rsidR="00FB3C05" w:rsidRPr="00FB3C05" w:rsidRDefault="00FB3C05" w:rsidP="00FB3C05">
      <w:pPr>
        <w:spacing w:after="0" w:line="240" w:lineRule="auto"/>
        <w:jc w:val="both"/>
        <w:rPr>
          <w:rFonts w:cs="Times New Roman"/>
          <w:sz w:val="28"/>
          <w:szCs w:val="28"/>
        </w:rPr>
      </w:pPr>
      <w:r w:rsidRPr="00FB3C05">
        <w:rPr>
          <w:rFonts w:cs="Times New Roman"/>
          <w:sz w:val="28"/>
          <w:szCs w:val="28"/>
        </w:rPr>
        <w:t>- Văn học: Một số tác phảm văn học</w:t>
      </w:r>
    </w:p>
    <w:p w:rsidR="007876B1" w:rsidRPr="00FB3C05" w:rsidRDefault="00FB3C05" w:rsidP="00FB3C05">
      <w:pPr>
        <w:spacing w:after="0" w:line="240" w:lineRule="auto"/>
        <w:jc w:val="both"/>
        <w:rPr>
          <w:rFonts w:eastAsia="Calibri" w:cs="Times New Roman"/>
          <w:sz w:val="28"/>
          <w:szCs w:val="28"/>
        </w:rPr>
      </w:pPr>
      <w:r w:rsidRPr="00FB3C05">
        <w:rPr>
          <w:rFonts w:cs="Times New Roman"/>
          <w:sz w:val="28"/>
          <w:szCs w:val="28"/>
        </w:rPr>
        <w:t>- Mĩ thuật: nghệ thuật tạo hình kiến trúc, trang trí</w:t>
      </w:r>
    </w:p>
    <w:p w:rsidR="00047087" w:rsidRPr="007876B1" w:rsidRDefault="007876B1" w:rsidP="007876B1">
      <w:pPr>
        <w:spacing w:after="0" w:line="240" w:lineRule="auto"/>
        <w:jc w:val="both"/>
        <w:rPr>
          <w:rFonts w:cs="Times New Roman"/>
          <w:b/>
          <w:sz w:val="28"/>
          <w:szCs w:val="28"/>
        </w:rPr>
      </w:pPr>
      <w:r w:rsidRPr="007876B1">
        <w:rPr>
          <w:rFonts w:eastAsia="Calibri" w:cs="Times New Roman"/>
          <w:sz w:val="28"/>
          <w:szCs w:val="28"/>
        </w:rPr>
        <w:t xml:space="preserve"> </w:t>
      </w:r>
      <w:r w:rsidR="00047087" w:rsidRPr="007876B1">
        <w:rPr>
          <w:rFonts w:cs="Times New Roman"/>
          <w:b/>
          <w:sz w:val="28"/>
          <w:szCs w:val="28"/>
        </w:rPr>
        <w:t>II. Chuẩn bị</w:t>
      </w:r>
    </w:p>
    <w:p w:rsidR="00047087" w:rsidRPr="007876B1" w:rsidRDefault="00047087" w:rsidP="007876B1">
      <w:pPr>
        <w:spacing w:after="0" w:line="240" w:lineRule="auto"/>
        <w:jc w:val="both"/>
        <w:rPr>
          <w:rFonts w:cs="Times New Roman"/>
          <w:sz w:val="28"/>
          <w:szCs w:val="28"/>
        </w:rPr>
      </w:pPr>
      <w:r w:rsidRPr="007876B1">
        <w:rPr>
          <w:rFonts w:cs="Times New Roman"/>
          <w:sz w:val="28"/>
          <w:szCs w:val="28"/>
        </w:rPr>
        <w:t>- GV: Nghiên cứu bài học, xây dựng kế hoạch lên lớp, lược đồ TQ cổ đại. Máy chiếu.</w:t>
      </w:r>
    </w:p>
    <w:p w:rsidR="00047087" w:rsidRPr="007876B1" w:rsidRDefault="00047087" w:rsidP="007876B1">
      <w:pPr>
        <w:spacing w:after="0" w:line="240" w:lineRule="auto"/>
        <w:jc w:val="both"/>
        <w:rPr>
          <w:rFonts w:cs="Times New Roman"/>
          <w:sz w:val="28"/>
          <w:szCs w:val="28"/>
        </w:rPr>
      </w:pPr>
      <w:r w:rsidRPr="007876B1">
        <w:rPr>
          <w:rFonts w:cs="Times New Roman"/>
          <w:sz w:val="28"/>
          <w:szCs w:val="28"/>
        </w:rPr>
        <w:t>- HS: Soạn bài, bảng phụ, bút dạ.</w:t>
      </w:r>
    </w:p>
    <w:p w:rsidR="00047087" w:rsidRPr="007876B1" w:rsidRDefault="00047087" w:rsidP="007876B1">
      <w:pPr>
        <w:spacing w:after="0" w:line="240" w:lineRule="auto"/>
        <w:jc w:val="both"/>
        <w:rPr>
          <w:rFonts w:cs="Times New Roman"/>
          <w:b/>
          <w:sz w:val="28"/>
          <w:szCs w:val="28"/>
        </w:rPr>
      </w:pPr>
      <w:r w:rsidRPr="007876B1">
        <w:rPr>
          <w:rFonts w:cs="Times New Roman"/>
          <w:b/>
          <w:sz w:val="28"/>
          <w:szCs w:val="28"/>
        </w:rPr>
        <w:t>III. Tổ chức các hoạt động học tập</w:t>
      </w:r>
    </w:p>
    <w:p w:rsidR="00556A37" w:rsidRPr="00556A37" w:rsidRDefault="00047087" w:rsidP="007876B1">
      <w:pPr>
        <w:spacing w:after="0" w:line="240" w:lineRule="auto"/>
        <w:jc w:val="both"/>
        <w:rPr>
          <w:b/>
          <w:sz w:val="28"/>
          <w:szCs w:val="28"/>
        </w:rPr>
      </w:pPr>
      <w:r w:rsidRPr="007876B1">
        <w:rPr>
          <w:b/>
          <w:sz w:val="28"/>
          <w:szCs w:val="28"/>
        </w:rPr>
        <w:t xml:space="preserve">1. </w:t>
      </w:r>
      <w:r w:rsidRPr="007876B1">
        <w:rPr>
          <w:b/>
          <w:sz w:val="28"/>
          <w:szCs w:val="28"/>
          <w:lang w:val="vi-VN"/>
        </w:rPr>
        <w:t>Ổn định tổ chứ</w:t>
      </w:r>
      <w:r w:rsidR="00556A37" w:rsidRPr="00556A37">
        <w:rPr>
          <w:b/>
          <w:sz w:val="28"/>
          <w:szCs w:val="28"/>
        </w:rPr>
        <w:t>c</w:t>
      </w:r>
    </w:p>
    <w:p w:rsidR="00047087" w:rsidRPr="00556A37" w:rsidRDefault="00047087" w:rsidP="00556A37">
      <w:pPr>
        <w:spacing w:after="0" w:line="240" w:lineRule="auto"/>
        <w:jc w:val="both"/>
        <w:rPr>
          <w:b/>
          <w:sz w:val="28"/>
          <w:szCs w:val="28"/>
          <w:lang w:val="vi-VN"/>
        </w:rPr>
      </w:pPr>
      <w:r w:rsidRPr="00556A37">
        <w:rPr>
          <w:b/>
          <w:sz w:val="28"/>
          <w:szCs w:val="28"/>
        </w:rPr>
        <w:t xml:space="preserve">2. </w:t>
      </w:r>
      <w:r w:rsidRPr="00556A37">
        <w:rPr>
          <w:b/>
          <w:sz w:val="28"/>
          <w:szCs w:val="28"/>
          <w:lang w:val="vi-VN"/>
        </w:rPr>
        <w:t xml:space="preserve">Kiểm tra đầu giờ </w:t>
      </w:r>
      <w:r w:rsidRPr="00556A37">
        <w:rPr>
          <w:b/>
          <w:sz w:val="28"/>
          <w:szCs w:val="28"/>
        </w:rPr>
        <w:t>(5p)</w:t>
      </w:r>
    </w:p>
    <w:p w:rsidR="00047087" w:rsidRDefault="00237DD1" w:rsidP="00556A37">
      <w:pPr>
        <w:spacing w:after="0" w:line="240" w:lineRule="auto"/>
        <w:jc w:val="both"/>
        <w:rPr>
          <w:b/>
          <w:sz w:val="28"/>
          <w:szCs w:val="28"/>
        </w:rPr>
      </w:pPr>
      <w:r>
        <w:rPr>
          <w:b/>
          <w:sz w:val="28"/>
          <w:szCs w:val="28"/>
        </w:rPr>
        <w:t>Tổ chức trò chơi: Ai nhanh hơn</w:t>
      </w:r>
    </w:p>
    <w:p w:rsidR="00047087" w:rsidRPr="00556A37" w:rsidRDefault="00047087" w:rsidP="00556A37">
      <w:pPr>
        <w:spacing w:after="0" w:line="240" w:lineRule="auto"/>
        <w:jc w:val="both"/>
        <w:rPr>
          <w:b/>
          <w:sz w:val="28"/>
          <w:szCs w:val="28"/>
          <w:lang w:val="vi-VN"/>
        </w:rPr>
      </w:pPr>
      <w:r w:rsidRPr="00556A37">
        <w:rPr>
          <w:b/>
          <w:sz w:val="28"/>
          <w:szCs w:val="28"/>
        </w:rPr>
        <w:t xml:space="preserve">3. </w:t>
      </w:r>
      <w:r w:rsidRPr="00556A37">
        <w:rPr>
          <w:b/>
          <w:sz w:val="28"/>
          <w:szCs w:val="28"/>
          <w:lang w:val="vi-VN"/>
        </w:rPr>
        <w:t>Tổ chức các hoạt động</w:t>
      </w:r>
    </w:p>
    <w:p w:rsidR="00047087" w:rsidRPr="00556A37" w:rsidRDefault="00047087" w:rsidP="00556A37">
      <w:pPr>
        <w:pStyle w:val="ListParagraph"/>
        <w:ind w:left="0" w:firstLine="720"/>
        <w:jc w:val="both"/>
        <w:rPr>
          <w:b/>
          <w:u w:val="single"/>
        </w:rPr>
      </w:pPr>
    </w:p>
    <w:tbl>
      <w:tblPr>
        <w:tblStyle w:val="TableGrid"/>
        <w:tblW w:w="10080" w:type="dxa"/>
        <w:tblInd w:w="-342" w:type="dxa"/>
        <w:tblLook w:val="04A0" w:firstRow="1" w:lastRow="0" w:firstColumn="1" w:lastColumn="0" w:noHBand="0" w:noVBand="1"/>
      </w:tblPr>
      <w:tblGrid>
        <w:gridCol w:w="6300"/>
        <w:gridCol w:w="3780"/>
      </w:tblGrid>
      <w:tr w:rsidR="00047087" w:rsidRPr="00556A37" w:rsidTr="00196118">
        <w:tc>
          <w:tcPr>
            <w:tcW w:w="6300" w:type="dxa"/>
          </w:tcPr>
          <w:p w:rsidR="00047087" w:rsidRPr="00556A37" w:rsidRDefault="00047087" w:rsidP="00556A37">
            <w:pPr>
              <w:pStyle w:val="ListParagraph"/>
              <w:ind w:left="0"/>
              <w:jc w:val="center"/>
              <w:rPr>
                <w:b/>
              </w:rPr>
            </w:pPr>
            <w:r w:rsidRPr="00556A37">
              <w:rPr>
                <w:b/>
              </w:rPr>
              <w:lastRenderedPageBreak/>
              <w:t>Hoạt động của GV và HS</w:t>
            </w:r>
          </w:p>
        </w:tc>
        <w:tc>
          <w:tcPr>
            <w:tcW w:w="3780" w:type="dxa"/>
          </w:tcPr>
          <w:p w:rsidR="00047087" w:rsidRPr="00556A37" w:rsidRDefault="00047087" w:rsidP="00556A37">
            <w:pPr>
              <w:pStyle w:val="ListParagraph"/>
              <w:ind w:left="0"/>
              <w:jc w:val="center"/>
              <w:rPr>
                <w:b/>
              </w:rPr>
            </w:pPr>
            <w:r w:rsidRPr="00556A37">
              <w:rPr>
                <w:b/>
              </w:rPr>
              <w:t>Nội dung</w:t>
            </w:r>
          </w:p>
        </w:tc>
      </w:tr>
      <w:tr w:rsidR="00047087" w:rsidRPr="00556A37" w:rsidTr="00196118">
        <w:tc>
          <w:tcPr>
            <w:tcW w:w="6300" w:type="dxa"/>
          </w:tcPr>
          <w:p w:rsidR="00196118" w:rsidRDefault="00556A37" w:rsidP="00556A37">
            <w:pPr>
              <w:pStyle w:val="ListParagraph"/>
              <w:ind w:left="0"/>
              <w:jc w:val="both"/>
              <w:rPr>
                <w:b/>
              </w:rPr>
            </w:pPr>
            <w:r w:rsidRPr="00556A37">
              <w:rPr>
                <w:b/>
              </w:rPr>
              <w:t>Tiết 1</w:t>
            </w:r>
            <w:r w:rsidR="00FB3C05">
              <w:rPr>
                <w:b/>
              </w:rPr>
              <w:t>7</w:t>
            </w:r>
          </w:p>
          <w:p w:rsidR="00237DD1" w:rsidRPr="00237DD1" w:rsidRDefault="00047087" w:rsidP="00237DD1">
            <w:pPr>
              <w:jc w:val="both"/>
              <w:rPr>
                <w:rFonts w:eastAsia="Calibri"/>
                <w:b/>
                <w:sz w:val="28"/>
                <w:szCs w:val="28"/>
              </w:rPr>
            </w:pPr>
            <w:r w:rsidRPr="00237DD1">
              <w:rPr>
                <w:b/>
                <w:sz w:val="28"/>
                <w:szCs w:val="28"/>
              </w:rPr>
              <w:t xml:space="preserve">HĐ 1: </w:t>
            </w:r>
            <w:r w:rsidR="00237DD1" w:rsidRPr="00237DD1">
              <w:rPr>
                <w:rFonts w:eastAsia="Calibri"/>
                <w:sz w:val="28"/>
                <w:szCs w:val="28"/>
              </w:rPr>
              <w:t xml:space="preserve">: Khởi động (3’) - </w:t>
            </w:r>
            <w:r w:rsidR="00237DD1" w:rsidRPr="00237DD1">
              <w:rPr>
                <w:rFonts w:eastAsia="Calibri"/>
                <w:b/>
                <w:sz w:val="28"/>
                <w:szCs w:val="28"/>
              </w:rPr>
              <w:t>Kĩ thuật KWL</w:t>
            </w:r>
          </w:p>
          <w:p w:rsidR="00237DD1" w:rsidRPr="007106D8" w:rsidRDefault="00237DD1" w:rsidP="00237DD1">
            <w:pPr>
              <w:jc w:val="both"/>
              <w:rPr>
                <w:rFonts w:eastAsia="Calibri"/>
                <w:b/>
                <w:i/>
                <w:sz w:val="28"/>
                <w:szCs w:val="28"/>
              </w:rPr>
            </w:pPr>
            <w:r w:rsidRPr="00237DD1">
              <w:rPr>
                <w:rFonts w:eastAsia="Calibri"/>
                <w:b/>
                <w:sz w:val="28"/>
                <w:szCs w:val="28"/>
              </w:rPr>
              <w:t>a. Mục tiêu</w:t>
            </w:r>
            <w:r w:rsidRPr="007106D8">
              <w:rPr>
                <w:rFonts w:eastAsia="Calibri"/>
                <w:b/>
                <w:sz w:val="28"/>
                <w:szCs w:val="28"/>
              </w:rPr>
              <w:t>:</w:t>
            </w:r>
            <w:r w:rsidRPr="007106D8">
              <w:rPr>
                <w:rFonts w:eastAsia="Calibri"/>
                <w:sz w:val="28"/>
                <w:szCs w:val="28"/>
              </w:rPr>
              <w:t xml:space="preserve"> </w:t>
            </w:r>
            <w:r w:rsidRPr="007106D8">
              <w:rPr>
                <w:rFonts w:eastAsia="Calibri"/>
                <w:i/>
                <w:sz w:val="28"/>
                <w:szCs w:val="28"/>
              </w:rPr>
              <w:t>Tạo hứng thú học tập cho HS.</w:t>
            </w:r>
            <w:r w:rsidRPr="007106D8">
              <w:rPr>
                <w:rFonts w:eastAsia="Calibri"/>
                <w:i/>
                <w:spacing w:val="-10"/>
                <w:sz w:val="28"/>
                <w:szCs w:val="28"/>
              </w:rPr>
              <w:t xml:space="preserve"> Biết được hiểu biết hiện tại và những điều muốn khám phá của HS về </w:t>
            </w:r>
            <w:r>
              <w:rPr>
                <w:rFonts w:eastAsia="Calibri"/>
                <w:i/>
                <w:spacing w:val="-10"/>
                <w:sz w:val="28"/>
                <w:szCs w:val="28"/>
              </w:rPr>
              <w:t xml:space="preserve">Trung Quốc từ cổ đại đến </w:t>
            </w:r>
          </w:p>
          <w:p w:rsidR="006734C8" w:rsidRDefault="00237DD1" w:rsidP="00237DD1">
            <w:pPr>
              <w:keepNext/>
              <w:widowControl w:val="0"/>
              <w:shd w:val="clear" w:color="auto" w:fill="FFFFFF"/>
              <w:rPr>
                <w:rFonts w:eastAsia="Calibri"/>
                <w:b/>
                <w:sz w:val="28"/>
                <w:szCs w:val="28"/>
              </w:rPr>
            </w:pPr>
            <w:r w:rsidRPr="007106D8">
              <w:rPr>
                <w:rFonts w:eastAsia="Calibri"/>
                <w:b/>
                <w:sz w:val="28"/>
                <w:szCs w:val="28"/>
              </w:rPr>
              <w:t xml:space="preserve">b. </w:t>
            </w:r>
            <w:r w:rsidR="006734C8">
              <w:rPr>
                <w:rFonts w:eastAsia="Times New Roman" w:cs="Times New Roman"/>
                <w:b/>
                <w:bCs/>
                <w:sz w:val="28"/>
                <w:szCs w:val="28"/>
              </w:rPr>
              <w:t>Tổ chức thực hiện</w:t>
            </w:r>
            <w:r w:rsidRPr="007106D8">
              <w:rPr>
                <w:rFonts w:eastAsia="Calibri"/>
                <w:b/>
                <w:sz w:val="28"/>
                <w:szCs w:val="28"/>
              </w:rPr>
              <w:t xml:space="preserve">: </w:t>
            </w:r>
          </w:p>
          <w:p w:rsidR="006734C8" w:rsidRDefault="006734C8" w:rsidP="00237DD1">
            <w:pPr>
              <w:keepNext/>
              <w:widowControl w:val="0"/>
              <w:shd w:val="clear" w:color="auto" w:fill="FFFFFF"/>
              <w:rPr>
                <w:rFonts w:eastAsia="Calibri"/>
                <w:sz w:val="28"/>
                <w:szCs w:val="28"/>
              </w:rPr>
            </w:pPr>
            <w:r>
              <w:rPr>
                <w:rFonts w:eastAsia="Calibri"/>
                <w:b/>
                <w:sz w:val="28"/>
                <w:szCs w:val="28"/>
              </w:rPr>
              <w:t xml:space="preserve">- </w:t>
            </w:r>
            <w:r w:rsidR="00237DD1" w:rsidRPr="007106D8">
              <w:rPr>
                <w:rFonts w:eastAsia="Calibri"/>
                <w:sz w:val="28"/>
                <w:szCs w:val="28"/>
              </w:rPr>
              <w:t xml:space="preserve">GV yêu cầu HS quan sát </w:t>
            </w:r>
            <w:r w:rsidR="004C4B10">
              <w:rPr>
                <w:rFonts w:eastAsia="Calibri"/>
                <w:sz w:val="28"/>
                <w:szCs w:val="28"/>
              </w:rPr>
              <w:t>slide</w:t>
            </w:r>
            <w:r w:rsidR="00E277A7">
              <w:rPr>
                <w:rFonts w:eastAsia="Calibri"/>
                <w:sz w:val="28"/>
                <w:szCs w:val="28"/>
              </w:rPr>
              <w:t xml:space="preserve"> 1</w:t>
            </w:r>
            <w:r w:rsidR="00237DD1" w:rsidRPr="007106D8">
              <w:rPr>
                <w:rFonts w:eastAsia="Calibri"/>
                <w:sz w:val="28"/>
                <w:szCs w:val="28"/>
              </w:rPr>
              <w:t>trên máy chiế</w:t>
            </w:r>
            <w:r w:rsidR="00237DD1">
              <w:rPr>
                <w:rFonts w:eastAsia="Calibri"/>
                <w:sz w:val="28"/>
                <w:szCs w:val="28"/>
              </w:rPr>
              <w:t>u và trả lời</w:t>
            </w:r>
            <w:r w:rsidR="00237DD1" w:rsidRPr="007106D8">
              <w:rPr>
                <w:rFonts w:eastAsia="Calibri"/>
                <w:sz w:val="28"/>
                <w:szCs w:val="28"/>
              </w:rPr>
              <w:t xml:space="preserve"> những thông tin đã biết (cột K), những điều còn thắc mắc, muốn tìm hiểu (cột W) </w:t>
            </w:r>
          </w:p>
          <w:p w:rsidR="006734C8" w:rsidRDefault="00237DD1" w:rsidP="00237DD1">
            <w:pPr>
              <w:keepNext/>
              <w:widowControl w:val="0"/>
              <w:shd w:val="clear" w:color="auto" w:fill="FFFFFF"/>
              <w:rPr>
                <w:rFonts w:eastAsia="Calibri"/>
                <w:sz w:val="28"/>
                <w:szCs w:val="28"/>
              </w:rPr>
            </w:pPr>
            <w:r w:rsidRPr="007106D8">
              <w:rPr>
                <w:rFonts w:eastAsia="Calibri"/>
                <w:sz w:val="28"/>
                <w:szCs w:val="28"/>
              </w:rPr>
              <w:t>- HĐ cá nhân 2’.</w:t>
            </w:r>
          </w:p>
          <w:p w:rsidR="00047087" w:rsidRPr="00556A37" w:rsidRDefault="00047087" w:rsidP="00556A37">
            <w:pPr>
              <w:pStyle w:val="Vnbnnidung0"/>
              <w:keepNext/>
              <w:tabs>
                <w:tab w:val="left" w:pos="742"/>
              </w:tabs>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 xml:space="preserve">GV cho HS quan sát hình 1 (tr.39) để trả lời câu hỏi: </w:t>
            </w:r>
            <w:r w:rsidRPr="00556A37">
              <w:rPr>
                <w:rFonts w:ascii="Times New Roman" w:hAnsi="Times New Roman" w:cs="Times New Roman"/>
                <w:i/>
                <w:iCs/>
                <w:color w:val="000000"/>
                <w:sz w:val="28"/>
                <w:szCs w:val="28"/>
              </w:rPr>
              <w:t>Em có biết người Trung Quốc tạo ra vật này để làm gì không? Về sau, nó được kế thừa và ứng dụng trong lĩnh vực nào?</w:t>
            </w:r>
            <w:r w:rsidRPr="00556A37">
              <w:rPr>
                <w:rFonts w:ascii="Times New Roman" w:hAnsi="Times New Roman" w:cs="Times New Roman"/>
                <w:color w:val="000000"/>
                <w:sz w:val="28"/>
                <w:szCs w:val="28"/>
              </w:rPr>
              <w:t xml:space="preserve"> </w:t>
            </w:r>
          </w:p>
          <w:p w:rsidR="00047087" w:rsidRPr="00556A37" w:rsidRDefault="00047087" w:rsidP="00556A37">
            <w:pPr>
              <w:pStyle w:val="Vnbnnidung0"/>
              <w:keepNext/>
              <w:tabs>
                <w:tab w:val="left" w:pos="742"/>
              </w:tabs>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Sau khi HS trả lời (có thể đúng, có thể sai), trên cơ sở đó, GV dẫn dắt vào bài mới như trong SGK.</w:t>
            </w:r>
          </w:p>
          <w:p w:rsidR="00047087" w:rsidRPr="00556A37" w:rsidRDefault="00047087" w:rsidP="00556A37">
            <w:pPr>
              <w:pStyle w:val="Vnbnnidung0"/>
              <w:keepNext/>
              <w:tabs>
                <w:tab w:val="left" w:pos="742"/>
              </w:tabs>
              <w:spacing w:after="0" w:line="240" w:lineRule="auto"/>
              <w:ind w:firstLine="0"/>
              <w:jc w:val="both"/>
              <w:rPr>
                <w:rFonts w:ascii="Times New Roman" w:hAnsi="Times New Roman" w:cs="Times New Roman"/>
                <w:b/>
                <w:color w:val="000000"/>
                <w:sz w:val="28"/>
                <w:szCs w:val="28"/>
              </w:rPr>
            </w:pPr>
            <w:r w:rsidRPr="00556A37">
              <w:rPr>
                <w:rFonts w:ascii="Times New Roman" w:hAnsi="Times New Roman" w:cs="Times New Roman"/>
                <w:b/>
                <w:color w:val="000000"/>
                <w:sz w:val="28"/>
                <w:szCs w:val="28"/>
              </w:rPr>
              <w:t>HĐ 2.1: Điều kiện tự nhiên của Trung Quốc cổ đại.</w:t>
            </w:r>
          </w:p>
          <w:p w:rsidR="00047087" w:rsidRPr="00556A37" w:rsidRDefault="00047087" w:rsidP="00556A37">
            <w:pPr>
              <w:tabs>
                <w:tab w:val="left" w:pos="317"/>
              </w:tabs>
              <w:jc w:val="both"/>
              <w:rPr>
                <w:rFonts w:cs="Times New Roman"/>
                <w:sz w:val="28"/>
                <w:szCs w:val="28"/>
              </w:rPr>
            </w:pPr>
            <w:r w:rsidRPr="00556A37">
              <w:rPr>
                <w:rFonts w:eastAsia="Times New Roman" w:cs="Times New Roman"/>
                <w:b/>
                <w:bCs/>
                <w:sz w:val="28"/>
                <w:szCs w:val="28"/>
              </w:rPr>
              <w:t>a. Mục tiêu:</w:t>
            </w:r>
            <w:r w:rsidRPr="00556A37">
              <w:rPr>
                <w:rFonts w:eastAsia="Times New Roman" w:cs="Times New Roman"/>
                <w:sz w:val="28"/>
                <w:szCs w:val="28"/>
              </w:rPr>
              <w:t xml:space="preserve"> </w:t>
            </w:r>
            <w:r w:rsidRPr="00556A37">
              <w:rPr>
                <w:rFonts w:cs="Times New Roman"/>
                <w:sz w:val="28"/>
                <w:szCs w:val="28"/>
              </w:rPr>
              <w:t>Điều kiện tự nhiên của Trung Quốc cổ đại.</w:t>
            </w:r>
          </w:p>
          <w:p w:rsidR="00047087" w:rsidRPr="00556A37" w:rsidRDefault="007B140D" w:rsidP="00556A37">
            <w:pPr>
              <w:keepNext/>
              <w:widowControl w:val="0"/>
              <w:shd w:val="clear" w:color="auto" w:fill="FFFFFF"/>
              <w:jc w:val="both"/>
              <w:rPr>
                <w:rFonts w:eastAsia="Times New Roman" w:cs="Times New Roman"/>
                <w:b/>
                <w:bCs/>
                <w:sz w:val="28"/>
                <w:szCs w:val="28"/>
              </w:rPr>
            </w:pPr>
            <w:r>
              <w:rPr>
                <w:rFonts w:eastAsia="Times New Roman" w:cs="Times New Roman"/>
                <w:b/>
                <w:bCs/>
                <w:sz w:val="28"/>
                <w:szCs w:val="28"/>
              </w:rPr>
              <w:t>b</w:t>
            </w:r>
            <w:r w:rsidR="00047087" w:rsidRPr="00556A37">
              <w:rPr>
                <w:rFonts w:eastAsia="Times New Roman" w:cs="Times New Roman"/>
                <w:b/>
                <w:bCs/>
                <w:sz w:val="28"/>
                <w:szCs w:val="28"/>
              </w:rPr>
              <w:t>. Tổ chức thực hiện:</w:t>
            </w:r>
          </w:p>
          <w:p w:rsidR="00047087" w:rsidRPr="00556A37" w:rsidRDefault="00047087" w:rsidP="00556A37">
            <w:pPr>
              <w:pStyle w:val="Vnbnnidung0"/>
              <w:keepNext/>
              <w:tabs>
                <w:tab w:val="left" w:pos="742"/>
              </w:tabs>
              <w:spacing w:after="0" w:line="240" w:lineRule="auto"/>
              <w:ind w:firstLine="0"/>
              <w:jc w:val="both"/>
              <w:rPr>
                <w:rFonts w:ascii="Times New Roman" w:hAnsi="Times New Roman" w:cs="Times New Roman"/>
                <w:b/>
                <w:color w:val="000000"/>
                <w:sz w:val="28"/>
                <w:szCs w:val="28"/>
              </w:rPr>
            </w:pPr>
            <w:r w:rsidRPr="00556A37">
              <w:rPr>
                <w:rFonts w:ascii="Times New Roman" w:hAnsi="Times New Roman" w:cs="Times New Roman"/>
                <w:b/>
                <w:color w:val="000000"/>
                <w:sz w:val="28"/>
                <w:szCs w:val="28"/>
              </w:rPr>
              <w:t>Dựa vào TT SGK T40, QS lược đồ Trung Quốc thời nhà Tần. HĐ cá nhân 2p. Xác định vị trí địa lý và ĐKTN của Trung Quốc thời nhà Tần.</w:t>
            </w:r>
          </w:p>
          <w:p w:rsidR="00047087" w:rsidRPr="00556A37" w:rsidRDefault="00047087" w:rsidP="00556A37">
            <w:pPr>
              <w:pStyle w:val="Vnbnnidung0"/>
              <w:keepNext/>
              <w:tabs>
                <w:tab w:val="left" w:pos="742"/>
              </w:tabs>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HS trình bày, chia sẻ</w:t>
            </w:r>
          </w:p>
          <w:p w:rsidR="00047087" w:rsidRPr="00556A37" w:rsidRDefault="00047087" w:rsidP="00556A37">
            <w:pPr>
              <w:pStyle w:val="Vnbnnidung0"/>
              <w:keepNext/>
              <w:tabs>
                <w:tab w:val="left" w:pos="742"/>
              </w:tabs>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 xml:space="preserve">Cả 2 dòng sông chảy theo hướng tây đông mang phù sa màu mỡ. Đặc biệt sông Hoàng Hà </w:t>
            </w:r>
            <w:r w:rsidR="003E2F44">
              <w:rPr>
                <w:rFonts w:ascii="Times New Roman" w:hAnsi="Times New Roman" w:cs="Times New Roman"/>
                <w:color w:val="000000"/>
                <w:sz w:val="28"/>
                <w:szCs w:val="28"/>
              </w:rPr>
              <w:t>n</w:t>
            </w:r>
            <w:r w:rsidRPr="00556A37">
              <w:rPr>
                <w:rFonts w:ascii="Times New Roman" w:hAnsi="Times New Roman" w:cs="Times New Roman"/>
                <w:color w:val="000000"/>
                <w:sz w:val="28"/>
                <w:szCs w:val="28"/>
              </w:rPr>
              <w:t>ơi sản sinh nền văn minh Hoa Hạ với hơn 5000 năm. Những triều đại đầu tiên trong lịch sử Hạ, Thương, Chu đều hình thành ở đây. Thời Xuân Thu chiến quốc các nước chư hầu tranh giành nhau chủ yếu cũng ở đây. Về sau người TQ mới tiến xuống phía nam sông TG.</w:t>
            </w:r>
          </w:p>
          <w:p w:rsidR="00047087" w:rsidRPr="00556A37" w:rsidRDefault="00047087" w:rsidP="00556A37">
            <w:pPr>
              <w:pStyle w:val="Vnbnnidung0"/>
              <w:keepNext/>
              <w:tabs>
                <w:tab w:val="left" w:pos="742"/>
              </w:tabs>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 xml:space="preserve">GVNX, KL: Nhà nước đầu tiên được hình thành ở vùng trung lưu Hoàng Hà, sau đó mở rộng dần xuống vùng lưu vực Trường Giang. Trải qua các triều đại lãnh thổ TQ dần được mở rộng như hiện nay. </w:t>
            </w:r>
          </w:p>
          <w:p w:rsidR="00047087" w:rsidRPr="00556A37" w:rsidRDefault="00047087" w:rsidP="00556A37">
            <w:pPr>
              <w:pStyle w:val="Vnbnnidung0"/>
              <w:keepNext/>
              <w:tabs>
                <w:tab w:val="left" w:pos="742"/>
              </w:tabs>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Sông H.H có tổng chiều dài 5464km, DT lưu vực gần 753000km là con sông lớn thứ 5 trên t.g và dài thứ 2 ở TQ. Sông TG hay còn gọi là Sông Dương Tử dài 6300km là con sông dài thứ 3 trên TG.</w:t>
            </w:r>
          </w:p>
          <w:p w:rsidR="00047087" w:rsidRPr="00556A37" w:rsidRDefault="00047087" w:rsidP="00556A37">
            <w:pPr>
              <w:pStyle w:val="Vnbnnidung0"/>
              <w:keepNext/>
              <w:tabs>
                <w:tab w:val="left" w:pos="742"/>
              </w:tabs>
              <w:spacing w:after="0" w:line="240" w:lineRule="auto"/>
              <w:ind w:firstLine="0"/>
              <w:jc w:val="both"/>
              <w:rPr>
                <w:rFonts w:ascii="Times New Roman" w:hAnsi="Times New Roman" w:cs="Times New Roman"/>
                <w:b/>
                <w:iCs/>
                <w:color w:val="000000"/>
                <w:sz w:val="28"/>
                <w:szCs w:val="28"/>
              </w:rPr>
            </w:pPr>
            <w:r w:rsidRPr="00556A37">
              <w:rPr>
                <w:rFonts w:ascii="Times New Roman" w:hAnsi="Times New Roman" w:cs="Times New Roman"/>
                <w:b/>
                <w:color w:val="000000"/>
                <w:sz w:val="28"/>
                <w:szCs w:val="28"/>
              </w:rPr>
              <w:t xml:space="preserve">H: </w:t>
            </w:r>
            <w:r w:rsidRPr="00556A37">
              <w:rPr>
                <w:rFonts w:ascii="Times New Roman" w:hAnsi="Times New Roman" w:cs="Times New Roman"/>
                <w:b/>
                <w:iCs/>
                <w:color w:val="000000"/>
                <w:sz w:val="28"/>
                <w:szCs w:val="28"/>
              </w:rPr>
              <w:t>Theo em, sông Hoàng Hà và Trường Giang đã tác động như thế nào đến cuộc sống của cư dân Trung Quốc thời cổ đại?</w:t>
            </w:r>
          </w:p>
          <w:p w:rsidR="00047087" w:rsidRPr="00556A37" w:rsidRDefault="00047087" w:rsidP="00556A37">
            <w:pPr>
              <w:pStyle w:val="Vnbnnidung0"/>
              <w:keepNext/>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iCs/>
                <w:color w:val="000000"/>
                <w:sz w:val="28"/>
                <w:szCs w:val="28"/>
              </w:rPr>
              <w:t>HS</w:t>
            </w:r>
            <w:r w:rsidRPr="00556A37">
              <w:rPr>
                <w:rFonts w:ascii="Times New Roman" w:hAnsi="Times New Roman" w:cs="Times New Roman"/>
                <w:b/>
                <w:iCs/>
                <w:color w:val="000000"/>
                <w:sz w:val="28"/>
                <w:szCs w:val="28"/>
              </w:rPr>
              <w:t xml:space="preserve">: </w:t>
            </w:r>
            <w:r w:rsidRPr="00556A37">
              <w:rPr>
                <w:rFonts w:ascii="Times New Roman" w:hAnsi="Times New Roman" w:cs="Times New Roman"/>
                <w:color w:val="000000"/>
                <w:sz w:val="28"/>
                <w:szCs w:val="28"/>
              </w:rPr>
              <w:t xml:space="preserve">Đây là hai con sông lớn, phù sa của nó đã bồi tụ nên các đổng bằng rộng lớn, phì nhiêu, thuận lợi cho phát triển nông nghiệp. Người Trung Hoa đã xây dựng nền văn minh đầu tiên ở đây. Tuy nhiên, lũ lụt </w:t>
            </w:r>
            <w:r w:rsidRPr="00556A37">
              <w:rPr>
                <w:rFonts w:ascii="Times New Roman" w:hAnsi="Times New Roman" w:cs="Times New Roman"/>
                <w:color w:val="000000"/>
                <w:sz w:val="28"/>
                <w:szCs w:val="28"/>
              </w:rPr>
              <w:lastRenderedPageBreak/>
              <w:t>của hai con sông củng gây ra rất nhiều khó khăn cho cuộc sống và cướp đi sinh mạng của rất nhiều người dân.</w:t>
            </w:r>
          </w:p>
          <w:p w:rsidR="00047087" w:rsidRPr="00556A37" w:rsidRDefault="00047087" w:rsidP="00556A37">
            <w:pPr>
              <w:pStyle w:val="Vnbnnidung0"/>
              <w:keepNext/>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GVNX, KL</w:t>
            </w:r>
          </w:p>
          <w:p w:rsidR="00047087" w:rsidRPr="00556A37" w:rsidRDefault="00047087" w:rsidP="00556A37">
            <w:pPr>
              <w:keepNext/>
              <w:widowControl w:val="0"/>
              <w:shd w:val="clear" w:color="auto" w:fill="FFFFFF"/>
              <w:jc w:val="both"/>
              <w:rPr>
                <w:rFonts w:cs="Times New Roman"/>
                <w:b/>
                <w:color w:val="000000"/>
                <w:sz w:val="28"/>
                <w:szCs w:val="28"/>
              </w:rPr>
            </w:pPr>
            <w:r w:rsidRPr="00556A37">
              <w:rPr>
                <w:rFonts w:cs="Times New Roman"/>
                <w:b/>
                <w:color w:val="000000"/>
                <w:sz w:val="28"/>
                <w:szCs w:val="28"/>
              </w:rPr>
              <w:t>HĐ 2.2: Nhà Tần thống nhất và xác lập chế độ phong kiến ở Trung Quốc</w:t>
            </w:r>
          </w:p>
          <w:p w:rsidR="00047087" w:rsidRPr="00556A37" w:rsidRDefault="00047087" w:rsidP="00556A37">
            <w:pPr>
              <w:keepNext/>
              <w:widowControl w:val="0"/>
              <w:shd w:val="clear" w:color="auto" w:fill="FFFFFF"/>
              <w:jc w:val="both"/>
              <w:rPr>
                <w:rFonts w:eastAsia="Times New Roman" w:cs="Times New Roman"/>
                <w:sz w:val="28"/>
                <w:szCs w:val="28"/>
              </w:rPr>
            </w:pPr>
            <w:r w:rsidRPr="00556A37">
              <w:rPr>
                <w:rFonts w:eastAsia="Times New Roman" w:cs="Times New Roman"/>
                <w:b/>
                <w:bCs/>
                <w:sz w:val="28"/>
                <w:szCs w:val="28"/>
              </w:rPr>
              <w:t>a. Mục tiêu:</w:t>
            </w:r>
            <w:r w:rsidRPr="00556A37">
              <w:rPr>
                <w:rFonts w:eastAsia="Times New Roman" w:cs="Times New Roman"/>
                <w:sz w:val="28"/>
                <w:szCs w:val="28"/>
              </w:rPr>
              <w:t xml:space="preserve"> HS nắm </w:t>
            </w:r>
            <w:r w:rsidRPr="00556A37">
              <w:rPr>
                <w:rFonts w:cs="Times New Roman"/>
                <w:color w:val="000000"/>
                <w:sz w:val="28"/>
                <w:szCs w:val="28"/>
              </w:rPr>
              <w:t>được nhà Tần đã thống nhất và xác lập chế độ phong kiến ở TQ.</w:t>
            </w:r>
          </w:p>
          <w:p w:rsidR="00047087" w:rsidRPr="00556A37" w:rsidRDefault="00FD0466" w:rsidP="00556A37">
            <w:pPr>
              <w:keepNext/>
              <w:widowControl w:val="0"/>
              <w:shd w:val="clear" w:color="auto" w:fill="FFFFFF"/>
              <w:jc w:val="both"/>
              <w:rPr>
                <w:rFonts w:eastAsia="Times New Roman" w:cs="Times New Roman"/>
                <w:b/>
                <w:bCs/>
                <w:sz w:val="28"/>
                <w:szCs w:val="28"/>
              </w:rPr>
            </w:pPr>
            <w:r>
              <w:rPr>
                <w:rFonts w:eastAsia="Times New Roman" w:cs="Times New Roman"/>
                <w:b/>
                <w:bCs/>
                <w:sz w:val="28"/>
                <w:szCs w:val="28"/>
              </w:rPr>
              <w:t>b</w:t>
            </w:r>
            <w:r w:rsidR="00047087" w:rsidRPr="00556A37">
              <w:rPr>
                <w:rFonts w:eastAsia="Times New Roman" w:cs="Times New Roman"/>
                <w:b/>
                <w:bCs/>
                <w:sz w:val="28"/>
                <w:szCs w:val="28"/>
              </w:rPr>
              <w:t>. Tổ chức thực hiện:</w:t>
            </w:r>
          </w:p>
          <w:p w:rsidR="00047087" w:rsidRPr="00556A37" w:rsidRDefault="00047087" w:rsidP="00556A37">
            <w:pPr>
              <w:keepNext/>
              <w:widowControl w:val="0"/>
              <w:shd w:val="clear" w:color="auto" w:fill="FFFFFF"/>
              <w:jc w:val="both"/>
              <w:rPr>
                <w:rFonts w:eastAsia="Times New Roman" w:cs="Times New Roman"/>
                <w:b/>
                <w:bCs/>
                <w:sz w:val="28"/>
                <w:szCs w:val="28"/>
              </w:rPr>
            </w:pPr>
            <w:r w:rsidRPr="00556A37">
              <w:rPr>
                <w:rFonts w:eastAsia="Times New Roman" w:cs="Times New Roman"/>
                <w:b/>
                <w:bCs/>
                <w:sz w:val="28"/>
                <w:szCs w:val="28"/>
              </w:rPr>
              <w:t>HS đọc TT, QS H 3,4. HĐ cá nhân 2p thực hiện y.c SGK T41.</w:t>
            </w:r>
          </w:p>
          <w:p w:rsidR="00047087" w:rsidRPr="00556A37" w:rsidRDefault="00047087" w:rsidP="00556A37">
            <w:pPr>
              <w:keepNext/>
              <w:widowControl w:val="0"/>
              <w:shd w:val="clear" w:color="auto" w:fill="FFFFFF"/>
              <w:jc w:val="both"/>
              <w:rPr>
                <w:rFonts w:eastAsia="Times New Roman" w:cs="Times New Roman"/>
                <w:bCs/>
                <w:sz w:val="28"/>
                <w:szCs w:val="28"/>
              </w:rPr>
            </w:pPr>
            <w:r w:rsidRPr="00556A37">
              <w:rPr>
                <w:rFonts w:eastAsia="Times New Roman" w:cs="Times New Roman"/>
                <w:bCs/>
                <w:sz w:val="28"/>
                <w:szCs w:val="28"/>
              </w:rPr>
              <w:t>HS trình bày, chia sẻ. GVNX,KL</w:t>
            </w:r>
          </w:p>
          <w:p w:rsidR="00047087" w:rsidRPr="00556A37" w:rsidRDefault="00047087" w:rsidP="00556A37">
            <w:pPr>
              <w:pStyle w:val="Vnbnnidung0"/>
              <w:keepNext/>
              <w:tabs>
                <w:tab w:val="left" w:pos="710"/>
              </w:tabs>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GVG: Đến thế kỉ III TCN, nước Tần có tiềm lực kinh tế và quân sự mạnh nhất, lần lượt tiêu diệt các nước nhỏ khác, chấm dứt tình trạng chia cắt, thống nhất lãnh thổ vào năm 221 TCN.</w:t>
            </w:r>
          </w:p>
          <w:p w:rsidR="00047087" w:rsidRPr="00556A37" w:rsidRDefault="00047087" w:rsidP="00556A37">
            <w:pPr>
              <w:pStyle w:val="Vnbnnidung0"/>
              <w:keepNext/>
              <w:tabs>
                <w:tab w:val="left" w:pos="710"/>
              </w:tabs>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GVGT Tần Thủy Hoàng: Là hoàng đế đầu tiên xưng đế trên lãnh thổ TQ thống nhất, lấy hiệu TTH với mong muốn nhà Tần tồn tại mãi mãi. Vị hoàng đế này trọng hình pháp, thích cai trị bằng hình phạt hà khắc nên nhà Tần chỉ tồn tại 15 năm, trải qua 2 đời vua. (dẫn chứng CS hà khắc của TTH).</w:t>
            </w:r>
          </w:p>
          <w:p w:rsidR="00047087" w:rsidRPr="00556A37" w:rsidRDefault="00047087" w:rsidP="00556A37">
            <w:pPr>
              <w:pStyle w:val="Vnbnnidung0"/>
              <w:keepNext/>
              <w:tabs>
                <w:tab w:val="left" w:pos="710"/>
              </w:tabs>
              <w:spacing w:after="0" w:line="240" w:lineRule="auto"/>
              <w:ind w:firstLine="0"/>
              <w:jc w:val="both"/>
              <w:rPr>
                <w:rFonts w:ascii="Times New Roman" w:hAnsi="Times New Roman" w:cs="Times New Roman"/>
                <w:iCs/>
                <w:color w:val="000000"/>
                <w:sz w:val="28"/>
                <w:szCs w:val="28"/>
              </w:rPr>
            </w:pPr>
            <w:r w:rsidRPr="00556A37">
              <w:rPr>
                <w:rFonts w:ascii="Times New Roman" w:hAnsi="Times New Roman" w:cs="Times New Roman"/>
                <w:b/>
                <w:color w:val="000000"/>
                <w:sz w:val="28"/>
                <w:szCs w:val="28"/>
              </w:rPr>
              <w:t xml:space="preserve">H: </w:t>
            </w:r>
            <w:r w:rsidRPr="00556A37">
              <w:rPr>
                <w:rFonts w:ascii="Times New Roman" w:hAnsi="Times New Roman" w:cs="Times New Roman"/>
                <w:iCs/>
                <w:color w:val="000000"/>
                <w:sz w:val="28"/>
                <w:szCs w:val="28"/>
              </w:rPr>
              <w:t>Em nhận xét thế nào về chính sách cai trị của Tần Thuỷ Hoàng?</w:t>
            </w:r>
          </w:p>
          <w:p w:rsidR="00047087" w:rsidRPr="00556A37" w:rsidRDefault="00047087" w:rsidP="00556A37">
            <w:pPr>
              <w:pStyle w:val="Vnbnnidung0"/>
              <w:keepNext/>
              <w:tabs>
                <w:tab w:val="left" w:pos="710"/>
              </w:tabs>
              <w:spacing w:after="0" w:line="240" w:lineRule="auto"/>
              <w:ind w:firstLine="0"/>
              <w:jc w:val="both"/>
              <w:rPr>
                <w:rFonts w:ascii="Times New Roman" w:hAnsi="Times New Roman" w:cs="Times New Roman"/>
                <w:iCs/>
                <w:color w:val="000000"/>
                <w:sz w:val="28"/>
                <w:szCs w:val="28"/>
              </w:rPr>
            </w:pPr>
            <w:r w:rsidRPr="00556A37">
              <w:rPr>
                <w:rFonts w:ascii="Times New Roman" w:hAnsi="Times New Roman" w:cs="Times New Roman"/>
                <w:iCs/>
                <w:color w:val="000000"/>
                <w:sz w:val="28"/>
                <w:szCs w:val="28"/>
              </w:rPr>
              <w:t xml:space="preserve">HS: </w:t>
            </w:r>
          </w:p>
          <w:p w:rsidR="00047087" w:rsidRPr="00556A37" w:rsidRDefault="00047087" w:rsidP="00556A37">
            <w:pPr>
              <w:pStyle w:val="Vnbnnidung0"/>
              <w:keepNext/>
              <w:tabs>
                <w:tab w:val="left" w:pos="710"/>
              </w:tabs>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iCs/>
                <w:color w:val="000000"/>
                <w:sz w:val="28"/>
                <w:szCs w:val="28"/>
              </w:rPr>
              <w:t>-</w:t>
            </w:r>
            <w:r w:rsidRPr="00556A37">
              <w:rPr>
                <w:rFonts w:ascii="Times New Roman" w:hAnsi="Times New Roman" w:cs="Times New Roman"/>
                <w:color w:val="000000"/>
                <w:sz w:val="28"/>
                <w:szCs w:val="28"/>
              </w:rPr>
              <w:t>Tích cực: Đã thực hiện nhiều biện pháp đề thiết lập bộ máy nhà nước, củng cố đất nước như thống nhất chế độ đo lường, tiền tệ, chữ viết, pháp luật,...</w:t>
            </w:r>
          </w:p>
          <w:p w:rsidR="00047087" w:rsidRPr="00556A37" w:rsidRDefault="00047087" w:rsidP="00556A37">
            <w:pPr>
              <w:pStyle w:val="Vnbnnidung0"/>
              <w:keepNext/>
              <w:tabs>
                <w:tab w:val="left" w:pos="710"/>
              </w:tabs>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 Hạn chế: Thích dùng hình phạt hà khắc để cai trị nhân dân.</w:t>
            </w:r>
          </w:p>
          <w:p w:rsidR="00047087" w:rsidRPr="00556A37" w:rsidRDefault="00047087" w:rsidP="00556A37">
            <w:pPr>
              <w:pStyle w:val="Vnbnnidung0"/>
              <w:keepNext/>
              <w:tabs>
                <w:tab w:val="left" w:pos="710"/>
              </w:tabs>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 xml:space="preserve">GV y.c HS chú ý vào hình </w:t>
            </w:r>
            <w:r w:rsidR="009D103D">
              <w:rPr>
                <w:rFonts w:ascii="Times New Roman" w:hAnsi="Times New Roman" w:cs="Times New Roman"/>
                <w:color w:val="000000"/>
                <w:sz w:val="28"/>
                <w:szCs w:val="28"/>
              </w:rPr>
              <w:t>4</w:t>
            </w:r>
            <w:r w:rsidRPr="00556A37">
              <w:rPr>
                <w:rFonts w:ascii="Times New Roman" w:hAnsi="Times New Roman" w:cs="Times New Roman"/>
                <w:color w:val="000000"/>
                <w:sz w:val="28"/>
                <w:szCs w:val="28"/>
              </w:rPr>
              <w:t xml:space="preserve"> SGK T 41</w:t>
            </w:r>
          </w:p>
          <w:p w:rsidR="00047087" w:rsidRPr="00556A37" w:rsidRDefault="00047087" w:rsidP="00556A37">
            <w:pPr>
              <w:pStyle w:val="Vnbnnidung0"/>
              <w:keepNext/>
              <w:tabs>
                <w:tab w:val="left" w:pos="710"/>
              </w:tabs>
              <w:spacing w:after="0" w:line="240" w:lineRule="auto"/>
              <w:ind w:firstLine="0"/>
              <w:jc w:val="both"/>
              <w:rPr>
                <w:rFonts w:ascii="Times New Roman" w:hAnsi="Times New Roman" w:cs="Times New Roman"/>
                <w:b/>
                <w:color w:val="000000"/>
                <w:sz w:val="28"/>
                <w:szCs w:val="28"/>
              </w:rPr>
            </w:pPr>
            <w:r w:rsidRPr="00556A37">
              <w:rPr>
                <w:rFonts w:ascii="Times New Roman" w:hAnsi="Times New Roman" w:cs="Times New Roman"/>
                <w:b/>
                <w:color w:val="000000"/>
                <w:sz w:val="28"/>
                <w:szCs w:val="28"/>
              </w:rPr>
              <w:t>H: Trình bày sơ đồ phân hóa thời nhà Tần.</w:t>
            </w:r>
          </w:p>
          <w:p w:rsidR="00047087" w:rsidRPr="00556A37" w:rsidRDefault="00047087" w:rsidP="00556A37">
            <w:pPr>
              <w:pStyle w:val="Vnbnnidung0"/>
              <w:keepNext/>
              <w:tabs>
                <w:tab w:val="left" w:pos="710"/>
              </w:tabs>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HS trình bày, chia sẻ</w:t>
            </w:r>
          </w:p>
          <w:p w:rsidR="00047087" w:rsidRPr="00556A37" w:rsidRDefault="00047087" w:rsidP="00556A37">
            <w:pPr>
              <w:pStyle w:val="Vnbnnidung0"/>
              <w:keepNext/>
              <w:tabs>
                <w:tab w:val="left" w:pos="710"/>
              </w:tabs>
              <w:spacing w:after="0" w:line="240" w:lineRule="auto"/>
              <w:ind w:firstLine="0"/>
              <w:jc w:val="both"/>
              <w:rPr>
                <w:rFonts w:ascii="Times New Roman" w:hAnsi="Times New Roman" w:cs="Times New Roman"/>
                <w:sz w:val="28"/>
                <w:szCs w:val="28"/>
              </w:rPr>
            </w:pPr>
            <w:r w:rsidRPr="00556A37">
              <w:rPr>
                <w:rFonts w:ascii="Times New Roman" w:hAnsi="Times New Roman" w:cs="Times New Roman"/>
                <w:color w:val="000000"/>
                <w:sz w:val="28"/>
                <w:szCs w:val="28"/>
              </w:rPr>
              <w:t>GVNX, KL: Nhiều giai cấp mới đã được hình thành. Quan hệ bóc lột giữa địa chủ và tá điền dần được xác lập.</w:t>
            </w:r>
          </w:p>
          <w:p w:rsidR="00047087" w:rsidRPr="00556A37" w:rsidRDefault="00047087" w:rsidP="00556A37">
            <w:pPr>
              <w:pStyle w:val="Vnbnnidung0"/>
              <w:keepNext/>
              <w:tabs>
                <w:tab w:val="left" w:pos="705"/>
              </w:tabs>
              <w:spacing w:after="0" w:line="240" w:lineRule="auto"/>
              <w:ind w:firstLine="0"/>
              <w:jc w:val="both"/>
              <w:rPr>
                <w:rFonts w:ascii="Times New Roman" w:hAnsi="Times New Roman" w:cs="Times New Roman"/>
                <w:iCs/>
                <w:color w:val="000000"/>
                <w:sz w:val="28"/>
                <w:szCs w:val="28"/>
              </w:rPr>
            </w:pPr>
            <w:r w:rsidRPr="00556A37">
              <w:rPr>
                <w:rFonts w:ascii="Times New Roman" w:hAnsi="Times New Roman" w:cs="Times New Roman"/>
                <w:b/>
                <w:color w:val="000000"/>
                <w:sz w:val="28"/>
                <w:szCs w:val="28"/>
              </w:rPr>
              <w:t>HS quan sát lược đồ hình 2 (tr.40). HĐ nhóm 4p</w:t>
            </w:r>
            <w:r w:rsidRPr="00556A37">
              <w:rPr>
                <w:rFonts w:ascii="Times New Roman" w:hAnsi="Times New Roman" w:cs="Times New Roman"/>
                <w:color w:val="000000"/>
                <w:sz w:val="28"/>
                <w:szCs w:val="28"/>
              </w:rPr>
              <w:t xml:space="preserve"> </w:t>
            </w:r>
            <w:r w:rsidRPr="00556A37">
              <w:rPr>
                <w:rFonts w:ascii="Times New Roman" w:hAnsi="Times New Roman" w:cs="Times New Roman"/>
                <w:b/>
                <w:color w:val="000000"/>
                <w:sz w:val="28"/>
                <w:szCs w:val="28"/>
              </w:rPr>
              <w:t xml:space="preserve">trả lời câu hỏi: </w:t>
            </w:r>
            <w:r w:rsidRPr="00556A37">
              <w:rPr>
                <w:rFonts w:ascii="Times New Roman" w:hAnsi="Times New Roman" w:cs="Times New Roman"/>
                <w:b/>
                <w:iCs/>
                <w:color w:val="000000"/>
                <w:sz w:val="28"/>
                <w:szCs w:val="28"/>
              </w:rPr>
              <w:t>Hãy so sánh lãnh thổ Trung Quốc thời nhà Tần và lãnh thổ Trung Quốc hiện nay</w:t>
            </w:r>
            <w:r w:rsidRPr="00556A37">
              <w:rPr>
                <w:rFonts w:ascii="Times New Roman" w:hAnsi="Times New Roman" w:cs="Times New Roman"/>
                <w:iCs/>
                <w:color w:val="000000"/>
                <w:sz w:val="28"/>
                <w:szCs w:val="28"/>
              </w:rPr>
              <w:t>.</w:t>
            </w:r>
          </w:p>
          <w:p w:rsidR="00047087" w:rsidRPr="00556A37" w:rsidRDefault="00047087" w:rsidP="00556A37">
            <w:pPr>
              <w:pStyle w:val="Vnbnnidung0"/>
              <w:keepNext/>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Đại diện nhóm trình bày, chia sẻ. GVNX, KL: Lãnh thổ Trung Quốc thời nhà Tần nhỏ hơn so với ngày nay. Lãnh thổ TQ gần như được định hình vào thời nhà Thanh TKXVIII.</w:t>
            </w:r>
          </w:p>
          <w:p w:rsidR="00047087" w:rsidRPr="00556A37" w:rsidRDefault="00047087" w:rsidP="00556A37">
            <w:pPr>
              <w:pStyle w:val="Vnbnnidung0"/>
              <w:keepNext/>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 xml:space="preserve"> Lãnh thổ Trung Quốc rộng lớn như ngày nay là kết quả của quá trình mở rộng trải qua nhiều triều đại.</w:t>
            </w:r>
          </w:p>
          <w:p w:rsidR="00047087" w:rsidRPr="00556A37" w:rsidRDefault="00047087" w:rsidP="00556A37">
            <w:pPr>
              <w:pStyle w:val="Vnbnnidung0"/>
              <w:keepNext/>
              <w:spacing w:after="0" w:line="240" w:lineRule="auto"/>
              <w:ind w:firstLine="0"/>
              <w:rPr>
                <w:rFonts w:ascii="Times New Roman" w:hAnsi="Times New Roman" w:cs="Times New Roman"/>
                <w:color w:val="000000"/>
                <w:sz w:val="28"/>
                <w:szCs w:val="28"/>
              </w:rPr>
            </w:pPr>
            <w:r w:rsidRPr="00556A37">
              <w:rPr>
                <w:rFonts w:ascii="Times New Roman" w:hAnsi="Times New Roman" w:cs="Times New Roman"/>
                <w:b/>
                <w:color w:val="000000"/>
                <w:sz w:val="28"/>
                <w:szCs w:val="28"/>
              </w:rPr>
              <w:t>Ngày giảng:</w:t>
            </w:r>
            <w:r w:rsidRPr="00556A37">
              <w:rPr>
                <w:rFonts w:ascii="Times New Roman" w:hAnsi="Times New Roman" w:cs="Times New Roman"/>
                <w:color w:val="000000"/>
                <w:sz w:val="28"/>
                <w:szCs w:val="28"/>
              </w:rPr>
              <w:t>……………………….</w:t>
            </w:r>
          </w:p>
          <w:p w:rsidR="00047087" w:rsidRDefault="00047087" w:rsidP="00556A37">
            <w:pPr>
              <w:pStyle w:val="Vnbnnidung0"/>
              <w:keepNext/>
              <w:spacing w:after="0" w:line="240" w:lineRule="auto"/>
              <w:ind w:firstLine="0"/>
              <w:rPr>
                <w:rFonts w:ascii="Times New Roman" w:hAnsi="Times New Roman" w:cs="Times New Roman"/>
                <w:b/>
                <w:bCs/>
                <w:color w:val="000000"/>
                <w:sz w:val="28"/>
                <w:szCs w:val="28"/>
              </w:rPr>
            </w:pPr>
            <w:r w:rsidRPr="00556A37">
              <w:rPr>
                <w:rFonts w:ascii="Times New Roman" w:hAnsi="Times New Roman" w:cs="Times New Roman"/>
                <w:b/>
                <w:color w:val="000000"/>
                <w:sz w:val="28"/>
                <w:szCs w:val="28"/>
              </w:rPr>
              <w:t>Tiết 1</w:t>
            </w:r>
            <w:r w:rsidR="009D103D">
              <w:rPr>
                <w:rFonts w:ascii="Times New Roman" w:hAnsi="Times New Roman" w:cs="Times New Roman"/>
                <w:b/>
                <w:color w:val="000000"/>
                <w:sz w:val="28"/>
                <w:szCs w:val="28"/>
              </w:rPr>
              <w:t>8</w:t>
            </w:r>
            <w:r w:rsidRPr="00556A37">
              <w:rPr>
                <w:rFonts w:ascii="Times New Roman" w:hAnsi="Times New Roman" w:cs="Times New Roman"/>
                <w:b/>
                <w:bCs/>
                <w:color w:val="000000"/>
                <w:sz w:val="28"/>
                <w:szCs w:val="28"/>
              </w:rPr>
              <w:t xml:space="preserve"> </w:t>
            </w:r>
          </w:p>
          <w:p w:rsidR="00EA2928" w:rsidRPr="00556A37" w:rsidRDefault="00EA2928" w:rsidP="00EA2928">
            <w:pPr>
              <w:pStyle w:val="Vnbnnidung0"/>
              <w:keepNext/>
              <w:spacing w:after="0" w:line="240" w:lineRule="auto"/>
              <w:ind w:firstLine="0"/>
              <w:jc w:val="both"/>
              <w:rPr>
                <w:rFonts w:ascii="Times New Roman" w:hAnsi="Times New Roman" w:cs="Times New Roman"/>
                <w:bCs/>
                <w:color w:val="000000"/>
                <w:sz w:val="28"/>
                <w:szCs w:val="28"/>
              </w:rPr>
            </w:pPr>
            <w:r w:rsidRPr="00556A37">
              <w:rPr>
                <w:rFonts w:ascii="Times New Roman" w:hAnsi="Times New Roman" w:cs="Times New Roman"/>
                <w:b/>
                <w:bCs/>
                <w:color w:val="000000"/>
                <w:sz w:val="28"/>
                <w:szCs w:val="28"/>
              </w:rPr>
              <w:t xml:space="preserve">KĐ: </w:t>
            </w:r>
            <w:r w:rsidRPr="00556A37">
              <w:rPr>
                <w:rFonts w:ascii="Times New Roman" w:hAnsi="Times New Roman" w:cs="Times New Roman"/>
                <w:bCs/>
                <w:color w:val="000000"/>
                <w:sz w:val="28"/>
                <w:szCs w:val="28"/>
              </w:rPr>
              <w:t xml:space="preserve">GV cho HS quan sát hình ảnh Vạn lý trường </w:t>
            </w:r>
            <w:r w:rsidRPr="00556A37">
              <w:rPr>
                <w:rFonts w:ascii="Times New Roman" w:hAnsi="Times New Roman" w:cs="Times New Roman"/>
                <w:bCs/>
                <w:color w:val="000000"/>
                <w:sz w:val="28"/>
                <w:szCs w:val="28"/>
              </w:rPr>
              <w:lastRenderedPageBreak/>
              <w:t>thành.</w:t>
            </w:r>
          </w:p>
          <w:p w:rsidR="00EA2928" w:rsidRPr="00556A37" w:rsidRDefault="00EA2928" w:rsidP="00EA2928">
            <w:pPr>
              <w:pStyle w:val="Vnbnnidung0"/>
              <w:keepNext/>
              <w:spacing w:after="0" w:line="240" w:lineRule="auto"/>
              <w:ind w:firstLine="0"/>
              <w:jc w:val="both"/>
              <w:rPr>
                <w:rFonts w:ascii="Times New Roman" w:hAnsi="Times New Roman" w:cs="Times New Roman"/>
                <w:bCs/>
                <w:color w:val="000000"/>
                <w:sz w:val="28"/>
                <w:szCs w:val="28"/>
              </w:rPr>
            </w:pPr>
            <w:r w:rsidRPr="00556A37">
              <w:rPr>
                <w:rFonts w:ascii="Times New Roman" w:hAnsi="Times New Roman" w:cs="Times New Roman"/>
                <w:bCs/>
                <w:color w:val="000000"/>
                <w:sz w:val="28"/>
                <w:szCs w:val="28"/>
              </w:rPr>
              <w:t>HĐ cá nhân 1p. Nêu hiểu biết của em về hình ảnh trên.</w:t>
            </w:r>
          </w:p>
          <w:p w:rsidR="00EA2928" w:rsidRPr="00EA2928" w:rsidRDefault="00EA2928" w:rsidP="00EA2928">
            <w:pPr>
              <w:pStyle w:val="Vnbnnidung0"/>
              <w:keepNext/>
              <w:spacing w:after="0" w:line="240" w:lineRule="auto"/>
              <w:ind w:firstLine="0"/>
              <w:jc w:val="both"/>
              <w:rPr>
                <w:rFonts w:ascii="Times New Roman" w:hAnsi="Times New Roman" w:cs="Times New Roman"/>
                <w:bCs/>
                <w:color w:val="000000"/>
                <w:sz w:val="28"/>
                <w:szCs w:val="28"/>
              </w:rPr>
            </w:pPr>
            <w:r w:rsidRPr="00556A37">
              <w:rPr>
                <w:rFonts w:ascii="Times New Roman" w:hAnsi="Times New Roman" w:cs="Times New Roman"/>
                <w:bCs/>
                <w:color w:val="000000"/>
                <w:sz w:val="28"/>
                <w:szCs w:val="28"/>
              </w:rPr>
              <w:t>HS trình bày, chia sẻ. GV dẫn vào bài.</w:t>
            </w:r>
          </w:p>
          <w:p w:rsidR="00047087" w:rsidRPr="00556A37" w:rsidRDefault="00047087" w:rsidP="00556A37">
            <w:pPr>
              <w:pStyle w:val="Vnbnnidung0"/>
              <w:keepNext/>
              <w:spacing w:after="0" w:line="240" w:lineRule="auto"/>
              <w:ind w:firstLine="0"/>
              <w:jc w:val="both"/>
              <w:rPr>
                <w:rFonts w:ascii="Times New Roman" w:hAnsi="Times New Roman" w:cs="Times New Roman"/>
                <w:b/>
                <w:bCs/>
                <w:color w:val="000000"/>
                <w:sz w:val="28"/>
                <w:szCs w:val="28"/>
              </w:rPr>
            </w:pPr>
            <w:r w:rsidRPr="00556A37">
              <w:rPr>
                <w:rFonts w:ascii="Times New Roman" w:hAnsi="Times New Roman" w:cs="Times New Roman"/>
                <w:b/>
                <w:bCs/>
                <w:color w:val="000000"/>
                <w:sz w:val="28"/>
                <w:szCs w:val="28"/>
              </w:rPr>
              <w:t>HĐ 2.3: Trung Quốc từ thời nhà Hán đến thời nhà Tuỳ (206 TCN - thế kỉ VII)</w:t>
            </w:r>
          </w:p>
          <w:p w:rsidR="00047087" w:rsidRPr="00556A37" w:rsidRDefault="00047087" w:rsidP="00556A37">
            <w:pPr>
              <w:keepNext/>
              <w:widowControl w:val="0"/>
              <w:shd w:val="clear" w:color="auto" w:fill="FFFFFF"/>
              <w:jc w:val="both"/>
              <w:rPr>
                <w:rFonts w:eastAsia="Times New Roman" w:cs="Times New Roman"/>
                <w:sz w:val="28"/>
                <w:szCs w:val="28"/>
              </w:rPr>
            </w:pPr>
            <w:r w:rsidRPr="00556A37">
              <w:rPr>
                <w:rFonts w:eastAsia="Times New Roman" w:cs="Times New Roman"/>
                <w:b/>
                <w:bCs/>
                <w:sz w:val="28"/>
                <w:szCs w:val="28"/>
              </w:rPr>
              <w:t>a. Mục tiêu:</w:t>
            </w:r>
            <w:r w:rsidRPr="00556A37">
              <w:rPr>
                <w:rFonts w:eastAsia="Times New Roman" w:cs="Times New Roman"/>
                <w:sz w:val="28"/>
                <w:szCs w:val="28"/>
              </w:rPr>
              <w:t xml:space="preserve"> </w:t>
            </w:r>
            <w:r w:rsidRPr="00556A37">
              <w:rPr>
                <w:rFonts w:cs="Times New Roman"/>
                <w:sz w:val="28"/>
                <w:szCs w:val="28"/>
              </w:rPr>
              <w:t xml:space="preserve">HS nắm được </w:t>
            </w:r>
            <w:r w:rsidRPr="00556A37">
              <w:rPr>
                <w:rFonts w:cs="Times New Roman"/>
                <w:color w:val="000000"/>
                <w:sz w:val="28"/>
                <w:szCs w:val="28"/>
              </w:rPr>
              <w:t>sự thay đổi các triều đại cai trị ở Trung Quốc từ Hán đến Tuỳ.</w:t>
            </w:r>
          </w:p>
          <w:p w:rsidR="00047087" w:rsidRPr="00556A37" w:rsidRDefault="008853F5" w:rsidP="00556A37">
            <w:pPr>
              <w:keepNext/>
              <w:widowControl w:val="0"/>
              <w:shd w:val="clear" w:color="auto" w:fill="FFFFFF"/>
              <w:jc w:val="both"/>
              <w:rPr>
                <w:rFonts w:eastAsia="Times New Roman" w:cs="Times New Roman"/>
                <w:b/>
                <w:bCs/>
                <w:sz w:val="28"/>
                <w:szCs w:val="28"/>
              </w:rPr>
            </w:pPr>
            <w:r>
              <w:rPr>
                <w:rFonts w:eastAsia="Times New Roman" w:cs="Times New Roman"/>
                <w:b/>
                <w:bCs/>
                <w:sz w:val="28"/>
                <w:szCs w:val="28"/>
              </w:rPr>
              <w:t>b</w:t>
            </w:r>
            <w:r w:rsidR="00047087" w:rsidRPr="00556A37">
              <w:rPr>
                <w:rFonts w:eastAsia="Times New Roman" w:cs="Times New Roman"/>
                <w:b/>
                <w:bCs/>
                <w:sz w:val="28"/>
                <w:szCs w:val="28"/>
              </w:rPr>
              <w:t>. Tổ chức thực hiện:</w:t>
            </w:r>
          </w:p>
          <w:p w:rsidR="00047087" w:rsidRPr="00556A37" w:rsidRDefault="00047087" w:rsidP="00556A37">
            <w:pPr>
              <w:keepNext/>
              <w:widowControl w:val="0"/>
              <w:shd w:val="clear" w:color="auto" w:fill="FFFFFF"/>
              <w:jc w:val="both"/>
              <w:rPr>
                <w:rFonts w:eastAsia="Times New Roman" w:cs="Times New Roman"/>
                <w:b/>
                <w:bCs/>
                <w:sz w:val="28"/>
                <w:szCs w:val="28"/>
              </w:rPr>
            </w:pPr>
            <w:r w:rsidRPr="00556A37">
              <w:rPr>
                <w:rFonts w:cs="Times New Roman"/>
                <w:b/>
                <w:color w:val="000000"/>
                <w:sz w:val="28"/>
                <w:szCs w:val="28"/>
              </w:rPr>
              <w:t>GV cho HS theo dõi trục thời gian (tr.39) HĐ nhóm 5p hoàn thành vào phiếu học tập các mốc chính từ đế chế Hán đến Tuỳ</w:t>
            </w:r>
            <w:r w:rsidRPr="00556A37">
              <w:rPr>
                <w:rFonts w:cs="Times New Roman"/>
                <w:color w:val="000000"/>
                <w:sz w:val="28"/>
                <w:szCs w:val="28"/>
              </w:rPr>
              <w:t xml:space="preserve"> (Phiếu </w:t>
            </w:r>
            <w:r w:rsidRPr="00556A37">
              <w:rPr>
                <w:rFonts w:cs="Times New Roman"/>
                <w:color w:val="331917"/>
                <w:sz w:val="28"/>
                <w:szCs w:val="28"/>
              </w:rPr>
              <w:t xml:space="preserve">học </w:t>
            </w:r>
            <w:r w:rsidRPr="00556A37">
              <w:rPr>
                <w:rFonts w:cs="Times New Roman"/>
                <w:color w:val="000000"/>
                <w:sz w:val="28"/>
                <w:szCs w:val="28"/>
              </w:rPr>
              <w:t xml:space="preserve">tập kẻ một đường thời gian thể hiện xen kẽ cả mốc thời gian, sự kiện, còn </w:t>
            </w:r>
            <w:r w:rsidRPr="00556A37">
              <w:rPr>
                <w:rFonts w:cs="Times New Roman"/>
                <w:color w:val="331917"/>
                <w:sz w:val="28"/>
                <w:szCs w:val="28"/>
              </w:rPr>
              <w:t xml:space="preserve">lại </w:t>
            </w:r>
            <w:r w:rsidRPr="00556A37">
              <w:rPr>
                <w:rFonts w:cs="Times New Roman"/>
                <w:color w:val="000000"/>
                <w:sz w:val="28"/>
                <w:szCs w:val="28"/>
              </w:rPr>
              <w:t xml:space="preserve">HS </w:t>
            </w:r>
            <w:r w:rsidRPr="00556A37">
              <w:rPr>
                <w:rFonts w:cs="Times New Roman"/>
                <w:color w:val="331917"/>
                <w:sz w:val="28"/>
                <w:szCs w:val="28"/>
              </w:rPr>
              <w:t>tự điền).</w:t>
            </w:r>
          </w:p>
          <w:p w:rsidR="00047087" w:rsidRPr="00556A37" w:rsidRDefault="00047087" w:rsidP="00556A37">
            <w:pPr>
              <w:keepNext/>
              <w:widowControl w:val="0"/>
              <w:shd w:val="clear" w:color="auto" w:fill="FFFFFF"/>
              <w:jc w:val="both"/>
              <w:rPr>
                <w:rFonts w:eastAsia="Times New Roman" w:cs="Times New Roman"/>
                <w:bCs/>
                <w:sz w:val="28"/>
                <w:szCs w:val="28"/>
              </w:rPr>
            </w:pPr>
            <w:r w:rsidRPr="00556A37">
              <w:rPr>
                <w:rFonts w:eastAsia="Times New Roman" w:cs="Times New Roman"/>
                <w:bCs/>
                <w:sz w:val="28"/>
                <w:szCs w:val="28"/>
              </w:rPr>
              <w:t>Đại diện nhóm trình bày, chia sẻ. GVNX, KL</w:t>
            </w:r>
          </w:p>
          <w:p w:rsidR="00047087" w:rsidRPr="00556A37" w:rsidRDefault="00047087" w:rsidP="00556A37">
            <w:pPr>
              <w:keepNext/>
              <w:widowControl w:val="0"/>
              <w:shd w:val="clear" w:color="auto" w:fill="FFFFFF"/>
              <w:jc w:val="both"/>
              <w:rPr>
                <w:rFonts w:eastAsia="Times New Roman" w:cs="Times New Roman"/>
                <w:bCs/>
                <w:sz w:val="28"/>
                <w:szCs w:val="28"/>
              </w:rPr>
            </w:pPr>
            <w:r w:rsidRPr="00556A37">
              <w:rPr>
                <w:rFonts w:eastAsia="Times New Roman" w:cs="Times New Roman"/>
                <w:bCs/>
                <w:sz w:val="28"/>
                <w:szCs w:val="28"/>
              </w:rPr>
              <w:t>HSHĐ cá nhân 2p</w:t>
            </w:r>
          </w:p>
          <w:p w:rsidR="00047087" w:rsidRPr="00556A37" w:rsidRDefault="00047087" w:rsidP="00556A37">
            <w:pPr>
              <w:keepNext/>
              <w:widowControl w:val="0"/>
              <w:shd w:val="clear" w:color="auto" w:fill="FFFFFF"/>
              <w:jc w:val="both"/>
              <w:rPr>
                <w:rFonts w:cs="Times New Roman"/>
                <w:b/>
                <w:color w:val="000000"/>
                <w:sz w:val="28"/>
                <w:szCs w:val="28"/>
              </w:rPr>
            </w:pPr>
            <w:r w:rsidRPr="00556A37">
              <w:rPr>
                <w:rFonts w:cs="Times New Roman"/>
                <w:b/>
                <w:iCs/>
                <w:color w:val="000000"/>
                <w:sz w:val="28"/>
                <w:szCs w:val="28"/>
              </w:rPr>
              <w:t>H: Các triều đại Trung Quốc đã thực hiện chính sách gì để mở rộng lãnh thổ?</w:t>
            </w:r>
            <w:r w:rsidRPr="00556A37">
              <w:rPr>
                <w:rFonts w:cs="Times New Roman"/>
                <w:b/>
                <w:color w:val="000000"/>
                <w:sz w:val="28"/>
                <w:szCs w:val="28"/>
              </w:rPr>
              <w:t xml:space="preserve"> </w:t>
            </w:r>
            <w:r w:rsidRPr="00556A37">
              <w:rPr>
                <w:rFonts w:cs="Times New Roman"/>
                <w:b/>
                <w:iCs/>
                <w:color w:val="000000"/>
                <w:sz w:val="28"/>
                <w:szCs w:val="28"/>
              </w:rPr>
              <w:t xml:space="preserve">Em có </w:t>
            </w:r>
            <w:r w:rsidRPr="00556A37">
              <w:rPr>
                <w:rFonts w:cs="Times New Roman"/>
                <w:b/>
                <w:iCs/>
                <w:color w:val="331917"/>
                <w:sz w:val="28"/>
                <w:szCs w:val="28"/>
              </w:rPr>
              <w:t xml:space="preserve">thể kể một </w:t>
            </w:r>
            <w:r w:rsidRPr="00556A37">
              <w:rPr>
                <w:rFonts w:cs="Times New Roman"/>
                <w:b/>
                <w:iCs/>
                <w:color w:val="000000"/>
                <w:sz w:val="28"/>
                <w:szCs w:val="28"/>
              </w:rPr>
              <w:t xml:space="preserve">số triều đại Trung Quốc xâm lược nước ta không? Nhà Hán có sự kiện gì liên quan đến </w:t>
            </w:r>
            <w:r w:rsidRPr="00556A37">
              <w:rPr>
                <w:rFonts w:cs="Times New Roman"/>
                <w:b/>
                <w:iCs/>
                <w:color w:val="331917"/>
                <w:sz w:val="28"/>
                <w:szCs w:val="28"/>
              </w:rPr>
              <w:t xml:space="preserve">lịch </w:t>
            </w:r>
            <w:r w:rsidRPr="00556A37">
              <w:rPr>
                <w:rFonts w:cs="Times New Roman"/>
                <w:b/>
                <w:iCs/>
                <w:color w:val="000000"/>
                <w:sz w:val="28"/>
                <w:szCs w:val="28"/>
              </w:rPr>
              <w:t>sử Việt Nam?</w:t>
            </w:r>
          </w:p>
          <w:p w:rsidR="00047087" w:rsidRPr="00556A37" w:rsidRDefault="00047087" w:rsidP="00556A37">
            <w:pPr>
              <w:keepNext/>
              <w:widowControl w:val="0"/>
              <w:shd w:val="clear" w:color="auto" w:fill="FFFFFF"/>
              <w:jc w:val="both"/>
              <w:rPr>
                <w:rFonts w:cs="Times New Roman"/>
                <w:color w:val="000000"/>
                <w:sz w:val="28"/>
                <w:szCs w:val="28"/>
              </w:rPr>
            </w:pPr>
            <w:r w:rsidRPr="00556A37">
              <w:rPr>
                <w:rFonts w:cs="Times New Roman"/>
                <w:b/>
                <w:color w:val="000000"/>
                <w:sz w:val="28"/>
                <w:szCs w:val="28"/>
              </w:rPr>
              <w:t xml:space="preserve">HS: </w:t>
            </w:r>
            <w:r w:rsidRPr="00556A37">
              <w:rPr>
                <w:rFonts w:cs="Times New Roman"/>
                <w:color w:val="331917"/>
                <w:sz w:val="28"/>
                <w:szCs w:val="28"/>
              </w:rPr>
              <w:t xml:space="preserve">Liên </w:t>
            </w:r>
            <w:r w:rsidRPr="00556A37">
              <w:rPr>
                <w:rFonts w:cs="Times New Roman"/>
                <w:color w:val="000000"/>
                <w:sz w:val="28"/>
                <w:szCs w:val="28"/>
              </w:rPr>
              <w:t>tiếp mở những cuộc chiến tranh xâm lược các nước láng giềng. Hán, Ngô, Lương,..Nhà Hán đô hộ nước ta, Hai Bà Trưng phất cờ khởi nghĩa.</w:t>
            </w:r>
          </w:p>
          <w:p w:rsidR="00047087" w:rsidRPr="00556A37" w:rsidRDefault="00047087" w:rsidP="00556A37">
            <w:pPr>
              <w:pStyle w:val="Vnbnnidung0"/>
              <w:keepNext/>
              <w:spacing w:after="0" w:line="240" w:lineRule="auto"/>
              <w:ind w:firstLine="0"/>
              <w:jc w:val="both"/>
              <w:rPr>
                <w:rFonts w:ascii="Times New Roman" w:hAnsi="Times New Roman" w:cs="Times New Roman"/>
                <w:b/>
                <w:bCs/>
                <w:color w:val="000000"/>
                <w:sz w:val="28"/>
                <w:szCs w:val="28"/>
              </w:rPr>
            </w:pPr>
            <w:r w:rsidRPr="00556A37">
              <w:rPr>
                <w:rFonts w:ascii="Times New Roman" w:hAnsi="Times New Roman" w:cs="Times New Roman"/>
                <w:b/>
                <w:bCs/>
                <w:color w:val="000000"/>
                <w:sz w:val="28"/>
                <w:szCs w:val="28"/>
              </w:rPr>
              <w:t>HĐ 2.4: Một số thành tựu nổi bật của văn minh Trung Quốc từ thời cổ đại đến thê kỉ VII</w:t>
            </w:r>
          </w:p>
          <w:p w:rsidR="00047087" w:rsidRPr="00556A37" w:rsidRDefault="00047087" w:rsidP="00556A37">
            <w:pPr>
              <w:pStyle w:val="Vnbnnidung0"/>
              <w:keepNext/>
              <w:spacing w:after="0" w:line="240" w:lineRule="auto"/>
              <w:ind w:firstLine="0"/>
              <w:jc w:val="both"/>
              <w:rPr>
                <w:rFonts w:ascii="Times New Roman" w:hAnsi="Times New Roman" w:cs="Times New Roman"/>
                <w:sz w:val="28"/>
                <w:szCs w:val="28"/>
              </w:rPr>
            </w:pPr>
            <w:r w:rsidRPr="00556A37">
              <w:rPr>
                <w:rFonts w:ascii="Times New Roman" w:eastAsia="Times New Roman" w:hAnsi="Times New Roman" w:cs="Times New Roman"/>
                <w:b/>
                <w:bCs/>
                <w:sz w:val="28"/>
                <w:szCs w:val="28"/>
              </w:rPr>
              <w:t>a. Mục tiêu:</w:t>
            </w:r>
            <w:r w:rsidRPr="00556A37">
              <w:rPr>
                <w:rFonts w:ascii="Times New Roman" w:eastAsia="Times New Roman" w:hAnsi="Times New Roman" w:cs="Times New Roman"/>
                <w:sz w:val="28"/>
                <w:szCs w:val="28"/>
              </w:rPr>
              <w:t xml:space="preserve"> </w:t>
            </w:r>
            <w:r w:rsidRPr="00556A37">
              <w:rPr>
                <w:rFonts w:ascii="Times New Roman" w:hAnsi="Times New Roman" w:cs="Times New Roman"/>
                <w:color w:val="000000"/>
                <w:sz w:val="28"/>
                <w:szCs w:val="28"/>
              </w:rPr>
              <w:t>HS kể được một số thành tựu văn minh tiêu biểu của người Trung Quốc, đồng thời hiểu được giá trị của những thành tựu đó đối với ngày nay.</w:t>
            </w:r>
          </w:p>
          <w:p w:rsidR="00047087" w:rsidRPr="00556A37" w:rsidRDefault="008853F5" w:rsidP="00556A37">
            <w:pPr>
              <w:keepNext/>
              <w:widowControl w:val="0"/>
              <w:shd w:val="clear" w:color="auto" w:fill="FFFFFF"/>
              <w:jc w:val="both"/>
              <w:rPr>
                <w:rFonts w:eastAsia="Times New Roman" w:cs="Times New Roman"/>
                <w:b/>
                <w:bCs/>
                <w:sz w:val="28"/>
                <w:szCs w:val="28"/>
              </w:rPr>
            </w:pPr>
            <w:r>
              <w:rPr>
                <w:rFonts w:eastAsia="Times New Roman" w:cs="Times New Roman"/>
                <w:b/>
                <w:bCs/>
                <w:sz w:val="28"/>
                <w:szCs w:val="28"/>
              </w:rPr>
              <w:t>b</w:t>
            </w:r>
            <w:r w:rsidR="00047087" w:rsidRPr="00556A37">
              <w:rPr>
                <w:rFonts w:eastAsia="Times New Roman" w:cs="Times New Roman"/>
                <w:b/>
                <w:bCs/>
                <w:sz w:val="28"/>
                <w:szCs w:val="28"/>
              </w:rPr>
              <w:t>. Tổ chức thực hiện:</w:t>
            </w:r>
          </w:p>
          <w:p w:rsidR="00047087" w:rsidRPr="00556A37" w:rsidRDefault="00047087" w:rsidP="00556A37">
            <w:pPr>
              <w:pStyle w:val="Vnbnnidung0"/>
              <w:keepNext/>
              <w:tabs>
                <w:tab w:val="left" w:pos="728"/>
              </w:tabs>
              <w:spacing w:after="0" w:line="240" w:lineRule="auto"/>
              <w:ind w:firstLine="0"/>
              <w:jc w:val="both"/>
              <w:rPr>
                <w:rFonts w:ascii="Times New Roman" w:hAnsi="Times New Roman" w:cs="Times New Roman"/>
                <w:b/>
                <w:color w:val="000000"/>
                <w:sz w:val="28"/>
                <w:szCs w:val="28"/>
              </w:rPr>
            </w:pPr>
            <w:r w:rsidRPr="00556A37">
              <w:rPr>
                <w:rFonts w:ascii="Times New Roman" w:hAnsi="Times New Roman" w:cs="Times New Roman"/>
                <w:b/>
                <w:color w:val="000000"/>
                <w:sz w:val="28"/>
                <w:szCs w:val="28"/>
              </w:rPr>
              <w:t>HS đọc TT, QS H5,6. HĐ cá nhân 3p thực hiện y.c SGK T42.</w:t>
            </w:r>
          </w:p>
          <w:p w:rsidR="00047087" w:rsidRDefault="00047087" w:rsidP="00556A37">
            <w:pPr>
              <w:pStyle w:val="Vnbnnidung0"/>
              <w:keepNext/>
              <w:tabs>
                <w:tab w:val="left" w:pos="728"/>
              </w:tabs>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HS trình bày, chia sẻ. GVNX, KL.</w:t>
            </w:r>
          </w:p>
          <w:p w:rsidR="00FE0266" w:rsidRPr="00556A37" w:rsidRDefault="00FE0266" w:rsidP="00556A37">
            <w:pPr>
              <w:pStyle w:val="Vnbnnidung0"/>
              <w:keepNext/>
              <w:tabs>
                <w:tab w:val="left" w:pos="728"/>
              </w:tabs>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Tích hợp: Mĩ thuật (KT tạo hình)</w:t>
            </w:r>
            <w:bookmarkStart w:id="0" w:name="_GoBack"/>
            <w:bookmarkEnd w:id="0"/>
          </w:p>
          <w:p w:rsidR="00047087" w:rsidRPr="00556A37" w:rsidRDefault="00047087" w:rsidP="00556A37">
            <w:pPr>
              <w:pStyle w:val="Vnbnnidung0"/>
              <w:keepNext/>
              <w:tabs>
                <w:tab w:val="left" w:pos="728"/>
              </w:tabs>
              <w:spacing w:after="0" w:line="240" w:lineRule="auto"/>
              <w:ind w:firstLine="0"/>
              <w:jc w:val="both"/>
              <w:rPr>
                <w:rFonts w:ascii="Times New Roman" w:hAnsi="Times New Roman" w:cs="Times New Roman"/>
                <w:b/>
                <w:color w:val="000000"/>
                <w:sz w:val="28"/>
                <w:szCs w:val="28"/>
              </w:rPr>
            </w:pPr>
            <w:r w:rsidRPr="00556A37">
              <w:rPr>
                <w:rFonts w:ascii="Times New Roman" w:hAnsi="Times New Roman" w:cs="Times New Roman"/>
                <w:b/>
                <w:color w:val="000000"/>
                <w:sz w:val="28"/>
                <w:szCs w:val="28"/>
              </w:rPr>
              <w:t>HĐ chung cả lớp</w:t>
            </w:r>
          </w:p>
          <w:p w:rsidR="00047087" w:rsidRPr="00556A37" w:rsidRDefault="00047087" w:rsidP="00556A37">
            <w:pPr>
              <w:pStyle w:val="Vnbnnidung0"/>
              <w:keepNext/>
              <w:tabs>
                <w:tab w:val="left" w:pos="719"/>
              </w:tabs>
              <w:spacing w:after="0" w:line="240" w:lineRule="auto"/>
              <w:ind w:firstLine="0"/>
              <w:jc w:val="both"/>
              <w:rPr>
                <w:rFonts w:ascii="Times New Roman" w:hAnsi="Times New Roman" w:cs="Times New Roman"/>
                <w:b/>
                <w:iCs/>
                <w:color w:val="000000"/>
                <w:sz w:val="28"/>
                <w:szCs w:val="28"/>
              </w:rPr>
            </w:pPr>
            <w:r w:rsidRPr="00556A37">
              <w:rPr>
                <w:rFonts w:ascii="Times New Roman" w:hAnsi="Times New Roman" w:cs="Times New Roman"/>
                <w:b/>
                <w:color w:val="000000"/>
                <w:sz w:val="28"/>
                <w:szCs w:val="28"/>
              </w:rPr>
              <w:t>H:</w:t>
            </w:r>
            <w:r w:rsidRPr="00556A37">
              <w:rPr>
                <w:rFonts w:ascii="Times New Roman" w:hAnsi="Times New Roman" w:cs="Times New Roman"/>
                <w:color w:val="000000"/>
                <w:sz w:val="28"/>
                <w:szCs w:val="28"/>
              </w:rPr>
              <w:t xml:space="preserve"> </w:t>
            </w:r>
            <w:r w:rsidRPr="00556A37">
              <w:rPr>
                <w:rFonts w:ascii="Times New Roman" w:hAnsi="Times New Roman" w:cs="Times New Roman"/>
                <w:b/>
                <w:iCs/>
                <w:color w:val="000000"/>
                <w:sz w:val="28"/>
                <w:szCs w:val="28"/>
              </w:rPr>
              <w:t>Em ấn tượng nhất với thành tựu nào của người Trung Quốc cổ đại? Tại sao?</w:t>
            </w:r>
          </w:p>
          <w:p w:rsidR="00FE0266" w:rsidRPr="00FE0266" w:rsidRDefault="00047087" w:rsidP="00556A37">
            <w:pPr>
              <w:pStyle w:val="Vnbnnidung0"/>
              <w:keepNext/>
              <w:tabs>
                <w:tab w:val="left" w:pos="719"/>
              </w:tabs>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HS trình bày, chia sẻ. GV cẩn khuyến khích, động viên.</w:t>
            </w:r>
          </w:p>
          <w:p w:rsidR="00047087" w:rsidRPr="00556A37" w:rsidRDefault="00047087" w:rsidP="00556A37">
            <w:pPr>
              <w:pStyle w:val="Vnbnnidung0"/>
              <w:keepNext/>
              <w:tabs>
                <w:tab w:val="left" w:pos="728"/>
              </w:tabs>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 xml:space="preserve">-GV tổ chức cho HS đọc những thông tin ở phần </w:t>
            </w:r>
            <w:r w:rsidRPr="00556A37">
              <w:rPr>
                <w:rFonts w:ascii="Times New Roman" w:hAnsi="Times New Roman" w:cs="Times New Roman"/>
                <w:i/>
                <w:iCs/>
                <w:color w:val="000000"/>
                <w:sz w:val="28"/>
                <w:szCs w:val="28"/>
              </w:rPr>
              <w:t>Kết nối với ngày nay</w:t>
            </w:r>
            <w:r w:rsidRPr="00556A37">
              <w:rPr>
                <w:rFonts w:ascii="Times New Roman" w:hAnsi="Times New Roman" w:cs="Times New Roman"/>
                <w:color w:val="000000"/>
                <w:sz w:val="28"/>
                <w:szCs w:val="28"/>
              </w:rPr>
              <w:t xml:space="preserve"> và trả lời câu hỏi: </w:t>
            </w:r>
            <w:r w:rsidRPr="00556A37">
              <w:rPr>
                <w:rFonts w:ascii="Times New Roman" w:hAnsi="Times New Roman" w:cs="Times New Roman"/>
                <w:i/>
                <w:iCs/>
                <w:color w:val="000000"/>
                <w:sz w:val="28"/>
                <w:szCs w:val="28"/>
              </w:rPr>
              <w:t>Theo em, các triều đại Trung Quốc xây dựng Vạn Lý Trường Thảnh để làm gì?</w:t>
            </w:r>
            <w:r w:rsidRPr="00556A37">
              <w:rPr>
                <w:rFonts w:ascii="Times New Roman" w:hAnsi="Times New Roman" w:cs="Times New Roman"/>
                <w:color w:val="000000"/>
                <w:sz w:val="28"/>
                <w:szCs w:val="28"/>
              </w:rPr>
              <w:t xml:space="preserve"> </w:t>
            </w:r>
          </w:p>
          <w:p w:rsidR="00047087" w:rsidRPr="00556A37" w:rsidRDefault="00047087" w:rsidP="00556A37">
            <w:pPr>
              <w:pStyle w:val="Vnbnnidung0"/>
              <w:keepNext/>
              <w:tabs>
                <w:tab w:val="left" w:pos="737"/>
              </w:tabs>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HS trình bày, chia sẻ. GVNX, KL.</w:t>
            </w:r>
            <w:bookmarkStart w:id="1" w:name="bookmark483"/>
            <w:bookmarkEnd w:id="1"/>
          </w:p>
          <w:p w:rsidR="00047087" w:rsidRPr="00556A37" w:rsidRDefault="00047087" w:rsidP="00556A37">
            <w:pPr>
              <w:pStyle w:val="Vnbnnidung0"/>
              <w:keepNext/>
              <w:tabs>
                <w:tab w:val="left" w:pos="737"/>
              </w:tabs>
              <w:spacing w:after="0" w:line="240" w:lineRule="auto"/>
              <w:ind w:firstLine="0"/>
              <w:jc w:val="both"/>
              <w:rPr>
                <w:rFonts w:ascii="Times New Roman" w:hAnsi="Times New Roman" w:cs="Times New Roman"/>
                <w:b/>
                <w:color w:val="000000"/>
                <w:sz w:val="28"/>
                <w:szCs w:val="28"/>
              </w:rPr>
            </w:pPr>
            <w:r w:rsidRPr="00556A37">
              <w:rPr>
                <w:rFonts w:ascii="Times New Roman" w:hAnsi="Times New Roman" w:cs="Times New Roman"/>
                <w:b/>
                <w:color w:val="000000"/>
                <w:sz w:val="28"/>
                <w:szCs w:val="28"/>
              </w:rPr>
              <w:t>HĐ 3: Luyện tập</w:t>
            </w:r>
          </w:p>
          <w:p w:rsidR="00047087" w:rsidRPr="00556A37" w:rsidRDefault="00047087" w:rsidP="00556A37">
            <w:pPr>
              <w:keepNext/>
              <w:widowControl w:val="0"/>
              <w:jc w:val="both"/>
              <w:rPr>
                <w:rFonts w:eastAsia="Times New Roman" w:cs="Times New Roman"/>
                <w:sz w:val="28"/>
                <w:szCs w:val="28"/>
                <w:lang w:val="vi-VN"/>
              </w:rPr>
            </w:pPr>
            <w:r w:rsidRPr="00556A37">
              <w:rPr>
                <w:rFonts w:cs="Times New Roman"/>
                <w:b/>
                <w:iCs/>
                <w:sz w:val="28"/>
                <w:szCs w:val="28"/>
                <w:lang w:val="nl-NL" w:eastAsia="vi-VN"/>
              </w:rPr>
              <w:t>a.</w:t>
            </w:r>
            <w:r w:rsidRPr="00556A37">
              <w:rPr>
                <w:rFonts w:cs="Times New Roman"/>
                <w:b/>
                <w:iCs/>
                <w:sz w:val="28"/>
                <w:szCs w:val="28"/>
                <w:lang w:val="vi-VN" w:eastAsia="vi-VN"/>
              </w:rPr>
              <w:t>Mục tiêu:</w:t>
            </w:r>
            <w:r w:rsidRPr="00556A37">
              <w:rPr>
                <w:rFonts w:cs="Times New Roman"/>
                <w:sz w:val="28"/>
                <w:szCs w:val="28"/>
                <w:lang w:val="nl-NL" w:eastAsia="vi-VN"/>
              </w:rPr>
              <w:t xml:space="preserve"> </w:t>
            </w:r>
            <w:r w:rsidRPr="00556A37">
              <w:rPr>
                <w:rFonts w:cs="Times New Roman"/>
                <w:sz w:val="28"/>
                <w:szCs w:val="28"/>
                <w:lang w:val="vi-VN" w:eastAsia="vi-VN"/>
              </w:rPr>
              <w:t>Nhằm củng cố, hệ thống hóa, hoàn thiện kiến thức mới mà HS đã được lĩnh hội ở hoạt động hình thành kiến thức</w:t>
            </w:r>
            <w:r w:rsidRPr="00556A37">
              <w:rPr>
                <w:rFonts w:cs="Times New Roman"/>
                <w:sz w:val="28"/>
                <w:szCs w:val="28"/>
                <w:lang w:eastAsia="vi-VN"/>
              </w:rPr>
              <w:t>.</w:t>
            </w:r>
            <w:r w:rsidRPr="00556A37">
              <w:rPr>
                <w:rFonts w:cs="Times New Roman"/>
                <w:sz w:val="28"/>
                <w:szCs w:val="28"/>
                <w:lang w:val="vi-VN" w:eastAsia="vi-VN"/>
              </w:rPr>
              <w:t xml:space="preserve"> </w:t>
            </w:r>
          </w:p>
          <w:p w:rsidR="00047087" w:rsidRPr="00556A37" w:rsidRDefault="008853F5" w:rsidP="00556A37">
            <w:pPr>
              <w:pStyle w:val="NormalWeb"/>
              <w:keepNext/>
              <w:widowControl w:val="0"/>
              <w:shd w:val="clear" w:color="auto" w:fill="FFFFFF"/>
              <w:spacing w:before="0" w:beforeAutospacing="0" w:after="0" w:afterAutospacing="0"/>
              <w:jc w:val="both"/>
              <w:outlineLvl w:val="2"/>
              <w:rPr>
                <w:b/>
                <w:iCs/>
                <w:sz w:val="28"/>
                <w:szCs w:val="28"/>
                <w:lang w:eastAsia="vi-VN"/>
              </w:rPr>
            </w:pPr>
            <w:r>
              <w:rPr>
                <w:b/>
                <w:iCs/>
                <w:sz w:val="28"/>
                <w:szCs w:val="28"/>
                <w:lang w:eastAsia="vi-VN"/>
              </w:rPr>
              <w:lastRenderedPageBreak/>
              <w:t>b</w:t>
            </w:r>
            <w:r w:rsidR="00047087" w:rsidRPr="00556A37">
              <w:rPr>
                <w:b/>
                <w:iCs/>
                <w:sz w:val="28"/>
                <w:szCs w:val="28"/>
                <w:lang w:eastAsia="vi-VN"/>
              </w:rPr>
              <w:t>.</w:t>
            </w:r>
            <w:r w:rsidR="00047087" w:rsidRPr="00556A37">
              <w:rPr>
                <w:b/>
                <w:iCs/>
                <w:sz w:val="28"/>
                <w:szCs w:val="28"/>
                <w:lang w:val="vi-VN" w:eastAsia="vi-VN"/>
              </w:rPr>
              <w:t xml:space="preserve"> Tổ chức thực hiện:</w:t>
            </w:r>
          </w:p>
          <w:p w:rsidR="00047087" w:rsidRPr="00556A37" w:rsidRDefault="00047087" w:rsidP="00556A37">
            <w:pPr>
              <w:pStyle w:val="Vnbnnidung0"/>
              <w:keepNext/>
              <w:tabs>
                <w:tab w:val="left" w:pos="737"/>
              </w:tabs>
              <w:spacing w:after="0" w:line="240" w:lineRule="auto"/>
              <w:ind w:firstLine="0"/>
              <w:jc w:val="both"/>
              <w:rPr>
                <w:rFonts w:ascii="Times New Roman" w:hAnsi="Times New Roman" w:cs="Times New Roman"/>
                <w:b/>
                <w:color w:val="000000"/>
                <w:sz w:val="28"/>
                <w:szCs w:val="28"/>
              </w:rPr>
            </w:pPr>
            <w:r w:rsidRPr="00556A37">
              <w:rPr>
                <w:rFonts w:ascii="Times New Roman" w:hAnsi="Times New Roman" w:cs="Times New Roman"/>
                <w:b/>
                <w:color w:val="000000"/>
                <w:sz w:val="28"/>
                <w:szCs w:val="28"/>
              </w:rPr>
              <w:t>HSHĐ cá nhân 3p, thực hiện y.c BT1</w:t>
            </w:r>
          </w:p>
          <w:p w:rsidR="00047087" w:rsidRPr="00556A37" w:rsidRDefault="00047087" w:rsidP="00556A37">
            <w:pPr>
              <w:pStyle w:val="Vnbnnidung0"/>
              <w:keepNext/>
              <w:tabs>
                <w:tab w:val="left" w:pos="737"/>
              </w:tabs>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HS trình bày, chia sẻ</w:t>
            </w:r>
          </w:p>
          <w:p w:rsidR="00047087" w:rsidRDefault="00047087" w:rsidP="00556A37">
            <w:pPr>
              <w:pStyle w:val="Vnbnnidung0"/>
              <w:keepNext/>
              <w:tabs>
                <w:tab w:val="left" w:pos="737"/>
              </w:tabs>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GVNX, KL</w:t>
            </w:r>
          </w:p>
          <w:p w:rsidR="008853F5" w:rsidRDefault="008853F5" w:rsidP="00556A37">
            <w:pPr>
              <w:pStyle w:val="Vnbnnidung0"/>
              <w:keepNext/>
              <w:tabs>
                <w:tab w:val="left" w:pos="737"/>
              </w:tabs>
              <w:spacing w:after="0" w:line="240" w:lineRule="auto"/>
              <w:ind w:firstLine="0"/>
              <w:jc w:val="both"/>
              <w:rPr>
                <w:rFonts w:ascii="Times New Roman" w:hAnsi="Times New Roman" w:cs="Times New Roman"/>
                <w:color w:val="000000"/>
                <w:sz w:val="28"/>
                <w:szCs w:val="28"/>
              </w:rPr>
            </w:pPr>
          </w:p>
          <w:p w:rsidR="008853F5" w:rsidRDefault="008853F5" w:rsidP="00556A37">
            <w:pPr>
              <w:pStyle w:val="Vnbnnidung0"/>
              <w:keepNext/>
              <w:tabs>
                <w:tab w:val="left" w:pos="737"/>
              </w:tabs>
              <w:spacing w:after="0" w:line="240" w:lineRule="auto"/>
              <w:ind w:firstLine="0"/>
              <w:jc w:val="both"/>
              <w:rPr>
                <w:rFonts w:ascii="Times New Roman" w:hAnsi="Times New Roman" w:cs="Times New Roman"/>
                <w:color w:val="000000"/>
                <w:sz w:val="28"/>
                <w:szCs w:val="28"/>
              </w:rPr>
            </w:pPr>
          </w:p>
          <w:p w:rsidR="008853F5" w:rsidRDefault="008853F5" w:rsidP="00556A37">
            <w:pPr>
              <w:pStyle w:val="Vnbnnidung0"/>
              <w:keepNext/>
              <w:tabs>
                <w:tab w:val="left" w:pos="737"/>
              </w:tabs>
              <w:spacing w:after="0" w:line="240" w:lineRule="auto"/>
              <w:ind w:firstLine="0"/>
              <w:jc w:val="both"/>
              <w:rPr>
                <w:rFonts w:ascii="Times New Roman" w:hAnsi="Times New Roman" w:cs="Times New Roman"/>
                <w:color w:val="000000"/>
                <w:sz w:val="28"/>
                <w:szCs w:val="28"/>
              </w:rPr>
            </w:pPr>
          </w:p>
          <w:p w:rsidR="008853F5" w:rsidRDefault="008853F5" w:rsidP="00556A37">
            <w:pPr>
              <w:pStyle w:val="Vnbnnidung0"/>
              <w:keepNext/>
              <w:tabs>
                <w:tab w:val="left" w:pos="737"/>
              </w:tabs>
              <w:spacing w:after="0" w:line="240" w:lineRule="auto"/>
              <w:ind w:firstLine="0"/>
              <w:jc w:val="both"/>
              <w:rPr>
                <w:rFonts w:ascii="Times New Roman" w:hAnsi="Times New Roman" w:cs="Times New Roman"/>
                <w:color w:val="000000"/>
                <w:sz w:val="28"/>
                <w:szCs w:val="28"/>
              </w:rPr>
            </w:pPr>
          </w:p>
          <w:p w:rsidR="008853F5" w:rsidRDefault="008853F5" w:rsidP="00556A37">
            <w:pPr>
              <w:pStyle w:val="Vnbnnidung0"/>
              <w:keepNext/>
              <w:tabs>
                <w:tab w:val="left" w:pos="737"/>
              </w:tabs>
              <w:spacing w:after="0" w:line="240" w:lineRule="auto"/>
              <w:ind w:firstLine="0"/>
              <w:jc w:val="both"/>
              <w:rPr>
                <w:rFonts w:ascii="Times New Roman" w:hAnsi="Times New Roman" w:cs="Times New Roman"/>
                <w:color w:val="000000"/>
                <w:sz w:val="28"/>
                <w:szCs w:val="28"/>
              </w:rPr>
            </w:pPr>
          </w:p>
          <w:p w:rsidR="008853F5" w:rsidRPr="00556A37" w:rsidRDefault="008853F5" w:rsidP="00556A37">
            <w:pPr>
              <w:pStyle w:val="Vnbnnidung0"/>
              <w:keepNext/>
              <w:tabs>
                <w:tab w:val="left" w:pos="737"/>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37"/>
              </w:tabs>
              <w:spacing w:after="0" w:line="240" w:lineRule="auto"/>
              <w:ind w:firstLine="0"/>
              <w:jc w:val="both"/>
              <w:rPr>
                <w:rFonts w:ascii="Times New Roman" w:hAnsi="Times New Roman" w:cs="Times New Roman"/>
                <w:b/>
                <w:color w:val="000000"/>
                <w:sz w:val="28"/>
                <w:szCs w:val="28"/>
              </w:rPr>
            </w:pPr>
          </w:p>
        </w:tc>
        <w:tc>
          <w:tcPr>
            <w:tcW w:w="3780" w:type="dxa"/>
          </w:tcPr>
          <w:p w:rsidR="00047087" w:rsidRPr="00556A37" w:rsidRDefault="00047087" w:rsidP="00556A37">
            <w:pPr>
              <w:pStyle w:val="ListParagraph"/>
              <w:ind w:left="0"/>
              <w:jc w:val="both"/>
              <w:rPr>
                <w:b/>
              </w:rPr>
            </w:pPr>
          </w:p>
          <w:p w:rsidR="00047087" w:rsidRPr="00556A37" w:rsidRDefault="00047087" w:rsidP="00556A37">
            <w:pPr>
              <w:pStyle w:val="ListParagraph"/>
              <w:ind w:left="0"/>
              <w:jc w:val="both"/>
              <w:rPr>
                <w:b/>
              </w:rPr>
            </w:pPr>
          </w:p>
          <w:p w:rsidR="00047087" w:rsidRPr="00556A37" w:rsidRDefault="00047087" w:rsidP="00556A37">
            <w:pPr>
              <w:pStyle w:val="ListParagraph"/>
              <w:ind w:left="0"/>
              <w:jc w:val="both"/>
              <w:rPr>
                <w:b/>
              </w:rPr>
            </w:pPr>
          </w:p>
          <w:p w:rsidR="00047087" w:rsidRPr="00556A37" w:rsidRDefault="00047087" w:rsidP="00556A37">
            <w:pPr>
              <w:pStyle w:val="ListParagraph"/>
              <w:ind w:left="0"/>
              <w:jc w:val="both"/>
              <w:rPr>
                <w:b/>
              </w:rPr>
            </w:pPr>
          </w:p>
          <w:p w:rsidR="00047087" w:rsidRPr="00556A37" w:rsidRDefault="00047087" w:rsidP="00556A37">
            <w:pPr>
              <w:pStyle w:val="ListParagraph"/>
              <w:ind w:left="0"/>
              <w:jc w:val="both"/>
              <w:rPr>
                <w:b/>
              </w:rPr>
            </w:pPr>
          </w:p>
          <w:p w:rsidR="00047087" w:rsidRPr="00556A37" w:rsidRDefault="00047087" w:rsidP="00556A37">
            <w:pPr>
              <w:pStyle w:val="ListParagraph"/>
              <w:ind w:left="0"/>
              <w:jc w:val="both"/>
              <w:rPr>
                <w:b/>
              </w:rPr>
            </w:pPr>
          </w:p>
          <w:p w:rsidR="00047087" w:rsidRPr="00556A37" w:rsidRDefault="00047087" w:rsidP="00556A37">
            <w:pPr>
              <w:pStyle w:val="ListParagraph"/>
              <w:ind w:left="0"/>
              <w:jc w:val="both"/>
              <w:rPr>
                <w:b/>
              </w:rPr>
            </w:pPr>
          </w:p>
          <w:p w:rsidR="00047087" w:rsidRPr="00556A37" w:rsidRDefault="00047087" w:rsidP="00556A37">
            <w:pPr>
              <w:pStyle w:val="ListParagraph"/>
              <w:ind w:left="0"/>
              <w:jc w:val="both"/>
              <w:rPr>
                <w:b/>
              </w:rPr>
            </w:pPr>
          </w:p>
          <w:p w:rsidR="00047087" w:rsidRPr="00556A37" w:rsidRDefault="00047087" w:rsidP="00556A37">
            <w:pPr>
              <w:pStyle w:val="ListParagraph"/>
              <w:ind w:left="0"/>
              <w:jc w:val="both"/>
              <w:rPr>
                <w:b/>
              </w:rPr>
            </w:pPr>
          </w:p>
          <w:p w:rsidR="00047087" w:rsidRPr="00556A37" w:rsidRDefault="00047087" w:rsidP="00556A37">
            <w:pPr>
              <w:pStyle w:val="ListParagraph"/>
              <w:ind w:left="0"/>
              <w:jc w:val="both"/>
              <w:rPr>
                <w:b/>
              </w:rPr>
            </w:pPr>
          </w:p>
          <w:p w:rsidR="00047087" w:rsidRPr="00556A37" w:rsidRDefault="00047087" w:rsidP="00556A37">
            <w:pPr>
              <w:pStyle w:val="ListParagraph"/>
              <w:ind w:left="0"/>
              <w:jc w:val="both"/>
              <w:rPr>
                <w:b/>
              </w:rPr>
            </w:pPr>
          </w:p>
          <w:p w:rsidR="00047087" w:rsidRPr="00556A37" w:rsidRDefault="00047087" w:rsidP="00556A37">
            <w:pPr>
              <w:pStyle w:val="ListParagraph"/>
              <w:ind w:left="0"/>
              <w:jc w:val="both"/>
              <w:rPr>
                <w:b/>
              </w:rPr>
            </w:pPr>
          </w:p>
          <w:p w:rsidR="00047087" w:rsidRPr="00556A37" w:rsidRDefault="00047087" w:rsidP="00556A37">
            <w:pPr>
              <w:pStyle w:val="ListParagraph"/>
              <w:ind w:left="0"/>
              <w:jc w:val="both"/>
              <w:rPr>
                <w:b/>
              </w:rPr>
            </w:pPr>
          </w:p>
          <w:p w:rsidR="00047087" w:rsidRPr="00556A37" w:rsidRDefault="00047087" w:rsidP="00556A37">
            <w:pPr>
              <w:pStyle w:val="ListParagraph"/>
              <w:ind w:left="0"/>
              <w:jc w:val="both"/>
              <w:rPr>
                <w:b/>
              </w:rPr>
            </w:pPr>
          </w:p>
          <w:p w:rsidR="00047087" w:rsidRPr="00556A37" w:rsidRDefault="00047087" w:rsidP="00556A37">
            <w:pPr>
              <w:pStyle w:val="ListParagraph"/>
              <w:ind w:left="0"/>
              <w:jc w:val="both"/>
              <w:rPr>
                <w:b/>
              </w:rPr>
            </w:pPr>
          </w:p>
          <w:p w:rsidR="00047087" w:rsidRPr="00556A37" w:rsidRDefault="00047087" w:rsidP="00556A37">
            <w:pPr>
              <w:pStyle w:val="ListParagraph"/>
              <w:ind w:left="0"/>
              <w:jc w:val="both"/>
              <w:rPr>
                <w:b/>
              </w:rPr>
            </w:pPr>
          </w:p>
          <w:p w:rsidR="00047087" w:rsidRPr="00556A37" w:rsidRDefault="00047087" w:rsidP="00556A37">
            <w:pPr>
              <w:pStyle w:val="ListParagraph"/>
              <w:ind w:left="0"/>
              <w:jc w:val="both"/>
              <w:rPr>
                <w:b/>
              </w:rPr>
            </w:pPr>
          </w:p>
          <w:p w:rsidR="00047087" w:rsidRPr="00556A37" w:rsidRDefault="00047087" w:rsidP="00556A37">
            <w:pPr>
              <w:pStyle w:val="ListParagraph"/>
              <w:ind w:left="0"/>
              <w:jc w:val="both"/>
              <w:rPr>
                <w:b/>
              </w:rPr>
            </w:pPr>
            <w:r w:rsidRPr="00556A37">
              <w:rPr>
                <w:b/>
              </w:rPr>
              <w:t>1.</w:t>
            </w:r>
            <w:r w:rsidRPr="00556A37">
              <w:rPr>
                <w:b/>
                <w:color w:val="000000"/>
              </w:rPr>
              <w:t xml:space="preserve"> Điều kiện tự nhiên của Trung Quốc cổ đại.</w:t>
            </w:r>
          </w:p>
          <w:p w:rsidR="00047087" w:rsidRPr="00556A37" w:rsidRDefault="00047087" w:rsidP="00556A37">
            <w:pPr>
              <w:pStyle w:val="Vnbnnidung0"/>
              <w:keepNext/>
              <w:tabs>
                <w:tab w:val="left" w:pos="741"/>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41"/>
              </w:tabs>
              <w:spacing w:after="0" w:line="240" w:lineRule="auto"/>
              <w:ind w:firstLine="0"/>
              <w:jc w:val="both"/>
              <w:rPr>
                <w:rFonts w:ascii="Times New Roman" w:hAnsi="Times New Roman" w:cs="Times New Roman"/>
                <w:sz w:val="28"/>
                <w:szCs w:val="28"/>
              </w:rPr>
            </w:pPr>
          </w:p>
          <w:p w:rsidR="00047087" w:rsidRPr="00556A37" w:rsidRDefault="00047087" w:rsidP="00556A37">
            <w:pPr>
              <w:pStyle w:val="Vnbnnidung0"/>
              <w:keepNext/>
              <w:tabs>
                <w:tab w:val="left" w:pos="741"/>
              </w:tabs>
              <w:spacing w:after="0" w:line="240" w:lineRule="auto"/>
              <w:ind w:firstLine="0"/>
              <w:jc w:val="both"/>
              <w:rPr>
                <w:rFonts w:ascii="Times New Roman" w:hAnsi="Times New Roman" w:cs="Times New Roman"/>
                <w:sz w:val="28"/>
                <w:szCs w:val="28"/>
              </w:rPr>
            </w:pPr>
          </w:p>
          <w:p w:rsidR="00047087" w:rsidRPr="00556A37" w:rsidRDefault="00047087" w:rsidP="00556A37">
            <w:pPr>
              <w:pStyle w:val="Vnbnnidung0"/>
              <w:keepNext/>
              <w:tabs>
                <w:tab w:val="left" w:pos="741"/>
              </w:tabs>
              <w:spacing w:after="0" w:line="240" w:lineRule="auto"/>
              <w:ind w:firstLine="0"/>
              <w:jc w:val="both"/>
              <w:rPr>
                <w:rFonts w:ascii="Times New Roman" w:hAnsi="Times New Roman" w:cs="Times New Roman"/>
                <w:sz w:val="28"/>
                <w:szCs w:val="28"/>
              </w:rPr>
            </w:pPr>
          </w:p>
          <w:p w:rsidR="00047087" w:rsidRPr="00556A37" w:rsidRDefault="00047087" w:rsidP="00556A37">
            <w:pPr>
              <w:pStyle w:val="Vnbnnidung0"/>
              <w:keepNext/>
              <w:tabs>
                <w:tab w:val="left" w:pos="741"/>
              </w:tabs>
              <w:spacing w:after="0" w:line="240" w:lineRule="auto"/>
              <w:ind w:firstLine="0"/>
              <w:jc w:val="both"/>
              <w:rPr>
                <w:rFonts w:ascii="Times New Roman" w:hAnsi="Times New Roman" w:cs="Times New Roman"/>
                <w:sz w:val="28"/>
                <w:szCs w:val="28"/>
              </w:rPr>
            </w:pPr>
          </w:p>
          <w:p w:rsidR="00047087" w:rsidRPr="00556A37" w:rsidRDefault="00047087" w:rsidP="00556A37">
            <w:pPr>
              <w:pStyle w:val="Vnbnnidung0"/>
              <w:keepNext/>
              <w:tabs>
                <w:tab w:val="left" w:pos="741"/>
              </w:tabs>
              <w:spacing w:after="0" w:line="240" w:lineRule="auto"/>
              <w:ind w:firstLine="0"/>
              <w:jc w:val="both"/>
              <w:rPr>
                <w:rFonts w:ascii="Times New Roman" w:hAnsi="Times New Roman" w:cs="Times New Roman"/>
                <w:sz w:val="28"/>
                <w:szCs w:val="28"/>
              </w:rPr>
            </w:pPr>
          </w:p>
          <w:p w:rsidR="00047087" w:rsidRPr="00556A37" w:rsidRDefault="00047087" w:rsidP="00556A37">
            <w:pPr>
              <w:pStyle w:val="Vnbnnidung0"/>
              <w:keepNext/>
              <w:tabs>
                <w:tab w:val="left" w:pos="741"/>
              </w:tabs>
              <w:spacing w:after="0" w:line="240" w:lineRule="auto"/>
              <w:ind w:firstLine="0"/>
              <w:jc w:val="both"/>
              <w:rPr>
                <w:rFonts w:ascii="Times New Roman" w:hAnsi="Times New Roman" w:cs="Times New Roman"/>
                <w:sz w:val="28"/>
                <w:szCs w:val="28"/>
              </w:rPr>
            </w:pPr>
          </w:p>
          <w:p w:rsidR="00047087" w:rsidRPr="00556A37" w:rsidRDefault="00047087" w:rsidP="00556A37">
            <w:pPr>
              <w:pStyle w:val="Vnbnnidung0"/>
              <w:keepNext/>
              <w:tabs>
                <w:tab w:val="left" w:pos="741"/>
              </w:tabs>
              <w:spacing w:after="0" w:line="240" w:lineRule="auto"/>
              <w:ind w:firstLine="0"/>
              <w:jc w:val="both"/>
              <w:rPr>
                <w:rFonts w:ascii="Times New Roman" w:hAnsi="Times New Roman" w:cs="Times New Roman"/>
                <w:sz w:val="28"/>
                <w:szCs w:val="28"/>
              </w:rPr>
            </w:pPr>
          </w:p>
          <w:p w:rsidR="00047087" w:rsidRPr="00556A37" w:rsidRDefault="00047087" w:rsidP="00556A37">
            <w:pPr>
              <w:pStyle w:val="Vnbnnidung0"/>
              <w:keepNext/>
              <w:tabs>
                <w:tab w:val="left" w:pos="742"/>
              </w:tabs>
              <w:spacing w:after="0" w:line="240" w:lineRule="auto"/>
              <w:ind w:firstLine="0"/>
              <w:jc w:val="both"/>
              <w:rPr>
                <w:rFonts w:ascii="Times New Roman" w:hAnsi="Times New Roman" w:cs="Times New Roman"/>
                <w:sz w:val="28"/>
                <w:szCs w:val="28"/>
              </w:rPr>
            </w:pPr>
            <w:bookmarkStart w:id="2" w:name="bookmark491"/>
            <w:bookmarkEnd w:id="2"/>
            <w:r w:rsidRPr="00556A37">
              <w:rPr>
                <w:rFonts w:ascii="Times New Roman" w:hAnsi="Times New Roman" w:cs="Times New Roman"/>
                <w:color w:val="000000"/>
                <w:sz w:val="28"/>
                <w:szCs w:val="28"/>
              </w:rPr>
              <w:t>- Sông Hoàng Hà và Trường Giang bồi tụ nên đồng bằng Hoa Bắc, Hoa Trung, Hoa Nam rộng lớn, phì nhiêu, thuận lợi cho phát triển nông nghiệp,...</w:t>
            </w:r>
          </w:p>
          <w:p w:rsidR="00047087" w:rsidRPr="00556A37" w:rsidRDefault="00047087" w:rsidP="00556A37">
            <w:pPr>
              <w:pStyle w:val="ListParagraph"/>
              <w:ind w:left="0"/>
              <w:jc w:val="both"/>
              <w:rPr>
                <w:color w:val="000000"/>
              </w:rPr>
            </w:pPr>
            <w:bookmarkStart w:id="3" w:name="bookmark492"/>
            <w:bookmarkEnd w:id="3"/>
            <w:r w:rsidRPr="00556A37">
              <w:rPr>
                <w:color w:val="000000"/>
              </w:rPr>
              <w:t>-Thượng nguồn là vùng đất cao, có nhiều đổng cỏ thích hợp cho việc chăn nuôi.</w:t>
            </w:r>
          </w:p>
          <w:p w:rsidR="00047087" w:rsidRPr="00556A37" w:rsidRDefault="00047087" w:rsidP="00556A37">
            <w:pPr>
              <w:pStyle w:val="ListParagraph"/>
              <w:ind w:left="0"/>
              <w:jc w:val="both"/>
              <w:rPr>
                <w:color w:val="000000"/>
              </w:rPr>
            </w:pPr>
          </w:p>
          <w:p w:rsidR="00047087" w:rsidRPr="00556A37" w:rsidRDefault="00047087" w:rsidP="00556A37">
            <w:pPr>
              <w:pStyle w:val="ListParagraph"/>
              <w:ind w:left="0"/>
              <w:jc w:val="both"/>
              <w:rPr>
                <w:color w:val="000000"/>
              </w:rPr>
            </w:pPr>
          </w:p>
          <w:p w:rsidR="00047087" w:rsidRPr="00556A37" w:rsidRDefault="00047087" w:rsidP="00556A37">
            <w:pPr>
              <w:pStyle w:val="ListParagraph"/>
              <w:ind w:left="0"/>
              <w:jc w:val="both"/>
              <w:rPr>
                <w:color w:val="000000"/>
              </w:rPr>
            </w:pPr>
          </w:p>
          <w:p w:rsidR="00047087" w:rsidRPr="00556A37" w:rsidRDefault="00047087" w:rsidP="00556A37">
            <w:pPr>
              <w:pStyle w:val="ListParagraph"/>
              <w:ind w:left="0"/>
              <w:jc w:val="both"/>
              <w:rPr>
                <w:color w:val="000000"/>
              </w:rPr>
            </w:pPr>
          </w:p>
          <w:p w:rsidR="00047087" w:rsidRPr="00556A37" w:rsidRDefault="00047087" w:rsidP="00556A37">
            <w:pPr>
              <w:pStyle w:val="ListParagraph"/>
              <w:ind w:left="0"/>
              <w:jc w:val="both"/>
              <w:rPr>
                <w:color w:val="000000"/>
              </w:rPr>
            </w:pPr>
          </w:p>
          <w:p w:rsidR="00047087" w:rsidRPr="00556A37" w:rsidRDefault="00047087" w:rsidP="00556A37">
            <w:pPr>
              <w:pStyle w:val="ListParagraph"/>
              <w:ind w:left="0"/>
              <w:jc w:val="both"/>
              <w:rPr>
                <w:color w:val="000000"/>
              </w:rPr>
            </w:pPr>
          </w:p>
          <w:p w:rsidR="00047087" w:rsidRPr="00556A37" w:rsidRDefault="00047087" w:rsidP="00556A37">
            <w:pPr>
              <w:pStyle w:val="ListParagraph"/>
              <w:ind w:left="0"/>
              <w:jc w:val="both"/>
              <w:rPr>
                <w:color w:val="000000"/>
              </w:rPr>
            </w:pPr>
          </w:p>
          <w:p w:rsidR="00047087" w:rsidRPr="00556A37" w:rsidRDefault="00047087" w:rsidP="00556A37">
            <w:pPr>
              <w:pStyle w:val="ListParagraph"/>
              <w:ind w:left="0"/>
              <w:jc w:val="both"/>
              <w:rPr>
                <w:color w:val="000000"/>
              </w:rPr>
            </w:pPr>
          </w:p>
          <w:p w:rsidR="00047087" w:rsidRPr="00556A37" w:rsidRDefault="00047087" w:rsidP="00556A37">
            <w:pPr>
              <w:pStyle w:val="ListParagraph"/>
              <w:ind w:left="0"/>
              <w:jc w:val="both"/>
              <w:rPr>
                <w:color w:val="000000"/>
              </w:rPr>
            </w:pPr>
          </w:p>
          <w:p w:rsidR="00047087" w:rsidRPr="00556A37" w:rsidRDefault="00047087" w:rsidP="00556A37">
            <w:pPr>
              <w:pStyle w:val="ListParagraph"/>
              <w:ind w:left="0"/>
              <w:jc w:val="both"/>
              <w:rPr>
                <w:color w:val="000000"/>
              </w:rPr>
            </w:pPr>
          </w:p>
          <w:p w:rsidR="00047087" w:rsidRPr="00556A37" w:rsidRDefault="00047087" w:rsidP="00556A37">
            <w:pPr>
              <w:pStyle w:val="ListParagraph"/>
              <w:ind w:left="0"/>
              <w:jc w:val="both"/>
              <w:rPr>
                <w:color w:val="000000"/>
              </w:rPr>
            </w:pPr>
          </w:p>
          <w:p w:rsidR="00047087" w:rsidRPr="00556A37" w:rsidRDefault="00047087" w:rsidP="00556A37">
            <w:pPr>
              <w:pStyle w:val="ListParagraph"/>
              <w:ind w:left="0"/>
              <w:jc w:val="both"/>
              <w:rPr>
                <w:color w:val="000000"/>
              </w:rPr>
            </w:pPr>
          </w:p>
          <w:p w:rsidR="00047087" w:rsidRPr="00556A37" w:rsidRDefault="00047087" w:rsidP="00556A37">
            <w:pPr>
              <w:pStyle w:val="ListParagraph"/>
              <w:ind w:left="0"/>
              <w:jc w:val="both"/>
              <w:rPr>
                <w:color w:val="000000"/>
              </w:rPr>
            </w:pPr>
          </w:p>
          <w:p w:rsidR="00047087" w:rsidRPr="00556A37" w:rsidRDefault="00047087" w:rsidP="00556A37">
            <w:pPr>
              <w:pStyle w:val="ListParagraph"/>
              <w:ind w:left="0"/>
              <w:jc w:val="both"/>
              <w:rPr>
                <w:color w:val="000000"/>
              </w:rPr>
            </w:pPr>
          </w:p>
          <w:p w:rsidR="00047087" w:rsidRPr="00556A37" w:rsidRDefault="00047087" w:rsidP="00556A37">
            <w:pPr>
              <w:pStyle w:val="ListParagraph"/>
              <w:ind w:left="0"/>
              <w:jc w:val="both"/>
              <w:rPr>
                <w:color w:val="000000"/>
              </w:rPr>
            </w:pPr>
          </w:p>
          <w:p w:rsidR="00047087" w:rsidRPr="00556A37" w:rsidRDefault="00047087" w:rsidP="00556A37">
            <w:pPr>
              <w:pStyle w:val="ListParagraph"/>
              <w:ind w:left="0"/>
              <w:jc w:val="both"/>
              <w:rPr>
                <w:color w:val="000000"/>
              </w:rPr>
            </w:pPr>
          </w:p>
          <w:p w:rsidR="00047087" w:rsidRPr="00556A37" w:rsidRDefault="00047087" w:rsidP="00556A37">
            <w:pPr>
              <w:pStyle w:val="ListParagraph"/>
              <w:ind w:left="0"/>
              <w:jc w:val="both"/>
              <w:rPr>
                <w:b/>
                <w:color w:val="000000"/>
              </w:rPr>
            </w:pPr>
            <w:r w:rsidRPr="00556A37">
              <w:rPr>
                <w:b/>
                <w:color w:val="000000"/>
              </w:rPr>
              <w:t>2. Nhà Tần thống nhất và xác lập chế độ phong kiến ở Trung Quốc</w:t>
            </w:r>
          </w:p>
          <w:p w:rsidR="00047087" w:rsidRPr="00556A37" w:rsidRDefault="00047087" w:rsidP="00556A37">
            <w:pPr>
              <w:pStyle w:val="ListParagraph"/>
              <w:ind w:left="0"/>
              <w:jc w:val="both"/>
              <w:rPr>
                <w:b/>
                <w:color w:val="000000"/>
              </w:rPr>
            </w:pPr>
          </w:p>
          <w:p w:rsidR="00047087" w:rsidRPr="00556A37" w:rsidRDefault="00047087" w:rsidP="00556A37">
            <w:pPr>
              <w:pStyle w:val="ListParagraph"/>
              <w:ind w:left="0"/>
              <w:jc w:val="both"/>
              <w:rPr>
                <w:b/>
                <w:color w:val="000000"/>
              </w:rPr>
            </w:pPr>
          </w:p>
          <w:p w:rsidR="00047087" w:rsidRPr="00556A37" w:rsidRDefault="00047087" w:rsidP="00556A37">
            <w:pPr>
              <w:pStyle w:val="ListParagraph"/>
              <w:ind w:left="0"/>
              <w:jc w:val="both"/>
              <w:rPr>
                <w:b/>
                <w:color w:val="000000"/>
              </w:rPr>
            </w:pPr>
          </w:p>
          <w:p w:rsidR="00047087" w:rsidRPr="00556A37" w:rsidRDefault="00047087" w:rsidP="00556A37">
            <w:pPr>
              <w:pStyle w:val="ListParagraph"/>
              <w:ind w:left="0"/>
              <w:jc w:val="both"/>
              <w:rPr>
                <w:b/>
                <w:color w:val="000000"/>
              </w:rPr>
            </w:pPr>
          </w:p>
          <w:p w:rsidR="00047087" w:rsidRPr="00556A37" w:rsidRDefault="00047087" w:rsidP="00556A37">
            <w:pPr>
              <w:pStyle w:val="ListParagraph"/>
              <w:ind w:left="0"/>
              <w:jc w:val="both"/>
              <w:rPr>
                <w:b/>
                <w:color w:val="000000"/>
              </w:rPr>
            </w:pPr>
          </w:p>
          <w:p w:rsidR="00047087" w:rsidRPr="00556A37" w:rsidRDefault="00047087" w:rsidP="00556A37">
            <w:pPr>
              <w:pStyle w:val="ListParagraph"/>
              <w:ind w:left="0"/>
              <w:jc w:val="both"/>
              <w:rPr>
                <w:b/>
                <w:color w:val="000000"/>
              </w:rPr>
            </w:pPr>
          </w:p>
          <w:p w:rsidR="00047087" w:rsidRPr="00556A37" w:rsidRDefault="00047087" w:rsidP="00556A37">
            <w:pPr>
              <w:pStyle w:val="ListParagraph"/>
              <w:ind w:left="0"/>
              <w:jc w:val="both"/>
              <w:rPr>
                <w:b/>
                <w:color w:val="000000"/>
              </w:rPr>
            </w:pPr>
          </w:p>
          <w:p w:rsidR="00047087" w:rsidRPr="00556A37" w:rsidRDefault="00047087" w:rsidP="00556A37">
            <w:pPr>
              <w:pStyle w:val="ListParagraph"/>
              <w:ind w:left="0"/>
              <w:jc w:val="both"/>
              <w:rPr>
                <w:b/>
                <w:color w:val="000000"/>
              </w:rPr>
            </w:pPr>
          </w:p>
          <w:p w:rsidR="00047087" w:rsidRPr="00556A37" w:rsidRDefault="00047087" w:rsidP="00556A37">
            <w:pPr>
              <w:pStyle w:val="ListParagraph"/>
              <w:ind w:left="0"/>
              <w:jc w:val="both"/>
              <w:rPr>
                <w:b/>
                <w:color w:val="000000"/>
              </w:rPr>
            </w:pPr>
          </w:p>
          <w:p w:rsidR="00047087" w:rsidRPr="00556A37" w:rsidRDefault="00047087" w:rsidP="00556A37">
            <w:pPr>
              <w:pStyle w:val="ListParagraph"/>
              <w:ind w:left="0"/>
              <w:jc w:val="both"/>
              <w:rPr>
                <w:b/>
                <w:color w:val="000000"/>
              </w:rPr>
            </w:pPr>
          </w:p>
          <w:p w:rsidR="00047087" w:rsidRPr="00556A37" w:rsidRDefault="00047087" w:rsidP="00556A37">
            <w:pPr>
              <w:pStyle w:val="ListParagraph"/>
              <w:ind w:left="0"/>
              <w:jc w:val="both"/>
              <w:rPr>
                <w:b/>
                <w:color w:val="000000"/>
              </w:rPr>
            </w:pPr>
          </w:p>
          <w:p w:rsidR="00047087" w:rsidRPr="00556A37" w:rsidRDefault="00047087" w:rsidP="00556A37">
            <w:pPr>
              <w:pStyle w:val="Vnbnnidung0"/>
              <w:keepNext/>
              <w:tabs>
                <w:tab w:val="left" w:pos="695"/>
              </w:tabs>
              <w:spacing w:after="0" w:line="240" w:lineRule="auto"/>
              <w:ind w:firstLine="0"/>
              <w:jc w:val="both"/>
              <w:rPr>
                <w:rFonts w:ascii="Times New Roman" w:hAnsi="Times New Roman" w:cs="Times New Roman"/>
                <w:sz w:val="28"/>
                <w:szCs w:val="28"/>
              </w:rPr>
            </w:pPr>
            <w:r w:rsidRPr="00556A37">
              <w:rPr>
                <w:rFonts w:ascii="Times New Roman" w:hAnsi="Times New Roman" w:cs="Times New Roman"/>
                <w:color w:val="000000"/>
                <w:sz w:val="28"/>
                <w:szCs w:val="28"/>
              </w:rPr>
              <w:t>-Năm 221 TCN nhà Tần thống nhất lãnh thổ, xác lập triếu đại phong kiến đầu tiên.</w:t>
            </w: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bookmarkStart w:id="4" w:name="bookmark500"/>
            <w:bookmarkEnd w:id="4"/>
            <w:r w:rsidRPr="00556A37">
              <w:rPr>
                <w:rFonts w:ascii="Times New Roman" w:hAnsi="Times New Roman" w:cs="Times New Roman"/>
                <w:color w:val="000000"/>
                <w:sz w:val="28"/>
                <w:szCs w:val="28"/>
              </w:rPr>
              <w:t xml:space="preserve">- </w:t>
            </w:r>
            <w:r w:rsidR="00FD0466">
              <w:rPr>
                <w:rFonts w:ascii="Times New Roman" w:hAnsi="Times New Roman" w:cs="Times New Roman"/>
                <w:color w:val="000000"/>
                <w:sz w:val="28"/>
                <w:szCs w:val="28"/>
              </w:rPr>
              <w:t>Chia</w:t>
            </w:r>
            <w:r w:rsidRPr="00556A37">
              <w:rPr>
                <w:rFonts w:ascii="Times New Roman" w:hAnsi="Times New Roman" w:cs="Times New Roman"/>
                <w:color w:val="000000"/>
                <w:sz w:val="28"/>
                <w:szCs w:val="28"/>
              </w:rPr>
              <w:t xml:space="preserve"> đất nước thành các quận, huyện, đặt các chức quan cai quản.</w:t>
            </w: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sz w:val="28"/>
                <w:szCs w:val="28"/>
              </w:rPr>
            </w:pPr>
            <w:r w:rsidRPr="00556A37">
              <w:rPr>
                <w:rFonts w:ascii="Times New Roman" w:hAnsi="Times New Roman" w:cs="Times New Roman"/>
                <w:color w:val="000000"/>
                <w:sz w:val="28"/>
                <w:szCs w:val="28"/>
              </w:rPr>
              <w:t>- Áp dụng chế độ đo lường, tiền tệ, chữ viết và pháp luật chung cho cả nước.</w:t>
            </w: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bookmarkStart w:id="5" w:name="bookmark501"/>
            <w:bookmarkEnd w:id="5"/>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8E71D5" w:rsidRDefault="008E71D5" w:rsidP="008E71D5">
            <w:pPr>
              <w:shd w:val="clear" w:color="auto" w:fill="FFFFFF"/>
              <w:jc w:val="both"/>
              <w:outlineLvl w:val="2"/>
              <w:rPr>
                <w:rFonts w:eastAsia="Times New Roman"/>
                <w:bCs/>
                <w:sz w:val="28"/>
                <w:szCs w:val="28"/>
              </w:rPr>
            </w:pPr>
            <w:r>
              <w:rPr>
                <w:rFonts w:eastAsia="Times New Roman"/>
                <w:bCs/>
                <w:sz w:val="28"/>
                <w:szCs w:val="28"/>
              </w:rPr>
              <w:t xml:space="preserve">- Xã hội chia làm hai giai cấp: </w:t>
            </w:r>
          </w:p>
          <w:p w:rsidR="008E71D5" w:rsidRDefault="008E71D5" w:rsidP="008E71D5">
            <w:pPr>
              <w:shd w:val="clear" w:color="auto" w:fill="FFFFFF"/>
              <w:jc w:val="both"/>
              <w:outlineLvl w:val="2"/>
              <w:rPr>
                <w:rFonts w:eastAsia="Times New Roman"/>
                <w:bCs/>
                <w:sz w:val="28"/>
                <w:szCs w:val="28"/>
              </w:rPr>
            </w:pPr>
            <w:r>
              <w:rPr>
                <w:rFonts w:eastAsia="Times New Roman"/>
                <w:bCs/>
                <w:sz w:val="28"/>
                <w:szCs w:val="28"/>
              </w:rPr>
              <w:t>+ Địa chủ (quý tộc, quan lại và nông dân giàu)</w:t>
            </w:r>
          </w:p>
          <w:p w:rsidR="008E71D5" w:rsidRDefault="008E71D5" w:rsidP="008E71D5">
            <w:pPr>
              <w:shd w:val="clear" w:color="auto" w:fill="FFFFFF"/>
              <w:jc w:val="both"/>
              <w:outlineLvl w:val="2"/>
              <w:rPr>
                <w:rFonts w:eastAsia="Times New Roman"/>
                <w:bCs/>
                <w:sz w:val="28"/>
                <w:szCs w:val="28"/>
              </w:rPr>
            </w:pPr>
            <w:r>
              <w:rPr>
                <w:rFonts w:eastAsia="Times New Roman"/>
                <w:bCs/>
                <w:sz w:val="28"/>
                <w:szCs w:val="28"/>
              </w:rPr>
              <w:t>+ Tá điền- nông dân lĩnh canh ( nông dân nghèo)</w:t>
            </w: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9D103D">
            <w:pPr>
              <w:pStyle w:val="Vnbnnidung0"/>
              <w:keepNext/>
              <w:spacing w:after="0" w:line="240" w:lineRule="auto"/>
              <w:ind w:firstLine="0"/>
              <w:jc w:val="both"/>
              <w:rPr>
                <w:rFonts w:ascii="Times New Roman" w:hAnsi="Times New Roman" w:cs="Times New Roman"/>
                <w:b/>
                <w:bCs/>
                <w:color w:val="000000"/>
                <w:sz w:val="28"/>
                <w:szCs w:val="28"/>
              </w:rPr>
            </w:pPr>
            <w:r w:rsidRPr="00556A37">
              <w:rPr>
                <w:rFonts w:ascii="Times New Roman" w:hAnsi="Times New Roman" w:cs="Times New Roman"/>
                <w:b/>
                <w:color w:val="000000"/>
                <w:sz w:val="28"/>
                <w:szCs w:val="28"/>
              </w:rPr>
              <w:t>3.</w:t>
            </w:r>
            <w:r w:rsidRPr="00556A37">
              <w:rPr>
                <w:rFonts w:ascii="Times New Roman" w:hAnsi="Times New Roman" w:cs="Times New Roman"/>
                <w:b/>
                <w:bCs/>
                <w:color w:val="000000"/>
                <w:sz w:val="28"/>
                <w:szCs w:val="28"/>
              </w:rPr>
              <w:t xml:space="preserve"> Trung Quốc từ thời nhà Hán đến thời nhà Tuỳ (206 TCN - thế kỉ VII)</w:t>
            </w:r>
          </w:p>
          <w:p w:rsidR="00047087" w:rsidRPr="00556A37" w:rsidRDefault="00047087" w:rsidP="009D103D">
            <w:pPr>
              <w:pStyle w:val="Vnbnnidung0"/>
              <w:keepNext/>
              <w:tabs>
                <w:tab w:val="left" w:pos="761"/>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61"/>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61"/>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61"/>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61"/>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61"/>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61"/>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61"/>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61"/>
              </w:tabs>
              <w:spacing w:after="0" w:line="240" w:lineRule="auto"/>
              <w:ind w:firstLine="0"/>
              <w:jc w:val="both"/>
              <w:rPr>
                <w:rFonts w:ascii="Times New Roman" w:hAnsi="Times New Roman" w:cs="Times New Roman"/>
                <w:sz w:val="28"/>
                <w:szCs w:val="28"/>
              </w:rPr>
            </w:pPr>
            <w:r w:rsidRPr="00556A37">
              <w:rPr>
                <w:rFonts w:ascii="Times New Roman" w:hAnsi="Times New Roman" w:cs="Times New Roman"/>
                <w:color w:val="000000"/>
                <w:sz w:val="28"/>
                <w:szCs w:val="28"/>
              </w:rPr>
              <w:t>-Từ thời Hán đến Tuỳ (206 TCN - thế kỉ VII) Trung Quốc trải qua nhiều lần bị phân tán, chia cắt, nhưng cuối cùng được thống nhất lại dưới thời nhà Tuỳ.</w:t>
            </w: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bookmarkStart w:id="6" w:name="bookmark512"/>
            <w:bookmarkEnd w:id="6"/>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spacing w:after="0" w:line="240" w:lineRule="auto"/>
              <w:ind w:firstLine="0"/>
              <w:jc w:val="both"/>
              <w:rPr>
                <w:rFonts w:ascii="Times New Roman" w:hAnsi="Times New Roman" w:cs="Times New Roman"/>
                <w:b/>
                <w:bCs/>
                <w:color w:val="000000"/>
                <w:sz w:val="28"/>
                <w:szCs w:val="28"/>
              </w:rPr>
            </w:pPr>
            <w:r w:rsidRPr="00556A37">
              <w:rPr>
                <w:rFonts w:ascii="Times New Roman" w:hAnsi="Times New Roman" w:cs="Times New Roman"/>
                <w:b/>
                <w:color w:val="000000"/>
                <w:sz w:val="28"/>
                <w:szCs w:val="28"/>
              </w:rPr>
              <w:t xml:space="preserve">4. </w:t>
            </w:r>
            <w:r w:rsidRPr="00556A37">
              <w:rPr>
                <w:rFonts w:ascii="Times New Roman" w:hAnsi="Times New Roman" w:cs="Times New Roman"/>
                <w:b/>
                <w:bCs/>
                <w:color w:val="000000"/>
                <w:sz w:val="28"/>
                <w:szCs w:val="28"/>
              </w:rPr>
              <w:t>Một số thành tựu nổi bật của văn minh Trung Quốc từ thời cổ đại đến thế kỉ VII</w:t>
            </w:r>
          </w:p>
          <w:p w:rsidR="00047087" w:rsidRPr="00556A37" w:rsidRDefault="00047087" w:rsidP="00556A37">
            <w:pPr>
              <w:pStyle w:val="Vnbnnidung0"/>
              <w:keepNext/>
              <w:spacing w:after="0" w:line="240" w:lineRule="auto"/>
              <w:ind w:firstLine="0"/>
              <w:jc w:val="both"/>
              <w:rPr>
                <w:rFonts w:ascii="Times New Roman" w:hAnsi="Times New Roman" w:cs="Times New Roman"/>
                <w:b/>
                <w:bCs/>
                <w:color w:val="000000"/>
                <w:sz w:val="28"/>
                <w:szCs w:val="28"/>
              </w:rPr>
            </w:pPr>
          </w:p>
          <w:p w:rsidR="00047087" w:rsidRPr="00556A37" w:rsidRDefault="00047087" w:rsidP="00556A37">
            <w:pPr>
              <w:pStyle w:val="Vnbnnidung0"/>
              <w:keepNext/>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 Chữ viết: Giáp cốt</w:t>
            </w:r>
          </w:p>
          <w:p w:rsidR="00047087" w:rsidRPr="00556A37" w:rsidRDefault="00047087" w:rsidP="00556A37">
            <w:pPr>
              <w:pStyle w:val="Vnbnnidung0"/>
              <w:keepNext/>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 Văn học: Kinh thi</w:t>
            </w:r>
          </w:p>
          <w:p w:rsidR="00047087" w:rsidRPr="00556A37" w:rsidRDefault="00047087" w:rsidP="00556A37">
            <w:pPr>
              <w:pStyle w:val="Vnbnnidung0"/>
              <w:keepNext/>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 Tư tưởng: Khổng Tử, Lão Tử</w:t>
            </w:r>
          </w:p>
          <w:p w:rsidR="00047087" w:rsidRPr="00556A37" w:rsidRDefault="00047087" w:rsidP="00556A37">
            <w:pPr>
              <w:pStyle w:val="Vnbnnidung0"/>
              <w:keepNext/>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 Sử học: Sử kí, hán thư</w:t>
            </w:r>
          </w:p>
          <w:p w:rsidR="00047087" w:rsidRPr="00556A37" w:rsidRDefault="00047087" w:rsidP="00556A37">
            <w:pPr>
              <w:pStyle w:val="Vnbnnidung0"/>
              <w:keepNext/>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 xml:space="preserve"> -Thiên văn học - lịch pháp: Lịch âm và lịch dương</w:t>
            </w:r>
          </w:p>
          <w:p w:rsidR="00047087" w:rsidRPr="00556A37" w:rsidRDefault="00047087" w:rsidP="00556A37">
            <w:pPr>
              <w:pStyle w:val="Vnbnnidung0"/>
              <w:keepNext/>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-Khoa học - kĩ thuật: Thiết bị đo động đất, giấy, thuốc nổ, la bàn, kĩ thuật in.</w:t>
            </w:r>
          </w:p>
          <w:p w:rsidR="00047087" w:rsidRPr="00556A37" w:rsidRDefault="00047087" w:rsidP="00556A37">
            <w:pPr>
              <w:pStyle w:val="Vnbnnidung0"/>
              <w:keepNext/>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-Y học: Bộ Hoàng đế nội kinh.</w:t>
            </w:r>
          </w:p>
          <w:p w:rsidR="00047087" w:rsidRPr="00556A37" w:rsidRDefault="00047087" w:rsidP="00556A37">
            <w:pPr>
              <w:pStyle w:val="Vnbnnidung0"/>
              <w:keepNext/>
              <w:spacing w:after="0" w:line="240" w:lineRule="auto"/>
              <w:ind w:firstLine="0"/>
              <w:jc w:val="both"/>
              <w:rPr>
                <w:rFonts w:ascii="Times New Roman" w:hAnsi="Times New Roman" w:cs="Times New Roman"/>
                <w:sz w:val="28"/>
                <w:szCs w:val="28"/>
              </w:rPr>
            </w:pPr>
            <w:r w:rsidRPr="00556A37">
              <w:rPr>
                <w:rFonts w:ascii="Times New Roman" w:hAnsi="Times New Roman" w:cs="Times New Roman"/>
                <w:color w:val="000000"/>
                <w:sz w:val="28"/>
                <w:szCs w:val="28"/>
              </w:rPr>
              <w:t>-Kiến trúc - điêu khắc: Vạn lý trường thành.</w:t>
            </w:r>
          </w:p>
          <w:p w:rsidR="00047087" w:rsidRPr="00556A37" w:rsidRDefault="00047087" w:rsidP="00556A37">
            <w:pPr>
              <w:pStyle w:val="Vnbnnidung0"/>
              <w:keepNext/>
              <w:spacing w:after="0" w:line="240" w:lineRule="auto"/>
              <w:ind w:firstLine="0"/>
              <w:jc w:val="both"/>
              <w:rPr>
                <w:rFonts w:ascii="Times New Roman" w:hAnsi="Times New Roman" w:cs="Times New Roman"/>
                <w:b/>
                <w:bCs/>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b/>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b/>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b/>
                <w:sz w:val="28"/>
                <w:szCs w:val="28"/>
              </w:rPr>
            </w:pPr>
            <w:r w:rsidRPr="00556A37">
              <w:rPr>
                <w:rFonts w:ascii="Times New Roman" w:hAnsi="Times New Roman" w:cs="Times New Roman"/>
                <w:b/>
                <w:sz w:val="28"/>
                <w:szCs w:val="28"/>
              </w:rPr>
              <w:t>C.HĐ luyện tập</w:t>
            </w: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b/>
                <w:sz w:val="28"/>
                <w:szCs w:val="28"/>
              </w:rPr>
            </w:pPr>
            <w:r w:rsidRPr="00556A37">
              <w:rPr>
                <w:rFonts w:ascii="Times New Roman" w:hAnsi="Times New Roman" w:cs="Times New Roman"/>
                <w:b/>
                <w:sz w:val="28"/>
                <w:szCs w:val="28"/>
              </w:rPr>
              <w:t xml:space="preserve">BT1: </w:t>
            </w:r>
          </w:p>
          <w:p w:rsidR="00047087" w:rsidRPr="00556A37" w:rsidRDefault="00047087" w:rsidP="00556A37">
            <w:pPr>
              <w:pStyle w:val="Vnbnnidung0"/>
              <w:keepNext/>
              <w:tabs>
                <w:tab w:val="left" w:pos="728"/>
              </w:tabs>
              <w:spacing w:after="0" w:line="240" w:lineRule="auto"/>
              <w:ind w:firstLine="0"/>
              <w:jc w:val="both"/>
              <w:rPr>
                <w:rFonts w:ascii="Times New Roman" w:hAnsi="Times New Roman" w:cs="Times New Roman"/>
                <w:sz w:val="28"/>
                <w:szCs w:val="28"/>
              </w:rPr>
            </w:pPr>
            <w:bookmarkStart w:id="7" w:name="bookmark527"/>
            <w:bookmarkEnd w:id="7"/>
            <w:r w:rsidRPr="00556A37">
              <w:rPr>
                <w:rFonts w:ascii="Times New Roman" w:hAnsi="Times New Roman" w:cs="Times New Roman"/>
                <w:color w:val="000000"/>
                <w:sz w:val="28"/>
                <w:szCs w:val="28"/>
              </w:rPr>
              <w:t xml:space="preserve">-Trung Quốc có hai con sông lớn, hình thành nên những đồng bằng rộng lớn, thuận lợi </w:t>
            </w:r>
            <w:r w:rsidRPr="00556A37">
              <w:rPr>
                <w:rFonts w:ascii="Times New Roman" w:hAnsi="Times New Roman" w:cs="Times New Roman"/>
                <w:color w:val="000000"/>
                <w:sz w:val="28"/>
                <w:szCs w:val="28"/>
              </w:rPr>
              <w:lastRenderedPageBreak/>
              <w:t>cho nông nghiệp phát triển. Do đó, nền văn minh cũng sớm hình thành.</w:t>
            </w:r>
          </w:p>
          <w:p w:rsidR="00047087" w:rsidRPr="00556A37" w:rsidRDefault="00047087" w:rsidP="00556A37">
            <w:pPr>
              <w:pStyle w:val="Vnbnnidung0"/>
              <w:keepNext/>
              <w:tabs>
                <w:tab w:val="left" w:pos="728"/>
              </w:tabs>
              <w:spacing w:after="0" w:line="240" w:lineRule="auto"/>
              <w:ind w:firstLine="0"/>
              <w:jc w:val="both"/>
              <w:rPr>
                <w:rFonts w:ascii="Times New Roman" w:hAnsi="Times New Roman" w:cs="Times New Roman"/>
                <w:sz w:val="28"/>
                <w:szCs w:val="28"/>
              </w:rPr>
            </w:pPr>
            <w:bookmarkStart w:id="8" w:name="bookmark528"/>
            <w:bookmarkEnd w:id="8"/>
            <w:r w:rsidRPr="00556A37">
              <w:rPr>
                <w:rFonts w:ascii="Times New Roman" w:hAnsi="Times New Roman" w:cs="Times New Roman"/>
                <w:color w:val="000000"/>
                <w:sz w:val="28"/>
                <w:szCs w:val="28"/>
              </w:rPr>
              <w:t>-Nhiều đổng cỏ rộng lớn là điều kiện để chăn nuôi phát triển.</w:t>
            </w:r>
          </w:p>
          <w:p w:rsidR="00047087" w:rsidRPr="00556A37" w:rsidRDefault="00047087" w:rsidP="00556A37">
            <w:pPr>
              <w:pStyle w:val="Vnbnnidung0"/>
              <w:keepNext/>
              <w:tabs>
                <w:tab w:val="left" w:pos="724"/>
              </w:tabs>
              <w:spacing w:after="0" w:line="240" w:lineRule="auto"/>
              <w:ind w:firstLine="0"/>
              <w:jc w:val="both"/>
              <w:rPr>
                <w:rFonts w:ascii="Times New Roman" w:hAnsi="Times New Roman" w:cs="Times New Roman"/>
                <w:color w:val="000000"/>
                <w:sz w:val="28"/>
                <w:szCs w:val="28"/>
              </w:rPr>
            </w:pPr>
            <w:bookmarkStart w:id="9" w:name="bookmark529"/>
            <w:bookmarkEnd w:id="9"/>
            <w:r w:rsidRPr="00556A37">
              <w:rPr>
                <w:rFonts w:ascii="Times New Roman" w:hAnsi="Times New Roman" w:cs="Times New Roman"/>
                <w:color w:val="000000"/>
                <w:sz w:val="28"/>
                <w:szCs w:val="28"/>
              </w:rPr>
              <w:t>-Mực nước của các con sông lớn lên xuống thất thường nên nhu cầu phải liên kết nhau lại để trị thuỷ do đó sớm hình thành nhà nước.</w:t>
            </w:r>
          </w:p>
          <w:p w:rsidR="00047087" w:rsidRPr="00556A37" w:rsidRDefault="00047087" w:rsidP="00556A37">
            <w:pPr>
              <w:pStyle w:val="Vnbnnidung0"/>
              <w:keepNext/>
              <w:tabs>
                <w:tab w:val="left" w:pos="724"/>
              </w:tabs>
              <w:spacing w:after="0" w:line="240" w:lineRule="auto"/>
              <w:ind w:firstLine="0"/>
              <w:jc w:val="both"/>
              <w:rPr>
                <w:rFonts w:ascii="Times New Roman" w:hAnsi="Times New Roman" w:cs="Times New Roman"/>
                <w:color w:val="000000"/>
                <w:sz w:val="28"/>
                <w:szCs w:val="28"/>
              </w:rPr>
            </w:pPr>
          </w:p>
          <w:p w:rsidR="00047087" w:rsidRPr="00556A37" w:rsidRDefault="00047087" w:rsidP="00556A37">
            <w:pPr>
              <w:pStyle w:val="Vnbnnidung0"/>
              <w:keepNext/>
              <w:tabs>
                <w:tab w:val="left" w:pos="709"/>
              </w:tabs>
              <w:spacing w:after="0" w:line="240" w:lineRule="auto"/>
              <w:ind w:firstLine="0"/>
              <w:jc w:val="both"/>
              <w:rPr>
                <w:rFonts w:ascii="Times New Roman" w:hAnsi="Times New Roman" w:cs="Times New Roman"/>
                <w:b/>
                <w:sz w:val="28"/>
                <w:szCs w:val="28"/>
              </w:rPr>
            </w:pPr>
          </w:p>
        </w:tc>
      </w:tr>
    </w:tbl>
    <w:p w:rsidR="00047087" w:rsidRPr="00556A37" w:rsidRDefault="00047087" w:rsidP="00556A37">
      <w:pPr>
        <w:pStyle w:val="1"/>
        <w:tabs>
          <w:tab w:val="left" w:pos="5445"/>
        </w:tabs>
        <w:spacing w:before="0" w:line="240" w:lineRule="auto"/>
        <w:ind w:left="0" w:firstLine="0"/>
        <w:rPr>
          <w:rFonts w:ascii="Times New Roman" w:hAnsi="Times New Roman"/>
          <w:sz w:val="28"/>
          <w:szCs w:val="28"/>
        </w:rPr>
      </w:pPr>
      <w:r w:rsidRPr="00556A37">
        <w:rPr>
          <w:rFonts w:ascii="Times New Roman" w:hAnsi="Times New Roman"/>
          <w:b/>
          <w:bCs w:val="0"/>
          <w:sz w:val="28"/>
          <w:szCs w:val="28"/>
        </w:rPr>
        <w:lastRenderedPageBreak/>
        <w:t xml:space="preserve">          4. Củng cố</w:t>
      </w:r>
      <w:r w:rsidRPr="00556A37">
        <w:rPr>
          <w:rFonts w:ascii="Times New Roman" w:hAnsi="Times New Roman"/>
          <w:sz w:val="28"/>
          <w:szCs w:val="28"/>
        </w:rPr>
        <w:t>: GV khái quát nội dung kiến thức của bài.</w:t>
      </w:r>
    </w:p>
    <w:p w:rsidR="00047087" w:rsidRPr="00556A37" w:rsidRDefault="00047087" w:rsidP="00556A37">
      <w:pPr>
        <w:pStyle w:val="Vnbnnidung0"/>
        <w:keepNext/>
        <w:tabs>
          <w:tab w:val="left" w:pos="724"/>
        </w:tabs>
        <w:spacing w:after="0" w:line="240" w:lineRule="auto"/>
        <w:ind w:firstLine="0"/>
        <w:jc w:val="both"/>
        <w:rPr>
          <w:rFonts w:ascii="Times New Roman" w:hAnsi="Times New Roman" w:cs="Times New Roman"/>
          <w:color w:val="000000"/>
          <w:sz w:val="28"/>
          <w:szCs w:val="28"/>
        </w:rPr>
      </w:pPr>
      <w:r w:rsidRPr="00556A37">
        <w:rPr>
          <w:rFonts w:ascii="Times New Roman" w:hAnsi="Times New Roman" w:cs="Times New Roman"/>
          <w:color w:val="000000"/>
          <w:sz w:val="28"/>
          <w:szCs w:val="28"/>
        </w:rPr>
        <w:tab/>
      </w:r>
      <w:r w:rsidRPr="00556A37">
        <w:rPr>
          <w:rFonts w:ascii="Times New Roman" w:hAnsi="Times New Roman" w:cs="Times New Roman"/>
          <w:b/>
          <w:sz w:val="28"/>
          <w:szCs w:val="28"/>
        </w:rPr>
        <w:t>5. Hướng dẫn học bài</w:t>
      </w:r>
    </w:p>
    <w:p w:rsidR="00047087" w:rsidRPr="00556A37" w:rsidRDefault="00047087" w:rsidP="00556A37">
      <w:pPr>
        <w:pStyle w:val="1"/>
        <w:tabs>
          <w:tab w:val="left" w:pos="5445"/>
        </w:tabs>
        <w:spacing w:before="0" w:line="240" w:lineRule="auto"/>
        <w:rPr>
          <w:rFonts w:ascii="Times New Roman" w:hAnsi="Times New Roman"/>
          <w:sz w:val="28"/>
          <w:szCs w:val="28"/>
        </w:rPr>
      </w:pPr>
      <w:r w:rsidRPr="00556A37">
        <w:rPr>
          <w:rFonts w:ascii="Times New Roman" w:hAnsi="Times New Roman"/>
          <w:sz w:val="28"/>
          <w:szCs w:val="28"/>
        </w:rPr>
        <w:tab/>
        <w:t xml:space="preserve">       - Nắm vững kiến thức bài đã học. Học bài theo nội dung ghi vở kết hợp tài liệu.</w:t>
      </w:r>
    </w:p>
    <w:p w:rsidR="00047087" w:rsidRPr="00556A37" w:rsidRDefault="00047087" w:rsidP="00556A37">
      <w:pPr>
        <w:pStyle w:val="1"/>
        <w:tabs>
          <w:tab w:val="left" w:pos="5445"/>
        </w:tabs>
        <w:spacing w:before="0" w:line="240" w:lineRule="auto"/>
        <w:rPr>
          <w:rFonts w:ascii="Times New Roman" w:hAnsi="Times New Roman"/>
          <w:sz w:val="28"/>
          <w:szCs w:val="28"/>
          <w:lang w:val="en-US"/>
        </w:rPr>
      </w:pPr>
      <w:r w:rsidRPr="00556A37">
        <w:rPr>
          <w:rFonts w:ascii="Times New Roman" w:hAnsi="Times New Roman"/>
          <w:sz w:val="28"/>
          <w:szCs w:val="28"/>
        </w:rPr>
        <w:tab/>
        <w:t xml:space="preserve">      - Bài</w:t>
      </w:r>
      <w:r w:rsidRPr="00556A37">
        <w:rPr>
          <w:rFonts w:ascii="Times New Roman" w:hAnsi="Times New Roman"/>
          <w:sz w:val="28"/>
          <w:szCs w:val="28"/>
          <w:lang w:val="vi-VN"/>
        </w:rPr>
        <w:t xml:space="preserve"> mới: </w:t>
      </w:r>
      <w:r w:rsidRPr="00556A37">
        <w:rPr>
          <w:rFonts w:ascii="Times New Roman" w:hAnsi="Times New Roman"/>
          <w:sz w:val="28"/>
          <w:szCs w:val="28"/>
          <w:lang w:val="en-US"/>
        </w:rPr>
        <w:t>Ôn tập các nội dung đã học.</w:t>
      </w:r>
    </w:p>
    <w:p w:rsidR="00047087" w:rsidRPr="00556A37" w:rsidRDefault="00047087" w:rsidP="00556A37">
      <w:pPr>
        <w:pStyle w:val="1"/>
        <w:tabs>
          <w:tab w:val="left" w:pos="5445"/>
        </w:tabs>
        <w:spacing w:before="0" w:line="240" w:lineRule="auto"/>
        <w:rPr>
          <w:rFonts w:ascii="Times New Roman" w:hAnsi="Times New Roman"/>
          <w:b/>
          <w:sz w:val="28"/>
          <w:szCs w:val="28"/>
          <w:lang w:val="en-US"/>
        </w:rPr>
      </w:pPr>
      <w:r w:rsidRPr="00556A37">
        <w:rPr>
          <w:rFonts w:ascii="Times New Roman" w:hAnsi="Times New Roman"/>
          <w:sz w:val="28"/>
          <w:szCs w:val="28"/>
          <w:lang w:val="en-US"/>
        </w:rPr>
        <w:tab/>
        <w:t xml:space="preserve">      </w:t>
      </w:r>
      <w:r w:rsidRPr="00556A37">
        <w:rPr>
          <w:rFonts w:ascii="Times New Roman" w:hAnsi="Times New Roman"/>
          <w:b/>
          <w:sz w:val="28"/>
          <w:szCs w:val="28"/>
          <w:lang w:val="en-US"/>
        </w:rPr>
        <w:t>TÀI LIỆU THAM KHẢO</w:t>
      </w:r>
    </w:p>
    <w:p w:rsidR="00047087" w:rsidRPr="00556A37" w:rsidRDefault="00047087" w:rsidP="00556A37">
      <w:pPr>
        <w:pStyle w:val="Vnbnnidung0"/>
        <w:keepNext/>
        <w:tabs>
          <w:tab w:val="left" w:pos="724"/>
        </w:tabs>
        <w:spacing w:after="0" w:line="240" w:lineRule="auto"/>
        <w:ind w:firstLine="0"/>
        <w:jc w:val="both"/>
        <w:rPr>
          <w:rFonts w:ascii="Times New Roman" w:hAnsi="Times New Roman" w:cs="Times New Roman"/>
          <w:sz w:val="28"/>
          <w:szCs w:val="28"/>
        </w:rPr>
      </w:pPr>
      <w:r w:rsidRPr="00556A37">
        <w:rPr>
          <w:rFonts w:ascii="Times New Roman" w:hAnsi="Times New Roman" w:cs="Times New Roman"/>
          <w:color w:val="000000"/>
          <w:sz w:val="28"/>
          <w:szCs w:val="28"/>
        </w:rPr>
        <w:tab/>
        <w:t>-Giáp cốt văn: Giáp cốt văn phát hiện ở Ân Khư, được khắc trên mai rùa và xương thú là văn bản ghi lại việc bói toán và sự việc của hoàng thất và quý tộc cuối đời nhà Thương, là Di sản văn hoá kí ức lịch sử độc đáo của Trung Quốc, được đưa vào danh sách Kí ức Thế giới.</w:t>
      </w:r>
    </w:p>
    <w:p w:rsidR="00047087" w:rsidRPr="00556A37" w:rsidRDefault="00047087" w:rsidP="00556A37">
      <w:pPr>
        <w:pStyle w:val="Vnbnnidung0"/>
        <w:keepNext/>
        <w:tabs>
          <w:tab w:val="left" w:pos="728"/>
        </w:tabs>
        <w:spacing w:after="0" w:line="240" w:lineRule="auto"/>
        <w:ind w:left="460" w:firstLine="0"/>
        <w:jc w:val="both"/>
        <w:rPr>
          <w:rFonts w:ascii="Times New Roman" w:hAnsi="Times New Roman" w:cs="Times New Roman"/>
          <w:sz w:val="28"/>
          <w:szCs w:val="28"/>
        </w:rPr>
      </w:pPr>
      <w:bookmarkStart w:id="10" w:name="bookmark531"/>
      <w:bookmarkEnd w:id="10"/>
      <w:r w:rsidRPr="00556A37">
        <w:rPr>
          <w:rFonts w:ascii="Times New Roman" w:hAnsi="Times New Roman" w:cs="Times New Roman"/>
          <w:color w:val="000000"/>
          <w:sz w:val="28"/>
          <w:szCs w:val="28"/>
        </w:rPr>
        <w:tab/>
        <w:t>-Bốn phát minh kĩ thuật của người Trung Quốc cổ đại:</w:t>
      </w:r>
    </w:p>
    <w:p w:rsidR="00047087" w:rsidRPr="00556A37" w:rsidRDefault="00047087" w:rsidP="00556A37">
      <w:pPr>
        <w:pStyle w:val="Vnbnnidung0"/>
        <w:keepNext/>
        <w:spacing w:after="0" w:line="240" w:lineRule="auto"/>
        <w:ind w:firstLine="720"/>
        <w:jc w:val="both"/>
        <w:rPr>
          <w:rFonts w:ascii="Times New Roman" w:hAnsi="Times New Roman" w:cs="Times New Roman"/>
          <w:color w:val="000000"/>
          <w:sz w:val="28"/>
          <w:szCs w:val="28"/>
        </w:rPr>
      </w:pPr>
      <w:r w:rsidRPr="00556A37">
        <w:rPr>
          <w:rFonts w:ascii="Times New Roman" w:hAnsi="Times New Roman" w:cs="Times New Roman"/>
          <w:i/>
          <w:iCs/>
          <w:color w:val="000000"/>
          <w:sz w:val="28"/>
          <w:szCs w:val="28"/>
        </w:rPr>
        <w:t>La bàn</w:t>
      </w:r>
      <w:r w:rsidRPr="00556A37">
        <w:rPr>
          <w:rFonts w:ascii="Times New Roman" w:hAnsi="Times New Roman" w:cs="Times New Roman"/>
          <w:color w:val="000000"/>
          <w:sz w:val="28"/>
          <w:szCs w:val="28"/>
        </w:rPr>
        <w:t xml:space="preserve"> xuất hiện từ thời Chiến Quốc, gồm một nam châm thiên nhiên được mài giũa, đặt trên một địa bàn hình vuông. Lúc cân bằng, mũi kim sẽ chỉ vê' phương nam. La bàn bắt đấu truyền bá ra nước ngoài từ thời Tống, qua Ả Rập rồi tới châu Âu.</w:t>
      </w:r>
    </w:p>
    <w:p w:rsidR="00047087" w:rsidRPr="00556A37" w:rsidRDefault="00047087" w:rsidP="00556A37">
      <w:pPr>
        <w:pStyle w:val="Vnbnnidung0"/>
        <w:keepNext/>
        <w:spacing w:after="0" w:line="240" w:lineRule="auto"/>
        <w:ind w:firstLine="720"/>
        <w:jc w:val="both"/>
        <w:rPr>
          <w:rFonts w:ascii="Times New Roman" w:hAnsi="Times New Roman" w:cs="Times New Roman"/>
          <w:sz w:val="28"/>
          <w:szCs w:val="28"/>
        </w:rPr>
      </w:pPr>
      <w:r w:rsidRPr="00556A37">
        <w:rPr>
          <w:rFonts w:ascii="Times New Roman" w:hAnsi="Times New Roman" w:cs="Times New Roman"/>
          <w:color w:val="000000"/>
          <w:sz w:val="28"/>
          <w:szCs w:val="28"/>
        </w:rPr>
        <w:t xml:space="preserve">Người phát minh ra </w:t>
      </w:r>
      <w:r w:rsidRPr="00556A37">
        <w:rPr>
          <w:rFonts w:ascii="Times New Roman" w:hAnsi="Times New Roman" w:cs="Times New Roman"/>
          <w:i/>
          <w:iCs/>
          <w:color w:val="000000"/>
          <w:sz w:val="28"/>
          <w:szCs w:val="28"/>
        </w:rPr>
        <w:t>nghề làm giấy</w:t>
      </w:r>
      <w:r w:rsidRPr="00556A37">
        <w:rPr>
          <w:rFonts w:ascii="Times New Roman" w:hAnsi="Times New Roman" w:cs="Times New Roman"/>
          <w:color w:val="000000"/>
          <w:sz w:val="28"/>
          <w:szCs w:val="28"/>
        </w:rPr>
        <w:t xml:space="preserve"> là hoạn quan Thái Luân. Ông dùng vỏ cây, sợi gai, vải rách,... để chế tạo ra giấy.</w:t>
      </w:r>
    </w:p>
    <w:p w:rsidR="00047087" w:rsidRPr="00556A37" w:rsidRDefault="00047087" w:rsidP="00556A37">
      <w:pPr>
        <w:pStyle w:val="Vnbnnidung0"/>
        <w:keepNext/>
        <w:spacing w:after="0" w:line="240" w:lineRule="auto"/>
        <w:ind w:firstLine="720"/>
        <w:rPr>
          <w:rFonts w:ascii="Times New Roman" w:hAnsi="Times New Roman" w:cs="Times New Roman"/>
          <w:sz w:val="28"/>
          <w:szCs w:val="28"/>
        </w:rPr>
      </w:pPr>
      <w:r w:rsidRPr="00556A37">
        <w:rPr>
          <w:rFonts w:ascii="Times New Roman" w:hAnsi="Times New Roman" w:cs="Times New Roman"/>
          <w:i/>
          <w:iCs/>
          <w:color w:val="000000"/>
          <w:sz w:val="28"/>
          <w:szCs w:val="28"/>
        </w:rPr>
        <w:t>Kĩ thuật in</w:t>
      </w:r>
      <w:r w:rsidRPr="00556A37">
        <w:rPr>
          <w:rFonts w:ascii="Times New Roman" w:hAnsi="Times New Roman" w:cs="Times New Roman"/>
          <w:color w:val="000000"/>
          <w:sz w:val="28"/>
          <w:szCs w:val="28"/>
        </w:rPr>
        <w:t xml:space="preserve"> bắt nguồn từ thói quen ki tên bằng triện của người Trung Quốc cổ đại. Người ta đã khắc những con chữ lên tấm gỗ giống như khắc những con dấu rói phủ một lớp mực mỏng lên bề mặt tấm gỗ, đặt tờ giấy lên, dùng gạt để gạt nhẹ lên tờ giấy.</w:t>
      </w:r>
    </w:p>
    <w:p w:rsidR="00047087" w:rsidRPr="00556A37" w:rsidRDefault="00047087" w:rsidP="00556A37">
      <w:pPr>
        <w:pStyle w:val="Vnbnnidung0"/>
        <w:keepNext/>
        <w:spacing w:after="0" w:line="240" w:lineRule="auto"/>
        <w:ind w:firstLine="480"/>
        <w:rPr>
          <w:rFonts w:ascii="Times New Roman" w:hAnsi="Times New Roman" w:cs="Times New Roman"/>
          <w:color w:val="000000"/>
          <w:sz w:val="28"/>
          <w:szCs w:val="28"/>
        </w:rPr>
      </w:pPr>
      <w:r w:rsidRPr="00556A37">
        <w:rPr>
          <w:rFonts w:ascii="Times New Roman" w:hAnsi="Times New Roman" w:cs="Times New Roman"/>
          <w:i/>
          <w:iCs/>
          <w:color w:val="000000"/>
          <w:sz w:val="28"/>
          <w:szCs w:val="28"/>
        </w:rPr>
        <w:t>Thuốc súng</w:t>
      </w:r>
      <w:r w:rsidRPr="00556A37">
        <w:rPr>
          <w:rFonts w:ascii="Times New Roman" w:hAnsi="Times New Roman" w:cs="Times New Roman"/>
          <w:color w:val="000000"/>
          <w:sz w:val="28"/>
          <w:szCs w:val="28"/>
        </w:rPr>
        <w:t xml:space="preserve"> được phát minh ở Trung Quốc từ cách đây hơn 1 000 năm, bắt đầu từ thuật luyện đan. Thuốc súng lần đầu được dùng trong quân sự dưới thời Tống. Về sau, phát minh này được truyền qua Ân Độ, rồi sang Ả Rập, qua Tây Ban Nha, đến nhiều nước ở châu Âu.</w:t>
      </w:r>
    </w:p>
    <w:p w:rsidR="00047087" w:rsidRPr="00850F39" w:rsidRDefault="00047087" w:rsidP="00556A37">
      <w:pPr>
        <w:pStyle w:val="ListParagraph"/>
        <w:ind w:left="0" w:firstLine="720"/>
        <w:jc w:val="center"/>
        <w:rPr>
          <w:b/>
        </w:rPr>
      </w:pPr>
      <w:r>
        <w:rPr>
          <w:b/>
        </w:rPr>
        <w:t>------------------------------------------------------------------------</w:t>
      </w:r>
    </w:p>
    <w:p w:rsidR="00047087" w:rsidRDefault="00047087" w:rsidP="00556A37">
      <w:pPr>
        <w:spacing w:after="0" w:line="240" w:lineRule="auto"/>
        <w:rPr>
          <w:sz w:val="28"/>
          <w:szCs w:val="28"/>
        </w:rPr>
      </w:pPr>
    </w:p>
    <w:p w:rsidR="00047087" w:rsidRDefault="00047087" w:rsidP="00556A37">
      <w:pPr>
        <w:spacing w:after="0" w:line="240" w:lineRule="auto"/>
        <w:rPr>
          <w:sz w:val="28"/>
          <w:szCs w:val="28"/>
        </w:rPr>
      </w:pPr>
    </w:p>
    <w:p w:rsidR="00047087" w:rsidRDefault="00047087" w:rsidP="00556A37">
      <w:pPr>
        <w:spacing w:after="0" w:line="240" w:lineRule="auto"/>
        <w:rPr>
          <w:sz w:val="28"/>
          <w:szCs w:val="28"/>
        </w:rPr>
      </w:pPr>
    </w:p>
    <w:p w:rsidR="00047087" w:rsidRDefault="00047087" w:rsidP="00556A37">
      <w:pPr>
        <w:spacing w:after="0" w:line="240" w:lineRule="auto"/>
        <w:rPr>
          <w:sz w:val="28"/>
          <w:szCs w:val="28"/>
        </w:rPr>
      </w:pPr>
    </w:p>
    <w:p w:rsidR="000664F0" w:rsidRDefault="000664F0" w:rsidP="00556A37">
      <w:pPr>
        <w:spacing w:line="240" w:lineRule="auto"/>
      </w:pPr>
    </w:p>
    <w:sectPr w:rsidR="000664F0" w:rsidSect="00556A37">
      <w:pgSz w:w="11909" w:h="16834" w:code="9"/>
      <w:pgMar w:top="576" w:right="1019"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087"/>
    <w:rsid w:val="00047087"/>
    <w:rsid w:val="000664F0"/>
    <w:rsid w:val="00196118"/>
    <w:rsid w:val="00237DD1"/>
    <w:rsid w:val="003E2F44"/>
    <w:rsid w:val="004925E0"/>
    <w:rsid w:val="004A5268"/>
    <w:rsid w:val="004C4B10"/>
    <w:rsid w:val="00556A37"/>
    <w:rsid w:val="006734C8"/>
    <w:rsid w:val="00767456"/>
    <w:rsid w:val="007876B1"/>
    <w:rsid w:val="007B140D"/>
    <w:rsid w:val="008853F5"/>
    <w:rsid w:val="008E71D5"/>
    <w:rsid w:val="009D103D"/>
    <w:rsid w:val="00A954C8"/>
    <w:rsid w:val="00AB2C3B"/>
    <w:rsid w:val="00B44845"/>
    <w:rsid w:val="00C60197"/>
    <w:rsid w:val="00E277A7"/>
    <w:rsid w:val="00E54B01"/>
    <w:rsid w:val="00E91E4D"/>
    <w:rsid w:val="00EA2928"/>
    <w:rsid w:val="00F16054"/>
    <w:rsid w:val="00FB3C05"/>
    <w:rsid w:val="00FD0466"/>
    <w:rsid w:val="00FE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58B4"/>
  <w15:docId w15:val="{623CB262-6903-4407-9861-0F94AAD0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7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47087"/>
    <w:pPr>
      <w:spacing w:after="0" w:line="240" w:lineRule="auto"/>
      <w:ind w:left="720"/>
      <w:contextualSpacing/>
    </w:pPr>
    <w:rPr>
      <w:rFonts w:eastAsia="Times New Roman" w:cs="Times New Roman"/>
      <w:sz w:val="28"/>
      <w:szCs w:val="28"/>
    </w:rPr>
  </w:style>
  <w:style w:type="table" w:styleId="TableGrid">
    <w:name w:val="Table Grid"/>
    <w:basedOn w:val="TableNormal"/>
    <w:uiPriority w:val="39"/>
    <w:rsid w:val="00047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link w:val="1Char"/>
    <w:rsid w:val="00047087"/>
    <w:pPr>
      <w:spacing w:before="120" w:after="0" w:line="264" w:lineRule="auto"/>
      <w:ind w:left="284" w:hanging="284"/>
      <w:jc w:val="both"/>
    </w:pPr>
    <w:rPr>
      <w:rFonts w:ascii="Arial" w:eastAsia="SimSun" w:hAnsi="Arial" w:cs="Times New Roman"/>
      <w:bCs/>
      <w:color w:val="000000"/>
      <w:szCs w:val="24"/>
      <w:lang w:val="pt-BR"/>
    </w:rPr>
  </w:style>
  <w:style w:type="character" w:customStyle="1" w:styleId="1Char">
    <w:name w:val="1.Char"/>
    <w:link w:val="1"/>
    <w:locked/>
    <w:rsid w:val="00047087"/>
    <w:rPr>
      <w:rFonts w:ascii="Arial" w:eastAsia="SimSun" w:hAnsi="Arial" w:cs="Times New Roman"/>
      <w:bCs/>
      <w:color w:val="000000"/>
      <w:szCs w:val="24"/>
      <w:lang w:val="pt-BR"/>
    </w:rPr>
  </w:style>
  <w:style w:type="character" w:customStyle="1" w:styleId="Vnbnnidung">
    <w:name w:val="Văn bản nội dung_"/>
    <w:link w:val="Vnbnnidung0"/>
    <w:locked/>
    <w:rsid w:val="00047087"/>
    <w:rPr>
      <w:rFonts w:ascii="Arial" w:hAnsi="Arial"/>
    </w:rPr>
  </w:style>
  <w:style w:type="paragraph" w:customStyle="1" w:styleId="Vnbnnidung0">
    <w:name w:val="Văn bản nội dung"/>
    <w:basedOn w:val="Normal"/>
    <w:link w:val="Vnbnnidung"/>
    <w:rsid w:val="00047087"/>
    <w:pPr>
      <w:widowControl w:val="0"/>
      <w:spacing w:after="100" w:line="346" w:lineRule="auto"/>
      <w:ind w:firstLine="400"/>
    </w:pPr>
    <w:rPr>
      <w:rFonts w:ascii="Arial" w:hAnsi="Arial"/>
    </w:rPr>
  </w:style>
  <w:style w:type="paragraph" w:styleId="BodyText2">
    <w:name w:val="Body Text 2"/>
    <w:basedOn w:val="Normal"/>
    <w:link w:val="BodyText2Char1"/>
    <w:uiPriority w:val="99"/>
    <w:rsid w:val="00047087"/>
    <w:pPr>
      <w:spacing w:after="120" w:line="480" w:lineRule="auto"/>
    </w:pPr>
    <w:rPr>
      <w:rFonts w:ascii="VNtimes new roman" w:eastAsia="Calibri" w:hAnsi="VNtimes new roman" w:cs="Times New Roman"/>
      <w:b/>
      <w:sz w:val="28"/>
      <w:szCs w:val="28"/>
    </w:rPr>
  </w:style>
  <w:style w:type="character" w:customStyle="1" w:styleId="BodyText2Char">
    <w:name w:val="Body Text 2 Char"/>
    <w:basedOn w:val="DefaultParagraphFont"/>
    <w:uiPriority w:val="99"/>
    <w:semiHidden/>
    <w:rsid w:val="00047087"/>
  </w:style>
  <w:style w:type="character" w:customStyle="1" w:styleId="BodyText2Char1">
    <w:name w:val="Body Text 2 Char1"/>
    <w:link w:val="BodyText2"/>
    <w:uiPriority w:val="99"/>
    <w:locked/>
    <w:rsid w:val="00047087"/>
    <w:rPr>
      <w:rFonts w:ascii="VNtimes new roman" w:eastAsia="Calibri" w:hAnsi="VNtimes new roman" w:cs="Times New Roman"/>
      <w:b/>
      <w:sz w:val="28"/>
      <w:szCs w:val="28"/>
    </w:rPr>
  </w:style>
  <w:style w:type="paragraph" w:styleId="NormalWeb">
    <w:name w:val="Normal (Web)"/>
    <w:basedOn w:val="Normal"/>
    <w:uiPriority w:val="99"/>
    <w:unhideWhenUsed/>
    <w:rsid w:val="00047087"/>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FE0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0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A370C-0688-4EAE-B107-24428CCF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2024-11-26T23:54:00Z</cp:lastPrinted>
  <dcterms:created xsi:type="dcterms:W3CDTF">2021-10-10T00:38:00Z</dcterms:created>
  <dcterms:modified xsi:type="dcterms:W3CDTF">2024-11-26T23:54:00Z</dcterms:modified>
</cp:coreProperties>
</file>