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CD259" w14:textId="77777777" w:rsidR="00F93F75" w:rsidRPr="00F93F75" w:rsidRDefault="00F93F75" w:rsidP="00F93F75">
      <w:pPr>
        <w:widowControl w:val="0"/>
        <w:spacing w:after="0" w:line="240" w:lineRule="auto"/>
        <w:rPr>
          <w:rFonts w:eastAsia="Arial" w:cs="Times New Roman"/>
          <w:bCs/>
          <w:kern w:val="0"/>
          <w:szCs w:val="28"/>
          <w:lang w:val="vi-VN"/>
          <w14:ligatures w14:val="none"/>
        </w:rPr>
      </w:pPr>
      <w:r w:rsidRPr="00F93F75">
        <w:rPr>
          <w:rFonts w:eastAsia="Arial" w:cs="Times New Roman"/>
          <w:b/>
          <w:bCs/>
          <w:kern w:val="0"/>
          <w:szCs w:val="28"/>
          <w:lang w:val="vi-VN"/>
          <w14:ligatures w14:val="none"/>
        </w:rPr>
        <w:t xml:space="preserve">Tiết </w:t>
      </w:r>
      <w:r w:rsidRPr="00F93F75">
        <w:rPr>
          <w:rFonts w:eastAsia="Arial" w:cs="Times New Roman"/>
          <w:b/>
          <w:bCs/>
          <w:kern w:val="0"/>
          <w:szCs w:val="28"/>
          <w14:ligatures w14:val="none"/>
        </w:rPr>
        <w:t>1</w:t>
      </w:r>
      <w:r w:rsidRPr="00F93F75">
        <w:rPr>
          <w:rFonts w:eastAsia="Arial" w:cs="Times New Roman"/>
          <w:b/>
          <w:bCs/>
          <w:kern w:val="0"/>
          <w:szCs w:val="28"/>
          <w:lang w:val="vi-VN"/>
          <w14:ligatures w14:val="none"/>
        </w:rPr>
        <w:t xml:space="preserve">: </w:t>
      </w:r>
      <w:r w:rsidRPr="00F93F75">
        <w:rPr>
          <w:rFonts w:eastAsia="Arial" w:cs="Times New Roman"/>
          <w:b/>
          <w:bCs/>
          <w:kern w:val="0"/>
          <w:szCs w:val="28"/>
          <w14:ligatures w14:val="none"/>
        </w:rPr>
        <w:t xml:space="preserve">                                          </w:t>
      </w:r>
      <w:r w:rsidRPr="00F93F75">
        <w:rPr>
          <w:rFonts w:eastAsia="Arial" w:cs="Times New Roman"/>
          <w:b/>
          <w:bCs/>
          <w:kern w:val="0"/>
          <w:szCs w:val="28"/>
          <w:lang w:val="vi-VN"/>
          <w14:ligatures w14:val="none"/>
        </w:rPr>
        <w:t>Tiếng Việt:</w:t>
      </w:r>
    </w:p>
    <w:p w14:paraId="317E6857" w14:textId="77777777" w:rsidR="00F93F75" w:rsidRPr="00F93F75" w:rsidRDefault="00F93F75" w:rsidP="00F93F75">
      <w:pPr>
        <w:spacing w:after="0" w:line="240" w:lineRule="auto"/>
        <w:jc w:val="center"/>
        <w:rPr>
          <w:rFonts w:eastAsia="Times New Roman" w:cs="Times New Roman"/>
          <w:b/>
          <w:kern w:val="0"/>
          <w:szCs w:val="28"/>
          <w14:ligatures w14:val="none"/>
        </w:rPr>
      </w:pPr>
      <w:proofErr w:type="spellStart"/>
      <w:r w:rsidRPr="00F93F75">
        <w:rPr>
          <w:rFonts w:eastAsia="Times New Roman" w:cs="Times New Roman"/>
          <w:b/>
          <w:kern w:val="0"/>
          <w:szCs w:val="28"/>
          <w14:ligatures w14:val="none"/>
        </w:rPr>
        <w:t>Tiết</w:t>
      </w:r>
      <w:proofErr w:type="spellEnd"/>
      <w:r w:rsidRPr="00F93F75">
        <w:rPr>
          <w:rFonts w:eastAsia="Times New Roman" w:cs="Times New Roman"/>
          <w:b/>
          <w:kern w:val="0"/>
          <w:szCs w:val="28"/>
          <w14:ligatures w14:val="none"/>
        </w:rPr>
        <w:t xml:space="preserve"> 2: LUYỆN TỪ VÀ CÂU</w:t>
      </w:r>
    </w:p>
    <w:p w14:paraId="59759A6F" w14:textId="77777777" w:rsidR="00F93F75" w:rsidRPr="00F93F75" w:rsidRDefault="00F93F75" w:rsidP="00F93F75">
      <w:pPr>
        <w:spacing w:after="0" w:line="240" w:lineRule="auto"/>
        <w:jc w:val="center"/>
        <w:rPr>
          <w:rFonts w:eastAsia="Times New Roman" w:cs="Times New Roman"/>
          <w:b/>
          <w:kern w:val="0"/>
          <w:szCs w:val="28"/>
          <w:lang w:val="vi-VN"/>
          <w14:ligatures w14:val="none"/>
        </w:rPr>
      </w:pPr>
      <w:proofErr w:type="spellStart"/>
      <w:r w:rsidRPr="00F93F75">
        <w:rPr>
          <w:rFonts w:eastAsia="Times New Roman" w:cs="Times New Roman"/>
          <w:b/>
          <w:kern w:val="0"/>
          <w:szCs w:val="28"/>
          <w14:ligatures w14:val="none"/>
        </w:rPr>
        <w:t>Bài</w:t>
      </w:r>
      <w:proofErr w:type="spellEnd"/>
      <w:r w:rsidRPr="00F93F75">
        <w:rPr>
          <w:rFonts w:eastAsia="Times New Roman" w:cs="Times New Roman"/>
          <w:b/>
          <w:kern w:val="0"/>
          <w:szCs w:val="28"/>
          <w14:ligatures w14:val="none"/>
        </w:rPr>
        <w:t xml:space="preserve">: </w:t>
      </w:r>
      <w:r w:rsidRPr="00F93F75">
        <w:rPr>
          <w:rFonts w:eastAsia="Times New Roman" w:cs="Times New Roman"/>
          <w:b/>
          <w:kern w:val="0"/>
          <w:szCs w:val="28"/>
          <w:lang w:val="vi-VN"/>
          <w14:ligatures w14:val="none"/>
        </w:rPr>
        <w:t>LIÊN KẾT CÂU BẰNG TỪ NGỮ THAY THẾ</w:t>
      </w:r>
    </w:p>
    <w:p w14:paraId="0FB28372" w14:textId="77777777" w:rsidR="00F93F75" w:rsidRPr="00F93F75" w:rsidRDefault="00F93F75" w:rsidP="00F93F75">
      <w:pPr>
        <w:spacing w:after="0" w:line="240" w:lineRule="auto"/>
        <w:ind w:firstLine="360"/>
        <w:jc w:val="both"/>
        <w:rPr>
          <w:rFonts w:eastAsia="Times New Roman" w:cs="Times New Roman"/>
          <w:b/>
          <w:kern w:val="0"/>
          <w:szCs w:val="28"/>
          <w14:ligatures w14:val="none"/>
        </w:rPr>
      </w:pPr>
    </w:p>
    <w:p w14:paraId="4E696E33" w14:textId="77777777" w:rsidR="00F93F75" w:rsidRPr="00F93F75" w:rsidRDefault="00F93F75" w:rsidP="00F93F75">
      <w:pPr>
        <w:spacing w:after="0" w:line="240" w:lineRule="auto"/>
        <w:ind w:firstLine="360"/>
        <w:jc w:val="both"/>
        <w:rPr>
          <w:rFonts w:eastAsia="Times New Roman" w:cs="Times New Roman"/>
          <w:b/>
          <w:kern w:val="0"/>
          <w:szCs w:val="28"/>
          <w14:ligatures w14:val="none"/>
        </w:rPr>
      </w:pPr>
      <w:r w:rsidRPr="00F93F75">
        <w:rPr>
          <w:rFonts w:eastAsia="Times New Roman" w:cs="Times New Roman"/>
          <w:b/>
          <w:kern w:val="0"/>
          <w:szCs w:val="28"/>
          <w14:ligatures w14:val="none"/>
        </w:rPr>
        <w:t>I. YÊU CẦU CẦN ĐẠT.</w:t>
      </w:r>
    </w:p>
    <w:p w14:paraId="3DB586CD" w14:textId="77777777" w:rsidR="00F93F75" w:rsidRPr="00F93F75" w:rsidRDefault="00F93F75" w:rsidP="00F93F75">
      <w:pPr>
        <w:spacing w:after="0" w:line="240" w:lineRule="auto"/>
        <w:ind w:firstLine="360"/>
        <w:jc w:val="both"/>
        <w:rPr>
          <w:rFonts w:eastAsia="Times New Roman" w:cs="Times New Roman"/>
          <w:kern w:val="0"/>
          <w:szCs w:val="28"/>
          <w14:ligatures w14:val="none"/>
        </w:rPr>
      </w:pPr>
      <w:r w:rsidRPr="00F93F75">
        <w:rPr>
          <w:rFonts w:eastAsia="Times New Roman" w:cs="Times New Roman"/>
          <w:kern w:val="0"/>
          <w:szCs w:val="28"/>
          <w14:ligatures w14:val="none"/>
        </w:rPr>
        <w:t>-</w:t>
      </w:r>
      <w:r w:rsidRPr="00F93F75">
        <w:rPr>
          <w:rFonts w:eastAsia="Times New Roman" w:cs="Times New Roman"/>
          <w:kern w:val="0"/>
          <w:szCs w:val="28"/>
          <w:lang w:val="vi-VN"/>
          <w14:ligatures w14:val="none"/>
        </w:rPr>
        <w:t xml:space="preserve"> Nhận biết được quan hệ liên kết giữa các câu trong đoạn văn</w:t>
      </w:r>
      <w:r w:rsidRPr="00F93F75">
        <w:rPr>
          <w:rFonts w:eastAsia="Times New Roman" w:cs="Times New Roman"/>
          <w:kern w:val="0"/>
          <w:szCs w:val="28"/>
          <w14:ligatures w14:val="none"/>
        </w:rPr>
        <w:t xml:space="preserve">. </w:t>
      </w:r>
    </w:p>
    <w:p w14:paraId="78012C01" w14:textId="77777777" w:rsidR="00F93F75" w:rsidRPr="00F93F75" w:rsidRDefault="00F93F75" w:rsidP="00F93F75">
      <w:pPr>
        <w:spacing w:after="0" w:line="240" w:lineRule="auto"/>
        <w:ind w:firstLine="360"/>
        <w:jc w:val="both"/>
        <w:rPr>
          <w:rFonts w:eastAsia="Times New Roman" w:cs="Times New Roman"/>
          <w:kern w:val="0"/>
          <w:szCs w:val="28"/>
          <w:lang w:val="vi-VN"/>
          <w14:ligatures w14:val="none"/>
        </w:rPr>
      </w:pPr>
      <w:r w:rsidRPr="00F93F75">
        <w:rPr>
          <w:rFonts w:eastAsia="Times New Roman" w:cs="Times New Roman"/>
          <w:kern w:val="0"/>
          <w:szCs w:val="28"/>
          <w14:ligatures w14:val="none"/>
        </w:rPr>
        <w:t>-</w:t>
      </w:r>
      <w:r w:rsidRPr="00F93F75">
        <w:rPr>
          <w:rFonts w:eastAsia="Times New Roman" w:cs="Times New Roman"/>
          <w:kern w:val="0"/>
          <w:szCs w:val="28"/>
          <w:lang w:val="vi-VN"/>
          <w14:ligatures w14:val="none"/>
        </w:rPr>
        <w:t xml:space="preserve"> Biết dùng các từ ngữ thay thế (đại từ, danh </w:t>
      </w:r>
      <w:proofErr w:type="gramStart"/>
      <w:r w:rsidRPr="00F93F75">
        <w:rPr>
          <w:rFonts w:eastAsia="Times New Roman" w:cs="Times New Roman"/>
          <w:kern w:val="0"/>
          <w:szCs w:val="28"/>
          <w:lang w:val="vi-VN"/>
          <w14:ligatures w14:val="none"/>
        </w:rPr>
        <w:t>từ..</w:t>
      </w:r>
      <w:proofErr w:type="gramEnd"/>
      <w:r w:rsidRPr="00F93F75">
        <w:rPr>
          <w:rFonts w:eastAsia="Times New Roman" w:cs="Times New Roman"/>
          <w:kern w:val="0"/>
          <w:szCs w:val="28"/>
          <w:lang w:val="vi-VN"/>
          <w14:ligatures w14:val="none"/>
        </w:rPr>
        <w:t>) chỉ cùng một sự vật, hoạt động, đặc điểm</w:t>
      </w:r>
      <w:proofErr w:type="gramStart"/>
      <w:r w:rsidRPr="00F93F75">
        <w:rPr>
          <w:rFonts w:eastAsia="Times New Roman" w:cs="Times New Roman"/>
          <w:kern w:val="0"/>
          <w:szCs w:val="28"/>
          <w:lang w:val="vi-VN"/>
          <w14:ligatures w14:val="none"/>
        </w:rPr>
        <w:t xml:space="preserve"> ,..</w:t>
      </w:r>
      <w:proofErr w:type="gramEnd"/>
      <w:r w:rsidRPr="00F93F75">
        <w:rPr>
          <w:rFonts w:eastAsia="Times New Roman" w:cs="Times New Roman"/>
          <w:kern w:val="0"/>
          <w:szCs w:val="28"/>
          <w:lang w:val="vi-VN"/>
          <w14:ligatures w14:val="none"/>
        </w:rPr>
        <w:t xml:space="preserve"> để liên kết các câu trong đoạn văn. .</w:t>
      </w:r>
    </w:p>
    <w:p w14:paraId="600211C8" w14:textId="77777777" w:rsidR="00F93F75" w:rsidRPr="00F93F75" w:rsidRDefault="00F93F75" w:rsidP="00F93F75">
      <w:pPr>
        <w:spacing w:after="0" w:line="240" w:lineRule="auto"/>
        <w:ind w:firstLine="360"/>
        <w:jc w:val="both"/>
        <w:rPr>
          <w:rFonts w:eastAsia="Times New Roman" w:cs="Times New Roman"/>
          <w:kern w:val="0"/>
          <w:szCs w:val="28"/>
          <w:lang w:val="vi-VN"/>
          <w14:ligatures w14:val="none"/>
        </w:rPr>
      </w:pPr>
      <w:r w:rsidRPr="00F93F75">
        <w:rPr>
          <w:rFonts w:eastAsia="Times New Roman" w:cs="Times New Roman"/>
          <w:kern w:val="0"/>
          <w:szCs w:val="28"/>
          <w:lang w:val="vi-VN"/>
          <w14:ligatures w14:val="none"/>
        </w:rPr>
        <w:t>- Biết vận dụng bài học vào thực tiễn cuộc sống.</w:t>
      </w:r>
    </w:p>
    <w:p w14:paraId="4A710364" w14:textId="77777777" w:rsidR="00F93F75" w:rsidRPr="00F93F75" w:rsidRDefault="00F93F75" w:rsidP="00F93F75">
      <w:pPr>
        <w:spacing w:after="0" w:line="240" w:lineRule="auto"/>
        <w:ind w:firstLine="360"/>
        <w:jc w:val="both"/>
        <w:rPr>
          <w:rFonts w:eastAsia="Times New Roman" w:cs="Times New Roman"/>
          <w:kern w:val="0"/>
          <w:szCs w:val="28"/>
          <w:lang w:val="vi-VN"/>
          <w14:ligatures w14:val="none"/>
        </w:rPr>
      </w:pPr>
      <w:r w:rsidRPr="00F93F75">
        <w:rPr>
          <w:rFonts w:eastAsia="Times New Roman" w:cs="Times New Roman"/>
          <w:kern w:val="0"/>
          <w:szCs w:val="28"/>
          <w:lang w:val="vi-VN"/>
          <w14:ligatures w14:val="none"/>
        </w:rPr>
        <w:t>- Nâng cao kĩ năng tìm hiểu danh từ, động từ, tính từ, ứng dụng vào thực tiễn.</w:t>
      </w:r>
    </w:p>
    <w:p w14:paraId="6C9BF615" w14:textId="77777777" w:rsidR="00F93F75" w:rsidRPr="00F93F75" w:rsidRDefault="00F93F75" w:rsidP="00F93F75">
      <w:pPr>
        <w:spacing w:after="0" w:line="240" w:lineRule="auto"/>
        <w:ind w:firstLine="360"/>
        <w:jc w:val="both"/>
        <w:rPr>
          <w:rFonts w:eastAsia="Times New Roman" w:cs="Times New Roman"/>
          <w:b/>
          <w:kern w:val="0"/>
          <w:szCs w:val="28"/>
          <w:lang w:val="vi-VN"/>
          <w14:ligatures w14:val="none"/>
        </w:rPr>
      </w:pPr>
      <w:r w:rsidRPr="00F93F75">
        <w:rPr>
          <w:rFonts w:eastAsia="Times New Roman" w:cs="Times New Roman"/>
          <w:b/>
          <w:kern w:val="0"/>
          <w:szCs w:val="28"/>
          <w:lang w:val="vi-VN"/>
          <w14:ligatures w14:val="none"/>
        </w:rPr>
        <w:t>II. ĐỒ DÙNG DẠY HỌC.</w:t>
      </w:r>
    </w:p>
    <w:p w14:paraId="363C6CE7" w14:textId="77777777" w:rsidR="00F93F75" w:rsidRPr="00F93F75" w:rsidRDefault="00F93F75" w:rsidP="00F93F75">
      <w:pPr>
        <w:spacing w:after="0" w:line="240" w:lineRule="auto"/>
        <w:ind w:firstLine="360"/>
        <w:jc w:val="both"/>
        <w:rPr>
          <w:rFonts w:eastAsia="Times New Roman" w:cs="Times New Roman"/>
          <w:kern w:val="0"/>
          <w:szCs w:val="28"/>
          <w14:ligatures w14:val="none"/>
        </w:rPr>
      </w:pPr>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Kế</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hoạch</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bài</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dạy</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bài</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giảng</w:t>
      </w:r>
      <w:proofErr w:type="spellEnd"/>
      <w:r w:rsidRPr="00F93F75">
        <w:rPr>
          <w:rFonts w:eastAsia="Times New Roman" w:cs="Times New Roman"/>
          <w:kern w:val="0"/>
          <w:szCs w:val="28"/>
          <w14:ligatures w14:val="none"/>
        </w:rPr>
        <w:t xml:space="preserve"> Power point.</w:t>
      </w:r>
    </w:p>
    <w:p w14:paraId="472ABBB3" w14:textId="77777777" w:rsidR="00F93F75" w:rsidRPr="00F93F75" w:rsidRDefault="00F93F75" w:rsidP="00F93F75">
      <w:pPr>
        <w:spacing w:after="0" w:line="240" w:lineRule="auto"/>
        <w:ind w:firstLine="360"/>
        <w:jc w:val="both"/>
        <w:rPr>
          <w:rFonts w:eastAsia="Times New Roman" w:cs="Times New Roman"/>
          <w:kern w:val="0"/>
          <w:szCs w:val="28"/>
          <w14:ligatures w14:val="none"/>
        </w:rPr>
      </w:pPr>
      <w:r w:rsidRPr="00F93F75">
        <w:rPr>
          <w:rFonts w:eastAsia="Times New Roman" w:cs="Times New Roman"/>
          <w:kern w:val="0"/>
          <w:szCs w:val="28"/>
          <w14:ligatures w14:val="none"/>
        </w:rPr>
        <w:t xml:space="preserve">- SGK </w:t>
      </w:r>
      <w:proofErr w:type="spellStart"/>
      <w:r w:rsidRPr="00F93F75">
        <w:rPr>
          <w:rFonts w:eastAsia="Times New Roman" w:cs="Times New Roman"/>
          <w:kern w:val="0"/>
          <w:szCs w:val="28"/>
          <w14:ligatures w14:val="none"/>
        </w:rPr>
        <w:t>và</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các</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thiết</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bị</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học</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liệu</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phụ</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vụ</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cho</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tiết</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dạy</w:t>
      </w:r>
      <w:proofErr w:type="spellEnd"/>
      <w:r w:rsidRPr="00F93F75">
        <w:rPr>
          <w:rFonts w:eastAsia="Times New Roman" w:cs="Times New Roman"/>
          <w:kern w:val="0"/>
          <w:szCs w:val="28"/>
          <w14:ligatures w14:val="none"/>
        </w:rPr>
        <w:t>.</w:t>
      </w:r>
    </w:p>
    <w:p w14:paraId="4D6F9D70" w14:textId="77777777" w:rsidR="00F93F75" w:rsidRPr="00F93F75" w:rsidRDefault="00F93F75" w:rsidP="00F93F75">
      <w:pPr>
        <w:spacing w:after="0" w:line="240" w:lineRule="auto"/>
        <w:ind w:firstLine="360"/>
        <w:rPr>
          <w:rFonts w:eastAsia="Times New Roman" w:cs="Times New Roman"/>
          <w:b/>
          <w:kern w:val="0"/>
          <w:szCs w:val="28"/>
          <w14:ligatures w14:val="none"/>
        </w:rPr>
      </w:pPr>
      <w:r w:rsidRPr="00F93F75">
        <w:rPr>
          <w:rFonts w:eastAsia="Times New Roman" w:cs="Times New Roman"/>
          <w:b/>
          <w:kern w:val="0"/>
          <w:szCs w:val="28"/>
          <w14:ligatures w14:val="none"/>
        </w:rPr>
        <w:t>III.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345"/>
        <w:gridCol w:w="4758"/>
      </w:tblGrid>
      <w:tr w:rsidR="00F93F75" w:rsidRPr="00F93F75" w14:paraId="305D4B32" w14:textId="77777777" w:rsidTr="00B26591">
        <w:tc>
          <w:tcPr>
            <w:tcW w:w="4989" w:type="dxa"/>
            <w:gridSpan w:val="2"/>
            <w:tcBorders>
              <w:bottom w:val="dashed" w:sz="4" w:space="0" w:color="auto"/>
            </w:tcBorders>
          </w:tcPr>
          <w:p w14:paraId="4DF7C29B" w14:textId="77777777" w:rsidR="00F93F75" w:rsidRPr="00F93F75" w:rsidRDefault="00F93F75" w:rsidP="00F93F75">
            <w:pPr>
              <w:spacing w:after="0" w:line="240" w:lineRule="auto"/>
              <w:jc w:val="center"/>
              <w:rPr>
                <w:rFonts w:eastAsia="Times New Roman" w:cs="Times New Roman"/>
                <w:b/>
                <w:kern w:val="0"/>
                <w:szCs w:val="28"/>
                <w14:ligatures w14:val="none"/>
              </w:rPr>
            </w:pPr>
            <w:proofErr w:type="spellStart"/>
            <w:r w:rsidRPr="00F93F75">
              <w:rPr>
                <w:rFonts w:eastAsia="Times New Roman" w:cs="Times New Roman"/>
                <w:b/>
                <w:kern w:val="0"/>
                <w:szCs w:val="28"/>
                <w14:ligatures w14:val="none"/>
              </w:rPr>
              <w:t>Hoạt</w:t>
            </w:r>
            <w:proofErr w:type="spellEnd"/>
            <w:r w:rsidRPr="00F93F75">
              <w:rPr>
                <w:rFonts w:eastAsia="Times New Roman" w:cs="Times New Roman"/>
                <w:b/>
                <w:kern w:val="0"/>
                <w:szCs w:val="28"/>
                <w14:ligatures w14:val="none"/>
              </w:rPr>
              <w:t xml:space="preserve"> </w:t>
            </w:r>
            <w:proofErr w:type="spellStart"/>
            <w:r w:rsidRPr="00F93F75">
              <w:rPr>
                <w:rFonts w:eastAsia="Times New Roman" w:cs="Times New Roman"/>
                <w:b/>
                <w:kern w:val="0"/>
                <w:szCs w:val="28"/>
                <w14:ligatures w14:val="none"/>
              </w:rPr>
              <w:t>động</w:t>
            </w:r>
            <w:proofErr w:type="spellEnd"/>
            <w:r w:rsidRPr="00F93F75">
              <w:rPr>
                <w:rFonts w:eastAsia="Times New Roman" w:cs="Times New Roman"/>
                <w:b/>
                <w:kern w:val="0"/>
                <w:szCs w:val="28"/>
                <w14:ligatures w14:val="none"/>
              </w:rPr>
              <w:t xml:space="preserve"> </w:t>
            </w:r>
            <w:proofErr w:type="spellStart"/>
            <w:r w:rsidRPr="00F93F75">
              <w:rPr>
                <w:rFonts w:eastAsia="Times New Roman" w:cs="Times New Roman"/>
                <w:b/>
                <w:kern w:val="0"/>
                <w:szCs w:val="28"/>
                <w14:ligatures w14:val="none"/>
              </w:rPr>
              <w:t>của</w:t>
            </w:r>
            <w:proofErr w:type="spellEnd"/>
            <w:r w:rsidRPr="00F93F75">
              <w:rPr>
                <w:rFonts w:eastAsia="Times New Roman" w:cs="Times New Roman"/>
                <w:b/>
                <w:kern w:val="0"/>
                <w:szCs w:val="28"/>
                <w14:ligatures w14:val="none"/>
              </w:rPr>
              <w:t xml:space="preserve"> </w:t>
            </w:r>
            <w:proofErr w:type="spellStart"/>
            <w:r w:rsidRPr="00F93F75">
              <w:rPr>
                <w:rFonts w:eastAsia="Times New Roman" w:cs="Times New Roman"/>
                <w:b/>
                <w:kern w:val="0"/>
                <w:szCs w:val="28"/>
                <w14:ligatures w14:val="none"/>
              </w:rPr>
              <w:t>giáo</w:t>
            </w:r>
            <w:proofErr w:type="spellEnd"/>
            <w:r w:rsidRPr="00F93F75">
              <w:rPr>
                <w:rFonts w:eastAsia="Times New Roman" w:cs="Times New Roman"/>
                <w:b/>
                <w:kern w:val="0"/>
                <w:szCs w:val="28"/>
                <w14:ligatures w14:val="none"/>
              </w:rPr>
              <w:t xml:space="preserve"> </w:t>
            </w:r>
            <w:proofErr w:type="spellStart"/>
            <w:r w:rsidRPr="00F93F75">
              <w:rPr>
                <w:rFonts w:eastAsia="Times New Roman" w:cs="Times New Roman"/>
                <w:b/>
                <w:kern w:val="0"/>
                <w:szCs w:val="28"/>
                <w14:ligatures w14:val="none"/>
              </w:rPr>
              <w:t>viên</w:t>
            </w:r>
            <w:proofErr w:type="spellEnd"/>
          </w:p>
        </w:tc>
        <w:tc>
          <w:tcPr>
            <w:tcW w:w="4758" w:type="dxa"/>
            <w:tcBorders>
              <w:bottom w:val="dashed" w:sz="4" w:space="0" w:color="auto"/>
            </w:tcBorders>
          </w:tcPr>
          <w:p w14:paraId="34F183E2" w14:textId="77777777" w:rsidR="00F93F75" w:rsidRPr="00F93F75" w:rsidRDefault="00F93F75" w:rsidP="00F93F75">
            <w:pPr>
              <w:spacing w:after="0" w:line="240" w:lineRule="auto"/>
              <w:jc w:val="center"/>
              <w:rPr>
                <w:rFonts w:eastAsia="Times New Roman" w:cs="Times New Roman"/>
                <w:b/>
                <w:kern w:val="0"/>
                <w:szCs w:val="28"/>
                <w14:ligatures w14:val="none"/>
              </w:rPr>
            </w:pPr>
            <w:proofErr w:type="spellStart"/>
            <w:r w:rsidRPr="00F93F75">
              <w:rPr>
                <w:rFonts w:eastAsia="Times New Roman" w:cs="Times New Roman"/>
                <w:b/>
                <w:kern w:val="0"/>
                <w:szCs w:val="28"/>
                <w14:ligatures w14:val="none"/>
              </w:rPr>
              <w:t>Hoạt</w:t>
            </w:r>
            <w:proofErr w:type="spellEnd"/>
            <w:r w:rsidRPr="00F93F75">
              <w:rPr>
                <w:rFonts w:eastAsia="Times New Roman" w:cs="Times New Roman"/>
                <w:b/>
                <w:kern w:val="0"/>
                <w:szCs w:val="28"/>
                <w14:ligatures w14:val="none"/>
              </w:rPr>
              <w:t xml:space="preserve"> </w:t>
            </w:r>
            <w:proofErr w:type="spellStart"/>
            <w:r w:rsidRPr="00F93F75">
              <w:rPr>
                <w:rFonts w:eastAsia="Times New Roman" w:cs="Times New Roman"/>
                <w:b/>
                <w:kern w:val="0"/>
                <w:szCs w:val="28"/>
                <w14:ligatures w14:val="none"/>
              </w:rPr>
              <w:t>động</w:t>
            </w:r>
            <w:proofErr w:type="spellEnd"/>
            <w:r w:rsidRPr="00F93F75">
              <w:rPr>
                <w:rFonts w:eastAsia="Times New Roman" w:cs="Times New Roman"/>
                <w:b/>
                <w:kern w:val="0"/>
                <w:szCs w:val="28"/>
                <w14:ligatures w14:val="none"/>
              </w:rPr>
              <w:t xml:space="preserve"> </w:t>
            </w:r>
            <w:proofErr w:type="spellStart"/>
            <w:r w:rsidRPr="00F93F75">
              <w:rPr>
                <w:rFonts w:eastAsia="Times New Roman" w:cs="Times New Roman"/>
                <w:b/>
                <w:kern w:val="0"/>
                <w:szCs w:val="28"/>
                <w14:ligatures w14:val="none"/>
              </w:rPr>
              <w:t>của</w:t>
            </w:r>
            <w:proofErr w:type="spellEnd"/>
            <w:r w:rsidRPr="00F93F75">
              <w:rPr>
                <w:rFonts w:eastAsia="Times New Roman" w:cs="Times New Roman"/>
                <w:b/>
                <w:kern w:val="0"/>
                <w:szCs w:val="28"/>
                <w14:ligatures w14:val="none"/>
              </w:rPr>
              <w:t xml:space="preserve"> </w:t>
            </w:r>
            <w:proofErr w:type="spellStart"/>
            <w:r w:rsidRPr="00F93F75">
              <w:rPr>
                <w:rFonts w:eastAsia="Times New Roman" w:cs="Times New Roman"/>
                <w:b/>
                <w:kern w:val="0"/>
                <w:szCs w:val="28"/>
                <w14:ligatures w14:val="none"/>
              </w:rPr>
              <w:t>học</w:t>
            </w:r>
            <w:proofErr w:type="spellEnd"/>
            <w:r w:rsidRPr="00F93F75">
              <w:rPr>
                <w:rFonts w:eastAsia="Times New Roman" w:cs="Times New Roman"/>
                <w:b/>
                <w:kern w:val="0"/>
                <w:szCs w:val="28"/>
                <w14:ligatures w14:val="none"/>
              </w:rPr>
              <w:t xml:space="preserve"> </w:t>
            </w:r>
            <w:proofErr w:type="spellStart"/>
            <w:r w:rsidRPr="00F93F75">
              <w:rPr>
                <w:rFonts w:eastAsia="Times New Roman" w:cs="Times New Roman"/>
                <w:b/>
                <w:kern w:val="0"/>
                <w:szCs w:val="28"/>
                <w14:ligatures w14:val="none"/>
              </w:rPr>
              <w:t>sinh</w:t>
            </w:r>
            <w:proofErr w:type="spellEnd"/>
          </w:p>
        </w:tc>
      </w:tr>
      <w:tr w:rsidR="00F93F75" w:rsidRPr="00F93F75" w14:paraId="436DC690" w14:textId="77777777" w:rsidTr="00B26591">
        <w:tc>
          <w:tcPr>
            <w:tcW w:w="9747" w:type="dxa"/>
            <w:gridSpan w:val="3"/>
            <w:tcBorders>
              <w:bottom w:val="single" w:sz="4" w:space="0" w:color="auto"/>
            </w:tcBorders>
          </w:tcPr>
          <w:p w14:paraId="061A8BB1" w14:textId="77777777" w:rsidR="00F93F75" w:rsidRPr="00F93F75" w:rsidRDefault="00F93F75" w:rsidP="00F93F75">
            <w:pPr>
              <w:spacing w:after="0" w:line="240" w:lineRule="auto"/>
              <w:rPr>
                <w:rFonts w:eastAsia="Times New Roman" w:cs="Times New Roman"/>
                <w:b/>
                <w:kern w:val="0"/>
                <w:szCs w:val="28"/>
                <w:lang w:val="vi-VN"/>
                <w14:ligatures w14:val="none"/>
              </w:rPr>
            </w:pPr>
            <w:r w:rsidRPr="00F93F75">
              <w:rPr>
                <w:rFonts w:eastAsia="Times New Roman" w:cs="Times New Roman"/>
                <w:b/>
                <w:kern w:val="0"/>
                <w:szCs w:val="28"/>
                <w14:ligatures w14:val="none"/>
              </w:rPr>
              <w:t xml:space="preserve">1. </w:t>
            </w:r>
            <w:proofErr w:type="spellStart"/>
            <w:r w:rsidRPr="00F93F75">
              <w:rPr>
                <w:rFonts w:eastAsia="Times New Roman" w:cs="Times New Roman"/>
                <w:b/>
                <w:kern w:val="0"/>
                <w:szCs w:val="28"/>
                <w14:ligatures w14:val="none"/>
              </w:rPr>
              <w:t>Khởi</w:t>
            </w:r>
            <w:proofErr w:type="spellEnd"/>
            <w:r w:rsidRPr="00F93F75">
              <w:rPr>
                <w:rFonts w:eastAsia="Times New Roman" w:cs="Times New Roman"/>
                <w:b/>
                <w:kern w:val="0"/>
                <w:szCs w:val="28"/>
                <w14:ligatures w14:val="none"/>
              </w:rPr>
              <w:t xml:space="preserve"> </w:t>
            </w:r>
            <w:proofErr w:type="spellStart"/>
            <w:r w:rsidRPr="00F93F75">
              <w:rPr>
                <w:rFonts w:eastAsia="Times New Roman" w:cs="Times New Roman"/>
                <w:b/>
                <w:kern w:val="0"/>
                <w:szCs w:val="28"/>
                <w14:ligatures w14:val="none"/>
              </w:rPr>
              <w:t>động</w:t>
            </w:r>
            <w:proofErr w:type="spellEnd"/>
            <w:r w:rsidRPr="00F93F75">
              <w:rPr>
                <w:rFonts w:eastAsia="Times New Roman" w:cs="Times New Roman"/>
                <w:b/>
                <w:kern w:val="0"/>
                <w:szCs w:val="28"/>
                <w14:ligatures w14:val="none"/>
              </w:rPr>
              <w:t>:</w:t>
            </w:r>
          </w:p>
        </w:tc>
      </w:tr>
      <w:tr w:rsidR="00F93F75" w:rsidRPr="00F93F75" w14:paraId="73BA0894" w14:textId="77777777" w:rsidTr="00B26591">
        <w:tc>
          <w:tcPr>
            <w:tcW w:w="4989" w:type="dxa"/>
            <w:gridSpan w:val="2"/>
            <w:tcBorders>
              <w:bottom w:val="dashed" w:sz="4" w:space="0" w:color="auto"/>
            </w:tcBorders>
          </w:tcPr>
          <w:p w14:paraId="6567642B" w14:textId="77777777" w:rsidR="00F93F75" w:rsidRPr="00F93F75" w:rsidRDefault="00F93F75" w:rsidP="00F93F75">
            <w:pPr>
              <w:shd w:val="clear" w:color="auto" w:fill="FFFFFF"/>
              <w:spacing w:after="0" w:line="240" w:lineRule="auto"/>
              <w:jc w:val="both"/>
              <w:outlineLvl w:val="0"/>
              <w:rPr>
                <w:rFonts w:eastAsia="Times New Roman" w:cs="Times New Roman"/>
                <w:bCs/>
                <w:color w:val="0F0F0F"/>
                <w:kern w:val="36"/>
                <w:szCs w:val="28"/>
                <w:lang w:val="vi-VN"/>
                <w14:ligatures w14:val="none"/>
              </w:rPr>
            </w:pPr>
            <w:r w:rsidRPr="00F93F75">
              <w:rPr>
                <w:rFonts w:eastAsia="Times New Roman" w:cs="Times New Roman"/>
                <w:bCs/>
                <w:kern w:val="36"/>
                <w:szCs w:val="28"/>
                <w14:ligatures w14:val="none"/>
              </w:rPr>
              <w:t>- GV</w:t>
            </w:r>
            <w:r w:rsidRPr="00F93F75">
              <w:rPr>
                <w:rFonts w:eastAsia="Times New Roman" w:cs="Times New Roman"/>
                <w:bCs/>
                <w:kern w:val="36"/>
                <w:szCs w:val="28"/>
                <w:lang w:val="vi-VN"/>
                <w14:ligatures w14:val="none"/>
              </w:rPr>
              <w:t xml:space="preserve"> yêu cầu HS nhắc lại thế nào Danh từ? Lấy ví dụ?</w:t>
            </w:r>
          </w:p>
          <w:p w14:paraId="4A7AA800" w14:textId="77777777" w:rsidR="00F93F75" w:rsidRPr="00F93F75" w:rsidRDefault="00F93F75" w:rsidP="00F93F75">
            <w:pPr>
              <w:shd w:val="clear" w:color="auto" w:fill="FFFFFF"/>
              <w:spacing w:after="0" w:line="240" w:lineRule="auto"/>
              <w:jc w:val="both"/>
              <w:outlineLvl w:val="0"/>
              <w:rPr>
                <w:rFonts w:eastAsia="Times New Roman" w:cs="Times New Roman"/>
                <w:bCs/>
                <w:color w:val="0F0F0F"/>
                <w:kern w:val="36"/>
                <w:szCs w:val="28"/>
                <w:lang w:val="vi-VN"/>
                <w14:ligatures w14:val="none"/>
              </w:rPr>
            </w:pPr>
            <w:r w:rsidRPr="00F93F75">
              <w:rPr>
                <w:rFonts w:eastAsia="Times New Roman" w:cs="Times New Roman"/>
                <w:bCs/>
                <w:color w:val="0F0F0F"/>
                <w:kern w:val="36"/>
                <w:szCs w:val="28"/>
                <w:lang w:val="vi-VN"/>
                <w14:ligatures w14:val="none"/>
              </w:rPr>
              <w:t>- GV nhận xét.</w:t>
            </w:r>
          </w:p>
          <w:p w14:paraId="5E8BF4CB" w14:textId="77777777" w:rsidR="00F93F75" w:rsidRPr="00F93F75" w:rsidRDefault="00F93F75" w:rsidP="00F93F75">
            <w:pPr>
              <w:shd w:val="clear" w:color="auto" w:fill="FFFFFF"/>
              <w:spacing w:after="0" w:line="240" w:lineRule="auto"/>
              <w:jc w:val="both"/>
              <w:outlineLvl w:val="0"/>
              <w:rPr>
                <w:rFonts w:eastAsia="Times New Roman" w:cs="Times New Roman"/>
                <w:bCs/>
                <w:color w:val="0F0F0F"/>
                <w:kern w:val="36"/>
                <w:szCs w:val="28"/>
                <w:lang w:val="vi-VN"/>
                <w14:ligatures w14:val="none"/>
              </w:rPr>
            </w:pPr>
            <w:r w:rsidRPr="00F93F75">
              <w:rPr>
                <w:rFonts w:eastAsia="Times New Roman" w:cs="Times New Roman"/>
                <w:bCs/>
                <w:color w:val="0F0F0F"/>
                <w:kern w:val="36"/>
                <w:szCs w:val="28"/>
                <w:lang w:val="vi-VN"/>
                <w14:ligatures w14:val="none"/>
              </w:rPr>
              <w:t>- GV dẫn dắt vào bài mới.</w:t>
            </w:r>
          </w:p>
        </w:tc>
        <w:tc>
          <w:tcPr>
            <w:tcW w:w="4758" w:type="dxa"/>
            <w:tcBorders>
              <w:bottom w:val="dashed" w:sz="4" w:space="0" w:color="auto"/>
            </w:tcBorders>
          </w:tcPr>
          <w:p w14:paraId="3A3B060F" w14:textId="77777777" w:rsidR="00F93F75" w:rsidRPr="00F93F75" w:rsidRDefault="00F93F75" w:rsidP="00F93F75">
            <w:pPr>
              <w:shd w:val="clear" w:color="auto" w:fill="FFFFFF"/>
              <w:spacing w:after="0" w:line="240" w:lineRule="auto"/>
              <w:jc w:val="both"/>
              <w:outlineLvl w:val="0"/>
              <w:rPr>
                <w:rFonts w:eastAsia="Times New Roman" w:cs="Times New Roman"/>
                <w:bCs/>
                <w:color w:val="0F0F0F"/>
                <w:kern w:val="36"/>
                <w:szCs w:val="28"/>
                <w:lang w:val="vi-VN"/>
                <w14:ligatures w14:val="none"/>
              </w:rPr>
            </w:pPr>
          </w:p>
          <w:p w14:paraId="05644006" w14:textId="77777777" w:rsidR="00F93F75" w:rsidRPr="00F93F75" w:rsidRDefault="00F93F75" w:rsidP="00F93F75">
            <w:pPr>
              <w:shd w:val="clear" w:color="auto" w:fill="FFFFFF"/>
              <w:spacing w:after="0" w:line="240" w:lineRule="auto"/>
              <w:jc w:val="both"/>
              <w:outlineLvl w:val="0"/>
              <w:rPr>
                <w:rFonts w:eastAsia="Times New Roman" w:cs="Times New Roman"/>
                <w:bCs/>
                <w:color w:val="0F0F0F"/>
                <w:kern w:val="36"/>
                <w:szCs w:val="28"/>
                <w:lang w:val="vi-VN"/>
                <w14:ligatures w14:val="none"/>
              </w:rPr>
            </w:pPr>
            <w:r w:rsidRPr="00F93F75">
              <w:rPr>
                <w:rFonts w:eastAsia="Times New Roman" w:cs="Times New Roman"/>
                <w:bCs/>
                <w:color w:val="0F0F0F"/>
                <w:kern w:val="36"/>
                <w:szCs w:val="28"/>
                <w:lang w:val="vi-VN"/>
                <w14:ligatures w14:val="none"/>
              </w:rPr>
              <w:t xml:space="preserve">+ HS trả lời </w:t>
            </w:r>
          </w:p>
          <w:p w14:paraId="71F8E019" w14:textId="77777777" w:rsidR="00F93F75" w:rsidRPr="00F93F75" w:rsidRDefault="00F93F75" w:rsidP="00F93F75">
            <w:pPr>
              <w:spacing w:after="0" w:line="240" w:lineRule="auto"/>
              <w:jc w:val="both"/>
              <w:rPr>
                <w:rFonts w:eastAsia="Times New Roman" w:cs="Times New Roman"/>
                <w:kern w:val="0"/>
                <w:szCs w:val="28"/>
                <w:lang w:val="vi-VN"/>
                <w14:ligatures w14:val="none"/>
              </w:rPr>
            </w:pPr>
            <w:r w:rsidRPr="00F93F75">
              <w:rPr>
                <w:rFonts w:eastAsia="Times New Roman" w:cs="Times New Roman"/>
                <w:b/>
                <w:color w:val="0F0F0F"/>
                <w:kern w:val="0"/>
                <w:szCs w:val="28"/>
                <w:lang w:val="vi-VN"/>
                <w14:ligatures w14:val="none"/>
              </w:rPr>
              <w:t xml:space="preserve">- </w:t>
            </w:r>
            <w:r w:rsidRPr="00F93F75">
              <w:rPr>
                <w:rFonts w:eastAsia="Times New Roman" w:cs="Times New Roman"/>
                <w:color w:val="0F0F0F"/>
                <w:kern w:val="0"/>
                <w:szCs w:val="28"/>
                <w:lang w:val="vi-VN"/>
                <w14:ligatures w14:val="none"/>
              </w:rPr>
              <w:t>HS lắng nghe.</w:t>
            </w:r>
          </w:p>
        </w:tc>
      </w:tr>
      <w:tr w:rsidR="00F93F75" w:rsidRPr="00F93F75" w14:paraId="5B2FAD65" w14:textId="77777777" w:rsidTr="00B26591">
        <w:tc>
          <w:tcPr>
            <w:tcW w:w="9747" w:type="dxa"/>
            <w:gridSpan w:val="3"/>
            <w:tcBorders>
              <w:top w:val="dashed" w:sz="4" w:space="0" w:color="auto"/>
              <w:bottom w:val="dashed" w:sz="4" w:space="0" w:color="auto"/>
            </w:tcBorders>
          </w:tcPr>
          <w:p w14:paraId="42E80C61" w14:textId="77777777" w:rsidR="00F93F75" w:rsidRPr="00F93F75" w:rsidRDefault="00F93F75" w:rsidP="00F93F75">
            <w:pPr>
              <w:spacing w:after="0" w:line="240" w:lineRule="auto"/>
              <w:jc w:val="both"/>
              <w:rPr>
                <w:rFonts w:eastAsia="Times New Roman" w:cs="Times New Roman"/>
                <w:b/>
                <w:kern w:val="0"/>
                <w:szCs w:val="28"/>
                <w:lang w:val="vi-VN"/>
                <w14:ligatures w14:val="none"/>
              </w:rPr>
            </w:pPr>
            <w:r w:rsidRPr="00F93F75">
              <w:rPr>
                <w:rFonts w:eastAsia="Times New Roman" w:cs="Times New Roman"/>
                <w:b/>
                <w:kern w:val="0"/>
                <w:szCs w:val="28"/>
                <w:lang w:val="vi-VN"/>
                <w14:ligatures w14:val="none"/>
              </w:rPr>
              <w:t>2. Luyện tập.</w:t>
            </w:r>
            <w:r w:rsidRPr="00F93F75">
              <w:rPr>
                <w:rFonts w:eastAsia="Times New Roman" w:cs="Times New Roman"/>
                <w:b/>
                <w:kern w:val="0"/>
                <w:szCs w:val="28"/>
                <w14:ligatures w14:val="none"/>
              </w:rPr>
              <w:t xml:space="preserve"> </w:t>
            </w:r>
            <w:proofErr w:type="gramStart"/>
            <w:r w:rsidRPr="00F93F75">
              <w:rPr>
                <w:rFonts w:eastAsia="Times New Roman" w:cs="Times New Roman"/>
                <w:b/>
                <w:kern w:val="0"/>
                <w:szCs w:val="28"/>
                <w14:ligatures w14:val="none"/>
              </w:rPr>
              <w:t xml:space="preserve">( </w:t>
            </w:r>
            <w:proofErr w:type="spellStart"/>
            <w:r w:rsidRPr="00F93F75">
              <w:rPr>
                <w:rFonts w:eastAsia="Times New Roman" w:cs="Times New Roman"/>
                <w:b/>
                <w:kern w:val="0"/>
                <w:szCs w:val="28"/>
                <w14:ligatures w14:val="none"/>
              </w:rPr>
              <w:t>Thẻ</w:t>
            </w:r>
            <w:proofErr w:type="spellEnd"/>
            <w:proofErr w:type="gramEnd"/>
            <w:r w:rsidRPr="00F93F75">
              <w:rPr>
                <w:rFonts w:eastAsia="Times New Roman" w:cs="Times New Roman"/>
                <w:b/>
                <w:kern w:val="0"/>
                <w:szCs w:val="28"/>
                <w14:ligatures w14:val="none"/>
              </w:rPr>
              <w:t xml:space="preserve"> 7; 14; 22)</w:t>
            </w:r>
          </w:p>
        </w:tc>
      </w:tr>
      <w:tr w:rsidR="00F93F75" w:rsidRPr="00F93F75" w14:paraId="6618E141" w14:textId="77777777" w:rsidTr="00B26591">
        <w:tc>
          <w:tcPr>
            <w:tcW w:w="4644" w:type="dxa"/>
            <w:tcBorders>
              <w:top w:val="dashed" w:sz="4" w:space="0" w:color="auto"/>
              <w:bottom w:val="dashed" w:sz="4" w:space="0" w:color="auto"/>
            </w:tcBorders>
          </w:tcPr>
          <w:p w14:paraId="4F1BD275" w14:textId="77777777" w:rsidR="00F93F75" w:rsidRPr="00F93F75" w:rsidRDefault="00F93F75" w:rsidP="00F93F75">
            <w:pPr>
              <w:spacing w:after="0" w:line="240" w:lineRule="auto"/>
              <w:jc w:val="both"/>
              <w:rPr>
                <w:rFonts w:eastAsia="Times New Roman" w:cs="Times New Roman"/>
                <w:kern w:val="0"/>
                <w:szCs w:val="28"/>
                <w:lang w:val="vi-VN"/>
                <w14:ligatures w14:val="none"/>
              </w:rPr>
            </w:pPr>
            <w:proofErr w:type="spellStart"/>
            <w:r w:rsidRPr="00F93F75">
              <w:rPr>
                <w:rFonts w:eastAsia="Times New Roman" w:cs="Times New Roman"/>
                <w:b/>
                <w:kern w:val="0"/>
                <w:szCs w:val="28"/>
                <w14:ligatures w14:val="none"/>
              </w:rPr>
              <w:t>Bài</w:t>
            </w:r>
            <w:proofErr w:type="spellEnd"/>
            <w:r w:rsidRPr="00F93F75">
              <w:rPr>
                <w:rFonts w:eastAsia="Times New Roman" w:cs="Times New Roman"/>
                <w:b/>
                <w:kern w:val="0"/>
                <w:szCs w:val="28"/>
                <w14:ligatures w14:val="none"/>
              </w:rPr>
              <w:t xml:space="preserve"> 1:</w:t>
            </w:r>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Mỗi</w:t>
            </w:r>
            <w:proofErr w:type="spellEnd"/>
            <w:r w:rsidRPr="00F93F75">
              <w:rPr>
                <w:rFonts w:eastAsia="Times New Roman" w:cs="Times New Roman"/>
                <w:kern w:val="0"/>
                <w:szCs w:val="28"/>
                <w:lang w:val="vi-VN"/>
                <w14:ligatures w14:val="none"/>
              </w:rPr>
              <w:t xml:space="preserve"> từ in đậm trong đoạn văn dưới đây thay thế cho từ ngữ nào? Nêu tác dụng của việc thay thế từ ngữ trong đoạn văn? </w:t>
            </w:r>
          </w:p>
          <w:p w14:paraId="7965B961" w14:textId="77777777" w:rsidR="00F93F75" w:rsidRPr="00F93F75" w:rsidRDefault="00F93F75" w:rsidP="00F93F75">
            <w:pPr>
              <w:spacing w:after="0" w:line="240" w:lineRule="auto"/>
              <w:jc w:val="both"/>
              <w:rPr>
                <w:rFonts w:eastAsia="Times New Roman" w:cs="Times New Roman"/>
                <w:kern w:val="0"/>
                <w:szCs w:val="28"/>
                <w:lang w:val="vi-VN"/>
                <w14:ligatures w14:val="none"/>
              </w:rPr>
            </w:pPr>
            <w:r w:rsidRPr="00F93F75">
              <w:rPr>
                <w:rFonts w:eastAsia="Times New Roman" w:cs="Times New Roman"/>
                <w:kern w:val="0"/>
                <w:szCs w:val="28"/>
                <w:lang w:val="vi-VN"/>
                <w14:ligatures w14:val="none"/>
              </w:rPr>
              <w:t>- GV mời 1 HS đọc yêu cầu và nội dung:</w:t>
            </w:r>
          </w:p>
          <w:p w14:paraId="4E85A723" w14:textId="77777777" w:rsidR="00F93F75" w:rsidRPr="00F93F75" w:rsidRDefault="00F93F75" w:rsidP="00F93F75">
            <w:pPr>
              <w:spacing w:after="0" w:line="240" w:lineRule="auto"/>
              <w:jc w:val="both"/>
              <w:rPr>
                <w:rFonts w:eastAsia="Times New Roman" w:cs="Times New Roman"/>
                <w:kern w:val="0"/>
                <w:szCs w:val="28"/>
                <w:lang w:val="vi-VN"/>
                <w14:ligatures w14:val="none"/>
              </w:rPr>
            </w:pPr>
            <w:r w:rsidRPr="00F93F75">
              <w:rPr>
                <w:rFonts w:eastAsia="Times New Roman" w:cs="Times New Roman"/>
                <w:kern w:val="0"/>
                <w:szCs w:val="28"/>
                <w:lang w:val="vi-VN"/>
                <w14:ligatures w14:val="none"/>
              </w:rPr>
              <w:t>- GV mời cả lớp làm việc nhóm 2</w:t>
            </w:r>
          </w:p>
          <w:p w14:paraId="7869CEF1" w14:textId="77777777" w:rsidR="00F93F75" w:rsidRPr="00F93F75" w:rsidRDefault="00F93F75" w:rsidP="00F93F75">
            <w:pPr>
              <w:spacing w:after="0" w:line="240" w:lineRule="auto"/>
              <w:jc w:val="both"/>
              <w:rPr>
                <w:rFonts w:eastAsia="Times New Roman" w:cs="Times New Roman"/>
                <w:kern w:val="0"/>
                <w:szCs w:val="28"/>
                <w:lang w:val="vi-VN"/>
                <w14:ligatures w14:val="none"/>
              </w:rPr>
            </w:pPr>
            <w:r w:rsidRPr="00F93F75">
              <w:rPr>
                <w:rFonts w:eastAsia="Times New Roman" w:cs="Times New Roman"/>
                <w:kern w:val="0"/>
                <w:szCs w:val="28"/>
                <w:lang w:val="vi-VN"/>
                <w14:ligatures w14:val="none"/>
              </w:rPr>
              <w:t>- GV mời các nhóm trình bày.</w:t>
            </w:r>
          </w:p>
          <w:p w14:paraId="0E34DC9B" w14:textId="77777777" w:rsidR="00F93F75" w:rsidRPr="00F93F75" w:rsidRDefault="00F93F75" w:rsidP="00F93F75">
            <w:pPr>
              <w:spacing w:after="0" w:line="240" w:lineRule="auto"/>
              <w:jc w:val="both"/>
              <w:rPr>
                <w:rFonts w:eastAsia="Times New Roman" w:cs="Times New Roman"/>
                <w:kern w:val="0"/>
                <w:szCs w:val="28"/>
                <w:lang w:val="vi-VN"/>
                <w14:ligatures w14:val="none"/>
              </w:rPr>
            </w:pPr>
            <w:r w:rsidRPr="00F93F75">
              <w:rPr>
                <w:rFonts w:eastAsia="Times New Roman" w:cs="Times New Roman"/>
                <w:kern w:val="0"/>
                <w:szCs w:val="28"/>
                <w:lang w:val="vi-VN"/>
                <w14:ligatures w14:val="none"/>
              </w:rPr>
              <w:t>- Mời các nhóm khác nhận xét, bổ sung.</w:t>
            </w:r>
          </w:p>
          <w:p w14:paraId="1CFFCCE6" w14:textId="77777777" w:rsidR="00F93F75" w:rsidRPr="00F93F75" w:rsidRDefault="00F93F75" w:rsidP="00F93F75">
            <w:pPr>
              <w:spacing w:after="0" w:line="240" w:lineRule="auto"/>
              <w:jc w:val="both"/>
              <w:rPr>
                <w:rFonts w:eastAsia="Times New Roman" w:cs="Times New Roman"/>
                <w:kern w:val="0"/>
                <w:szCs w:val="28"/>
                <w:lang w:val="vi-VN"/>
                <w14:ligatures w14:val="none"/>
              </w:rPr>
            </w:pPr>
          </w:p>
          <w:p w14:paraId="1C645BF0" w14:textId="77777777" w:rsidR="00F93F75" w:rsidRPr="00F93F75" w:rsidRDefault="00F93F75" w:rsidP="00F93F75">
            <w:pPr>
              <w:spacing w:after="0" w:line="240" w:lineRule="auto"/>
              <w:jc w:val="both"/>
              <w:rPr>
                <w:rFonts w:eastAsia="Times New Roman" w:cs="Times New Roman"/>
                <w:kern w:val="0"/>
                <w:szCs w:val="28"/>
                <w:lang w:val="vi-VN"/>
                <w14:ligatures w14:val="none"/>
              </w:rPr>
            </w:pPr>
          </w:p>
          <w:p w14:paraId="5127CB7F" w14:textId="77777777" w:rsidR="00F93F75" w:rsidRPr="00F93F75" w:rsidRDefault="00F93F75" w:rsidP="00F93F75">
            <w:pPr>
              <w:spacing w:after="0" w:line="240" w:lineRule="auto"/>
              <w:jc w:val="both"/>
              <w:rPr>
                <w:rFonts w:eastAsia="Times New Roman" w:cs="Times New Roman"/>
                <w:kern w:val="0"/>
                <w:szCs w:val="28"/>
                <w:lang w:val="vi-VN"/>
                <w14:ligatures w14:val="none"/>
              </w:rPr>
            </w:pPr>
          </w:p>
          <w:p w14:paraId="7EB6A1A6" w14:textId="77777777" w:rsidR="00F93F75" w:rsidRPr="00F93F75" w:rsidRDefault="00F93F75" w:rsidP="00F93F75">
            <w:pPr>
              <w:spacing w:after="0" w:line="240" w:lineRule="auto"/>
              <w:jc w:val="both"/>
              <w:rPr>
                <w:rFonts w:eastAsia="Times New Roman" w:cs="Times New Roman"/>
                <w:kern w:val="0"/>
                <w:szCs w:val="28"/>
                <w:lang w:val="vi-VN"/>
                <w14:ligatures w14:val="none"/>
              </w:rPr>
            </w:pPr>
          </w:p>
          <w:p w14:paraId="3F644754" w14:textId="77777777" w:rsidR="00F93F75" w:rsidRPr="00F93F75" w:rsidRDefault="00F93F75" w:rsidP="00F93F75">
            <w:pPr>
              <w:spacing w:after="0" w:line="240" w:lineRule="auto"/>
              <w:jc w:val="both"/>
              <w:rPr>
                <w:rFonts w:eastAsia="Times New Roman" w:cs="Times New Roman"/>
                <w:kern w:val="0"/>
                <w:szCs w:val="28"/>
                <w:lang w:val="vi-VN"/>
                <w14:ligatures w14:val="none"/>
              </w:rPr>
            </w:pPr>
          </w:p>
          <w:p w14:paraId="05113C42" w14:textId="77777777" w:rsidR="00F93F75" w:rsidRPr="00F93F75" w:rsidRDefault="00F93F75" w:rsidP="00F93F75">
            <w:pPr>
              <w:spacing w:after="0" w:line="240" w:lineRule="auto"/>
              <w:jc w:val="both"/>
              <w:rPr>
                <w:rFonts w:eastAsia="Times New Roman" w:cs="Times New Roman"/>
                <w:kern w:val="0"/>
                <w:szCs w:val="28"/>
                <w:lang w:val="vi-VN"/>
                <w14:ligatures w14:val="none"/>
              </w:rPr>
            </w:pPr>
          </w:p>
          <w:p w14:paraId="0141622F" w14:textId="77777777" w:rsidR="00F93F75" w:rsidRPr="00F93F75" w:rsidRDefault="00F93F75" w:rsidP="00F93F75">
            <w:pPr>
              <w:spacing w:after="0" w:line="240" w:lineRule="auto"/>
              <w:jc w:val="both"/>
              <w:rPr>
                <w:rFonts w:eastAsia="Times New Roman" w:cs="Times New Roman"/>
                <w:kern w:val="0"/>
                <w:szCs w:val="28"/>
                <w:lang w:val="vi-VN"/>
                <w14:ligatures w14:val="none"/>
              </w:rPr>
            </w:pPr>
          </w:p>
          <w:p w14:paraId="44604D03" w14:textId="77777777" w:rsidR="00F93F75" w:rsidRPr="00F93F75" w:rsidRDefault="00F93F75" w:rsidP="00F93F75">
            <w:pPr>
              <w:spacing w:after="0" w:line="240" w:lineRule="auto"/>
              <w:jc w:val="both"/>
              <w:rPr>
                <w:rFonts w:eastAsia="Times New Roman" w:cs="Times New Roman"/>
                <w:kern w:val="0"/>
                <w:szCs w:val="28"/>
                <w:lang w:val="vi-VN"/>
                <w14:ligatures w14:val="none"/>
              </w:rPr>
            </w:pPr>
          </w:p>
          <w:p w14:paraId="3D773ED0" w14:textId="77777777" w:rsidR="00F93F75" w:rsidRPr="00F93F75" w:rsidRDefault="00F93F75" w:rsidP="00F93F75">
            <w:pPr>
              <w:spacing w:after="0" w:line="240" w:lineRule="auto"/>
              <w:jc w:val="both"/>
              <w:rPr>
                <w:rFonts w:eastAsia="Times New Roman" w:cs="Times New Roman"/>
                <w:kern w:val="0"/>
                <w:szCs w:val="28"/>
                <w:lang w:val="vi-VN"/>
                <w14:ligatures w14:val="none"/>
              </w:rPr>
            </w:pPr>
          </w:p>
          <w:p w14:paraId="22B184E3" w14:textId="77777777" w:rsidR="00F93F75" w:rsidRPr="00F93F75" w:rsidRDefault="00F93F75" w:rsidP="00F93F75">
            <w:pPr>
              <w:spacing w:after="0" w:line="240" w:lineRule="auto"/>
              <w:jc w:val="both"/>
              <w:rPr>
                <w:rFonts w:eastAsia="Times New Roman" w:cs="Times New Roman"/>
                <w:kern w:val="0"/>
                <w:szCs w:val="28"/>
                <w:lang w:val="vi-VN"/>
                <w14:ligatures w14:val="none"/>
              </w:rPr>
            </w:pPr>
          </w:p>
          <w:p w14:paraId="0F43AB58" w14:textId="77777777" w:rsidR="00F93F75" w:rsidRPr="00F93F75" w:rsidRDefault="00F93F75" w:rsidP="00F93F75">
            <w:pPr>
              <w:spacing w:after="0" w:line="240" w:lineRule="auto"/>
              <w:jc w:val="both"/>
              <w:rPr>
                <w:rFonts w:eastAsia="Times New Roman" w:cs="Times New Roman"/>
                <w:kern w:val="0"/>
                <w:szCs w:val="28"/>
                <w:lang w:val="vi-VN"/>
                <w14:ligatures w14:val="none"/>
              </w:rPr>
            </w:pPr>
          </w:p>
          <w:p w14:paraId="32110F42" w14:textId="77777777" w:rsidR="00F93F75" w:rsidRPr="00F93F75" w:rsidRDefault="00F93F75" w:rsidP="00F93F75">
            <w:pPr>
              <w:spacing w:after="0" w:line="240" w:lineRule="auto"/>
              <w:jc w:val="both"/>
              <w:rPr>
                <w:rFonts w:eastAsia="Times New Roman" w:cs="Times New Roman"/>
                <w:kern w:val="0"/>
                <w:szCs w:val="28"/>
                <w:lang w:val="vi-VN"/>
                <w14:ligatures w14:val="none"/>
              </w:rPr>
            </w:pPr>
            <w:r w:rsidRPr="00F93F75">
              <w:rPr>
                <w:rFonts w:eastAsia="Times New Roman" w:cs="Times New Roman"/>
                <w:kern w:val="0"/>
                <w:szCs w:val="28"/>
                <w:lang w:val="vi-VN"/>
                <w14:ligatures w14:val="none"/>
              </w:rPr>
              <w:t>- GV nhận xét kết luận và tuyên dương.</w:t>
            </w:r>
          </w:p>
          <w:p w14:paraId="53832AF8" w14:textId="77777777" w:rsidR="00F93F75" w:rsidRPr="00F93F75" w:rsidRDefault="00F93F75" w:rsidP="00F93F75">
            <w:pPr>
              <w:spacing w:after="0" w:line="240" w:lineRule="auto"/>
              <w:jc w:val="both"/>
              <w:rPr>
                <w:rFonts w:eastAsia="Times New Roman" w:cs="Times New Roman"/>
                <w:kern w:val="0"/>
                <w:szCs w:val="28"/>
                <w:lang w:val="vi-VN"/>
                <w14:ligatures w14:val="none"/>
              </w:rPr>
            </w:pPr>
          </w:p>
          <w:p w14:paraId="6A145DAF" w14:textId="77777777" w:rsidR="00F93F75" w:rsidRPr="00F93F75" w:rsidRDefault="00F93F75" w:rsidP="00F93F75">
            <w:pPr>
              <w:spacing w:after="0" w:line="240" w:lineRule="auto"/>
              <w:ind w:left="48" w:right="48"/>
              <w:jc w:val="both"/>
              <w:rPr>
                <w:rFonts w:eastAsia="Times New Roman" w:cs="Times New Roman"/>
                <w:color w:val="000000"/>
                <w:kern w:val="0"/>
                <w:szCs w:val="28"/>
                <w:lang w:val="vi-VN"/>
                <w14:ligatures w14:val="none"/>
              </w:rPr>
            </w:pPr>
            <w:r w:rsidRPr="00F93F75">
              <w:rPr>
                <w:rFonts w:eastAsia="Times New Roman" w:cs="Times New Roman"/>
                <w:kern w:val="0"/>
                <w:szCs w:val="28"/>
                <w:lang w:val="vi-VN"/>
                <w14:ligatures w14:val="none"/>
              </w:rPr>
              <w:t xml:space="preserve">Bài 2. </w:t>
            </w:r>
            <w:r w:rsidRPr="00F93F75">
              <w:rPr>
                <w:rFonts w:eastAsia="Times New Roman" w:cs="Times New Roman"/>
                <w:color w:val="000000"/>
                <w:kern w:val="0"/>
                <w:szCs w:val="28"/>
                <w:lang w:val="vi-VN"/>
                <w14:ligatures w14:val="none"/>
              </w:rPr>
              <w:t>Các từ ngữ in đậm trong đoạn văn dưới đây nói về ai? Việc dùng những từ ngữ đó có tác dụng gì?</w:t>
            </w:r>
          </w:p>
          <w:p w14:paraId="2A5AEA80" w14:textId="77777777" w:rsidR="00F93F75" w:rsidRPr="00F93F75" w:rsidRDefault="00F93F75" w:rsidP="00F93F75">
            <w:pPr>
              <w:spacing w:after="0" w:line="240" w:lineRule="auto"/>
              <w:jc w:val="both"/>
              <w:rPr>
                <w:rFonts w:eastAsia="Times New Roman" w:cs="Times New Roman"/>
                <w:kern w:val="0"/>
                <w:szCs w:val="28"/>
                <w:lang w:val="vi-VN"/>
                <w14:ligatures w14:val="none"/>
              </w:rPr>
            </w:pPr>
          </w:p>
          <w:p w14:paraId="7CE307DD" w14:textId="77777777" w:rsidR="00F93F75" w:rsidRPr="00F93F75" w:rsidRDefault="00F93F75" w:rsidP="00F93F75">
            <w:pPr>
              <w:spacing w:after="0" w:line="240" w:lineRule="auto"/>
              <w:jc w:val="both"/>
              <w:rPr>
                <w:rFonts w:eastAsia="Times New Roman" w:cs="Times New Roman"/>
                <w:kern w:val="0"/>
                <w:szCs w:val="28"/>
                <w:lang w:val="vi-VN"/>
                <w14:ligatures w14:val="none"/>
              </w:rPr>
            </w:pPr>
          </w:p>
          <w:p w14:paraId="2CB1A18C" w14:textId="77777777" w:rsidR="00F93F75" w:rsidRPr="00F93F75" w:rsidRDefault="00F93F75" w:rsidP="00F93F75">
            <w:pPr>
              <w:spacing w:after="0" w:line="240" w:lineRule="auto"/>
              <w:jc w:val="both"/>
              <w:rPr>
                <w:rFonts w:eastAsia="Times New Roman" w:cs="Times New Roman"/>
                <w:kern w:val="0"/>
                <w:szCs w:val="28"/>
                <w:lang w:val="vi-VN"/>
                <w14:ligatures w14:val="none"/>
              </w:rPr>
            </w:pPr>
          </w:p>
          <w:p w14:paraId="358F3FDE" w14:textId="77777777" w:rsidR="00F93F75" w:rsidRPr="00F93F75" w:rsidRDefault="00F93F75" w:rsidP="00F93F75">
            <w:pPr>
              <w:spacing w:after="0" w:line="240" w:lineRule="auto"/>
              <w:jc w:val="both"/>
              <w:rPr>
                <w:rFonts w:eastAsia="Times New Roman" w:cs="Times New Roman"/>
                <w:kern w:val="0"/>
                <w:szCs w:val="28"/>
                <w:lang w:val="vi-VN"/>
                <w14:ligatures w14:val="none"/>
              </w:rPr>
            </w:pPr>
          </w:p>
          <w:p w14:paraId="5391F07A" w14:textId="77777777" w:rsidR="00F93F75" w:rsidRPr="00F93F75" w:rsidRDefault="00F93F75" w:rsidP="00F93F75">
            <w:pPr>
              <w:spacing w:after="0" w:line="240" w:lineRule="auto"/>
              <w:jc w:val="both"/>
              <w:rPr>
                <w:rFonts w:eastAsia="Times New Roman" w:cs="Times New Roman"/>
                <w:kern w:val="0"/>
                <w:szCs w:val="28"/>
                <w:lang w:val="vi-VN"/>
                <w14:ligatures w14:val="none"/>
              </w:rPr>
            </w:pPr>
          </w:p>
          <w:p w14:paraId="20C36771" w14:textId="77777777" w:rsidR="00F93F75" w:rsidRPr="00F93F75" w:rsidRDefault="00F93F75" w:rsidP="00F93F75">
            <w:pPr>
              <w:spacing w:after="0" w:line="240" w:lineRule="auto"/>
              <w:jc w:val="both"/>
              <w:rPr>
                <w:rFonts w:eastAsia="Times New Roman" w:cs="Times New Roman"/>
                <w:kern w:val="0"/>
                <w:szCs w:val="28"/>
                <w:lang w:val="vi-VN"/>
                <w14:ligatures w14:val="none"/>
              </w:rPr>
            </w:pPr>
          </w:p>
          <w:p w14:paraId="03641BD8" w14:textId="77777777" w:rsidR="00F93F75" w:rsidRPr="00F93F75" w:rsidRDefault="00F93F75" w:rsidP="00F93F75">
            <w:pPr>
              <w:spacing w:after="0" w:line="240" w:lineRule="auto"/>
              <w:jc w:val="both"/>
              <w:rPr>
                <w:rFonts w:eastAsia="Times New Roman" w:cs="Times New Roman"/>
                <w:kern w:val="0"/>
                <w:szCs w:val="28"/>
                <w:lang w:val="vi-VN"/>
                <w14:ligatures w14:val="none"/>
              </w:rPr>
            </w:pPr>
          </w:p>
          <w:p w14:paraId="328CCD04" w14:textId="77777777" w:rsidR="00F93F75" w:rsidRPr="00F93F75" w:rsidRDefault="00F93F75" w:rsidP="00F93F75">
            <w:pPr>
              <w:spacing w:after="0" w:line="240" w:lineRule="auto"/>
              <w:jc w:val="both"/>
              <w:rPr>
                <w:rFonts w:eastAsia="Times New Roman" w:cs="Times New Roman"/>
                <w:kern w:val="0"/>
                <w:szCs w:val="28"/>
                <w:lang w:val="vi-VN"/>
                <w14:ligatures w14:val="none"/>
              </w:rPr>
            </w:pPr>
          </w:p>
          <w:p w14:paraId="5EA1D7FC" w14:textId="77777777" w:rsidR="00F93F75" w:rsidRPr="00F93F75" w:rsidRDefault="00F93F75" w:rsidP="00F93F75">
            <w:pPr>
              <w:spacing w:after="0" w:line="240" w:lineRule="auto"/>
              <w:jc w:val="both"/>
              <w:rPr>
                <w:rFonts w:eastAsia="Times New Roman" w:cs="Times New Roman"/>
                <w:kern w:val="0"/>
                <w:szCs w:val="28"/>
                <w:lang w:val="vi-VN"/>
                <w14:ligatures w14:val="none"/>
              </w:rPr>
            </w:pPr>
            <w:r w:rsidRPr="00F93F75">
              <w:rPr>
                <w:rFonts w:eastAsia="Times New Roman" w:cs="Times New Roman"/>
                <w:kern w:val="0"/>
                <w:szCs w:val="28"/>
                <w14:ligatures w14:val="none"/>
              </w:rPr>
              <w:t xml:space="preserve">- GV </w:t>
            </w:r>
            <w:proofErr w:type="spellStart"/>
            <w:r w:rsidRPr="00F93F75">
              <w:rPr>
                <w:rFonts w:eastAsia="Times New Roman" w:cs="Times New Roman"/>
                <w:kern w:val="0"/>
                <w:szCs w:val="28"/>
                <w14:ligatures w14:val="none"/>
              </w:rPr>
              <w:t>nhận</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xét</w:t>
            </w:r>
            <w:proofErr w:type="spellEnd"/>
            <w:r w:rsidRPr="00F93F75">
              <w:rPr>
                <w:rFonts w:eastAsia="Times New Roman" w:cs="Times New Roman"/>
                <w:kern w:val="0"/>
                <w:szCs w:val="28"/>
                <w14:ligatures w14:val="none"/>
              </w:rPr>
              <w:t>.</w:t>
            </w:r>
          </w:p>
          <w:p w14:paraId="01E7CDF8" w14:textId="77777777" w:rsidR="00F93F75" w:rsidRPr="00F93F75" w:rsidRDefault="00F93F75" w:rsidP="00F93F75">
            <w:pPr>
              <w:spacing w:after="0" w:line="240" w:lineRule="auto"/>
              <w:jc w:val="both"/>
              <w:rPr>
                <w:rFonts w:eastAsia="Times New Roman" w:cs="Times New Roman"/>
                <w:i/>
                <w:kern w:val="0"/>
                <w:szCs w:val="28"/>
                <w:lang w:val="vi-VN"/>
                <w14:ligatures w14:val="none"/>
              </w:rPr>
            </w:pPr>
            <w:r w:rsidRPr="00F93F75">
              <w:rPr>
                <w:rFonts w:eastAsia="Times New Roman" w:cs="Times New Roman"/>
                <w:i/>
                <w:kern w:val="0"/>
                <w:szCs w:val="28"/>
                <w:lang w:val="vi-VN"/>
                <w14:ligatures w14:val="none"/>
              </w:rPr>
              <w:t>- GV hướng dẫn HS rút ra Ghi nhớ:</w:t>
            </w:r>
          </w:p>
          <w:p w14:paraId="34D55A64" w14:textId="77777777" w:rsidR="00F93F75" w:rsidRPr="00F93F75" w:rsidRDefault="00F93F75" w:rsidP="00F93F75">
            <w:pPr>
              <w:spacing w:after="0" w:line="240" w:lineRule="auto"/>
              <w:jc w:val="both"/>
              <w:rPr>
                <w:rFonts w:eastAsia="Times New Roman" w:cs="Times New Roman"/>
                <w:b/>
                <w:bCs/>
                <w:i/>
                <w:iCs/>
                <w:color w:val="000000"/>
                <w:kern w:val="0"/>
                <w:szCs w:val="28"/>
                <w:shd w:val="clear" w:color="auto" w:fill="FFFFFF"/>
                <w:lang w:val="vi-VN"/>
                <w14:ligatures w14:val="none"/>
              </w:rPr>
            </w:pPr>
            <w:r w:rsidRPr="00F93F75">
              <w:rPr>
                <w:rFonts w:eastAsia="Times New Roman" w:cs="Times New Roman"/>
                <w:b/>
                <w:bCs/>
                <w:i/>
                <w:iCs/>
                <w:color w:val="000000"/>
                <w:kern w:val="0"/>
                <w:szCs w:val="28"/>
                <w:shd w:val="clear" w:color="auto" w:fill="FFFFFF"/>
                <w:lang w:val="vi-VN"/>
                <w14:ligatures w14:val="none"/>
              </w:rPr>
              <w:t>Các câu trong đoạn văn có thể liên kết với nhau bằng cách dùng đại từ, danh từ,... ở câu sau thay thế cho từ ngữ đã dùng ở câu trước. Ngoài tác dụng liên kết, việc dùng từ ngữ thay thế còn tránh được sự trùng lặp từ ngữ trong đoạn văn.</w:t>
            </w:r>
          </w:p>
          <w:p w14:paraId="77F98A1D" w14:textId="77777777" w:rsidR="00F93F75" w:rsidRPr="00F93F75" w:rsidRDefault="00F93F75" w:rsidP="00F93F75">
            <w:pPr>
              <w:spacing w:after="0" w:line="240" w:lineRule="auto"/>
              <w:ind w:left="48" w:right="48"/>
              <w:jc w:val="both"/>
              <w:rPr>
                <w:rFonts w:eastAsia="Times New Roman" w:cs="Times New Roman"/>
                <w:color w:val="000000"/>
                <w:kern w:val="0"/>
                <w:szCs w:val="28"/>
                <w:lang w:val="vi-VN"/>
                <w14:ligatures w14:val="none"/>
              </w:rPr>
            </w:pPr>
            <w:r w:rsidRPr="00F93F75">
              <w:rPr>
                <w:rFonts w:eastAsia="Times New Roman" w:cs="Times New Roman"/>
                <w:b/>
                <w:bCs/>
                <w:kern w:val="0"/>
                <w:szCs w:val="28"/>
                <w:lang w:val="vi-VN"/>
                <w14:ligatures w14:val="none"/>
              </w:rPr>
              <w:t>Bài 3:</w:t>
            </w:r>
            <w:r w:rsidRPr="00F93F75">
              <w:rPr>
                <w:rFonts w:eastAsia="Times New Roman" w:cs="Times New Roman"/>
                <w:kern w:val="0"/>
                <w:szCs w:val="28"/>
                <w:lang w:val="vi-VN"/>
                <w14:ligatures w14:val="none"/>
              </w:rPr>
              <w:t xml:space="preserve"> </w:t>
            </w:r>
            <w:r w:rsidRPr="00F93F75">
              <w:rPr>
                <w:rFonts w:eastAsia="Times New Roman" w:cs="Times New Roman"/>
                <w:color w:val="000000"/>
                <w:kern w:val="0"/>
                <w:szCs w:val="28"/>
                <w:lang w:val="vi-VN"/>
                <w14:ligatures w14:val="none"/>
              </w:rPr>
              <w:t>Các từ ngữ in đậm trong mỗi đoạn văn dưới đây thay thế cho những từ ngữ nào?</w:t>
            </w:r>
          </w:p>
          <w:p w14:paraId="3B347EEF" w14:textId="77777777" w:rsidR="00F93F75" w:rsidRPr="00F93F75" w:rsidRDefault="00F93F75" w:rsidP="00F93F75">
            <w:pPr>
              <w:spacing w:after="0" w:line="240" w:lineRule="auto"/>
              <w:ind w:left="48" w:right="48"/>
              <w:jc w:val="both"/>
              <w:rPr>
                <w:rFonts w:eastAsia="Times New Roman" w:cs="Times New Roman"/>
                <w:color w:val="000000"/>
                <w:kern w:val="0"/>
                <w:szCs w:val="28"/>
                <w:lang w:val="vi-VN"/>
                <w14:ligatures w14:val="none"/>
              </w:rPr>
            </w:pPr>
          </w:p>
          <w:p w14:paraId="67F66F2A" w14:textId="77777777" w:rsidR="00F93F75" w:rsidRPr="00F93F75" w:rsidRDefault="00F93F75" w:rsidP="00F93F75">
            <w:pPr>
              <w:spacing w:after="0" w:line="240" w:lineRule="auto"/>
              <w:ind w:left="48" w:right="48"/>
              <w:jc w:val="both"/>
              <w:rPr>
                <w:rFonts w:eastAsia="Times New Roman" w:cs="Times New Roman"/>
                <w:color w:val="000000"/>
                <w:kern w:val="0"/>
                <w:szCs w:val="28"/>
                <w:lang w:val="vi-VN"/>
                <w14:ligatures w14:val="none"/>
              </w:rPr>
            </w:pPr>
          </w:p>
          <w:p w14:paraId="74137E03" w14:textId="77777777" w:rsidR="00F93F75" w:rsidRPr="00F93F75" w:rsidRDefault="00F93F75" w:rsidP="00F93F75">
            <w:pPr>
              <w:spacing w:after="0" w:line="240" w:lineRule="auto"/>
              <w:ind w:left="48" w:right="48"/>
              <w:jc w:val="both"/>
              <w:rPr>
                <w:rFonts w:eastAsia="Times New Roman" w:cs="Times New Roman"/>
                <w:color w:val="000000"/>
                <w:kern w:val="0"/>
                <w:szCs w:val="28"/>
                <w:lang w:val="vi-VN"/>
                <w14:ligatures w14:val="none"/>
              </w:rPr>
            </w:pPr>
            <w:r w:rsidRPr="00F93F75">
              <w:rPr>
                <w:rFonts w:eastAsia="Times New Roman" w:cs="Times New Roman"/>
                <w:b/>
                <w:color w:val="000000"/>
                <w:kern w:val="0"/>
                <w:szCs w:val="28"/>
                <w:lang w:val="vi-VN"/>
                <w14:ligatures w14:val="none"/>
              </w:rPr>
              <w:t>Bài 4:</w:t>
            </w:r>
            <w:r w:rsidRPr="00F93F75">
              <w:rPr>
                <w:rFonts w:eastAsia="Times New Roman" w:cs="Times New Roman"/>
                <w:color w:val="000000"/>
                <w:kern w:val="0"/>
                <w:szCs w:val="28"/>
                <w:lang w:val="vi-VN"/>
                <w14:ligatures w14:val="none"/>
              </w:rPr>
              <w:t>Chọn từ ngữ thay thế....</w:t>
            </w:r>
          </w:p>
          <w:p w14:paraId="2AD63E8A" w14:textId="77777777" w:rsidR="00F93F75" w:rsidRPr="00F93F75" w:rsidRDefault="00F93F75" w:rsidP="00F93F75">
            <w:pPr>
              <w:spacing w:after="0" w:line="240" w:lineRule="auto"/>
              <w:ind w:left="48" w:right="48"/>
              <w:jc w:val="both"/>
              <w:rPr>
                <w:rFonts w:eastAsia="Times New Roman" w:cs="Times New Roman"/>
                <w:color w:val="000000"/>
                <w:kern w:val="0"/>
                <w:szCs w:val="28"/>
                <w:lang w:val="vi-VN"/>
                <w14:ligatures w14:val="none"/>
              </w:rPr>
            </w:pPr>
          </w:p>
          <w:p w14:paraId="7829FAF0" w14:textId="77777777" w:rsidR="00F93F75" w:rsidRPr="00F93F75" w:rsidRDefault="00F93F75" w:rsidP="00F93F75">
            <w:pPr>
              <w:spacing w:after="0" w:line="240" w:lineRule="auto"/>
              <w:ind w:left="48" w:right="48"/>
              <w:jc w:val="both"/>
              <w:rPr>
                <w:rFonts w:eastAsia="Times New Roman" w:cs="Times New Roman"/>
                <w:color w:val="000000"/>
                <w:kern w:val="0"/>
                <w:szCs w:val="28"/>
                <w:lang w:val="vi-VN"/>
                <w14:ligatures w14:val="none"/>
              </w:rPr>
            </w:pPr>
          </w:p>
          <w:p w14:paraId="7D8CBBF9" w14:textId="77777777" w:rsidR="00F93F75" w:rsidRPr="00F93F75" w:rsidRDefault="00F93F75" w:rsidP="00F93F75">
            <w:pPr>
              <w:spacing w:after="0" w:line="240" w:lineRule="auto"/>
              <w:ind w:left="48" w:right="48"/>
              <w:jc w:val="both"/>
              <w:rPr>
                <w:rFonts w:eastAsia="Times New Roman" w:cs="Times New Roman"/>
                <w:color w:val="000000"/>
                <w:kern w:val="0"/>
                <w:szCs w:val="28"/>
                <w:lang w:val="vi-VN"/>
                <w14:ligatures w14:val="none"/>
              </w:rPr>
            </w:pPr>
          </w:p>
          <w:p w14:paraId="1B144A27" w14:textId="77777777" w:rsidR="00F93F75" w:rsidRPr="00F93F75" w:rsidRDefault="00F93F75" w:rsidP="00F93F75">
            <w:pPr>
              <w:spacing w:after="0" w:line="240" w:lineRule="auto"/>
              <w:ind w:left="48" w:right="48"/>
              <w:jc w:val="both"/>
              <w:rPr>
                <w:rFonts w:eastAsia="Times New Roman" w:cs="Times New Roman"/>
                <w:color w:val="000000"/>
                <w:kern w:val="0"/>
                <w:szCs w:val="28"/>
                <w:lang w:val="vi-VN"/>
                <w14:ligatures w14:val="none"/>
              </w:rPr>
            </w:pPr>
          </w:p>
          <w:p w14:paraId="746D7608" w14:textId="77777777" w:rsidR="00F93F75" w:rsidRPr="00F93F75" w:rsidRDefault="00F93F75" w:rsidP="00F93F75">
            <w:pPr>
              <w:spacing w:after="0" w:line="240" w:lineRule="auto"/>
              <w:ind w:left="48" w:right="48"/>
              <w:jc w:val="both"/>
              <w:rPr>
                <w:rFonts w:eastAsia="Times New Roman" w:cs="Times New Roman"/>
                <w:color w:val="000000"/>
                <w:kern w:val="0"/>
                <w:szCs w:val="28"/>
                <w:lang w:val="vi-VN"/>
                <w14:ligatures w14:val="none"/>
              </w:rPr>
            </w:pPr>
          </w:p>
          <w:p w14:paraId="26561621" w14:textId="77777777" w:rsidR="00F93F75" w:rsidRPr="00F93F75" w:rsidRDefault="00F93F75" w:rsidP="00F93F75">
            <w:pPr>
              <w:spacing w:after="0" w:line="240" w:lineRule="auto"/>
              <w:ind w:right="48"/>
              <w:jc w:val="both"/>
              <w:rPr>
                <w:rFonts w:eastAsia="Times New Roman" w:cs="Times New Roman"/>
                <w:color w:val="000000"/>
                <w:kern w:val="0"/>
                <w:szCs w:val="28"/>
                <w:lang w:val="vi-VN"/>
                <w14:ligatures w14:val="none"/>
              </w:rPr>
            </w:pPr>
          </w:p>
          <w:p w14:paraId="4F9BC854" w14:textId="77777777" w:rsidR="00F93F75" w:rsidRPr="00F93F75" w:rsidRDefault="00F93F75" w:rsidP="00F93F75">
            <w:pPr>
              <w:spacing w:after="0" w:line="240" w:lineRule="auto"/>
              <w:jc w:val="both"/>
              <w:rPr>
                <w:rFonts w:eastAsia="Times New Roman" w:cs="Times New Roman"/>
                <w:kern w:val="0"/>
                <w:szCs w:val="28"/>
                <w:lang w:val="vi-VN"/>
                <w14:ligatures w14:val="none"/>
              </w:rPr>
            </w:pPr>
          </w:p>
          <w:p w14:paraId="26611E47" w14:textId="77777777" w:rsidR="00F93F75" w:rsidRPr="00F93F75" w:rsidRDefault="00F93F75" w:rsidP="00F93F75">
            <w:pPr>
              <w:spacing w:after="0" w:line="240" w:lineRule="auto"/>
              <w:jc w:val="both"/>
              <w:rPr>
                <w:rFonts w:eastAsia="Times New Roman" w:cs="Times New Roman"/>
                <w:kern w:val="0"/>
                <w:szCs w:val="28"/>
                <w:lang w:val="vi-VN"/>
                <w14:ligatures w14:val="none"/>
              </w:rPr>
            </w:pPr>
            <w:r w:rsidRPr="00F93F75">
              <w:rPr>
                <w:rFonts w:eastAsia="Times New Roman" w:cs="Times New Roman"/>
                <w:kern w:val="0"/>
                <w:szCs w:val="28"/>
                <w:lang w:val="vi-VN"/>
                <w14:ligatures w14:val="none"/>
              </w:rPr>
              <w:t xml:space="preserve">- Nhận xét, khen </w:t>
            </w:r>
          </w:p>
        </w:tc>
        <w:tc>
          <w:tcPr>
            <w:tcW w:w="5103" w:type="dxa"/>
            <w:gridSpan w:val="2"/>
            <w:tcBorders>
              <w:top w:val="dashed" w:sz="4" w:space="0" w:color="auto"/>
              <w:bottom w:val="dashed" w:sz="4" w:space="0" w:color="auto"/>
            </w:tcBorders>
          </w:tcPr>
          <w:p w14:paraId="76D34283" w14:textId="77777777" w:rsidR="00F93F75" w:rsidRPr="00F93F75" w:rsidRDefault="00F93F75" w:rsidP="00F93F75">
            <w:pPr>
              <w:spacing w:after="0" w:line="240" w:lineRule="auto"/>
              <w:jc w:val="both"/>
              <w:rPr>
                <w:rFonts w:eastAsia="Times New Roman" w:cs="Times New Roman"/>
                <w:kern w:val="0"/>
                <w:szCs w:val="28"/>
                <w:lang w:val="vi-VN"/>
                <w14:ligatures w14:val="none"/>
              </w:rPr>
            </w:pPr>
          </w:p>
          <w:p w14:paraId="21AB88B0" w14:textId="77777777" w:rsidR="00F93F75" w:rsidRPr="00F93F75" w:rsidRDefault="00F93F75" w:rsidP="00F93F75">
            <w:pPr>
              <w:spacing w:after="0" w:line="240" w:lineRule="auto"/>
              <w:jc w:val="both"/>
              <w:rPr>
                <w:rFonts w:eastAsia="Times New Roman" w:cs="Times New Roman"/>
                <w:kern w:val="0"/>
                <w:szCs w:val="28"/>
                <w:lang w:val="vi-VN"/>
                <w14:ligatures w14:val="none"/>
              </w:rPr>
            </w:pPr>
          </w:p>
          <w:p w14:paraId="4CA78D65" w14:textId="77777777" w:rsidR="00F93F75" w:rsidRPr="00F93F75" w:rsidRDefault="00F93F75" w:rsidP="00F93F75">
            <w:pPr>
              <w:spacing w:after="0" w:line="240" w:lineRule="auto"/>
              <w:jc w:val="both"/>
              <w:rPr>
                <w:rFonts w:eastAsia="Times New Roman" w:cs="Times New Roman"/>
                <w:kern w:val="0"/>
                <w:szCs w:val="28"/>
                <w:lang w:val="nl-NL"/>
                <w14:ligatures w14:val="none"/>
              </w:rPr>
            </w:pPr>
          </w:p>
          <w:p w14:paraId="52E84424" w14:textId="77777777" w:rsidR="00F93F75" w:rsidRPr="00F93F75" w:rsidRDefault="00F93F75" w:rsidP="00F93F75">
            <w:pPr>
              <w:spacing w:after="0" w:line="240" w:lineRule="auto"/>
              <w:jc w:val="both"/>
              <w:rPr>
                <w:rFonts w:eastAsia="Times New Roman" w:cs="Times New Roman"/>
                <w:kern w:val="0"/>
                <w:szCs w:val="28"/>
                <w:lang w:val="vi-VN"/>
                <w14:ligatures w14:val="none"/>
              </w:rPr>
            </w:pPr>
            <w:r w:rsidRPr="00F93F75">
              <w:rPr>
                <w:rFonts w:eastAsia="Times New Roman" w:cs="Times New Roman"/>
                <w:kern w:val="0"/>
                <w:szCs w:val="28"/>
                <w:lang w:val="nl-NL"/>
                <w14:ligatures w14:val="none"/>
              </w:rPr>
              <w:t>- 1 HS đọc yêu cầu bài 1. Cả lớp lắng nghe bạn đọc.</w:t>
            </w:r>
          </w:p>
          <w:p w14:paraId="338AFADC" w14:textId="77777777" w:rsidR="00F93F75" w:rsidRPr="00F93F75" w:rsidRDefault="00F93F75" w:rsidP="00F93F75">
            <w:pPr>
              <w:spacing w:after="0" w:line="240" w:lineRule="auto"/>
              <w:jc w:val="both"/>
              <w:rPr>
                <w:rFonts w:eastAsia="Times New Roman" w:cs="Times New Roman"/>
                <w:kern w:val="0"/>
                <w:szCs w:val="28"/>
                <w:lang w:val="vi-VN"/>
                <w14:ligatures w14:val="none"/>
              </w:rPr>
            </w:pPr>
          </w:p>
          <w:p w14:paraId="75C6A555" w14:textId="77777777" w:rsidR="00F93F75" w:rsidRPr="00F93F75" w:rsidRDefault="00F93F75" w:rsidP="00F93F75">
            <w:pPr>
              <w:spacing w:after="0" w:line="240" w:lineRule="auto"/>
              <w:jc w:val="both"/>
              <w:rPr>
                <w:rFonts w:eastAsia="Times New Roman" w:cs="Times New Roman"/>
                <w:kern w:val="0"/>
                <w:szCs w:val="28"/>
                <w:lang w:val="nl-NL"/>
                <w14:ligatures w14:val="none"/>
              </w:rPr>
            </w:pPr>
            <w:r w:rsidRPr="00F93F75">
              <w:rPr>
                <w:rFonts w:eastAsia="Times New Roman" w:cs="Times New Roman"/>
                <w:kern w:val="0"/>
                <w:szCs w:val="28"/>
                <w:lang w:val="nl-NL"/>
                <w14:ligatures w14:val="none"/>
              </w:rPr>
              <w:t>- Cả lớp làm việc nhóm 2, xác định nội dung yêu cầu.</w:t>
            </w:r>
          </w:p>
          <w:p w14:paraId="60C19ECB" w14:textId="77777777" w:rsidR="00F93F75" w:rsidRPr="00F93F75" w:rsidRDefault="00F93F75" w:rsidP="00F93F75">
            <w:pPr>
              <w:spacing w:after="0" w:line="240" w:lineRule="auto"/>
              <w:jc w:val="both"/>
              <w:rPr>
                <w:rFonts w:eastAsia="Times New Roman" w:cs="Times New Roman"/>
                <w:kern w:val="0"/>
                <w:szCs w:val="28"/>
                <w:lang w:val="nl-NL"/>
                <w14:ligatures w14:val="none"/>
              </w:rPr>
            </w:pPr>
            <w:r w:rsidRPr="00F93F75">
              <w:rPr>
                <w:rFonts w:eastAsia="Times New Roman" w:cs="Times New Roman"/>
                <w:kern w:val="0"/>
                <w:szCs w:val="28"/>
                <w:lang w:val="nl-NL"/>
                <w14:ligatures w14:val="none"/>
              </w:rPr>
              <w:t>- Các nhóm trình bày</w:t>
            </w:r>
          </w:p>
          <w:p w14:paraId="7EF5C7C1" w14:textId="77777777" w:rsidR="00F93F75" w:rsidRPr="00F93F75" w:rsidRDefault="00F93F75" w:rsidP="00F93F75">
            <w:pPr>
              <w:spacing w:after="0" w:line="240" w:lineRule="auto"/>
              <w:jc w:val="both"/>
              <w:rPr>
                <w:rFonts w:eastAsia="Times New Roman" w:cs="Times New Roman"/>
                <w:kern w:val="0"/>
                <w:szCs w:val="28"/>
                <w:lang w:val="vi-VN"/>
                <w14:ligatures w14:val="none"/>
              </w:rPr>
            </w:pPr>
            <w:r w:rsidRPr="00F93F75">
              <w:rPr>
                <w:rFonts w:eastAsia="Times New Roman" w:cs="Times New Roman"/>
                <w:kern w:val="0"/>
                <w:szCs w:val="28"/>
                <w:lang w:val="nl-NL"/>
                <w14:ligatures w14:val="none"/>
              </w:rPr>
              <w:t>- Các nhóm khác nhận xét, bổ sung.</w:t>
            </w:r>
          </w:p>
          <w:p w14:paraId="35FD3A8A" w14:textId="77777777" w:rsidR="00F93F75" w:rsidRPr="00F93F75" w:rsidRDefault="00F93F75" w:rsidP="00F93F75">
            <w:pPr>
              <w:spacing w:after="0" w:line="240" w:lineRule="auto"/>
              <w:ind w:right="48"/>
              <w:jc w:val="both"/>
              <w:rPr>
                <w:rFonts w:eastAsia="Times New Roman" w:cs="Times New Roman"/>
                <w:kern w:val="0"/>
                <w:szCs w:val="28"/>
                <w:lang w:val="vi-VN"/>
                <w14:ligatures w14:val="none"/>
              </w:rPr>
            </w:pPr>
            <w:r w:rsidRPr="00F93F75">
              <w:rPr>
                <w:rFonts w:eastAsia="Times New Roman" w:cs="Times New Roman"/>
                <w:color w:val="000000"/>
                <w:kern w:val="0"/>
                <w:szCs w:val="28"/>
                <w:lang w:val="vi-VN"/>
                <w14:ligatures w14:val="none"/>
              </w:rPr>
              <w:t xml:space="preserve">– </w:t>
            </w:r>
            <w:r w:rsidRPr="00F93F75">
              <w:rPr>
                <w:rFonts w:eastAsia="Times New Roman" w:cs="Times New Roman"/>
                <w:kern w:val="0"/>
                <w:szCs w:val="28"/>
                <w:lang w:val="vi-VN"/>
                <w14:ligatures w14:val="none"/>
              </w:rPr>
              <w:t>Từ in đậm </w:t>
            </w:r>
            <w:r w:rsidRPr="00F93F75">
              <w:rPr>
                <w:rFonts w:eastAsia="Times New Roman" w:cs="Times New Roman"/>
                <w:i/>
                <w:iCs/>
                <w:kern w:val="0"/>
                <w:szCs w:val="28"/>
                <w:lang w:val="vi-VN"/>
                <w14:ligatures w14:val="none"/>
              </w:rPr>
              <w:t>“đó”</w:t>
            </w:r>
            <w:r w:rsidRPr="00F93F75">
              <w:rPr>
                <w:rFonts w:eastAsia="Times New Roman" w:cs="Times New Roman"/>
                <w:kern w:val="0"/>
                <w:szCs w:val="28"/>
                <w:lang w:val="vi-VN"/>
                <w14:ligatures w14:val="none"/>
              </w:rPr>
              <w:t> thay thế cho từ ngữ: </w:t>
            </w:r>
            <w:r w:rsidRPr="00F93F75">
              <w:rPr>
                <w:rFonts w:eastAsia="Times New Roman" w:cs="Times New Roman"/>
                <w:i/>
                <w:kern w:val="0"/>
                <w:szCs w:val="28"/>
                <w:lang w:val="vi-VN"/>
                <w14:ligatures w14:val="none"/>
              </w:rPr>
              <w:t>nhiều hồ nước</w:t>
            </w:r>
          </w:p>
          <w:p w14:paraId="4EBB8AB0" w14:textId="77777777" w:rsidR="00F93F75" w:rsidRPr="00F93F75" w:rsidRDefault="00F93F75" w:rsidP="00F93F75">
            <w:pPr>
              <w:spacing w:after="0" w:line="240" w:lineRule="auto"/>
              <w:ind w:left="48" w:right="48"/>
              <w:jc w:val="both"/>
              <w:rPr>
                <w:rFonts w:eastAsia="Times New Roman" w:cs="Times New Roman"/>
                <w:kern w:val="0"/>
                <w:szCs w:val="28"/>
                <w:lang w:val="vi-VN"/>
                <w14:ligatures w14:val="none"/>
              </w:rPr>
            </w:pPr>
            <w:r w:rsidRPr="00F93F75">
              <w:rPr>
                <w:rFonts w:eastAsia="Times New Roman" w:cs="Times New Roman"/>
                <w:kern w:val="0"/>
                <w:szCs w:val="28"/>
                <w:lang w:val="vi-VN"/>
                <w14:ligatures w14:val="none"/>
              </w:rPr>
              <w:t>– Từ in đậm </w:t>
            </w:r>
            <w:r w:rsidRPr="00F93F75">
              <w:rPr>
                <w:rFonts w:eastAsia="Times New Roman" w:cs="Times New Roman"/>
                <w:i/>
                <w:iCs/>
                <w:kern w:val="0"/>
                <w:szCs w:val="28"/>
                <w:lang w:val="vi-VN"/>
                <w14:ligatures w14:val="none"/>
              </w:rPr>
              <w:t>“chúng” </w:t>
            </w:r>
            <w:r w:rsidRPr="00F93F75">
              <w:rPr>
                <w:rFonts w:eastAsia="Times New Roman" w:cs="Times New Roman"/>
                <w:kern w:val="0"/>
                <w:szCs w:val="28"/>
                <w:lang w:val="vi-VN"/>
                <w14:ligatures w14:val="none"/>
              </w:rPr>
              <w:t>thay thế cho từ ngữ: </w:t>
            </w:r>
            <w:r w:rsidRPr="00F93F75">
              <w:rPr>
                <w:rFonts w:eastAsia="Times New Roman" w:cs="Times New Roman"/>
                <w:i/>
                <w:iCs/>
                <w:kern w:val="0"/>
                <w:szCs w:val="28"/>
                <w:lang w:val="vi-VN"/>
                <w14:ligatures w14:val="none"/>
              </w:rPr>
              <w:t>những vạt đất trũng</w:t>
            </w:r>
            <w:r w:rsidRPr="00F93F75">
              <w:rPr>
                <w:rFonts w:eastAsia="Times New Roman" w:cs="Times New Roman"/>
                <w:kern w:val="0"/>
                <w:szCs w:val="28"/>
                <w:lang w:val="vi-VN"/>
                <w14:ligatures w14:val="none"/>
              </w:rPr>
              <w:t>.</w:t>
            </w:r>
          </w:p>
          <w:p w14:paraId="0BC45184" w14:textId="77777777" w:rsidR="00F93F75" w:rsidRPr="00F93F75" w:rsidRDefault="00F93F75" w:rsidP="00F93F75">
            <w:pPr>
              <w:spacing w:after="0" w:line="240" w:lineRule="auto"/>
              <w:ind w:left="48" w:right="48"/>
              <w:jc w:val="both"/>
              <w:rPr>
                <w:rFonts w:eastAsia="Times New Roman" w:cs="Times New Roman"/>
                <w:kern w:val="0"/>
                <w:szCs w:val="28"/>
                <w:lang w:val="vi-VN"/>
                <w14:ligatures w14:val="none"/>
              </w:rPr>
            </w:pPr>
            <w:r w:rsidRPr="00F93F75">
              <w:rPr>
                <w:rFonts w:eastAsia="Times New Roman" w:cs="Times New Roman"/>
                <w:kern w:val="0"/>
                <w:szCs w:val="28"/>
                <w:lang w:val="vi-VN"/>
                <w14:ligatures w14:val="none"/>
              </w:rPr>
              <w:t>Tác dụng của việc thay thay thế từ ngữ trong đoạn văn: ( việc dùng đại từ thay thế giúp các câu văn trong đoạn văn được biểu đạt phong phú khi cùng nói về một sự vật, tránh hiện tượng trùng lặp từ ngữ đồng thời giúp liên kết các câu trong đoạn văn).</w:t>
            </w:r>
          </w:p>
          <w:p w14:paraId="0577E4B0" w14:textId="77777777" w:rsidR="00F93F75" w:rsidRPr="00F93F75" w:rsidRDefault="00F93F75" w:rsidP="00F93F75">
            <w:pPr>
              <w:spacing w:after="0" w:line="240" w:lineRule="auto"/>
              <w:jc w:val="both"/>
              <w:rPr>
                <w:rFonts w:eastAsia="Times New Roman" w:cs="Times New Roman"/>
                <w:kern w:val="0"/>
                <w:szCs w:val="28"/>
                <w:lang w:val="nl-NL"/>
                <w14:ligatures w14:val="none"/>
              </w:rPr>
            </w:pPr>
            <w:r w:rsidRPr="00F93F75">
              <w:rPr>
                <w:rFonts w:eastAsia="Times New Roman" w:cs="Times New Roman"/>
                <w:kern w:val="0"/>
                <w:szCs w:val="28"/>
                <w:lang w:val="nl-NL"/>
                <w14:ligatures w14:val="none"/>
              </w:rPr>
              <w:lastRenderedPageBreak/>
              <w:t>- Cả lớp lắng nghe.</w:t>
            </w:r>
          </w:p>
          <w:p w14:paraId="638CDC19" w14:textId="77777777" w:rsidR="00F93F75" w:rsidRPr="00F93F75" w:rsidRDefault="00F93F75" w:rsidP="00F93F75">
            <w:pPr>
              <w:spacing w:after="0" w:line="240" w:lineRule="auto"/>
              <w:jc w:val="both"/>
              <w:rPr>
                <w:rFonts w:eastAsia="Times New Roman" w:cs="Times New Roman"/>
                <w:kern w:val="0"/>
                <w:szCs w:val="28"/>
                <w:lang w:val="vi-VN"/>
                <w14:ligatures w14:val="none"/>
              </w:rPr>
            </w:pPr>
            <w:r w:rsidRPr="00F93F75">
              <w:rPr>
                <w:rFonts w:eastAsia="Times New Roman" w:cs="Times New Roman"/>
                <w:kern w:val="0"/>
                <w:szCs w:val="28"/>
                <w:lang w:val="nl-NL"/>
                <w14:ligatures w14:val="none"/>
              </w:rPr>
              <w:t xml:space="preserve">- HS </w:t>
            </w:r>
            <w:r w:rsidRPr="00F93F75">
              <w:rPr>
                <w:rFonts w:eastAsia="Times New Roman" w:cs="Times New Roman"/>
                <w:kern w:val="0"/>
                <w:szCs w:val="28"/>
                <w:lang w:val="vi-VN"/>
                <w14:ligatures w14:val="none"/>
              </w:rPr>
              <w:t>thảo luận t</w:t>
            </w:r>
            <w:r w:rsidRPr="00F93F75">
              <w:rPr>
                <w:rFonts w:eastAsia="Times New Roman" w:cs="Times New Roman"/>
                <w:kern w:val="0"/>
                <w:szCs w:val="28"/>
                <w:lang w:val="nl-NL"/>
                <w14:ligatures w14:val="none"/>
              </w:rPr>
              <w:t xml:space="preserve">heo nhóm. </w:t>
            </w:r>
          </w:p>
          <w:p w14:paraId="2DE492B6" w14:textId="77777777" w:rsidR="00F93F75" w:rsidRPr="00F93F75" w:rsidRDefault="00F93F75" w:rsidP="00F93F75">
            <w:pPr>
              <w:spacing w:after="0" w:line="240" w:lineRule="auto"/>
              <w:jc w:val="both"/>
              <w:rPr>
                <w:rFonts w:eastAsia="Times New Roman" w:cs="Times New Roman"/>
                <w:kern w:val="0"/>
                <w:szCs w:val="28"/>
                <w:lang w:val="vi-VN"/>
                <w14:ligatures w14:val="none"/>
              </w:rPr>
            </w:pPr>
          </w:p>
          <w:p w14:paraId="34DD0B9C" w14:textId="77777777" w:rsidR="00F93F75" w:rsidRPr="00F93F75" w:rsidRDefault="00F93F75" w:rsidP="00F93F75">
            <w:pPr>
              <w:spacing w:after="0" w:line="240" w:lineRule="auto"/>
              <w:jc w:val="both"/>
              <w:rPr>
                <w:rFonts w:eastAsia="Times New Roman" w:cs="Times New Roman"/>
                <w:color w:val="000000"/>
                <w:kern w:val="0"/>
                <w:szCs w:val="28"/>
                <w:shd w:val="clear" w:color="auto" w:fill="FFFFFF"/>
                <w:lang w:val="vi-VN"/>
                <w14:ligatures w14:val="none"/>
              </w:rPr>
            </w:pPr>
            <w:r w:rsidRPr="00F93F75">
              <w:rPr>
                <w:rFonts w:eastAsia="Times New Roman" w:cs="Times New Roman"/>
                <w:kern w:val="0"/>
                <w:szCs w:val="28"/>
                <w:lang w:val="nl-NL"/>
                <w14:ligatures w14:val="none"/>
              </w:rPr>
              <w:t xml:space="preserve">- </w:t>
            </w:r>
            <w:r w:rsidRPr="00F93F75">
              <w:rPr>
                <w:rFonts w:eastAsia="Times New Roman" w:cs="Times New Roman"/>
                <w:color w:val="000000"/>
                <w:kern w:val="0"/>
                <w:szCs w:val="28"/>
                <w:shd w:val="clear" w:color="auto" w:fill="FFFFFF"/>
                <w:lang w:val="vi-VN"/>
                <w14:ligatures w14:val="none"/>
              </w:rPr>
              <w:t>Các từ ngữ in đậm trong đoạn văn cùng nói về nhà soạn nhạc cổ điển người Đức Bét-tô-ven (Beethoven, 1770 – 1827). Ông là một hình tượng âm nhạc quan trọng trong giai đoạn giao thời từ thời kì âm nhạc cổ điển sang thời kì âm nhạc lãng mạn.</w:t>
            </w:r>
          </w:p>
          <w:p w14:paraId="1F13420E" w14:textId="77777777" w:rsidR="00F93F75" w:rsidRPr="00F93F75" w:rsidRDefault="00F93F75" w:rsidP="00F93F75">
            <w:pPr>
              <w:spacing w:after="0" w:line="240" w:lineRule="auto"/>
              <w:jc w:val="both"/>
              <w:rPr>
                <w:rFonts w:eastAsia="Times New Roman" w:cs="Times New Roman"/>
                <w:kern w:val="0"/>
                <w:szCs w:val="28"/>
                <w:lang w:val="vi-VN"/>
                <w14:ligatures w14:val="none"/>
              </w:rPr>
            </w:pPr>
            <w:r w:rsidRPr="00F93F75">
              <w:rPr>
                <w:rFonts w:eastAsia="Times New Roman" w:cs="Times New Roman"/>
                <w:color w:val="000000"/>
                <w:kern w:val="0"/>
                <w:szCs w:val="28"/>
                <w:shd w:val="clear" w:color="auto" w:fill="FFFFFF"/>
                <w:lang w:val="vi-VN"/>
                <w14:ligatures w14:val="none"/>
              </w:rPr>
              <w:t>- Việc dùng những từ ngữ đó có tác dụng ca ngợi, làm nổi bật lên tài năng, tên tuổi của người được nhắc đến. Giúp đoạn văn gợi hình, gợi cảm và lôi cuốn hơn.</w:t>
            </w:r>
          </w:p>
          <w:p w14:paraId="40D9D985" w14:textId="77777777" w:rsidR="00F93F75" w:rsidRPr="00F93F75" w:rsidRDefault="00F93F75" w:rsidP="00F93F75">
            <w:pPr>
              <w:spacing w:after="0" w:line="240" w:lineRule="auto"/>
              <w:jc w:val="both"/>
              <w:rPr>
                <w:rFonts w:eastAsia="Times New Roman" w:cs="Times New Roman"/>
                <w:kern w:val="0"/>
                <w:szCs w:val="28"/>
                <w:lang w:val="vi-VN"/>
                <w14:ligatures w14:val="none"/>
              </w:rPr>
            </w:pPr>
            <w:r w:rsidRPr="00F93F75">
              <w:rPr>
                <w:rFonts w:eastAsia="Times New Roman" w:cs="Times New Roman"/>
                <w:kern w:val="0"/>
                <w:szCs w:val="28"/>
                <w:lang w:val="nl-NL"/>
                <w14:ligatures w14:val="none"/>
              </w:rPr>
              <w:t xml:space="preserve">- </w:t>
            </w:r>
            <w:r w:rsidRPr="00F93F75">
              <w:rPr>
                <w:rFonts w:eastAsia="Times New Roman" w:cs="Times New Roman"/>
                <w:kern w:val="0"/>
                <w:szCs w:val="28"/>
                <w:lang w:val="vi-VN"/>
                <w14:ligatures w14:val="none"/>
              </w:rPr>
              <w:t>HS l</w:t>
            </w:r>
            <w:r w:rsidRPr="00F93F75">
              <w:rPr>
                <w:rFonts w:eastAsia="Times New Roman" w:cs="Times New Roman"/>
                <w:kern w:val="0"/>
                <w:szCs w:val="28"/>
                <w:lang w:val="nl-NL"/>
                <w14:ligatures w14:val="none"/>
              </w:rPr>
              <w:t>ắng nghe.</w:t>
            </w:r>
          </w:p>
          <w:p w14:paraId="007A9345" w14:textId="77777777" w:rsidR="00F93F75" w:rsidRPr="00F93F75" w:rsidRDefault="00F93F75" w:rsidP="00F93F75">
            <w:pPr>
              <w:spacing w:after="0" w:line="240" w:lineRule="auto"/>
              <w:jc w:val="both"/>
              <w:rPr>
                <w:rFonts w:eastAsia="Times New Roman" w:cs="Times New Roman"/>
                <w:kern w:val="0"/>
                <w:szCs w:val="28"/>
                <w:lang w:val="vi-VN"/>
                <w14:ligatures w14:val="none"/>
              </w:rPr>
            </w:pPr>
          </w:p>
          <w:p w14:paraId="79706A45" w14:textId="77777777" w:rsidR="00F93F75" w:rsidRPr="00F93F75" w:rsidRDefault="00F93F75" w:rsidP="00F93F75">
            <w:pPr>
              <w:spacing w:after="0" w:line="240" w:lineRule="auto"/>
              <w:jc w:val="both"/>
              <w:rPr>
                <w:rFonts w:eastAsia="Times New Roman" w:cs="Times New Roman"/>
                <w:kern w:val="0"/>
                <w:szCs w:val="28"/>
                <w:lang w:val="vi-VN"/>
                <w14:ligatures w14:val="none"/>
              </w:rPr>
            </w:pPr>
            <w:r w:rsidRPr="00F93F75">
              <w:rPr>
                <w:rFonts w:eastAsia="Times New Roman" w:cs="Times New Roman"/>
                <w:kern w:val="0"/>
                <w:szCs w:val="28"/>
                <w:lang w:val="vi-VN"/>
                <w14:ligatures w14:val="none"/>
              </w:rPr>
              <w:t>- 2,3 HS đọc lại.</w:t>
            </w:r>
          </w:p>
          <w:p w14:paraId="68A9DFB6" w14:textId="77777777" w:rsidR="00F93F75" w:rsidRPr="00F93F75" w:rsidRDefault="00F93F75" w:rsidP="00F93F75">
            <w:pPr>
              <w:spacing w:after="0" w:line="240" w:lineRule="auto"/>
              <w:ind w:left="48" w:right="48"/>
              <w:jc w:val="both"/>
              <w:rPr>
                <w:rFonts w:eastAsia="Times New Roman" w:cs="Times New Roman"/>
                <w:color w:val="000000"/>
                <w:kern w:val="0"/>
                <w:szCs w:val="28"/>
                <w:lang w:val="vi-VN"/>
                <w14:ligatures w14:val="none"/>
              </w:rPr>
            </w:pPr>
            <w:r w:rsidRPr="00F93F75">
              <w:rPr>
                <w:rFonts w:eastAsia="Times New Roman" w:cs="Times New Roman"/>
                <w:color w:val="000000"/>
                <w:kern w:val="0"/>
                <w:szCs w:val="28"/>
                <w:lang w:val="vi-VN"/>
                <w14:ligatures w14:val="none"/>
              </w:rPr>
              <w:t>Các từ ngữ in đậm trong mỗi đoạn văn dưới đây thay thế cho những từ ngữ:</w:t>
            </w:r>
          </w:p>
          <w:p w14:paraId="57F83E3B" w14:textId="77777777" w:rsidR="00F93F75" w:rsidRPr="00F93F75" w:rsidRDefault="00F93F75" w:rsidP="00F93F75">
            <w:pPr>
              <w:spacing w:after="0" w:line="240" w:lineRule="auto"/>
              <w:ind w:left="48" w:right="48"/>
              <w:jc w:val="both"/>
              <w:rPr>
                <w:rFonts w:eastAsia="Times New Roman" w:cs="Times New Roman"/>
                <w:color w:val="000000"/>
                <w:kern w:val="0"/>
                <w:szCs w:val="28"/>
                <w:lang w:val="vi-VN"/>
                <w14:ligatures w14:val="none"/>
              </w:rPr>
            </w:pPr>
          </w:p>
          <w:p w14:paraId="69783399" w14:textId="77777777" w:rsidR="00F93F75" w:rsidRPr="00F93F75" w:rsidRDefault="00F93F75" w:rsidP="00F93F75">
            <w:pPr>
              <w:spacing w:after="0" w:line="240" w:lineRule="auto"/>
              <w:ind w:left="48" w:right="48"/>
              <w:jc w:val="both"/>
              <w:rPr>
                <w:rFonts w:eastAsia="Times New Roman" w:cs="Times New Roman"/>
                <w:color w:val="000000"/>
                <w:kern w:val="0"/>
                <w:szCs w:val="28"/>
                <w:lang w:val="vi-VN"/>
                <w14:ligatures w14:val="none"/>
              </w:rPr>
            </w:pPr>
          </w:p>
          <w:p w14:paraId="43607070" w14:textId="77777777" w:rsidR="00F93F75" w:rsidRPr="00F93F75" w:rsidRDefault="00F93F75" w:rsidP="00F93F75">
            <w:pPr>
              <w:spacing w:after="0" w:line="240" w:lineRule="auto"/>
              <w:ind w:left="48" w:right="48"/>
              <w:jc w:val="both"/>
              <w:rPr>
                <w:rFonts w:eastAsia="Times New Roman" w:cs="Times New Roman"/>
                <w:color w:val="000000"/>
                <w:kern w:val="0"/>
                <w:szCs w:val="28"/>
                <w:lang w:val="vi-VN"/>
                <w14:ligatures w14:val="none"/>
              </w:rPr>
            </w:pPr>
          </w:p>
          <w:p w14:paraId="65C65C31" w14:textId="77777777" w:rsidR="00F93F75" w:rsidRPr="00F93F75" w:rsidRDefault="00F93F75" w:rsidP="00F93F75">
            <w:pPr>
              <w:spacing w:after="0" w:line="240" w:lineRule="auto"/>
              <w:ind w:left="48" w:right="48"/>
              <w:jc w:val="both"/>
              <w:rPr>
                <w:rFonts w:eastAsia="Times New Roman" w:cs="Times New Roman"/>
                <w:color w:val="000000"/>
                <w:kern w:val="0"/>
                <w:szCs w:val="28"/>
                <w:lang w:val="vi-VN"/>
                <w14:ligatures w14:val="none"/>
              </w:rPr>
            </w:pPr>
          </w:p>
          <w:p w14:paraId="05CBA609" w14:textId="77777777" w:rsidR="00F93F75" w:rsidRPr="00F93F75" w:rsidRDefault="00F93F75" w:rsidP="00F93F75">
            <w:pPr>
              <w:spacing w:after="0" w:line="240" w:lineRule="auto"/>
              <w:ind w:left="48" w:right="48"/>
              <w:jc w:val="both"/>
              <w:rPr>
                <w:rFonts w:eastAsia="Times New Roman" w:cs="Times New Roman"/>
                <w:color w:val="000000"/>
                <w:kern w:val="0"/>
                <w:szCs w:val="28"/>
                <w:lang w:val="vi-VN"/>
                <w14:ligatures w14:val="none"/>
              </w:rPr>
            </w:pPr>
          </w:p>
          <w:p w14:paraId="70AD5FC3" w14:textId="77777777" w:rsidR="00F93F75" w:rsidRPr="00F93F75" w:rsidRDefault="00F93F75" w:rsidP="00F93F75">
            <w:pPr>
              <w:spacing w:after="0" w:line="240" w:lineRule="auto"/>
              <w:ind w:left="48" w:right="48"/>
              <w:jc w:val="both"/>
              <w:rPr>
                <w:rFonts w:eastAsia="Times New Roman" w:cs="Times New Roman"/>
                <w:color w:val="000000"/>
                <w:kern w:val="0"/>
                <w:szCs w:val="28"/>
                <w:lang w:val="vi-VN"/>
                <w14:ligatures w14:val="none"/>
              </w:rPr>
            </w:pPr>
          </w:p>
          <w:p w14:paraId="463FBA65" w14:textId="77777777" w:rsidR="00F93F75" w:rsidRPr="00F93F75" w:rsidRDefault="00F93F75" w:rsidP="00F93F75">
            <w:pPr>
              <w:spacing w:after="0" w:line="240" w:lineRule="auto"/>
              <w:ind w:left="48" w:right="48"/>
              <w:jc w:val="both"/>
              <w:rPr>
                <w:rFonts w:eastAsia="Times New Roman" w:cs="Times New Roman"/>
                <w:color w:val="000000"/>
                <w:kern w:val="0"/>
                <w:szCs w:val="28"/>
                <w:lang w:val="vi-VN"/>
                <w14:ligatures w14:val="none"/>
              </w:rPr>
            </w:pPr>
          </w:p>
          <w:p w14:paraId="15DE8697" w14:textId="77777777" w:rsidR="00F93F75" w:rsidRPr="00F93F75" w:rsidRDefault="00F93F75" w:rsidP="00F93F75">
            <w:pPr>
              <w:spacing w:after="0" w:line="240" w:lineRule="auto"/>
              <w:ind w:left="48" w:right="48"/>
              <w:jc w:val="both"/>
              <w:rPr>
                <w:rFonts w:eastAsia="Times New Roman" w:cs="Times New Roman"/>
                <w:color w:val="000000"/>
                <w:kern w:val="0"/>
                <w:szCs w:val="28"/>
                <w:lang w:val="vi-VN"/>
                <w14:ligatures w14:val="none"/>
              </w:rPr>
            </w:pPr>
            <w:r w:rsidRPr="00F93F75">
              <w:rPr>
                <w:rFonts w:eastAsia="Times New Roman" w:cs="Times New Roman"/>
                <w:color w:val="000000"/>
                <w:kern w:val="0"/>
                <w:szCs w:val="28"/>
                <w:lang w:val="vi-VN"/>
                <w14:ligatures w14:val="none"/>
              </w:rPr>
              <w:t>+ họ: những nghệ nhân người Mông thổi khèn;</w:t>
            </w:r>
          </w:p>
          <w:p w14:paraId="14DE16CA" w14:textId="77777777" w:rsidR="00F93F75" w:rsidRPr="00F93F75" w:rsidRDefault="00F93F75" w:rsidP="00F93F75">
            <w:pPr>
              <w:spacing w:after="0" w:line="240" w:lineRule="auto"/>
              <w:ind w:left="48" w:right="48"/>
              <w:jc w:val="both"/>
              <w:rPr>
                <w:rFonts w:eastAsia="Times New Roman" w:cs="Times New Roman"/>
                <w:color w:val="000000"/>
                <w:kern w:val="0"/>
                <w:szCs w:val="28"/>
                <w:lang w:val="nb-NO"/>
                <w14:ligatures w14:val="none"/>
              </w:rPr>
            </w:pPr>
            <w:r w:rsidRPr="00F93F75">
              <w:rPr>
                <w:rFonts w:eastAsia="Times New Roman" w:cs="Times New Roman"/>
                <w:color w:val="000000"/>
                <w:kern w:val="0"/>
                <w:szCs w:val="28"/>
                <w:lang w:val="nb-NO"/>
                <w14:ligatures w14:val="none"/>
              </w:rPr>
              <w:t>+ nhà du hành: con dơi;</w:t>
            </w:r>
          </w:p>
          <w:p w14:paraId="271D053F" w14:textId="77777777" w:rsidR="00F93F75" w:rsidRPr="00F93F75" w:rsidRDefault="00F93F75" w:rsidP="00F93F75">
            <w:pPr>
              <w:spacing w:after="0" w:line="240" w:lineRule="auto"/>
              <w:ind w:left="48" w:right="48"/>
              <w:jc w:val="both"/>
              <w:rPr>
                <w:rFonts w:eastAsia="Times New Roman" w:cs="Times New Roman"/>
                <w:color w:val="000000"/>
                <w:kern w:val="0"/>
                <w:szCs w:val="28"/>
                <w:lang w:val="vi-VN"/>
                <w14:ligatures w14:val="none"/>
              </w:rPr>
            </w:pPr>
            <w:r w:rsidRPr="00F93F75">
              <w:rPr>
                <w:rFonts w:eastAsia="Times New Roman" w:cs="Times New Roman"/>
                <w:color w:val="000000"/>
                <w:kern w:val="0"/>
                <w:szCs w:val="28"/>
                <w14:ligatures w14:val="none"/>
              </w:rPr>
              <w:t xml:space="preserve">+ </w:t>
            </w:r>
            <w:proofErr w:type="spellStart"/>
            <w:r w:rsidRPr="00F93F75">
              <w:rPr>
                <w:rFonts w:eastAsia="Times New Roman" w:cs="Times New Roman"/>
                <w:color w:val="000000"/>
                <w:kern w:val="0"/>
                <w:szCs w:val="28"/>
                <w14:ligatures w14:val="none"/>
              </w:rPr>
              <w:t>nhạc</w:t>
            </w:r>
            <w:proofErr w:type="spellEnd"/>
            <w:r w:rsidRPr="00F93F75">
              <w:rPr>
                <w:rFonts w:eastAsia="Times New Roman" w:cs="Times New Roman"/>
                <w:color w:val="000000"/>
                <w:kern w:val="0"/>
                <w:szCs w:val="28"/>
                <w14:ligatures w14:val="none"/>
              </w:rPr>
              <w:t xml:space="preserve"> </w:t>
            </w:r>
            <w:proofErr w:type="spellStart"/>
            <w:r w:rsidRPr="00F93F75">
              <w:rPr>
                <w:rFonts w:eastAsia="Times New Roman" w:cs="Times New Roman"/>
                <w:color w:val="000000"/>
                <w:kern w:val="0"/>
                <w:szCs w:val="28"/>
                <w14:ligatures w14:val="none"/>
              </w:rPr>
              <w:t>sĩ</w:t>
            </w:r>
            <w:proofErr w:type="spellEnd"/>
            <w:r w:rsidRPr="00F93F75">
              <w:rPr>
                <w:rFonts w:eastAsia="Times New Roman" w:cs="Times New Roman"/>
                <w:color w:val="000000"/>
                <w:kern w:val="0"/>
                <w:szCs w:val="28"/>
                <w14:ligatures w14:val="none"/>
              </w:rPr>
              <w:t xml:space="preserve"> </w:t>
            </w:r>
            <w:proofErr w:type="spellStart"/>
            <w:r w:rsidRPr="00F93F75">
              <w:rPr>
                <w:rFonts w:eastAsia="Times New Roman" w:cs="Times New Roman"/>
                <w:color w:val="000000"/>
                <w:kern w:val="0"/>
                <w:szCs w:val="28"/>
                <w14:ligatures w14:val="none"/>
              </w:rPr>
              <w:t>giang</w:t>
            </w:r>
            <w:proofErr w:type="spellEnd"/>
            <w:r w:rsidRPr="00F93F75">
              <w:rPr>
                <w:rFonts w:eastAsia="Times New Roman" w:cs="Times New Roman"/>
                <w:color w:val="000000"/>
                <w:kern w:val="0"/>
                <w:szCs w:val="28"/>
                <w14:ligatures w14:val="none"/>
              </w:rPr>
              <w:t xml:space="preserve"> </w:t>
            </w:r>
            <w:proofErr w:type="spellStart"/>
            <w:r w:rsidRPr="00F93F75">
              <w:rPr>
                <w:rFonts w:eastAsia="Times New Roman" w:cs="Times New Roman"/>
                <w:color w:val="000000"/>
                <w:kern w:val="0"/>
                <w:szCs w:val="28"/>
                <w14:ligatures w14:val="none"/>
              </w:rPr>
              <w:t>hồ</w:t>
            </w:r>
            <w:proofErr w:type="spellEnd"/>
            <w:r w:rsidRPr="00F93F75">
              <w:rPr>
                <w:rFonts w:eastAsia="Times New Roman" w:cs="Times New Roman"/>
                <w:color w:val="000000"/>
                <w:kern w:val="0"/>
                <w:szCs w:val="28"/>
                <w14:ligatures w14:val="none"/>
              </w:rPr>
              <w:t xml:space="preserve">: con </w:t>
            </w:r>
            <w:proofErr w:type="spellStart"/>
            <w:r w:rsidRPr="00F93F75">
              <w:rPr>
                <w:rFonts w:eastAsia="Times New Roman" w:cs="Times New Roman"/>
                <w:color w:val="000000"/>
                <w:kern w:val="0"/>
                <w:szCs w:val="28"/>
                <w14:ligatures w14:val="none"/>
              </w:rPr>
              <w:t>chim</w:t>
            </w:r>
            <w:proofErr w:type="spellEnd"/>
            <w:r w:rsidRPr="00F93F75">
              <w:rPr>
                <w:rFonts w:eastAsia="Times New Roman" w:cs="Times New Roman"/>
                <w:color w:val="000000"/>
                <w:kern w:val="0"/>
                <w:szCs w:val="28"/>
                <w14:ligatures w14:val="none"/>
              </w:rPr>
              <w:t xml:space="preserve"> </w:t>
            </w:r>
            <w:proofErr w:type="spellStart"/>
            <w:r w:rsidRPr="00F93F75">
              <w:rPr>
                <w:rFonts w:eastAsia="Times New Roman" w:cs="Times New Roman"/>
                <w:color w:val="000000"/>
                <w:kern w:val="0"/>
                <w:szCs w:val="28"/>
                <w14:ligatures w14:val="none"/>
              </w:rPr>
              <w:t>hoạ</w:t>
            </w:r>
            <w:proofErr w:type="spellEnd"/>
            <w:r w:rsidRPr="00F93F75">
              <w:rPr>
                <w:rFonts w:eastAsia="Times New Roman" w:cs="Times New Roman"/>
                <w:color w:val="000000"/>
                <w:kern w:val="0"/>
                <w:szCs w:val="28"/>
                <w14:ligatures w14:val="none"/>
              </w:rPr>
              <w:t xml:space="preserve"> mi.</w:t>
            </w:r>
          </w:p>
          <w:p w14:paraId="1F5F0EC4" w14:textId="77777777" w:rsidR="00F93F75" w:rsidRPr="00F93F75" w:rsidRDefault="00F93F75" w:rsidP="00F93F75">
            <w:pPr>
              <w:spacing w:after="0" w:line="240" w:lineRule="auto"/>
              <w:jc w:val="both"/>
              <w:rPr>
                <w:rFonts w:eastAsia="Times New Roman" w:cs="Times New Roman"/>
                <w:kern w:val="0"/>
                <w:szCs w:val="28"/>
                <w:lang w:val="vi-VN"/>
                <w14:ligatures w14:val="none"/>
              </w:rPr>
            </w:pPr>
            <w:r w:rsidRPr="00F93F75">
              <w:rPr>
                <w:rFonts w:eastAsia="Times New Roman" w:cs="Times New Roman"/>
                <w:kern w:val="0"/>
                <w:szCs w:val="28"/>
                <w:lang w:val="vi-VN"/>
                <w14:ligatures w14:val="none"/>
              </w:rPr>
              <w:t xml:space="preserve">- Hs đọc nội dung, yêu cầu </w:t>
            </w:r>
          </w:p>
          <w:p w14:paraId="1CC6369E" w14:textId="77777777" w:rsidR="00F93F75" w:rsidRPr="00F93F75" w:rsidRDefault="00F93F75" w:rsidP="00F93F75">
            <w:pPr>
              <w:spacing w:after="0" w:line="240" w:lineRule="auto"/>
              <w:rPr>
                <w:rFonts w:eastAsia="Times New Roman" w:cs="Times New Roman"/>
                <w:kern w:val="0"/>
                <w:szCs w:val="28"/>
                <w:lang w:val="vi-VN"/>
                <w14:ligatures w14:val="none"/>
              </w:rPr>
            </w:pPr>
            <w:r w:rsidRPr="00F93F75">
              <w:rPr>
                <w:rFonts w:eastAsia="Times New Roman" w:cs="Times New Roman"/>
                <w:kern w:val="0"/>
                <w:szCs w:val="28"/>
                <w:lang w:val="vi-VN"/>
                <w14:ligatures w14:val="none"/>
              </w:rPr>
              <w:t>- HS thảo luận nhóm, trình bày, và lý</w:t>
            </w:r>
          </w:p>
          <w:p w14:paraId="7B2A14D3" w14:textId="77777777" w:rsidR="00F93F75" w:rsidRPr="00F93F75" w:rsidRDefault="00F93F75" w:rsidP="00F93F75">
            <w:pPr>
              <w:spacing w:after="0" w:line="240" w:lineRule="auto"/>
              <w:rPr>
                <w:rFonts w:eastAsia="Times New Roman" w:cs="Times New Roman"/>
                <w:kern w:val="0"/>
                <w:szCs w:val="28"/>
                <w:lang w:val="vi-VN"/>
                <w14:ligatures w14:val="none"/>
              </w:rPr>
            </w:pPr>
            <w:r w:rsidRPr="00F93F75">
              <w:rPr>
                <w:rFonts w:eastAsia="Times New Roman" w:cs="Times New Roman"/>
                <w:kern w:val="0"/>
                <w:szCs w:val="28"/>
                <w:lang w:val="vi-VN"/>
                <w14:ligatures w14:val="none"/>
              </w:rPr>
              <w:t>giải lý do chọn từ đó.</w:t>
            </w:r>
          </w:p>
          <w:p w14:paraId="186DE328" w14:textId="77777777" w:rsidR="00F93F75" w:rsidRPr="00F93F75" w:rsidRDefault="00F93F75" w:rsidP="00F93F75">
            <w:pPr>
              <w:spacing w:after="0" w:line="240" w:lineRule="auto"/>
              <w:rPr>
                <w:rFonts w:eastAsia="Times New Roman" w:cs="Times New Roman"/>
                <w:kern w:val="0"/>
                <w:szCs w:val="28"/>
                <w:lang w:val="vi-VN"/>
                <w14:ligatures w14:val="none"/>
              </w:rPr>
            </w:pPr>
          </w:p>
          <w:p w14:paraId="4AB03CCA" w14:textId="77777777" w:rsidR="00F93F75" w:rsidRPr="00F93F75" w:rsidRDefault="00F93F75" w:rsidP="00F93F75">
            <w:pPr>
              <w:spacing w:after="0" w:line="240" w:lineRule="auto"/>
              <w:jc w:val="both"/>
              <w:rPr>
                <w:rFonts w:eastAsia="Times New Roman" w:cs="Times New Roman"/>
                <w:kern w:val="0"/>
                <w:szCs w:val="28"/>
                <w:lang w:val="vi-VN"/>
                <w14:ligatures w14:val="none"/>
              </w:rPr>
            </w:pPr>
            <w:r w:rsidRPr="00F93F75">
              <w:rPr>
                <w:rFonts w:eastAsia="Times New Roman" w:cs="Times New Roman"/>
                <w:color w:val="000000"/>
                <w:kern w:val="0"/>
                <w:szCs w:val="28"/>
                <w:shd w:val="clear" w:color="auto" w:fill="FFFFFF"/>
                <w:lang w:val="vi-VN"/>
                <w14:ligatures w14:val="none"/>
              </w:rPr>
              <w:t xml:space="preserve">      Đà Lạt là địa danh du lịch nổi tiếng của nước ta. </w:t>
            </w:r>
            <w:r w:rsidRPr="00F93F75">
              <w:rPr>
                <w:rFonts w:eastAsia="Times New Roman" w:cs="Times New Roman"/>
                <w:b/>
                <w:bCs/>
                <w:color w:val="000000"/>
                <w:kern w:val="0"/>
                <w:szCs w:val="28"/>
                <w:shd w:val="clear" w:color="auto" w:fill="FFFFFF"/>
                <w:lang w:val="vi-VN"/>
                <w14:ligatures w14:val="none"/>
              </w:rPr>
              <w:t>Thành phố du lịch</w:t>
            </w:r>
            <w:r w:rsidRPr="00F93F75">
              <w:rPr>
                <w:rFonts w:eastAsia="Times New Roman" w:cs="Times New Roman"/>
                <w:color w:val="000000"/>
                <w:kern w:val="0"/>
                <w:szCs w:val="28"/>
                <w:shd w:val="clear" w:color="auto" w:fill="FFFFFF"/>
                <w:lang w:val="vi-VN"/>
                <w14:ligatures w14:val="none"/>
              </w:rPr>
              <w:t> níu chân du khách không chỉ vì khí hậu nơi đây quanh năm mát mẻ mà còn bởi nhiều điểm du lịch hấp dẫn. Trong những ngày lưu lại ở </w:t>
            </w:r>
            <w:r w:rsidRPr="00F93F75">
              <w:rPr>
                <w:rFonts w:eastAsia="Times New Roman" w:cs="Times New Roman"/>
                <w:b/>
                <w:bCs/>
                <w:color w:val="000000"/>
                <w:kern w:val="0"/>
                <w:szCs w:val="28"/>
                <w:shd w:val="clear" w:color="auto" w:fill="FFFFFF"/>
                <w:lang w:val="vi-VN"/>
                <w14:ligatures w14:val="none"/>
              </w:rPr>
              <w:t>thiên đường du lịch</w:t>
            </w:r>
            <w:r w:rsidRPr="00F93F75">
              <w:rPr>
                <w:rFonts w:eastAsia="Times New Roman" w:cs="Times New Roman"/>
                <w:color w:val="000000"/>
                <w:kern w:val="0"/>
                <w:szCs w:val="28"/>
                <w:shd w:val="clear" w:color="auto" w:fill="FFFFFF"/>
                <w:lang w:val="vi-VN"/>
                <w14:ligatures w14:val="none"/>
              </w:rPr>
              <w:t xml:space="preserve">, du khách không thể không ghé thăm thung lũng Tình yêu, núi Lang Bi-ang, hồ Xuân Hương,... Đó là những địa danh huyền thoại đã làm nên một Đà Lạt </w:t>
            </w:r>
            <w:r w:rsidRPr="00F93F75">
              <w:rPr>
                <w:rFonts w:eastAsia="Times New Roman" w:cs="Times New Roman"/>
                <w:color w:val="000000"/>
                <w:kern w:val="0"/>
                <w:szCs w:val="28"/>
                <w:shd w:val="clear" w:color="auto" w:fill="FFFFFF"/>
                <w:lang w:val="vi-VN"/>
                <w14:ligatures w14:val="none"/>
              </w:rPr>
              <w:lastRenderedPageBreak/>
              <w:t>mộng mơ. Để làm mới mình trong mắt du khách, gần đây, Đà Lạt xây dựng thêm một số điểm du lịch mới như làng Cù Lần, đồi chè Cầu Đất, vườn dâu tây Đà Lạt,.. Những điểm du lịch này sẽ góp phần làm nên một </w:t>
            </w:r>
            <w:r w:rsidRPr="00F93F75">
              <w:rPr>
                <w:rFonts w:eastAsia="Times New Roman" w:cs="Times New Roman"/>
                <w:b/>
                <w:bCs/>
                <w:color w:val="000000"/>
                <w:kern w:val="0"/>
                <w:szCs w:val="28"/>
                <w:shd w:val="clear" w:color="auto" w:fill="FFFFFF"/>
                <w:lang w:val="vi-VN"/>
                <w14:ligatures w14:val="none"/>
              </w:rPr>
              <w:t>thành phố ngàn hoa</w:t>
            </w:r>
            <w:r w:rsidRPr="00F93F75">
              <w:rPr>
                <w:rFonts w:eastAsia="Times New Roman" w:cs="Times New Roman"/>
                <w:color w:val="000000"/>
                <w:kern w:val="0"/>
                <w:szCs w:val="28"/>
                <w:shd w:val="clear" w:color="auto" w:fill="FFFFFF"/>
                <w:lang w:val="vi-VN"/>
                <w14:ligatures w14:val="none"/>
              </w:rPr>
              <w:t> vừa truyền thống vừa hiện đại, giàu sức hút đối với du khách trong nước và thế giới.</w:t>
            </w:r>
          </w:p>
        </w:tc>
      </w:tr>
      <w:tr w:rsidR="00F93F75" w:rsidRPr="00F93F75" w14:paraId="37004E2C" w14:textId="77777777" w:rsidTr="00B26591">
        <w:tc>
          <w:tcPr>
            <w:tcW w:w="9747" w:type="dxa"/>
            <w:gridSpan w:val="3"/>
            <w:tcBorders>
              <w:top w:val="dashed" w:sz="4" w:space="0" w:color="auto"/>
              <w:bottom w:val="dashed" w:sz="4" w:space="0" w:color="auto"/>
            </w:tcBorders>
          </w:tcPr>
          <w:p w14:paraId="63866C94" w14:textId="77777777" w:rsidR="00F93F75" w:rsidRPr="00F93F75" w:rsidRDefault="00F93F75" w:rsidP="00F93F75">
            <w:pPr>
              <w:spacing w:after="0" w:line="240" w:lineRule="auto"/>
              <w:rPr>
                <w:rFonts w:eastAsia="Times New Roman" w:cs="Times New Roman"/>
                <w:b/>
                <w:kern w:val="0"/>
                <w:szCs w:val="28"/>
                <w:lang w:val="vi-VN"/>
                <w14:ligatures w14:val="none"/>
              </w:rPr>
            </w:pPr>
            <w:r w:rsidRPr="00F93F75">
              <w:rPr>
                <w:rFonts w:eastAsia="Times New Roman" w:cs="Times New Roman"/>
                <w:b/>
                <w:kern w:val="0"/>
                <w:szCs w:val="28"/>
                <w:lang w:val="vi-VN"/>
                <w14:ligatures w14:val="none"/>
              </w:rPr>
              <w:lastRenderedPageBreak/>
              <w:t>4. Vận dụng trải nghiệm.</w:t>
            </w:r>
          </w:p>
        </w:tc>
      </w:tr>
      <w:tr w:rsidR="00F93F75" w:rsidRPr="00F93F75" w14:paraId="709FA1A0" w14:textId="77777777" w:rsidTr="00B26591">
        <w:tc>
          <w:tcPr>
            <w:tcW w:w="4989" w:type="dxa"/>
            <w:gridSpan w:val="2"/>
            <w:tcBorders>
              <w:top w:val="dashed" w:sz="4" w:space="0" w:color="auto"/>
              <w:bottom w:val="dashed" w:sz="4" w:space="0" w:color="auto"/>
            </w:tcBorders>
          </w:tcPr>
          <w:p w14:paraId="21C3B0BF" w14:textId="77777777" w:rsidR="00F93F75" w:rsidRPr="00F93F75" w:rsidRDefault="00F93F75" w:rsidP="00F93F75">
            <w:pPr>
              <w:spacing w:after="0" w:line="240" w:lineRule="auto"/>
              <w:jc w:val="both"/>
              <w:rPr>
                <w:rFonts w:eastAsia="Times New Roman" w:cs="Times New Roman"/>
                <w:kern w:val="0"/>
                <w:szCs w:val="28"/>
                <w14:ligatures w14:val="none"/>
              </w:rPr>
            </w:pPr>
            <w:r w:rsidRPr="00F93F75">
              <w:rPr>
                <w:rFonts w:eastAsia="Times New Roman" w:cs="Times New Roman"/>
                <w:kern w:val="0"/>
                <w:szCs w:val="28"/>
                <w14:ligatures w14:val="none"/>
              </w:rPr>
              <w:t xml:space="preserve">- GV </w:t>
            </w:r>
            <w:proofErr w:type="spellStart"/>
            <w:r w:rsidRPr="00F93F75">
              <w:rPr>
                <w:rFonts w:eastAsia="Times New Roman" w:cs="Times New Roman"/>
                <w:kern w:val="0"/>
                <w:szCs w:val="28"/>
                <w14:ligatures w14:val="none"/>
              </w:rPr>
              <w:t>tổ</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chức</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vận</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dụng</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bằng</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trò</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chơi</w:t>
            </w:r>
            <w:proofErr w:type="spellEnd"/>
            <w:r w:rsidRPr="00F93F75">
              <w:rPr>
                <w:rFonts w:eastAsia="Times New Roman" w:cs="Times New Roman"/>
                <w:kern w:val="0"/>
                <w:szCs w:val="28"/>
                <w14:ligatures w14:val="none"/>
              </w:rPr>
              <w:t xml:space="preserve"> “Ai </w:t>
            </w:r>
            <w:proofErr w:type="spellStart"/>
            <w:r w:rsidRPr="00F93F75">
              <w:rPr>
                <w:rFonts w:eastAsia="Times New Roman" w:cs="Times New Roman"/>
                <w:kern w:val="0"/>
                <w:szCs w:val="28"/>
                <w14:ligatures w14:val="none"/>
              </w:rPr>
              <w:t>nhanh</w:t>
            </w:r>
            <w:proofErr w:type="spellEnd"/>
            <w:r w:rsidRPr="00F93F75">
              <w:rPr>
                <w:rFonts w:eastAsia="Times New Roman" w:cs="Times New Roman"/>
                <w:kern w:val="0"/>
                <w:szCs w:val="28"/>
                <w14:ligatures w14:val="none"/>
              </w:rPr>
              <w:t xml:space="preserve"> – Ai </w:t>
            </w:r>
            <w:proofErr w:type="spellStart"/>
            <w:r w:rsidRPr="00F93F75">
              <w:rPr>
                <w:rFonts w:eastAsia="Times New Roman" w:cs="Times New Roman"/>
                <w:kern w:val="0"/>
                <w:szCs w:val="28"/>
                <w14:ligatures w14:val="none"/>
              </w:rPr>
              <w:t>đúng</w:t>
            </w:r>
            <w:proofErr w:type="spellEnd"/>
            <w:r w:rsidRPr="00F93F75">
              <w:rPr>
                <w:rFonts w:eastAsia="Times New Roman" w:cs="Times New Roman"/>
                <w:kern w:val="0"/>
                <w:szCs w:val="28"/>
                <w14:ligatures w14:val="none"/>
              </w:rPr>
              <w:t>”.</w:t>
            </w:r>
          </w:p>
          <w:p w14:paraId="6B606327" w14:textId="77777777" w:rsidR="00F93F75" w:rsidRPr="00F93F75" w:rsidRDefault="00F93F75" w:rsidP="00F93F75">
            <w:pPr>
              <w:spacing w:after="0" w:line="240" w:lineRule="auto"/>
              <w:jc w:val="both"/>
              <w:rPr>
                <w:rFonts w:eastAsia="Times New Roman" w:cs="Times New Roman"/>
                <w:kern w:val="0"/>
                <w:szCs w:val="28"/>
                <w14:ligatures w14:val="none"/>
              </w:rPr>
            </w:pPr>
            <w:r w:rsidRPr="00F93F75">
              <w:rPr>
                <w:rFonts w:eastAsia="Times New Roman" w:cs="Times New Roman"/>
                <w:kern w:val="0"/>
                <w:szCs w:val="28"/>
                <w14:ligatures w14:val="none"/>
              </w:rPr>
              <w:t xml:space="preserve">+ GV </w:t>
            </w:r>
            <w:proofErr w:type="spellStart"/>
            <w:r w:rsidRPr="00F93F75">
              <w:rPr>
                <w:rFonts w:eastAsia="Times New Roman" w:cs="Times New Roman"/>
                <w:kern w:val="0"/>
                <w:szCs w:val="28"/>
                <w14:ligatures w14:val="none"/>
              </w:rPr>
              <w:t>chuẩn</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bị</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một</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số</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từ</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ngữ</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trong</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đó</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có</w:t>
            </w:r>
            <w:proofErr w:type="spellEnd"/>
            <w:r w:rsidRPr="00F93F75">
              <w:rPr>
                <w:rFonts w:eastAsia="Times New Roman" w:cs="Times New Roman"/>
                <w:kern w:val="0"/>
                <w:szCs w:val="28"/>
                <w:lang w:val="vi-VN"/>
                <w14:ligatures w14:val="none"/>
              </w:rPr>
              <w:t xml:space="preserve"> các từ ngữ thay thế</w:t>
            </w:r>
            <w:r w:rsidRPr="00F93F75">
              <w:rPr>
                <w:rFonts w:eastAsia="Times New Roman" w:cs="Times New Roman"/>
                <w:kern w:val="0"/>
                <w:szCs w:val="28"/>
                <w14:ligatures w14:val="none"/>
              </w:rPr>
              <w:t>.</w:t>
            </w:r>
          </w:p>
          <w:p w14:paraId="6BC8D237" w14:textId="77777777" w:rsidR="00F93F75" w:rsidRPr="00F93F75" w:rsidRDefault="00F93F75" w:rsidP="00F93F75">
            <w:pPr>
              <w:spacing w:after="0" w:line="240" w:lineRule="auto"/>
              <w:jc w:val="both"/>
              <w:rPr>
                <w:rFonts w:eastAsia="Times New Roman" w:cs="Times New Roman"/>
                <w:kern w:val="0"/>
                <w:szCs w:val="28"/>
                <w14:ligatures w14:val="none"/>
              </w:rPr>
            </w:pPr>
            <w:r w:rsidRPr="00F93F75">
              <w:rPr>
                <w:rFonts w:eastAsia="Times New Roman" w:cs="Times New Roman"/>
                <w:kern w:val="0"/>
                <w:szCs w:val="28"/>
                <w14:ligatures w14:val="none"/>
              </w:rPr>
              <w:t xml:space="preserve">+ Chia </w:t>
            </w:r>
            <w:proofErr w:type="spellStart"/>
            <w:r w:rsidRPr="00F93F75">
              <w:rPr>
                <w:rFonts w:eastAsia="Times New Roman" w:cs="Times New Roman"/>
                <w:kern w:val="0"/>
                <w:szCs w:val="28"/>
                <w14:ligatures w14:val="none"/>
              </w:rPr>
              <w:t>lớp</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thành</w:t>
            </w:r>
            <w:proofErr w:type="spellEnd"/>
            <w:r w:rsidRPr="00F93F75">
              <w:rPr>
                <w:rFonts w:eastAsia="Times New Roman" w:cs="Times New Roman"/>
                <w:kern w:val="0"/>
                <w:szCs w:val="28"/>
                <w14:ligatures w14:val="none"/>
              </w:rPr>
              <w:t xml:space="preserve"> 2 </w:t>
            </w:r>
            <w:proofErr w:type="spellStart"/>
            <w:r w:rsidRPr="00F93F75">
              <w:rPr>
                <w:rFonts w:eastAsia="Times New Roman" w:cs="Times New Roman"/>
                <w:kern w:val="0"/>
                <w:szCs w:val="28"/>
                <w14:ligatures w14:val="none"/>
              </w:rPr>
              <w:t>nhóm</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của</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một</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số</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đại</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diện</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tham</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gia</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nhất</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là</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những</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em</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còn</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yếu</w:t>
            </w:r>
            <w:proofErr w:type="spellEnd"/>
            <w:r w:rsidRPr="00F93F75">
              <w:rPr>
                <w:rFonts w:eastAsia="Times New Roman" w:cs="Times New Roman"/>
                <w:kern w:val="0"/>
                <w:szCs w:val="28"/>
                <w14:ligatures w14:val="none"/>
              </w:rPr>
              <w:t>)</w:t>
            </w:r>
          </w:p>
          <w:p w14:paraId="12357C59" w14:textId="77777777" w:rsidR="00F93F75" w:rsidRPr="00F93F75" w:rsidRDefault="00F93F75" w:rsidP="00F93F75">
            <w:pPr>
              <w:spacing w:after="0" w:line="240" w:lineRule="auto"/>
              <w:jc w:val="both"/>
              <w:rPr>
                <w:rFonts w:eastAsia="Times New Roman" w:cs="Times New Roman"/>
                <w:kern w:val="0"/>
                <w:szCs w:val="28"/>
                <w14:ligatures w14:val="none"/>
              </w:rPr>
            </w:pPr>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Yêu</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cầu</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các</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nhóm</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cùng</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nhau</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tìm</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những</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từ</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ngữ</w:t>
            </w:r>
            <w:proofErr w:type="spellEnd"/>
            <w:r w:rsidRPr="00F93F75">
              <w:rPr>
                <w:rFonts w:eastAsia="Times New Roman" w:cs="Times New Roman"/>
                <w:kern w:val="0"/>
                <w:szCs w:val="28"/>
                <w14:ligatures w14:val="none"/>
              </w:rPr>
              <w:t xml:space="preserve"> </w:t>
            </w:r>
            <w:r w:rsidRPr="00F93F75">
              <w:rPr>
                <w:rFonts w:eastAsia="Times New Roman" w:cs="Times New Roman"/>
                <w:kern w:val="0"/>
                <w:szCs w:val="28"/>
                <w:lang w:val="vi-VN"/>
                <w14:ligatures w14:val="none"/>
              </w:rPr>
              <w:t xml:space="preserve">thay thế phù hợp </w:t>
            </w:r>
            <w:proofErr w:type="spellStart"/>
            <w:r w:rsidRPr="00F93F75">
              <w:rPr>
                <w:rFonts w:eastAsia="Times New Roman" w:cs="Times New Roman"/>
                <w:kern w:val="0"/>
                <w:szCs w:val="28"/>
                <w14:ligatures w14:val="none"/>
              </w:rPr>
              <w:t>có</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trong</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hộp</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đưa</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lên</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dán</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trên</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bảng</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Đội</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nào</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tìm</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được</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nhiều</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hơn</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sẽ</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thắng</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cuộc</w:t>
            </w:r>
            <w:proofErr w:type="spellEnd"/>
            <w:r w:rsidRPr="00F93F75">
              <w:rPr>
                <w:rFonts w:eastAsia="Times New Roman" w:cs="Times New Roman"/>
                <w:kern w:val="0"/>
                <w:szCs w:val="28"/>
                <w14:ligatures w14:val="none"/>
              </w:rPr>
              <w:t>.</w:t>
            </w:r>
          </w:p>
          <w:p w14:paraId="28F01942" w14:textId="77777777" w:rsidR="00F93F75" w:rsidRPr="00F93F75" w:rsidRDefault="00F93F75" w:rsidP="00F93F75">
            <w:pPr>
              <w:spacing w:after="0" w:line="240" w:lineRule="auto"/>
              <w:jc w:val="both"/>
              <w:rPr>
                <w:rFonts w:eastAsia="Times New Roman" w:cs="Times New Roman"/>
                <w:kern w:val="0"/>
                <w:szCs w:val="28"/>
                <w:lang w:val="vi-VN"/>
                <w14:ligatures w14:val="none"/>
              </w:rPr>
            </w:pPr>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Nhận</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xét</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tuyên</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dương</w:t>
            </w:r>
            <w:proofErr w:type="spellEnd"/>
            <w:r w:rsidRPr="00F93F75">
              <w:rPr>
                <w:rFonts w:eastAsia="Times New Roman" w:cs="Times New Roman"/>
                <w:kern w:val="0"/>
                <w:szCs w:val="28"/>
                <w14:ligatures w14:val="none"/>
              </w:rPr>
              <w:t xml:space="preserve">. </w:t>
            </w:r>
          </w:p>
          <w:p w14:paraId="1E05B1ED" w14:textId="77777777" w:rsidR="00F93F75" w:rsidRPr="00F93F75" w:rsidRDefault="00F93F75" w:rsidP="00F93F75">
            <w:pPr>
              <w:spacing w:after="0" w:line="240" w:lineRule="auto"/>
              <w:jc w:val="both"/>
              <w:rPr>
                <w:rFonts w:eastAsia="Times New Roman" w:cs="Times New Roman"/>
                <w:kern w:val="0"/>
                <w:szCs w:val="28"/>
                <w14:ligatures w14:val="none"/>
              </w:rPr>
            </w:pPr>
            <w:r w:rsidRPr="00F93F75">
              <w:rPr>
                <w:rFonts w:eastAsia="Times New Roman" w:cs="Times New Roman"/>
                <w:kern w:val="0"/>
                <w:szCs w:val="28"/>
                <w14:ligatures w14:val="none"/>
              </w:rPr>
              <w:t xml:space="preserve">- GV </w:t>
            </w:r>
            <w:proofErr w:type="spellStart"/>
            <w:r w:rsidRPr="00F93F75">
              <w:rPr>
                <w:rFonts w:eastAsia="Times New Roman" w:cs="Times New Roman"/>
                <w:kern w:val="0"/>
                <w:szCs w:val="28"/>
                <w14:ligatures w14:val="none"/>
              </w:rPr>
              <w:t>nhận</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xét</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tiết</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dạy</w:t>
            </w:r>
            <w:proofErr w:type="spellEnd"/>
            <w:r w:rsidRPr="00F93F75">
              <w:rPr>
                <w:rFonts w:eastAsia="Times New Roman" w:cs="Times New Roman"/>
                <w:kern w:val="0"/>
                <w:szCs w:val="28"/>
                <w14:ligatures w14:val="none"/>
              </w:rPr>
              <w:t>.</w:t>
            </w:r>
          </w:p>
          <w:p w14:paraId="5B87865F" w14:textId="77777777" w:rsidR="00F93F75" w:rsidRPr="00F93F75" w:rsidRDefault="00F93F75" w:rsidP="00F93F75">
            <w:pPr>
              <w:spacing w:after="0" w:line="240" w:lineRule="auto"/>
              <w:jc w:val="both"/>
              <w:rPr>
                <w:rFonts w:eastAsia="Times New Roman" w:cs="Times New Roman"/>
                <w:kern w:val="0"/>
                <w:szCs w:val="28"/>
                <w14:ligatures w14:val="none"/>
              </w:rPr>
            </w:pPr>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Dặn</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dò</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bài</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về</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nhà</w:t>
            </w:r>
            <w:proofErr w:type="spellEnd"/>
            <w:r w:rsidRPr="00F93F75">
              <w:rPr>
                <w:rFonts w:eastAsia="Times New Roman" w:cs="Times New Roman"/>
                <w:kern w:val="0"/>
                <w:szCs w:val="28"/>
                <w14:ligatures w14:val="none"/>
              </w:rPr>
              <w:t>.</w:t>
            </w:r>
          </w:p>
        </w:tc>
        <w:tc>
          <w:tcPr>
            <w:tcW w:w="4758" w:type="dxa"/>
            <w:tcBorders>
              <w:top w:val="dashed" w:sz="4" w:space="0" w:color="auto"/>
              <w:bottom w:val="dashed" w:sz="4" w:space="0" w:color="auto"/>
            </w:tcBorders>
          </w:tcPr>
          <w:p w14:paraId="793AC9F8" w14:textId="77777777" w:rsidR="00F93F75" w:rsidRPr="00F93F75" w:rsidRDefault="00F93F75" w:rsidP="00F93F75">
            <w:pPr>
              <w:spacing w:after="0" w:line="240" w:lineRule="auto"/>
              <w:jc w:val="both"/>
              <w:rPr>
                <w:rFonts w:eastAsia="Times New Roman" w:cs="Times New Roman"/>
                <w:kern w:val="0"/>
                <w:szCs w:val="28"/>
                <w14:ligatures w14:val="none"/>
              </w:rPr>
            </w:pPr>
            <w:r w:rsidRPr="00F93F75">
              <w:rPr>
                <w:rFonts w:eastAsia="Times New Roman" w:cs="Times New Roman"/>
                <w:kern w:val="0"/>
                <w:szCs w:val="28"/>
                <w14:ligatures w14:val="none"/>
              </w:rPr>
              <w:t xml:space="preserve">- HS </w:t>
            </w:r>
            <w:proofErr w:type="spellStart"/>
            <w:r w:rsidRPr="00F93F75">
              <w:rPr>
                <w:rFonts w:eastAsia="Times New Roman" w:cs="Times New Roman"/>
                <w:kern w:val="0"/>
                <w:szCs w:val="28"/>
                <w14:ligatures w14:val="none"/>
              </w:rPr>
              <w:t>tham</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gia</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để</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vận</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dụng</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kiến</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thức</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đã</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học</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vào</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thực</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tiễn</w:t>
            </w:r>
            <w:proofErr w:type="spellEnd"/>
            <w:r w:rsidRPr="00F93F75">
              <w:rPr>
                <w:rFonts w:eastAsia="Times New Roman" w:cs="Times New Roman"/>
                <w:kern w:val="0"/>
                <w:szCs w:val="28"/>
                <w14:ligatures w14:val="none"/>
              </w:rPr>
              <w:t>.</w:t>
            </w:r>
          </w:p>
          <w:p w14:paraId="5F6318AB" w14:textId="77777777" w:rsidR="00F93F75" w:rsidRPr="00F93F75" w:rsidRDefault="00F93F75" w:rsidP="00F93F75">
            <w:pPr>
              <w:spacing w:after="0" w:line="240" w:lineRule="auto"/>
              <w:jc w:val="both"/>
              <w:rPr>
                <w:rFonts w:eastAsia="Times New Roman" w:cs="Times New Roman"/>
                <w:kern w:val="0"/>
                <w:szCs w:val="28"/>
                <w14:ligatures w14:val="none"/>
              </w:rPr>
            </w:pPr>
          </w:p>
          <w:p w14:paraId="77B62F69" w14:textId="77777777" w:rsidR="00F93F75" w:rsidRPr="00F93F75" w:rsidRDefault="00F93F75" w:rsidP="00F93F75">
            <w:pPr>
              <w:spacing w:after="0" w:line="240" w:lineRule="auto"/>
              <w:jc w:val="both"/>
              <w:rPr>
                <w:rFonts w:eastAsia="Times New Roman" w:cs="Times New Roman"/>
                <w:kern w:val="0"/>
                <w:szCs w:val="28"/>
                <w14:ligatures w14:val="none"/>
              </w:rPr>
            </w:pPr>
          </w:p>
          <w:p w14:paraId="2345C070" w14:textId="77777777" w:rsidR="00F93F75" w:rsidRPr="00F93F75" w:rsidRDefault="00F93F75" w:rsidP="00F93F75">
            <w:pPr>
              <w:spacing w:after="0" w:line="240" w:lineRule="auto"/>
              <w:jc w:val="both"/>
              <w:rPr>
                <w:rFonts w:eastAsia="Times New Roman" w:cs="Times New Roman"/>
                <w:kern w:val="0"/>
                <w:szCs w:val="28"/>
                <w14:ligatures w14:val="none"/>
              </w:rPr>
            </w:pPr>
          </w:p>
          <w:p w14:paraId="45F454BD" w14:textId="77777777" w:rsidR="00F93F75" w:rsidRPr="00F93F75" w:rsidRDefault="00F93F75" w:rsidP="00F93F75">
            <w:pPr>
              <w:spacing w:after="0" w:line="240" w:lineRule="auto"/>
              <w:jc w:val="both"/>
              <w:rPr>
                <w:rFonts w:eastAsia="Times New Roman" w:cs="Times New Roman"/>
                <w:kern w:val="0"/>
                <w:szCs w:val="28"/>
                <w14:ligatures w14:val="none"/>
              </w:rPr>
            </w:pPr>
          </w:p>
          <w:p w14:paraId="4963BE83" w14:textId="77777777" w:rsidR="00F93F75" w:rsidRPr="00F93F75" w:rsidRDefault="00F93F75" w:rsidP="00F93F75">
            <w:pPr>
              <w:spacing w:after="0" w:line="240" w:lineRule="auto"/>
              <w:jc w:val="both"/>
              <w:rPr>
                <w:rFonts w:eastAsia="Times New Roman" w:cs="Times New Roman"/>
                <w:kern w:val="0"/>
                <w:szCs w:val="28"/>
                <w14:ligatures w14:val="none"/>
              </w:rPr>
            </w:pPr>
          </w:p>
          <w:p w14:paraId="129077FE" w14:textId="77777777" w:rsidR="00F93F75" w:rsidRPr="00F93F75" w:rsidRDefault="00F93F75" w:rsidP="00F93F75">
            <w:pPr>
              <w:spacing w:after="0" w:line="240" w:lineRule="auto"/>
              <w:jc w:val="both"/>
              <w:rPr>
                <w:rFonts w:eastAsia="Times New Roman" w:cs="Times New Roman"/>
                <w:kern w:val="0"/>
                <w:szCs w:val="28"/>
                <w14:ligatures w14:val="none"/>
              </w:rPr>
            </w:pPr>
            <w:r w:rsidRPr="00F93F75">
              <w:rPr>
                <w:rFonts w:eastAsia="Times New Roman" w:cs="Times New Roman"/>
                <w:kern w:val="0"/>
                <w:szCs w:val="28"/>
                <w14:ligatures w14:val="none"/>
              </w:rPr>
              <w:t xml:space="preserve">- Các </w:t>
            </w:r>
            <w:proofErr w:type="spellStart"/>
            <w:r w:rsidRPr="00F93F75">
              <w:rPr>
                <w:rFonts w:eastAsia="Times New Roman" w:cs="Times New Roman"/>
                <w:kern w:val="0"/>
                <w:szCs w:val="28"/>
                <w14:ligatures w14:val="none"/>
              </w:rPr>
              <w:t>nhóm</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tham</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gia</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trò</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chơi</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vận</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dụng</w:t>
            </w:r>
            <w:proofErr w:type="spellEnd"/>
            <w:r w:rsidRPr="00F93F75">
              <w:rPr>
                <w:rFonts w:eastAsia="Times New Roman" w:cs="Times New Roman"/>
                <w:kern w:val="0"/>
                <w:szCs w:val="28"/>
                <w14:ligatures w14:val="none"/>
              </w:rPr>
              <w:t>.</w:t>
            </w:r>
          </w:p>
          <w:p w14:paraId="4B57FAED" w14:textId="77777777" w:rsidR="00F93F75" w:rsidRPr="00F93F75" w:rsidRDefault="00F93F75" w:rsidP="00F93F75">
            <w:pPr>
              <w:spacing w:after="0" w:line="240" w:lineRule="auto"/>
              <w:jc w:val="both"/>
              <w:rPr>
                <w:rFonts w:eastAsia="Times New Roman" w:cs="Times New Roman"/>
                <w:kern w:val="0"/>
                <w:szCs w:val="28"/>
                <w14:ligatures w14:val="none"/>
              </w:rPr>
            </w:pPr>
          </w:p>
          <w:p w14:paraId="09424405" w14:textId="77777777" w:rsidR="00F93F75" w:rsidRPr="00F93F75" w:rsidRDefault="00F93F75" w:rsidP="00F93F75">
            <w:pPr>
              <w:spacing w:after="0" w:line="240" w:lineRule="auto"/>
              <w:jc w:val="both"/>
              <w:rPr>
                <w:rFonts w:eastAsia="Times New Roman" w:cs="Times New Roman"/>
                <w:kern w:val="0"/>
                <w:szCs w:val="28"/>
                <w14:ligatures w14:val="none"/>
              </w:rPr>
            </w:pPr>
          </w:p>
          <w:p w14:paraId="4E383933" w14:textId="77777777" w:rsidR="00F93F75" w:rsidRPr="00F93F75" w:rsidRDefault="00F93F75" w:rsidP="00F93F75">
            <w:pPr>
              <w:spacing w:after="0" w:line="240" w:lineRule="auto"/>
              <w:jc w:val="both"/>
              <w:rPr>
                <w:rFonts w:eastAsia="Times New Roman" w:cs="Times New Roman"/>
                <w:kern w:val="0"/>
                <w:szCs w:val="28"/>
                <w14:ligatures w14:val="none"/>
              </w:rPr>
            </w:pPr>
          </w:p>
          <w:p w14:paraId="5DF73B02" w14:textId="77777777" w:rsidR="00F93F75" w:rsidRPr="00F93F75" w:rsidRDefault="00F93F75" w:rsidP="00F93F75">
            <w:pPr>
              <w:spacing w:after="0" w:line="240" w:lineRule="auto"/>
              <w:jc w:val="both"/>
              <w:rPr>
                <w:rFonts w:eastAsia="Times New Roman" w:cs="Times New Roman"/>
                <w:kern w:val="0"/>
                <w:szCs w:val="28"/>
                <w14:ligatures w14:val="none"/>
              </w:rPr>
            </w:pPr>
            <w:r w:rsidRPr="00F93F75">
              <w:rPr>
                <w:rFonts w:eastAsia="Times New Roman" w:cs="Times New Roman"/>
                <w:kern w:val="0"/>
                <w:szCs w:val="28"/>
                <w14:ligatures w14:val="none"/>
              </w:rPr>
              <w:t xml:space="preserve">- HS </w:t>
            </w:r>
            <w:proofErr w:type="spellStart"/>
            <w:r w:rsidRPr="00F93F75">
              <w:rPr>
                <w:rFonts w:eastAsia="Times New Roman" w:cs="Times New Roman"/>
                <w:kern w:val="0"/>
                <w:szCs w:val="28"/>
                <w14:ligatures w14:val="none"/>
              </w:rPr>
              <w:t>lắng</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nghe</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rút</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kinh</w:t>
            </w:r>
            <w:proofErr w:type="spellEnd"/>
            <w:r w:rsidRPr="00F93F75">
              <w:rPr>
                <w:rFonts w:eastAsia="Times New Roman" w:cs="Times New Roman"/>
                <w:kern w:val="0"/>
                <w:szCs w:val="28"/>
                <w14:ligatures w14:val="none"/>
              </w:rPr>
              <w:t xml:space="preserve"> </w:t>
            </w:r>
            <w:proofErr w:type="spellStart"/>
            <w:r w:rsidRPr="00F93F75">
              <w:rPr>
                <w:rFonts w:eastAsia="Times New Roman" w:cs="Times New Roman"/>
                <w:kern w:val="0"/>
                <w:szCs w:val="28"/>
                <w14:ligatures w14:val="none"/>
              </w:rPr>
              <w:t>nghiệm</w:t>
            </w:r>
            <w:proofErr w:type="spellEnd"/>
            <w:r w:rsidRPr="00F93F75">
              <w:rPr>
                <w:rFonts w:eastAsia="Times New Roman" w:cs="Times New Roman"/>
                <w:kern w:val="0"/>
                <w:szCs w:val="28"/>
                <w14:ligatures w14:val="none"/>
              </w:rPr>
              <w:t>.</w:t>
            </w:r>
          </w:p>
        </w:tc>
      </w:tr>
    </w:tbl>
    <w:p w14:paraId="37087887" w14:textId="77777777" w:rsidR="00F93F75" w:rsidRPr="00F93F75" w:rsidRDefault="00F93F75" w:rsidP="00F93F75">
      <w:pPr>
        <w:spacing w:after="0" w:line="240" w:lineRule="auto"/>
        <w:rPr>
          <w:rFonts w:eastAsia="Times New Roman" w:cs="Times New Roman"/>
          <w:b/>
          <w:kern w:val="0"/>
          <w:szCs w:val="28"/>
          <w14:ligatures w14:val="none"/>
        </w:rPr>
      </w:pPr>
      <w:r w:rsidRPr="00F93F75">
        <w:rPr>
          <w:rFonts w:eastAsia="Times New Roman" w:cs="Times New Roman"/>
          <w:b/>
          <w:kern w:val="0"/>
          <w:szCs w:val="28"/>
          <w14:ligatures w14:val="none"/>
        </w:rPr>
        <w:t>IV.</w:t>
      </w:r>
      <w:r w:rsidRPr="00F93F75">
        <w:rPr>
          <w:rFonts w:eastAsia="Times New Roman" w:cs="Times New Roman"/>
          <w:b/>
          <w:kern w:val="0"/>
          <w:szCs w:val="28"/>
          <w:lang w:val="vi-VN"/>
          <w14:ligatures w14:val="none"/>
        </w:rPr>
        <w:t xml:space="preserve"> </w:t>
      </w:r>
      <w:r w:rsidRPr="00F93F75">
        <w:rPr>
          <w:rFonts w:eastAsia="Times New Roman" w:cs="Times New Roman"/>
          <w:b/>
          <w:kern w:val="0"/>
          <w:szCs w:val="28"/>
          <w14:ligatures w14:val="none"/>
        </w:rPr>
        <w:t>ĐIỀU CHỈNH, BỔ SUNG SAU TIẾT DẠY</w:t>
      </w:r>
    </w:p>
    <w:p w14:paraId="32A52B5B" w14:textId="5B04A131" w:rsidR="00FA15E3" w:rsidRDefault="00F93F75" w:rsidP="00F93F75">
      <w:r w:rsidRPr="00F93F75">
        <w:rPr>
          <w:rFonts w:eastAsia="Times New Roman" w:cs="Times New Roman"/>
          <w:kern w:val="0"/>
          <w:szCs w:val="28"/>
          <w14:ligatures w14:val="none"/>
        </w:rPr>
        <w:t>……………………………………………………………………………………</w:t>
      </w:r>
    </w:p>
    <w:sectPr w:rsidR="00FA15E3" w:rsidSect="003852A6">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F75"/>
    <w:rsid w:val="003852A6"/>
    <w:rsid w:val="00612DFF"/>
    <w:rsid w:val="008C7B57"/>
    <w:rsid w:val="00F93F75"/>
    <w:rsid w:val="00FA15E3"/>
    <w:rsid w:val="00FB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A84DE"/>
  <w15:chartTrackingRefBased/>
  <w15:docId w15:val="{660BDF1C-EE47-4AA2-851C-69EBEB46B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3F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3F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3F75"/>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F93F7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93F7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93F7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93F7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93F7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93F7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F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3F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3F75"/>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F93F7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93F7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93F7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93F7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93F7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93F7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93F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F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F75"/>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F93F75"/>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F93F75"/>
    <w:pPr>
      <w:spacing w:before="160"/>
      <w:jc w:val="center"/>
    </w:pPr>
    <w:rPr>
      <w:i/>
      <w:iCs/>
      <w:color w:val="404040" w:themeColor="text1" w:themeTint="BF"/>
    </w:rPr>
  </w:style>
  <w:style w:type="character" w:customStyle="1" w:styleId="QuoteChar">
    <w:name w:val="Quote Char"/>
    <w:basedOn w:val="DefaultParagraphFont"/>
    <w:link w:val="Quote"/>
    <w:uiPriority w:val="29"/>
    <w:rsid w:val="00F93F75"/>
    <w:rPr>
      <w:i/>
      <w:iCs/>
      <w:color w:val="404040" w:themeColor="text1" w:themeTint="BF"/>
    </w:rPr>
  </w:style>
  <w:style w:type="paragraph" w:styleId="ListParagraph">
    <w:name w:val="List Paragraph"/>
    <w:basedOn w:val="Normal"/>
    <w:uiPriority w:val="34"/>
    <w:qFormat/>
    <w:rsid w:val="00F93F75"/>
    <w:pPr>
      <w:ind w:left="720"/>
      <w:contextualSpacing/>
    </w:pPr>
  </w:style>
  <w:style w:type="character" w:styleId="IntenseEmphasis">
    <w:name w:val="Intense Emphasis"/>
    <w:basedOn w:val="DefaultParagraphFont"/>
    <w:uiPriority w:val="21"/>
    <w:qFormat/>
    <w:rsid w:val="00F93F75"/>
    <w:rPr>
      <w:i/>
      <w:iCs/>
      <w:color w:val="2F5496" w:themeColor="accent1" w:themeShade="BF"/>
    </w:rPr>
  </w:style>
  <w:style w:type="paragraph" w:styleId="IntenseQuote">
    <w:name w:val="Intense Quote"/>
    <w:basedOn w:val="Normal"/>
    <w:next w:val="Normal"/>
    <w:link w:val="IntenseQuoteChar"/>
    <w:uiPriority w:val="30"/>
    <w:qFormat/>
    <w:rsid w:val="00F93F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3F75"/>
    <w:rPr>
      <w:i/>
      <w:iCs/>
      <w:color w:val="2F5496" w:themeColor="accent1" w:themeShade="BF"/>
    </w:rPr>
  </w:style>
  <w:style w:type="character" w:styleId="IntenseReference">
    <w:name w:val="Intense Reference"/>
    <w:basedOn w:val="DefaultParagraphFont"/>
    <w:uiPriority w:val="32"/>
    <w:qFormat/>
    <w:rsid w:val="00F93F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641</Words>
  <Characters>3657</Characters>
  <Application>Microsoft Office Word</Application>
  <DocSecurity>0</DocSecurity>
  <Lines>30</Lines>
  <Paragraphs>8</Paragraphs>
  <ScaleCrop>false</ScaleCrop>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2025-06-02T01:00:00Z</dcterms:created>
  <dcterms:modified xsi:type="dcterms:W3CDTF">2025-06-02T01:01:00Z</dcterms:modified>
</cp:coreProperties>
</file>