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F958" w14:textId="77777777" w:rsidR="0027066D" w:rsidRPr="00462072" w:rsidRDefault="0027066D" w:rsidP="0027066D">
      <w:pPr>
        <w:spacing w:line="288" w:lineRule="auto"/>
        <w:jc w:val="center"/>
        <w:rPr>
          <w:b/>
          <w:sz w:val="36"/>
          <w:szCs w:val="36"/>
        </w:rPr>
      </w:pPr>
      <w:r w:rsidRPr="00462072">
        <w:rPr>
          <w:b/>
          <w:sz w:val="36"/>
          <w:szCs w:val="36"/>
        </w:rPr>
        <w:t>Bài giới thiệu</w:t>
      </w:r>
    </w:p>
    <w:p w14:paraId="0C0561AA" w14:textId="77777777" w:rsidR="0027066D" w:rsidRPr="00462072" w:rsidRDefault="0027066D" w:rsidP="0027066D">
      <w:r w:rsidRPr="00462072">
        <w:t xml:space="preserve">                   Cuốn tiểu t</w:t>
      </w:r>
      <w:r>
        <w:t>huyết “ Kể chuyện Bác Hồ   - Tập2</w:t>
      </w:r>
      <w:r w:rsidRPr="00462072">
        <w:t>”</w:t>
      </w:r>
    </w:p>
    <w:p w14:paraId="45806F2E" w14:textId="77777777" w:rsidR="0027066D" w:rsidRPr="00462072" w:rsidRDefault="0027066D" w:rsidP="0027066D">
      <w:r>
        <w:t xml:space="preserve">             </w:t>
      </w:r>
      <w:r w:rsidRPr="00462072">
        <w:t>Xin kính chào các thầy ,cô giáo!</w:t>
      </w:r>
    </w:p>
    <w:p w14:paraId="6B3608EE" w14:textId="77777777" w:rsidR="0027066D" w:rsidRPr="00462072" w:rsidRDefault="0027066D" w:rsidP="0027066D">
      <w:r>
        <w:t xml:space="preserve">         C</w:t>
      </w:r>
      <w:r w:rsidRPr="00C71E51">
        <w:t>ùng</w:t>
      </w:r>
      <w:r>
        <w:t xml:space="preserve"> to</w:t>
      </w:r>
      <w:r w:rsidRPr="00C71E51">
        <w:t>àn</w:t>
      </w:r>
      <w:r>
        <w:t xml:space="preserve"> th</w:t>
      </w:r>
      <w:r w:rsidRPr="00C71E51">
        <w:t>ể</w:t>
      </w:r>
      <w:r>
        <w:t xml:space="preserve"> </w:t>
      </w:r>
      <w:r w:rsidRPr="00462072">
        <w:t xml:space="preserve"> các em học sinh thân mến.</w:t>
      </w:r>
    </w:p>
    <w:p w14:paraId="13018EC5" w14:textId="77777777" w:rsidR="0027066D" w:rsidRPr="00462072" w:rsidRDefault="0027066D" w:rsidP="0027066D">
      <w:r w:rsidRPr="00462072">
        <w:t xml:space="preserve">     Bác Hồ của chúng ta .Vị cha già kính yêu của dân tộc .Cả cuộc đời Bác là cả một sự cống hiến hi sinh cho dân tộc Việt Nam .Người đã lãnh đạo nhân dân ta trong công cuộc kháng chiến cứu quốc vĩ đại  giành độc lâp  tự do cho </w:t>
      </w:r>
    </w:p>
    <w:p w14:paraId="3DCEDC3B" w14:textId="77777777" w:rsidR="0027066D" w:rsidRPr="00462072" w:rsidRDefault="0027066D" w:rsidP="0027066D">
      <w:r>
        <w:t xml:space="preserve"> nước nhà k</w:t>
      </w:r>
      <w:r w:rsidRPr="00462072">
        <w:t xml:space="preserve">hông những thế Người còn là một chiến sĩ kiên cường của cuộc cách mạng thế giới là danh nhân văn hóa nhân loại </w:t>
      </w:r>
    </w:p>
    <w:p w14:paraId="43E393E8" w14:textId="77777777" w:rsidR="0027066D" w:rsidRPr="00462072" w:rsidRDefault="0027066D" w:rsidP="0027066D">
      <w:r>
        <w:t xml:space="preserve">          </w:t>
      </w:r>
      <w:r w:rsidRPr="00462072">
        <w:t xml:space="preserve">Chính vì thế được tác giả “ Trần Ngọc Linh – Lương Văn Phú” sưu tầm và tuyển chọn “ cuốn tiểu </w:t>
      </w:r>
      <w:r>
        <w:t>thuyết: kể chuyện Bác Hồ -Tâp2</w:t>
      </w:r>
      <w:r w:rsidRPr="00462072">
        <w:t>” của nhà xuất bản giáo dục và được tái bản lần thứ 3, cuốn sách dày 275 trang với khổ sách day</w:t>
      </w:r>
    </w:p>
    <w:p w14:paraId="0CAE0845" w14:textId="77777777" w:rsidR="0027066D" w:rsidRPr="00462072" w:rsidRDefault="0027066D" w:rsidP="0027066D">
      <w:r w:rsidRPr="00462072">
        <w:t>14,3 x 20,3cm, cuốn sách được in thành 4000 bản và in xong được lưu chiểu tháng 6 / 2005.</w:t>
      </w:r>
    </w:p>
    <w:p w14:paraId="0B800281" w14:textId="77777777" w:rsidR="0027066D" w:rsidRPr="00462072" w:rsidRDefault="0027066D" w:rsidP="0027066D">
      <w:r w:rsidRPr="00462072">
        <w:t xml:space="preserve">   </w:t>
      </w:r>
      <w:r>
        <w:t xml:space="preserve">      </w:t>
      </w:r>
      <w:r w:rsidRPr="00462072">
        <w:t xml:space="preserve"> Bạn đọc thân mến! nhìn vào trang bìa của cuốn sách ta thấy hình ảnh Bác Hồ với các em thiếu nhi đang kể chuyện vui vẻ bên nhau. Đã cho chúng ta thấy tình cảm của Bác với thế hệ trẻ. Vì vậy đã có câu hát đã từng làm say sưa, xúc động bao thế hệ thiếu niên, nhi đồng hơn nửa thế kỉ nay, vẫn được các em hát lên, hát mãi để tỏ lòng kính yêu Bác Hồ vô hạn. “Ai yêu Bác Hồ Chí Minh hơn thiếu niên nhi đồng…”</w:t>
      </w:r>
    </w:p>
    <w:p w14:paraId="48ECD49F" w14:textId="77777777" w:rsidR="0027066D" w:rsidRPr="00462072" w:rsidRDefault="0027066D" w:rsidP="0027066D">
      <w:r w:rsidRPr="00462072">
        <w:t xml:space="preserve">    </w:t>
      </w:r>
      <w:r>
        <w:t xml:space="preserve">    </w:t>
      </w:r>
      <w:r w:rsidRPr="00462072">
        <w:t xml:space="preserve"> Các em là người kính yêu Bác Hồ nhất, và Bác Hồ cũng thương yêu các em nhất được thể hiện qua câu hát “ Ai yêu các nhi đồng bằng Bác Hồ Chí Minh…”</w:t>
      </w:r>
    </w:p>
    <w:p w14:paraId="40A5B5B9" w14:textId="77777777" w:rsidR="0027066D" w:rsidRPr="00462072" w:rsidRDefault="0027066D" w:rsidP="0027066D">
      <w:r w:rsidRPr="00462072">
        <w:t xml:space="preserve">     Đi sâu vào nội dung của cuốn tiểu thuyết, ta thấy tác giả viết:</w:t>
      </w:r>
    </w:p>
    <w:p w14:paraId="30394B81" w14:textId="77777777" w:rsidR="0027066D" w:rsidRPr="00462072" w:rsidRDefault="0027066D" w:rsidP="0027066D">
      <w:r w:rsidRPr="00462072">
        <w:t>* Viết về thời niên thiếu của Bác.</w:t>
      </w:r>
    </w:p>
    <w:p w14:paraId="211270C7" w14:textId="77777777" w:rsidR="0027066D" w:rsidRPr="00462072" w:rsidRDefault="0027066D" w:rsidP="0027066D">
      <w:r w:rsidRPr="00462072">
        <w:t xml:space="preserve">       + Gia đình và thời thơ ấu được trình bày từ trang 7 -  trang 24.</w:t>
      </w:r>
    </w:p>
    <w:p w14:paraId="5B7D3EC2" w14:textId="77777777" w:rsidR="0027066D" w:rsidRPr="00462072" w:rsidRDefault="0027066D" w:rsidP="0027066D">
      <w:r w:rsidRPr="00462072">
        <w:t xml:space="preserve">       + Tuổi thiếu niên được trình bày từ trang 25 – trang 56.</w:t>
      </w:r>
    </w:p>
    <w:p w14:paraId="6EDD88B7" w14:textId="77777777" w:rsidR="0027066D" w:rsidRPr="00462072" w:rsidRDefault="0027066D" w:rsidP="0027066D">
      <w:r w:rsidRPr="00462072">
        <w:t xml:space="preserve">       + Thời thanh niên được trình bày từ trang 57 – trang 88.</w:t>
      </w:r>
    </w:p>
    <w:p w14:paraId="43D2D86E" w14:textId="77777777" w:rsidR="0027066D" w:rsidRPr="00462072" w:rsidRDefault="0027066D" w:rsidP="0027066D">
      <w:r w:rsidRPr="00462072">
        <w:t xml:space="preserve">       + Đi tìm chân lý được trình bày từ trang 89 – trang 121.</w:t>
      </w:r>
    </w:p>
    <w:p w14:paraId="0AC5C8DC" w14:textId="77777777" w:rsidR="0027066D" w:rsidRPr="00462072" w:rsidRDefault="0027066D" w:rsidP="0027066D">
      <w:r w:rsidRPr="00462072">
        <w:t>* Quê hương nghĩa nặng tình sâu được trình bày từ trang 122 – trang 124</w:t>
      </w:r>
    </w:p>
    <w:p w14:paraId="60B74BAE" w14:textId="77777777" w:rsidR="0027066D" w:rsidRPr="00462072" w:rsidRDefault="0027066D" w:rsidP="0027066D">
      <w:r w:rsidRPr="00462072">
        <w:t>*.Có một bức ảnh được trình bày trên trang 125.</w:t>
      </w:r>
    </w:p>
    <w:p w14:paraId="72DF2F0B" w14:textId="77777777" w:rsidR="0027066D" w:rsidRPr="00462072" w:rsidRDefault="0027066D" w:rsidP="0027066D">
      <w:r w:rsidRPr="00462072">
        <w:t>* Nghĩ về mẹ được trình bày trên trang 126.</w:t>
      </w:r>
    </w:p>
    <w:p w14:paraId="771CBB38" w14:textId="77777777" w:rsidR="0027066D" w:rsidRPr="00462072" w:rsidRDefault="0027066D" w:rsidP="0027066D">
      <w:r w:rsidRPr="00462072">
        <w:t>* Gặp lại chị và người anh được trình bày ở trang 127 – trang 128.</w:t>
      </w:r>
    </w:p>
    <w:p w14:paraId="244747DC" w14:textId="77777777" w:rsidR="0027066D" w:rsidRPr="00462072" w:rsidRDefault="0027066D" w:rsidP="0027066D">
      <w:r w:rsidRPr="00462072">
        <w:t>* Những câu chuyện về đời hoạt động của Hồ Chủ Tịch được trình bày từ trang 129 – trang 270.</w:t>
      </w:r>
    </w:p>
    <w:p w14:paraId="5D9C87C8" w14:textId="77777777" w:rsidR="0027066D" w:rsidRPr="00462072" w:rsidRDefault="0027066D" w:rsidP="0027066D">
      <w:r w:rsidRPr="00462072">
        <w:t>* Cầu trời cho Cụ Chủ Tịch mạnh khoẻ sống lâu viết trên trang 271- trang 272.</w:t>
      </w:r>
    </w:p>
    <w:p w14:paraId="5911DAB9" w14:textId="77777777" w:rsidR="0027066D" w:rsidRPr="00462072" w:rsidRDefault="0027066D" w:rsidP="0027066D">
      <w:r w:rsidRPr="00462072">
        <w:t>* Cành đào Lô- dơ -bai viết trên trang 273 – trang 275.</w:t>
      </w:r>
    </w:p>
    <w:p w14:paraId="1D00C799" w14:textId="77777777" w:rsidR="0027066D" w:rsidRPr="00462072" w:rsidRDefault="0027066D" w:rsidP="0027066D">
      <w:r w:rsidRPr="00462072">
        <w:t xml:space="preserve">  </w:t>
      </w:r>
      <w:r>
        <w:t xml:space="preserve">      </w:t>
      </w:r>
      <w:r w:rsidRPr="00462072">
        <w:t xml:space="preserve"> Khi chúng ta tìm hiểu về cuốn tiểu thuyết ta càng thấy rõ về Bác rất yêu thiếu niên, nhi đồng, Bác mong ước cao ở các em: Non Sông Việt Nam có trở nên tươi đẹp hay không dân tộc Việy Nam có bước tới đài vinh quang để sánh vai với các cường quốc năm châu được hay không, chính là nhờ một phần lớn ở công học tập của cá em.</w:t>
      </w:r>
    </w:p>
    <w:p w14:paraId="41F5EAA2" w14:textId="77777777" w:rsidR="0027066D" w:rsidRPr="00462072" w:rsidRDefault="0027066D" w:rsidP="0027066D">
      <w:r w:rsidRPr="00462072">
        <w:t xml:space="preserve">  </w:t>
      </w:r>
      <w:r>
        <w:t xml:space="preserve">     </w:t>
      </w:r>
      <w:r w:rsidRPr="00462072">
        <w:t xml:space="preserve"> Qua buổi giới thiệu sách ngày hôm nay để xứng đáng với lòng mong muốn của Bác Hồ, của Tổ Quốc Việt Nam yêu quý, các em hãy ra sức học tập, rèn luyện noi gương cha anh. Để trở thành những người có ích. Những tấm gương của các anh hùng, chiến sỉ hi sinh anh dũng, lao động hết mình vì đất nước, vì nhân dân có sức cổ vũ thật lớn lao đối với các em. Trong những tấm gương đó, Bác Hồ là tấm gương đẹp nhất </w:t>
      </w:r>
      <w:r w:rsidRPr="00462072">
        <w:lastRenderedPageBreak/>
        <w:t>tiêu biểu nhất. Bảy mươi chín tuổi đời, sáu mươi năm hoạt động cách mạng. Bác Hồ là cả một kho những câu chuyện hấp dẫn, giá trị nhiều mặt, có ý nghĩa giáo dục cao.</w:t>
      </w:r>
    </w:p>
    <w:p w14:paraId="12372F95" w14:textId="77777777" w:rsidR="0027066D" w:rsidRPr="00462072" w:rsidRDefault="0027066D" w:rsidP="0027066D">
      <w:r w:rsidRPr="00462072">
        <w:t xml:space="preserve">   </w:t>
      </w:r>
      <w:r>
        <w:t xml:space="preserve">   </w:t>
      </w:r>
      <w:r w:rsidRPr="00462072">
        <w:t xml:space="preserve"> Đọc cuốn tiểu thuyết kể chuyện về Bác Hồ các em sẽ càng yêu quí Bác, yêu quê hương đất nước, yêu thương con người và các em hãy ra sức thi đua học tập thật tốt, lao động tốt và sống sao cho thật đẹp và thật có ích.</w:t>
      </w:r>
    </w:p>
    <w:p w14:paraId="6A291BBA" w14:textId="77777777" w:rsidR="0027066D" w:rsidRPr="00462072" w:rsidRDefault="0027066D" w:rsidP="0027066D">
      <w:r w:rsidRPr="00462072">
        <w:t xml:space="preserve">    </w:t>
      </w:r>
      <w:r>
        <w:t xml:space="preserve">      </w:t>
      </w:r>
      <w:r w:rsidRPr="00462072">
        <w:t>Tôi mong rằng cuốn tiểu thuyết sẽ là món quà quí đối với các em, các em hãy tìm đọc cuốn sách này tại thư viện nhà trường nhé.</w:t>
      </w:r>
    </w:p>
    <w:p w14:paraId="46199C0A" w14:textId="77777777" w:rsidR="0027066D" w:rsidRPr="00462072" w:rsidRDefault="0027066D" w:rsidP="0027066D">
      <w:r w:rsidRPr="00462072">
        <w:t xml:space="preserve">    </w:t>
      </w:r>
      <w:r>
        <w:t xml:space="preserve">    </w:t>
      </w:r>
      <w:r w:rsidRPr="00462072">
        <w:t>Xin chào tất cả bạn đọc.</w:t>
      </w:r>
    </w:p>
    <w:p w14:paraId="5F8413EE" w14:textId="77777777" w:rsidR="0027066D" w:rsidRPr="00462072" w:rsidRDefault="0027066D" w:rsidP="0027066D"/>
    <w:p w14:paraId="68FD8BAB" w14:textId="77777777" w:rsidR="0027066D" w:rsidRPr="00462072" w:rsidRDefault="0027066D" w:rsidP="0027066D">
      <w:r w:rsidRPr="00462072">
        <w:t xml:space="preserve"> </w:t>
      </w:r>
    </w:p>
    <w:p w14:paraId="61E402C6" w14:textId="77777777" w:rsidR="0027066D" w:rsidRPr="001E29CD" w:rsidRDefault="0027066D" w:rsidP="0027066D">
      <w:pPr>
        <w:rPr>
          <w:b/>
        </w:rPr>
      </w:pPr>
      <w:r>
        <w:t xml:space="preserve">        </w:t>
      </w:r>
      <w:r w:rsidRPr="00462072">
        <w:t xml:space="preserve"> </w:t>
      </w:r>
      <w:r w:rsidRPr="001E29CD">
        <w:rPr>
          <w:b/>
        </w:rPr>
        <w:t>T/M BGH</w:t>
      </w:r>
    </w:p>
    <w:p w14:paraId="034B561A" w14:textId="77777777" w:rsidR="0027066D" w:rsidRPr="00462072" w:rsidRDefault="0027066D" w:rsidP="0027066D">
      <w:r w:rsidRPr="00462072">
        <w:t xml:space="preserve"> </w:t>
      </w:r>
      <w:r>
        <w:t>PHÓ HIỆU TRƯỞNG</w:t>
      </w:r>
      <w:r w:rsidRPr="00462072">
        <w:t xml:space="preserve">                   </w:t>
      </w:r>
      <w:r>
        <w:t xml:space="preserve">           </w:t>
      </w:r>
      <w:r w:rsidRPr="00462072">
        <w:t xml:space="preserve"> Lưu</w:t>
      </w:r>
      <w:r>
        <w:t xml:space="preserve"> Hoàng, ngày 5 tháng 12 năm 2022   </w:t>
      </w:r>
    </w:p>
    <w:p w14:paraId="7C32D3B2" w14:textId="77777777" w:rsidR="0027066D" w:rsidRPr="00462072" w:rsidRDefault="0027066D" w:rsidP="0027066D">
      <w:r w:rsidRPr="00462072">
        <w:t xml:space="preserve">                                                     </w:t>
      </w:r>
      <w:r>
        <w:t xml:space="preserve">                              </w:t>
      </w:r>
      <w:r w:rsidRPr="00462072">
        <w:t>Người viết</w:t>
      </w:r>
      <w:r>
        <w:t xml:space="preserve"> bài giới thiệu</w:t>
      </w:r>
    </w:p>
    <w:p w14:paraId="44F052F8" w14:textId="77777777" w:rsidR="0027066D" w:rsidRPr="00462072" w:rsidRDefault="0027066D" w:rsidP="0027066D"/>
    <w:p w14:paraId="52ABD5E0" w14:textId="77777777" w:rsidR="0027066D" w:rsidRDefault="0027066D" w:rsidP="0027066D"/>
    <w:p w14:paraId="2538CDCA" w14:textId="77777777" w:rsidR="0027066D" w:rsidRDefault="0027066D" w:rsidP="0027066D"/>
    <w:p w14:paraId="0F3B88F1" w14:textId="77777777" w:rsidR="0027066D" w:rsidRPr="00462072" w:rsidRDefault="0027066D" w:rsidP="0027066D"/>
    <w:p w14:paraId="7A012EC2" w14:textId="28B3771A" w:rsidR="0027066D" w:rsidRPr="00462072" w:rsidRDefault="0027066D" w:rsidP="0027066D">
      <w:r w:rsidRPr="00462072">
        <w:t xml:space="preserve"> </w:t>
      </w:r>
      <w:r>
        <w:t>Nguy</w:t>
      </w:r>
      <w:r w:rsidRPr="00462072">
        <w:t>ễn</w:t>
      </w:r>
      <w:r>
        <w:t xml:space="preserve">  M</w:t>
      </w:r>
      <w:r w:rsidR="00BF026D">
        <w:t>ạ</w:t>
      </w:r>
      <w:r>
        <w:t>nh  Trư</w:t>
      </w:r>
      <w:r w:rsidRPr="00462072">
        <w:t>ờng</w:t>
      </w:r>
      <w:r>
        <w:t xml:space="preserve">                                                  Kiều Quang Phúc</w:t>
      </w:r>
    </w:p>
    <w:p w14:paraId="2AAA8E16" w14:textId="77777777" w:rsidR="004A3202" w:rsidRPr="0027066D" w:rsidRDefault="004A3202" w:rsidP="0027066D"/>
    <w:sectPr w:rsidR="004A3202" w:rsidRPr="0027066D"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670E" w14:textId="77777777" w:rsidR="00353042" w:rsidRDefault="00353042" w:rsidP="007A3944">
      <w:r>
        <w:separator/>
      </w:r>
    </w:p>
  </w:endnote>
  <w:endnote w:type="continuationSeparator" w:id="0">
    <w:p w14:paraId="25162604" w14:textId="77777777" w:rsidR="00353042" w:rsidRDefault="00353042"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CA60" w14:textId="77777777" w:rsidR="00353042" w:rsidRDefault="00353042" w:rsidP="007A3944">
      <w:r>
        <w:separator/>
      </w:r>
    </w:p>
  </w:footnote>
  <w:footnote w:type="continuationSeparator" w:id="0">
    <w:p w14:paraId="56093C77" w14:textId="77777777" w:rsidR="00353042" w:rsidRDefault="00353042"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53042"/>
    <w:rsid w:val="003733F8"/>
    <w:rsid w:val="0038309E"/>
    <w:rsid w:val="003879A2"/>
    <w:rsid w:val="0039796A"/>
    <w:rsid w:val="003C6DB4"/>
    <w:rsid w:val="003E25EA"/>
    <w:rsid w:val="003F633C"/>
    <w:rsid w:val="00415FDF"/>
    <w:rsid w:val="00417333"/>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63A88"/>
    <w:rsid w:val="0068163B"/>
    <w:rsid w:val="006C3DC4"/>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0950"/>
    <w:rsid w:val="00831E64"/>
    <w:rsid w:val="0083329F"/>
    <w:rsid w:val="0083454C"/>
    <w:rsid w:val="008738E0"/>
    <w:rsid w:val="008C04A8"/>
    <w:rsid w:val="008C776B"/>
    <w:rsid w:val="008D052C"/>
    <w:rsid w:val="008F0684"/>
    <w:rsid w:val="00926352"/>
    <w:rsid w:val="009308E3"/>
    <w:rsid w:val="0094522E"/>
    <w:rsid w:val="00960FC5"/>
    <w:rsid w:val="00961EE8"/>
    <w:rsid w:val="00963F65"/>
    <w:rsid w:val="00976C46"/>
    <w:rsid w:val="009B0FC9"/>
    <w:rsid w:val="009C2B4B"/>
    <w:rsid w:val="009C4996"/>
    <w:rsid w:val="00A06E59"/>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37</cp:revision>
  <dcterms:created xsi:type="dcterms:W3CDTF">2024-09-06T13:04:00Z</dcterms:created>
  <dcterms:modified xsi:type="dcterms:W3CDTF">2025-01-03T03:28:00Z</dcterms:modified>
</cp:coreProperties>
</file>